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5CDEC" w14:textId="26CCC1EC" w:rsidR="00072868" w:rsidRDefault="0045647A" w:rsidP="00AD4C8D">
      <w:pPr>
        <w:tabs>
          <w:tab w:val="center" w:pos="4822"/>
          <w:tab w:val="right" w:pos="9360"/>
        </w:tabs>
        <w:ind w:left="0" w:firstLine="0"/>
        <w:rPr>
          <w:rFonts w:ascii="Century Gothic" w:hAnsi="Century Gothic"/>
          <w:b/>
          <w:i w:val="0"/>
        </w:rPr>
      </w:pPr>
      <w:r>
        <w:rPr>
          <w:rFonts w:ascii="Century Gothic" w:hAnsi="Century Gothic"/>
          <w:b/>
          <w:i w:val="0"/>
        </w:rPr>
        <w:tab/>
      </w:r>
      <w:r w:rsidR="00AD4C8D">
        <w:rPr>
          <w:rFonts w:ascii="Century Gothic" w:hAnsi="Century Gothic"/>
          <w:b/>
          <w:i w:val="0"/>
        </w:rPr>
        <w:t xml:space="preserve">         </w:t>
      </w:r>
      <w:r w:rsidR="00072868" w:rsidRPr="003A7A0F">
        <w:rPr>
          <w:noProof/>
          <w:lang w:val="en-US"/>
        </w:rPr>
        <w:drawing>
          <wp:inline distT="0" distB="0" distL="0" distR="0" wp14:anchorId="3B16137E" wp14:editId="6FA91F70">
            <wp:extent cx="828675" cy="1069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32198" cy="1073803"/>
                    </a:xfrm>
                    <a:prstGeom prst="rect">
                      <a:avLst/>
                    </a:prstGeom>
                  </pic:spPr>
                </pic:pic>
              </a:graphicData>
            </a:graphic>
          </wp:inline>
        </w:drawing>
      </w:r>
      <w:bookmarkStart w:id="0" w:name="_GoBack"/>
      <w:bookmarkEnd w:id="0"/>
    </w:p>
    <w:p w14:paraId="00DAE588" w14:textId="77777777" w:rsidR="00072868" w:rsidRDefault="00072868" w:rsidP="006D7540">
      <w:pPr>
        <w:tabs>
          <w:tab w:val="center" w:pos="4822"/>
          <w:tab w:val="right" w:pos="9360"/>
        </w:tabs>
        <w:ind w:left="284" w:firstLine="0"/>
        <w:rPr>
          <w:rFonts w:ascii="Century Gothic" w:hAnsi="Century Gothic"/>
          <w:b/>
          <w:i w:val="0"/>
        </w:rPr>
      </w:pPr>
    </w:p>
    <w:p w14:paraId="0246E69D" w14:textId="5158E931" w:rsidR="006D7540" w:rsidRDefault="006D7540" w:rsidP="00072868">
      <w:pPr>
        <w:tabs>
          <w:tab w:val="center" w:pos="4822"/>
          <w:tab w:val="right" w:pos="9360"/>
        </w:tabs>
        <w:ind w:left="284" w:firstLine="0"/>
        <w:jc w:val="center"/>
        <w:rPr>
          <w:rFonts w:ascii="Century Gothic" w:hAnsi="Century Gothic"/>
          <w:b/>
          <w:i w:val="0"/>
        </w:rPr>
      </w:pPr>
      <w:r w:rsidRPr="006D7540">
        <w:rPr>
          <w:rFonts w:ascii="Century Gothic" w:hAnsi="Century Gothic"/>
          <w:b/>
          <w:i w:val="0"/>
        </w:rPr>
        <w:t>MI</w:t>
      </w:r>
      <w:r w:rsidR="001C386C">
        <w:rPr>
          <w:rFonts w:ascii="Century Gothic" w:hAnsi="Century Gothic"/>
          <w:b/>
          <w:i w:val="0"/>
        </w:rPr>
        <w:t xml:space="preserve">NUTES OF THE MEETING OF </w:t>
      </w:r>
      <w:r w:rsidRPr="006D7540">
        <w:rPr>
          <w:rFonts w:ascii="Century Gothic" w:hAnsi="Century Gothic"/>
          <w:b/>
          <w:i w:val="0"/>
        </w:rPr>
        <w:t>COUNCIL</w:t>
      </w:r>
    </w:p>
    <w:p w14:paraId="42669471" w14:textId="39C847FB" w:rsidR="006D7540" w:rsidRPr="006D7540" w:rsidRDefault="006D7540" w:rsidP="00072868">
      <w:pPr>
        <w:tabs>
          <w:tab w:val="center" w:pos="4822"/>
          <w:tab w:val="right" w:pos="9360"/>
        </w:tabs>
        <w:ind w:left="284" w:firstLine="0"/>
        <w:jc w:val="center"/>
        <w:rPr>
          <w:rFonts w:ascii="Century Gothic" w:hAnsi="Century Gothic"/>
          <w:b/>
          <w:i w:val="0"/>
        </w:rPr>
      </w:pPr>
      <w:r w:rsidRPr="006D7540">
        <w:rPr>
          <w:rFonts w:ascii="Century Gothic" w:hAnsi="Century Gothic"/>
          <w:b/>
          <w:i w:val="0"/>
        </w:rPr>
        <w:t>HELD ON THURSDAY,</w:t>
      </w:r>
      <w:r>
        <w:rPr>
          <w:rFonts w:ascii="Century Gothic" w:hAnsi="Century Gothic"/>
          <w:b/>
          <w:i w:val="0"/>
        </w:rPr>
        <w:t xml:space="preserve"> </w:t>
      </w:r>
      <w:r w:rsidR="00CA737E">
        <w:rPr>
          <w:rFonts w:ascii="Century Gothic" w:hAnsi="Century Gothic"/>
          <w:b/>
          <w:i w:val="0"/>
        </w:rPr>
        <w:t>MAY10</w:t>
      </w:r>
      <w:r w:rsidRPr="006D7540">
        <w:rPr>
          <w:rFonts w:ascii="Century Gothic" w:hAnsi="Century Gothic"/>
          <w:b/>
          <w:i w:val="0"/>
        </w:rPr>
        <w:t>, 2018</w:t>
      </w:r>
    </w:p>
    <w:p w14:paraId="24A175B1" w14:textId="786AB2B9" w:rsidR="0045647A" w:rsidRDefault="0045647A" w:rsidP="0045647A">
      <w:pPr>
        <w:tabs>
          <w:tab w:val="center" w:pos="4822"/>
          <w:tab w:val="right" w:pos="9360"/>
        </w:tabs>
        <w:ind w:left="284" w:firstLine="0"/>
        <w:rPr>
          <w:rFonts w:ascii="Century Gothic" w:hAnsi="Century Gothic"/>
          <w:b/>
          <w:i w:val="0"/>
        </w:rPr>
      </w:pPr>
    </w:p>
    <w:p w14:paraId="65B88682" w14:textId="364E7A52" w:rsidR="005010C8" w:rsidRPr="007E40E8" w:rsidRDefault="005010C8" w:rsidP="0020734C">
      <w:pPr>
        <w:ind w:left="0" w:right="-54" w:firstLine="0"/>
        <w:jc w:val="both"/>
        <w:rPr>
          <w:rFonts w:ascii="Century Gothic" w:hAnsi="Century Gothic"/>
          <w:i w:val="0"/>
        </w:rPr>
      </w:pPr>
      <w:r w:rsidRPr="007E40E8">
        <w:rPr>
          <w:rFonts w:ascii="Century Gothic" w:hAnsi="Century Gothic"/>
          <w:i w:val="0"/>
        </w:rPr>
        <w:t xml:space="preserve">The monthly meeting of </w:t>
      </w:r>
      <w:r w:rsidR="001C386C">
        <w:rPr>
          <w:rFonts w:ascii="Century Gothic" w:hAnsi="Century Gothic"/>
          <w:i w:val="0"/>
        </w:rPr>
        <w:t xml:space="preserve">Council of </w:t>
      </w:r>
      <w:r w:rsidRPr="007E40E8">
        <w:rPr>
          <w:rFonts w:ascii="Century Gothic" w:hAnsi="Century Gothic"/>
          <w:i w:val="0"/>
        </w:rPr>
        <w:t xml:space="preserve">the St. Mary </w:t>
      </w:r>
      <w:r w:rsidR="00FE42D6" w:rsidRPr="007E40E8">
        <w:rPr>
          <w:rFonts w:ascii="Century Gothic" w:hAnsi="Century Gothic"/>
          <w:i w:val="0"/>
        </w:rPr>
        <w:t>Municipal Corporation</w:t>
      </w:r>
      <w:r w:rsidRPr="007E40E8">
        <w:rPr>
          <w:rFonts w:ascii="Century Gothic" w:hAnsi="Century Gothic"/>
          <w:i w:val="0"/>
        </w:rPr>
        <w:t xml:space="preserve"> was held on Thursday, </w:t>
      </w:r>
      <w:r w:rsidR="00CA737E">
        <w:rPr>
          <w:rFonts w:ascii="Century Gothic" w:hAnsi="Century Gothic"/>
          <w:i w:val="0"/>
        </w:rPr>
        <w:t>May 10</w:t>
      </w:r>
      <w:r w:rsidR="00B94646">
        <w:rPr>
          <w:rFonts w:ascii="Century Gothic" w:hAnsi="Century Gothic"/>
          <w:i w:val="0"/>
        </w:rPr>
        <w:t>, 2018</w:t>
      </w:r>
      <w:r w:rsidRPr="007E40E8">
        <w:rPr>
          <w:rFonts w:ascii="Century Gothic" w:hAnsi="Century Gothic"/>
          <w:i w:val="0"/>
        </w:rPr>
        <w:t xml:space="preserve"> in the </w:t>
      </w:r>
      <w:r w:rsidR="008C0322" w:rsidRPr="007E40E8">
        <w:rPr>
          <w:rFonts w:ascii="Century Gothic" w:hAnsi="Century Gothic"/>
          <w:i w:val="0"/>
        </w:rPr>
        <w:t>Co</w:t>
      </w:r>
      <w:r w:rsidR="008C0322">
        <w:rPr>
          <w:rFonts w:ascii="Century Gothic" w:hAnsi="Century Gothic"/>
          <w:i w:val="0"/>
        </w:rPr>
        <w:t>uncil</w:t>
      </w:r>
      <w:r w:rsidR="008C0322" w:rsidRPr="007E40E8">
        <w:rPr>
          <w:rFonts w:ascii="Century Gothic" w:hAnsi="Century Gothic"/>
          <w:i w:val="0"/>
        </w:rPr>
        <w:t xml:space="preserve">’s </w:t>
      </w:r>
      <w:r w:rsidRPr="007E40E8">
        <w:rPr>
          <w:rFonts w:ascii="Century Gothic" w:hAnsi="Century Gothic"/>
          <w:i w:val="0"/>
        </w:rPr>
        <w:t>Chamber</w:t>
      </w:r>
      <w:r w:rsidR="00CA3DAE" w:rsidRPr="007E40E8">
        <w:rPr>
          <w:rFonts w:ascii="Century Gothic" w:hAnsi="Century Gothic"/>
          <w:i w:val="0"/>
        </w:rPr>
        <w:t>s</w:t>
      </w:r>
      <w:r w:rsidR="002C6FC6" w:rsidRPr="007E40E8">
        <w:rPr>
          <w:rFonts w:ascii="Century Gothic" w:hAnsi="Century Gothic"/>
          <w:i w:val="0"/>
        </w:rPr>
        <w:t>,</w:t>
      </w:r>
      <w:r w:rsidRPr="007E40E8">
        <w:rPr>
          <w:rFonts w:ascii="Century Gothic" w:hAnsi="Century Gothic"/>
          <w:i w:val="0"/>
        </w:rPr>
        <w:t xml:space="preserve"> Port Maria Civic Centre, commencing at 10:</w:t>
      </w:r>
      <w:r w:rsidR="00CA737E">
        <w:rPr>
          <w:rFonts w:ascii="Century Gothic" w:hAnsi="Century Gothic"/>
          <w:i w:val="0"/>
        </w:rPr>
        <w:t>13</w:t>
      </w:r>
      <w:r w:rsidR="00C153B5">
        <w:rPr>
          <w:rFonts w:ascii="Century Gothic" w:hAnsi="Century Gothic"/>
          <w:i w:val="0"/>
        </w:rPr>
        <w:t xml:space="preserve"> </w:t>
      </w:r>
      <w:r w:rsidRPr="007E40E8">
        <w:rPr>
          <w:rFonts w:ascii="Century Gothic" w:hAnsi="Century Gothic"/>
          <w:i w:val="0"/>
        </w:rPr>
        <w:t>a.m.</w:t>
      </w:r>
    </w:p>
    <w:p w14:paraId="730D223C" w14:textId="77777777" w:rsidR="005010C8" w:rsidRPr="007E40E8" w:rsidRDefault="005010C8" w:rsidP="00BA49E1">
      <w:pPr>
        <w:ind w:left="0" w:firstLine="0"/>
        <w:jc w:val="both"/>
        <w:rPr>
          <w:rFonts w:ascii="Century Gothic" w:hAnsi="Century Gothic"/>
          <w:i w:val="0"/>
        </w:rPr>
      </w:pPr>
    </w:p>
    <w:p w14:paraId="59E73F0C" w14:textId="77777777" w:rsidR="005010C8" w:rsidRPr="007E40E8" w:rsidRDefault="005010C8" w:rsidP="00BA49E1">
      <w:pPr>
        <w:ind w:left="0" w:firstLine="0"/>
        <w:jc w:val="both"/>
        <w:rPr>
          <w:rFonts w:ascii="Century Gothic" w:hAnsi="Century Gothic"/>
          <w:i w:val="0"/>
        </w:rPr>
      </w:pPr>
      <w:r w:rsidRPr="007E40E8">
        <w:rPr>
          <w:rFonts w:ascii="Century Gothic" w:hAnsi="Century Gothic"/>
          <w:i w:val="0"/>
        </w:rPr>
        <w:t xml:space="preserve">Present </w:t>
      </w:r>
      <w:r w:rsidR="007E40E8" w:rsidRPr="007E40E8">
        <w:rPr>
          <w:rFonts w:ascii="Century Gothic" w:hAnsi="Century Gothic"/>
          <w:i w:val="0"/>
        </w:rPr>
        <w:t>were: -</w:t>
      </w:r>
    </w:p>
    <w:p w14:paraId="50D2796F" w14:textId="77777777" w:rsidR="004D0610" w:rsidRDefault="004D0610" w:rsidP="00BA49E1">
      <w:pPr>
        <w:ind w:left="0" w:firstLine="0"/>
        <w:jc w:val="both"/>
        <w:rPr>
          <w:rFonts w:ascii="Century Gothic" w:hAnsi="Century Gothic"/>
          <w:b/>
          <w:i w:val="0"/>
        </w:rPr>
      </w:pPr>
    </w:p>
    <w:p w14:paraId="176A94E4" w14:textId="77777777" w:rsidR="005010C8" w:rsidRPr="007E40E8" w:rsidRDefault="005010C8" w:rsidP="00BA49E1">
      <w:pPr>
        <w:ind w:left="0" w:firstLine="0"/>
        <w:jc w:val="both"/>
        <w:rPr>
          <w:rFonts w:ascii="Century Gothic" w:hAnsi="Century Gothic"/>
          <w:b/>
          <w:i w:val="0"/>
        </w:rPr>
      </w:pPr>
      <w:r w:rsidRPr="007E40E8">
        <w:rPr>
          <w:rFonts w:ascii="Century Gothic" w:hAnsi="Century Gothic"/>
          <w:b/>
          <w:i w:val="0"/>
        </w:rPr>
        <w:t>Councillors</w:t>
      </w:r>
      <w:r w:rsidRPr="007E40E8">
        <w:rPr>
          <w:rFonts w:ascii="Century Gothic" w:hAnsi="Century Gothic"/>
          <w:b/>
          <w:i w:val="0"/>
        </w:rPr>
        <w:tab/>
      </w:r>
      <w:r w:rsidRPr="007E40E8">
        <w:rPr>
          <w:rFonts w:ascii="Century Gothic" w:hAnsi="Century Gothic"/>
          <w:b/>
          <w:i w:val="0"/>
        </w:rPr>
        <w:tab/>
      </w:r>
      <w:r w:rsidRPr="007E40E8">
        <w:rPr>
          <w:rFonts w:ascii="Century Gothic" w:hAnsi="Century Gothic"/>
          <w:b/>
          <w:i w:val="0"/>
        </w:rPr>
        <w:tab/>
      </w:r>
      <w:r w:rsidRPr="007E40E8">
        <w:rPr>
          <w:rFonts w:ascii="Century Gothic" w:hAnsi="Century Gothic"/>
          <w:b/>
          <w:i w:val="0"/>
        </w:rPr>
        <w:tab/>
      </w:r>
      <w:r w:rsidRPr="007E40E8">
        <w:rPr>
          <w:rFonts w:ascii="Century Gothic" w:hAnsi="Century Gothic"/>
          <w:b/>
          <w:i w:val="0"/>
        </w:rPr>
        <w:tab/>
        <w:t>Divisions</w:t>
      </w:r>
    </w:p>
    <w:p w14:paraId="6EBA73DC" w14:textId="77777777" w:rsidR="00EE2A7E" w:rsidRPr="007E40E8" w:rsidRDefault="00EE2A7E" w:rsidP="00BA49E1">
      <w:pPr>
        <w:ind w:left="0" w:firstLine="0"/>
        <w:jc w:val="both"/>
        <w:rPr>
          <w:rFonts w:ascii="Century Gothic" w:hAnsi="Century Gothic"/>
          <w:i w:val="0"/>
          <w:sz w:val="22"/>
        </w:rPr>
      </w:pPr>
      <w:r w:rsidRPr="007E40E8">
        <w:rPr>
          <w:rFonts w:ascii="Century Gothic" w:hAnsi="Century Gothic"/>
          <w:i w:val="0"/>
        </w:rPr>
        <w:t>Richard Creary</w:t>
      </w:r>
      <w:r w:rsidR="00B03CCD">
        <w:rPr>
          <w:rFonts w:ascii="Century Gothic" w:hAnsi="Century Gothic"/>
          <w:i w:val="0"/>
        </w:rPr>
        <w:t>, JP</w:t>
      </w:r>
      <w:r w:rsidRPr="007E40E8">
        <w:rPr>
          <w:rFonts w:ascii="Century Gothic" w:hAnsi="Century Gothic"/>
          <w:i w:val="0"/>
        </w:rPr>
        <w:t xml:space="preserve"> (</w:t>
      </w:r>
      <w:r w:rsidR="007E40E8">
        <w:rPr>
          <w:rFonts w:ascii="Century Gothic" w:hAnsi="Century Gothic"/>
          <w:i w:val="0"/>
        </w:rPr>
        <w:t>Chairperson</w:t>
      </w:r>
      <w:r w:rsidR="00573E73">
        <w:rPr>
          <w:rFonts w:ascii="Century Gothic" w:hAnsi="Century Gothic"/>
          <w:i w:val="0"/>
        </w:rPr>
        <w:t>)</w:t>
      </w:r>
      <w:r w:rsidR="00573E73">
        <w:rPr>
          <w:rFonts w:ascii="Century Gothic" w:hAnsi="Century Gothic"/>
          <w:i w:val="0"/>
        </w:rPr>
        <w:tab/>
      </w:r>
      <w:r w:rsidRPr="007E40E8">
        <w:rPr>
          <w:rFonts w:ascii="Century Gothic" w:hAnsi="Century Gothic"/>
          <w:i w:val="0"/>
        </w:rPr>
        <w:t>Richmond</w:t>
      </w:r>
    </w:p>
    <w:p w14:paraId="01FBA14F" w14:textId="77777777" w:rsidR="00EE26C4" w:rsidRPr="007E40E8" w:rsidRDefault="00EE26C4" w:rsidP="00BA49E1">
      <w:pPr>
        <w:ind w:left="0" w:firstLine="0"/>
        <w:jc w:val="both"/>
        <w:rPr>
          <w:rFonts w:ascii="Century Gothic" w:hAnsi="Century Gothic"/>
          <w:i w:val="0"/>
        </w:rPr>
      </w:pPr>
      <w:r w:rsidRPr="007E40E8">
        <w:rPr>
          <w:rFonts w:ascii="Century Gothic" w:hAnsi="Century Gothic"/>
          <w:i w:val="0"/>
        </w:rPr>
        <w:t>Doreen Hutchinson</w:t>
      </w:r>
      <w:r w:rsidR="00B03CCD">
        <w:rPr>
          <w:rFonts w:ascii="Century Gothic" w:hAnsi="Century Gothic"/>
          <w:i w:val="0"/>
        </w:rPr>
        <w:t>, JP</w:t>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t>Carron Hall</w:t>
      </w:r>
    </w:p>
    <w:p w14:paraId="2D67F3D8" w14:textId="77777777" w:rsidR="00B33D46" w:rsidRPr="007E40E8" w:rsidRDefault="00B33D46" w:rsidP="00BA49E1">
      <w:pPr>
        <w:ind w:left="0" w:firstLine="0"/>
        <w:jc w:val="both"/>
        <w:rPr>
          <w:rFonts w:ascii="Century Gothic" w:hAnsi="Century Gothic"/>
          <w:i w:val="0"/>
        </w:rPr>
      </w:pPr>
      <w:r w:rsidRPr="007E40E8">
        <w:rPr>
          <w:rFonts w:ascii="Century Gothic" w:hAnsi="Century Gothic"/>
          <w:i w:val="0"/>
        </w:rPr>
        <w:t>Germaine Smiley</w:t>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t>Port Maria</w:t>
      </w:r>
    </w:p>
    <w:p w14:paraId="08027C64" w14:textId="77777777" w:rsidR="00B33D46" w:rsidRPr="007E40E8" w:rsidRDefault="00B33D46" w:rsidP="00BA49E1">
      <w:pPr>
        <w:ind w:left="0" w:firstLine="0"/>
        <w:jc w:val="both"/>
        <w:rPr>
          <w:rFonts w:ascii="Century Gothic" w:hAnsi="Century Gothic"/>
          <w:i w:val="0"/>
        </w:rPr>
      </w:pPr>
      <w:r w:rsidRPr="007E40E8">
        <w:rPr>
          <w:rFonts w:ascii="Century Gothic" w:hAnsi="Century Gothic"/>
          <w:i w:val="0"/>
        </w:rPr>
        <w:t>Mitsy Hudson</w:t>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t>Hampstead</w:t>
      </w:r>
    </w:p>
    <w:p w14:paraId="35712B77" w14:textId="77777777" w:rsidR="00887FA8" w:rsidRPr="007E40E8" w:rsidRDefault="00C860D6" w:rsidP="00BA49E1">
      <w:pPr>
        <w:ind w:left="0" w:firstLine="0"/>
        <w:jc w:val="both"/>
        <w:rPr>
          <w:rFonts w:ascii="Century Gothic" w:hAnsi="Century Gothic"/>
          <w:i w:val="0"/>
        </w:rPr>
      </w:pPr>
      <w:r w:rsidRPr="007E40E8">
        <w:rPr>
          <w:rFonts w:ascii="Century Gothic" w:hAnsi="Century Gothic"/>
          <w:i w:val="0"/>
        </w:rPr>
        <w:t>Hugh Bryan</w:t>
      </w:r>
      <w:r w:rsidR="00887FA8" w:rsidRPr="007E40E8">
        <w:rPr>
          <w:rFonts w:ascii="Century Gothic" w:hAnsi="Century Gothic"/>
          <w:i w:val="0"/>
        </w:rPr>
        <w:tab/>
      </w:r>
      <w:r w:rsidR="00887FA8" w:rsidRPr="007E40E8">
        <w:rPr>
          <w:rFonts w:ascii="Century Gothic" w:hAnsi="Century Gothic"/>
          <w:i w:val="0"/>
        </w:rPr>
        <w:tab/>
      </w:r>
      <w:r w:rsidR="00887FA8" w:rsidRPr="007E40E8">
        <w:rPr>
          <w:rFonts w:ascii="Century Gothic" w:hAnsi="Century Gothic"/>
          <w:i w:val="0"/>
        </w:rPr>
        <w:tab/>
      </w:r>
      <w:r w:rsidR="00887FA8" w:rsidRPr="007E40E8">
        <w:rPr>
          <w:rFonts w:ascii="Century Gothic" w:hAnsi="Century Gothic"/>
          <w:i w:val="0"/>
        </w:rPr>
        <w:tab/>
      </w:r>
      <w:r w:rsidR="00887FA8" w:rsidRPr="007E40E8">
        <w:rPr>
          <w:rFonts w:ascii="Century Gothic" w:hAnsi="Century Gothic"/>
          <w:i w:val="0"/>
        </w:rPr>
        <w:tab/>
      </w:r>
      <w:r w:rsidRPr="007E40E8">
        <w:rPr>
          <w:rFonts w:ascii="Century Gothic" w:hAnsi="Century Gothic"/>
          <w:i w:val="0"/>
        </w:rPr>
        <w:t>Annotto Bay</w:t>
      </w:r>
    </w:p>
    <w:p w14:paraId="26059D37" w14:textId="526C9A02" w:rsidR="00887FA8" w:rsidRPr="007E40E8" w:rsidRDefault="007F301F" w:rsidP="00BA49E1">
      <w:pPr>
        <w:ind w:left="0" w:firstLine="0"/>
        <w:jc w:val="both"/>
        <w:rPr>
          <w:rFonts w:ascii="Century Gothic" w:hAnsi="Century Gothic"/>
          <w:i w:val="0"/>
        </w:rPr>
      </w:pPr>
      <w:r w:rsidRPr="007E40E8">
        <w:rPr>
          <w:rFonts w:ascii="Century Gothic" w:hAnsi="Century Gothic"/>
          <w:i w:val="0"/>
        </w:rPr>
        <w:t>Levan Freeman</w:t>
      </w:r>
      <w:r>
        <w:rPr>
          <w:rFonts w:ascii="Century Gothic" w:hAnsi="Century Gothic"/>
          <w:i w:val="0"/>
        </w:rPr>
        <w:t>, JP</w:t>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t>Belfield</w:t>
      </w:r>
      <w:r w:rsidR="00887FA8" w:rsidRPr="007E40E8">
        <w:rPr>
          <w:rFonts w:ascii="Century Gothic" w:hAnsi="Century Gothic"/>
          <w:i w:val="0"/>
        </w:rPr>
        <w:tab/>
      </w:r>
      <w:r w:rsidR="00887FA8" w:rsidRPr="007E40E8">
        <w:rPr>
          <w:rFonts w:ascii="Century Gothic" w:hAnsi="Century Gothic"/>
          <w:i w:val="0"/>
        </w:rPr>
        <w:tab/>
      </w:r>
      <w:r w:rsidR="00887FA8" w:rsidRPr="007E40E8">
        <w:rPr>
          <w:rFonts w:ascii="Century Gothic" w:hAnsi="Century Gothic"/>
          <w:i w:val="0"/>
        </w:rPr>
        <w:tab/>
      </w:r>
    </w:p>
    <w:p w14:paraId="7AB5C53C" w14:textId="31023C21" w:rsidR="008877F3" w:rsidRDefault="008877F3" w:rsidP="008877F3">
      <w:pPr>
        <w:ind w:left="0" w:firstLine="0"/>
        <w:jc w:val="both"/>
        <w:rPr>
          <w:rFonts w:ascii="Century Gothic" w:hAnsi="Century Gothic"/>
          <w:i w:val="0"/>
        </w:rPr>
      </w:pPr>
      <w:r w:rsidRPr="007E40E8">
        <w:rPr>
          <w:rFonts w:ascii="Century Gothic" w:hAnsi="Century Gothic"/>
          <w:i w:val="0"/>
        </w:rPr>
        <w:t>Sheldon Kidd</w:t>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t>Oracabessa</w:t>
      </w:r>
    </w:p>
    <w:p w14:paraId="2A5C9931" w14:textId="77777777" w:rsidR="008877F3" w:rsidRDefault="008877F3" w:rsidP="008877F3">
      <w:pPr>
        <w:ind w:left="0" w:firstLine="0"/>
        <w:jc w:val="both"/>
        <w:rPr>
          <w:rFonts w:ascii="Century Gothic" w:hAnsi="Century Gothic"/>
          <w:i w:val="0"/>
        </w:rPr>
      </w:pPr>
      <w:r w:rsidRPr="007E40E8">
        <w:rPr>
          <w:rFonts w:ascii="Century Gothic" w:hAnsi="Century Gothic"/>
          <w:i w:val="0"/>
        </w:rPr>
        <w:t>Lenford Danvers</w:t>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t>Castleton</w:t>
      </w:r>
    </w:p>
    <w:p w14:paraId="56ECBE2E" w14:textId="77777777" w:rsidR="00F813E4" w:rsidRPr="007E40E8" w:rsidRDefault="00F813E4" w:rsidP="008877F3">
      <w:pPr>
        <w:ind w:left="0" w:firstLine="0"/>
        <w:jc w:val="both"/>
        <w:rPr>
          <w:rFonts w:ascii="Century Gothic" w:hAnsi="Century Gothic"/>
          <w:i w:val="0"/>
        </w:rPr>
      </w:pPr>
    </w:p>
    <w:p w14:paraId="406D174E" w14:textId="77777777" w:rsidR="005010C8" w:rsidRPr="007E40E8" w:rsidRDefault="005010C8" w:rsidP="00BA49E1">
      <w:pPr>
        <w:ind w:left="0" w:firstLine="0"/>
        <w:jc w:val="both"/>
        <w:rPr>
          <w:rFonts w:ascii="Century Gothic" w:hAnsi="Century Gothic"/>
          <w:i w:val="0"/>
        </w:rPr>
      </w:pPr>
      <w:r w:rsidRPr="007E40E8">
        <w:rPr>
          <w:rFonts w:ascii="Century Gothic" w:hAnsi="Century Gothic"/>
          <w:i w:val="0"/>
        </w:rPr>
        <w:t>The following Councillor</w:t>
      </w:r>
      <w:r w:rsidR="00887FA8" w:rsidRPr="007E40E8">
        <w:rPr>
          <w:rFonts w:ascii="Century Gothic" w:hAnsi="Century Gothic"/>
          <w:i w:val="0"/>
        </w:rPr>
        <w:t>s</w:t>
      </w:r>
      <w:r w:rsidR="002D65EC">
        <w:rPr>
          <w:rFonts w:ascii="Century Gothic" w:hAnsi="Century Gothic"/>
          <w:i w:val="0"/>
        </w:rPr>
        <w:t xml:space="preserve"> </w:t>
      </w:r>
      <w:r w:rsidR="007E40E8">
        <w:rPr>
          <w:rFonts w:ascii="Century Gothic" w:hAnsi="Century Gothic"/>
          <w:i w:val="0"/>
        </w:rPr>
        <w:t>entered</w:t>
      </w:r>
      <w:r w:rsidR="00C543C1">
        <w:rPr>
          <w:rFonts w:ascii="Century Gothic" w:hAnsi="Century Gothic"/>
          <w:i w:val="0"/>
        </w:rPr>
        <w:t xml:space="preserve"> </w:t>
      </w:r>
      <w:r w:rsidR="00B03CCD" w:rsidRPr="007E40E8">
        <w:rPr>
          <w:rFonts w:ascii="Century Gothic" w:hAnsi="Century Gothic"/>
          <w:i w:val="0"/>
        </w:rPr>
        <w:t>during</w:t>
      </w:r>
      <w:r w:rsidRPr="007E40E8">
        <w:rPr>
          <w:rFonts w:ascii="Century Gothic" w:hAnsi="Century Gothic"/>
          <w:i w:val="0"/>
        </w:rPr>
        <w:t xml:space="preserve"> the meeting:</w:t>
      </w:r>
    </w:p>
    <w:p w14:paraId="4AF0DD5B" w14:textId="77777777" w:rsidR="00002951" w:rsidRDefault="00002951" w:rsidP="00002951">
      <w:pPr>
        <w:ind w:left="0" w:firstLine="0"/>
        <w:jc w:val="both"/>
        <w:rPr>
          <w:rFonts w:ascii="Century Gothic" w:hAnsi="Century Gothic"/>
          <w:i w:val="0"/>
        </w:rPr>
      </w:pPr>
    </w:p>
    <w:p w14:paraId="30E48C8D" w14:textId="5D0875F5" w:rsidR="00002951" w:rsidRDefault="00002951" w:rsidP="00002951">
      <w:pPr>
        <w:ind w:left="0" w:firstLine="0"/>
        <w:jc w:val="both"/>
        <w:rPr>
          <w:rFonts w:ascii="Century Gothic" w:hAnsi="Century Gothic"/>
          <w:i w:val="0"/>
        </w:rPr>
      </w:pPr>
      <w:r>
        <w:rPr>
          <w:rFonts w:ascii="Century Gothic" w:hAnsi="Century Gothic"/>
          <w:i w:val="0"/>
        </w:rPr>
        <w:t>Paul Fyffe</w:t>
      </w:r>
      <w:r w:rsidR="008655A1">
        <w:rPr>
          <w:rFonts w:ascii="Century Gothic" w:hAnsi="Century Gothic"/>
          <w:i w:val="0"/>
        </w:rPr>
        <w:t>, JP</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t>Highgate</w:t>
      </w:r>
    </w:p>
    <w:p w14:paraId="785B56AD" w14:textId="6FBEF740" w:rsidR="0095363D" w:rsidRDefault="00002951" w:rsidP="0095363D">
      <w:pPr>
        <w:ind w:left="0" w:firstLine="0"/>
        <w:jc w:val="both"/>
        <w:rPr>
          <w:rFonts w:ascii="Century Gothic" w:hAnsi="Century Gothic"/>
          <w:i w:val="0"/>
        </w:rPr>
      </w:pPr>
      <w:r>
        <w:rPr>
          <w:rFonts w:ascii="Century Gothic" w:hAnsi="Century Gothic"/>
          <w:i w:val="0"/>
        </w:rPr>
        <w:t>Leroy Sewell</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t>Boscobel</w:t>
      </w:r>
    </w:p>
    <w:p w14:paraId="1568C7A0" w14:textId="77777777" w:rsidR="00002951" w:rsidRDefault="00002951" w:rsidP="0095363D">
      <w:pPr>
        <w:ind w:left="0" w:firstLine="0"/>
        <w:jc w:val="both"/>
        <w:rPr>
          <w:rFonts w:ascii="Century Gothic" w:hAnsi="Century Gothic"/>
          <w:i w:val="0"/>
        </w:rPr>
      </w:pPr>
    </w:p>
    <w:p w14:paraId="5C7E5E4D" w14:textId="77777777" w:rsidR="005010C8" w:rsidRPr="007E40E8" w:rsidRDefault="005010C8" w:rsidP="00BA49E1">
      <w:pPr>
        <w:ind w:left="0" w:firstLine="0"/>
        <w:jc w:val="both"/>
        <w:rPr>
          <w:rFonts w:ascii="Century Gothic" w:hAnsi="Century Gothic"/>
          <w:b/>
          <w:i w:val="0"/>
        </w:rPr>
      </w:pPr>
      <w:r w:rsidRPr="007E40E8">
        <w:rPr>
          <w:rFonts w:ascii="Century Gothic" w:hAnsi="Century Gothic"/>
          <w:b/>
          <w:i w:val="0"/>
        </w:rPr>
        <w:t>Officers</w:t>
      </w:r>
      <w:r w:rsidRPr="007E40E8">
        <w:rPr>
          <w:rFonts w:ascii="Century Gothic" w:hAnsi="Century Gothic"/>
          <w:b/>
          <w:i w:val="0"/>
        </w:rPr>
        <w:tab/>
      </w:r>
      <w:r w:rsidRPr="007E40E8">
        <w:rPr>
          <w:rFonts w:ascii="Century Gothic" w:hAnsi="Century Gothic"/>
          <w:b/>
          <w:i w:val="0"/>
        </w:rPr>
        <w:tab/>
      </w:r>
      <w:r w:rsidRPr="007E40E8">
        <w:rPr>
          <w:rFonts w:ascii="Century Gothic" w:hAnsi="Century Gothic"/>
          <w:b/>
          <w:i w:val="0"/>
        </w:rPr>
        <w:tab/>
      </w:r>
      <w:r w:rsidRPr="007E40E8">
        <w:rPr>
          <w:rFonts w:ascii="Century Gothic" w:hAnsi="Century Gothic"/>
          <w:b/>
          <w:i w:val="0"/>
        </w:rPr>
        <w:tab/>
      </w:r>
      <w:r w:rsidRPr="007E40E8">
        <w:rPr>
          <w:rFonts w:ascii="Century Gothic" w:hAnsi="Century Gothic"/>
          <w:b/>
          <w:i w:val="0"/>
        </w:rPr>
        <w:tab/>
        <w:t>Positions</w:t>
      </w:r>
    </w:p>
    <w:p w14:paraId="7A4A0247" w14:textId="77777777" w:rsidR="0025335F" w:rsidRDefault="0025335F" w:rsidP="00BA49E1">
      <w:pPr>
        <w:ind w:left="0" w:firstLine="0"/>
        <w:jc w:val="both"/>
        <w:rPr>
          <w:rFonts w:ascii="Century Gothic" w:hAnsi="Century Gothic"/>
          <w:i w:val="0"/>
        </w:rPr>
      </w:pPr>
    </w:p>
    <w:p w14:paraId="76F48922" w14:textId="72BD2956" w:rsidR="007C1A0B" w:rsidRPr="007E40E8" w:rsidRDefault="00DD571E" w:rsidP="00BA49E1">
      <w:pPr>
        <w:ind w:left="0" w:firstLine="0"/>
        <w:jc w:val="both"/>
        <w:rPr>
          <w:rFonts w:ascii="Century Gothic" w:hAnsi="Century Gothic"/>
          <w:i w:val="0"/>
        </w:rPr>
      </w:pPr>
      <w:r w:rsidRPr="007E40E8">
        <w:rPr>
          <w:rFonts w:ascii="Century Gothic" w:hAnsi="Century Gothic"/>
          <w:i w:val="0"/>
        </w:rPr>
        <w:t>Ethlyn Douglas</w:t>
      </w:r>
      <w:r w:rsidR="00572E7C" w:rsidRPr="007E40E8">
        <w:rPr>
          <w:rFonts w:ascii="Century Gothic" w:hAnsi="Century Gothic"/>
          <w:i w:val="0"/>
        </w:rPr>
        <w:tab/>
      </w:r>
      <w:r w:rsidR="00572E7C" w:rsidRPr="007E40E8">
        <w:rPr>
          <w:rFonts w:ascii="Century Gothic" w:hAnsi="Century Gothic"/>
          <w:i w:val="0"/>
        </w:rPr>
        <w:tab/>
      </w:r>
      <w:r w:rsidR="00572E7C" w:rsidRPr="007E40E8">
        <w:rPr>
          <w:rFonts w:ascii="Century Gothic" w:hAnsi="Century Gothic"/>
          <w:i w:val="0"/>
        </w:rPr>
        <w:tab/>
      </w:r>
      <w:r w:rsidR="00572E7C" w:rsidRPr="007E40E8">
        <w:rPr>
          <w:rFonts w:ascii="Century Gothic" w:hAnsi="Century Gothic"/>
          <w:i w:val="0"/>
        </w:rPr>
        <w:tab/>
        <w:t>Chief Executive Officer</w:t>
      </w:r>
      <w:r w:rsidR="00887FA8" w:rsidRPr="007E40E8">
        <w:rPr>
          <w:rFonts w:ascii="Century Gothic" w:hAnsi="Century Gothic"/>
          <w:i w:val="0"/>
        </w:rPr>
        <w:t xml:space="preserve"> (Actg.)</w:t>
      </w:r>
      <w:r w:rsidR="008B5C84">
        <w:rPr>
          <w:rFonts w:ascii="Century Gothic" w:hAnsi="Century Gothic"/>
          <w:i w:val="0"/>
        </w:rPr>
        <w:t>; Clerk</w:t>
      </w:r>
      <w:r w:rsidR="007C1A0B" w:rsidRPr="007E40E8">
        <w:rPr>
          <w:rFonts w:ascii="Century Gothic" w:hAnsi="Century Gothic"/>
          <w:i w:val="0"/>
        </w:rPr>
        <w:tab/>
      </w:r>
      <w:r w:rsidR="007C1A0B" w:rsidRPr="007E40E8">
        <w:rPr>
          <w:rFonts w:ascii="Century Gothic" w:hAnsi="Century Gothic"/>
          <w:i w:val="0"/>
        </w:rPr>
        <w:tab/>
      </w:r>
      <w:r w:rsidR="007C1A0B" w:rsidRPr="007E40E8">
        <w:rPr>
          <w:rFonts w:ascii="Century Gothic" w:hAnsi="Century Gothic"/>
          <w:i w:val="0"/>
        </w:rPr>
        <w:tab/>
      </w:r>
    </w:p>
    <w:p w14:paraId="1E3DE367" w14:textId="77777777" w:rsidR="00572E7C" w:rsidRPr="007E40E8" w:rsidRDefault="00572E7C" w:rsidP="00BA49E1">
      <w:pPr>
        <w:ind w:left="0" w:firstLine="0"/>
        <w:jc w:val="both"/>
        <w:rPr>
          <w:rFonts w:ascii="Century Gothic" w:hAnsi="Century Gothic"/>
          <w:i w:val="0"/>
        </w:rPr>
      </w:pPr>
      <w:r w:rsidRPr="007E40E8">
        <w:rPr>
          <w:rFonts w:ascii="Century Gothic" w:hAnsi="Century Gothic"/>
          <w:i w:val="0"/>
        </w:rPr>
        <w:t>Doyen Johnson</w:t>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t>Chief Engineering Officer</w:t>
      </w:r>
    </w:p>
    <w:p w14:paraId="760A5914" w14:textId="671060C0" w:rsidR="008F52A7" w:rsidRPr="007E40E8" w:rsidRDefault="00260A93" w:rsidP="00BA49E1">
      <w:pPr>
        <w:ind w:left="0" w:firstLine="0"/>
        <w:jc w:val="both"/>
        <w:rPr>
          <w:rFonts w:ascii="Century Gothic" w:hAnsi="Century Gothic"/>
          <w:i w:val="0"/>
        </w:rPr>
      </w:pPr>
      <w:r>
        <w:rPr>
          <w:rFonts w:ascii="Century Gothic" w:hAnsi="Century Gothic"/>
          <w:i w:val="0"/>
        </w:rPr>
        <w:t>Sean Hylton</w:t>
      </w:r>
      <w:r w:rsidR="005010C8" w:rsidRPr="007E40E8">
        <w:rPr>
          <w:rFonts w:ascii="Century Gothic" w:hAnsi="Century Gothic"/>
          <w:i w:val="0"/>
        </w:rPr>
        <w:tab/>
      </w:r>
      <w:r w:rsidR="005010C8" w:rsidRPr="007E40E8">
        <w:rPr>
          <w:rFonts w:ascii="Century Gothic" w:hAnsi="Century Gothic"/>
          <w:i w:val="0"/>
        </w:rPr>
        <w:tab/>
      </w:r>
      <w:r w:rsidR="005010C8" w:rsidRPr="007E40E8">
        <w:rPr>
          <w:rFonts w:ascii="Century Gothic" w:hAnsi="Century Gothic"/>
          <w:i w:val="0"/>
        </w:rPr>
        <w:tab/>
      </w:r>
      <w:r w:rsidR="005010C8" w:rsidRPr="007E40E8">
        <w:rPr>
          <w:rFonts w:ascii="Century Gothic" w:hAnsi="Century Gothic"/>
          <w:i w:val="0"/>
        </w:rPr>
        <w:tab/>
      </w:r>
      <w:r w:rsidR="005010C8" w:rsidRPr="007E40E8">
        <w:rPr>
          <w:rFonts w:ascii="Century Gothic" w:hAnsi="Century Gothic"/>
          <w:i w:val="0"/>
        </w:rPr>
        <w:tab/>
      </w:r>
      <w:r w:rsidR="00E61995" w:rsidRPr="007E40E8">
        <w:rPr>
          <w:rFonts w:ascii="Century Gothic" w:hAnsi="Century Gothic"/>
          <w:i w:val="0"/>
        </w:rPr>
        <w:t xml:space="preserve">Director of </w:t>
      </w:r>
      <w:r w:rsidR="005010C8" w:rsidRPr="007E40E8">
        <w:rPr>
          <w:rFonts w:ascii="Century Gothic" w:hAnsi="Century Gothic"/>
          <w:i w:val="0"/>
        </w:rPr>
        <w:t xml:space="preserve">Planning </w:t>
      </w:r>
      <w:r>
        <w:rPr>
          <w:rFonts w:ascii="Century Gothic" w:hAnsi="Century Gothic"/>
          <w:i w:val="0"/>
        </w:rPr>
        <w:t>(Actg.)</w:t>
      </w:r>
    </w:p>
    <w:p w14:paraId="6DF93D05" w14:textId="7A8A1A08" w:rsidR="00D3357B" w:rsidRDefault="00977B16" w:rsidP="00BA49E1">
      <w:pPr>
        <w:ind w:left="0" w:firstLine="0"/>
        <w:jc w:val="both"/>
        <w:rPr>
          <w:rFonts w:ascii="Century Gothic" w:hAnsi="Century Gothic"/>
          <w:i w:val="0"/>
        </w:rPr>
      </w:pPr>
      <w:r>
        <w:rPr>
          <w:rFonts w:ascii="Century Gothic" w:hAnsi="Century Gothic"/>
          <w:i w:val="0"/>
        </w:rPr>
        <w:t>Lincoln Brooks</w:t>
      </w:r>
      <w:r>
        <w:rPr>
          <w:rFonts w:ascii="Century Gothic" w:hAnsi="Century Gothic"/>
          <w:i w:val="0"/>
        </w:rPr>
        <w:tab/>
      </w:r>
      <w:r w:rsidR="00887FA8" w:rsidRPr="007E40E8">
        <w:rPr>
          <w:rFonts w:ascii="Century Gothic" w:hAnsi="Century Gothic"/>
          <w:i w:val="0"/>
        </w:rPr>
        <w:tab/>
      </w:r>
      <w:r w:rsidR="00887FA8" w:rsidRPr="007E40E8">
        <w:rPr>
          <w:rFonts w:ascii="Century Gothic" w:hAnsi="Century Gothic"/>
          <w:i w:val="0"/>
        </w:rPr>
        <w:tab/>
      </w:r>
      <w:r w:rsidR="00085151" w:rsidRPr="007E40E8">
        <w:rPr>
          <w:rFonts w:ascii="Century Gothic" w:hAnsi="Century Gothic"/>
          <w:i w:val="0"/>
        </w:rPr>
        <w:tab/>
      </w:r>
      <w:r w:rsidR="00887FA8" w:rsidRPr="007E40E8">
        <w:rPr>
          <w:rFonts w:ascii="Century Gothic" w:hAnsi="Century Gothic"/>
          <w:i w:val="0"/>
        </w:rPr>
        <w:t>I</w:t>
      </w:r>
      <w:r w:rsidR="005010C8" w:rsidRPr="007E40E8">
        <w:rPr>
          <w:rFonts w:ascii="Century Gothic" w:hAnsi="Century Gothic"/>
          <w:i w:val="0"/>
        </w:rPr>
        <w:t>nspector of Poor</w:t>
      </w:r>
    </w:p>
    <w:p w14:paraId="060840B1" w14:textId="55497B51" w:rsidR="005010C8" w:rsidRPr="007E40E8" w:rsidRDefault="00D3357B" w:rsidP="00BA49E1">
      <w:pPr>
        <w:ind w:left="0" w:firstLine="0"/>
        <w:jc w:val="both"/>
        <w:rPr>
          <w:rFonts w:ascii="Century Gothic" w:hAnsi="Century Gothic"/>
          <w:i w:val="0"/>
        </w:rPr>
      </w:pPr>
      <w:r>
        <w:rPr>
          <w:rFonts w:ascii="Century Gothic" w:hAnsi="Century Gothic"/>
          <w:i w:val="0"/>
        </w:rPr>
        <w:t>Angella Lammie</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t>Internal Auditor</w:t>
      </w:r>
      <w:r w:rsidR="005010C8" w:rsidRPr="007E40E8">
        <w:rPr>
          <w:rFonts w:ascii="Century Gothic" w:hAnsi="Century Gothic"/>
          <w:i w:val="0"/>
        </w:rPr>
        <w:t xml:space="preserve"> </w:t>
      </w:r>
    </w:p>
    <w:p w14:paraId="05A6737D" w14:textId="77777777" w:rsidR="005010C8" w:rsidRPr="007E40E8" w:rsidRDefault="00085151" w:rsidP="00BA49E1">
      <w:pPr>
        <w:ind w:left="0" w:firstLine="0"/>
        <w:jc w:val="both"/>
        <w:rPr>
          <w:rFonts w:ascii="Century Gothic" w:hAnsi="Century Gothic"/>
          <w:i w:val="0"/>
        </w:rPr>
      </w:pPr>
      <w:r w:rsidRPr="007E40E8">
        <w:rPr>
          <w:rFonts w:ascii="Century Gothic" w:hAnsi="Century Gothic"/>
          <w:i w:val="0"/>
        </w:rPr>
        <w:t>Patrice Hart</w:t>
      </w:r>
      <w:r w:rsidR="005010C8" w:rsidRPr="007E40E8">
        <w:rPr>
          <w:rFonts w:ascii="Century Gothic" w:hAnsi="Century Gothic"/>
          <w:i w:val="0"/>
        </w:rPr>
        <w:tab/>
      </w:r>
      <w:r w:rsidR="005010C8" w:rsidRPr="007E40E8">
        <w:rPr>
          <w:rFonts w:ascii="Century Gothic" w:hAnsi="Century Gothic"/>
          <w:i w:val="0"/>
        </w:rPr>
        <w:tab/>
      </w:r>
      <w:r w:rsidR="005010C8" w:rsidRPr="007E40E8">
        <w:rPr>
          <w:rFonts w:ascii="Century Gothic" w:hAnsi="Century Gothic"/>
          <w:i w:val="0"/>
        </w:rPr>
        <w:tab/>
      </w:r>
      <w:r w:rsidR="005010C8" w:rsidRPr="007E40E8">
        <w:rPr>
          <w:rFonts w:ascii="Century Gothic" w:hAnsi="Century Gothic"/>
          <w:i w:val="0"/>
        </w:rPr>
        <w:tab/>
      </w:r>
      <w:r w:rsidRPr="007E40E8">
        <w:rPr>
          <w:rFonts w:ascii="Century Gothic" w:hAnsi="Century Gothic"/>
          <w:i w:val="0"/>
        </w:rPr>
        <w:tab/>
      </w:r>
      <w:r w:rsidR="00EE2A7E" w:rsidRPr="007E40E8">
        <w:rPr>
          <w:rFonts w:ascii="Century Gothic" w:hAnsi="Century Gothic"/>
          <w:i w:val="0"/>
        </w:rPr>
        <w:t>Chief Financial Officer</w:t>
      </w:r>
    </w:p>
    <w:p w14:paraId="6CF84854" w14:textId="1D8B1FAF" w:rsidR="007F301F" w:rsidRDefault="001806DD" w:rsidP="00BA49E1">
      <w:pPr>
        <w:ind w:left="0" w:firstLine="0"/>
        <w:jc w:val="both"/>
        <w:rPr>
          <w:rFonts w:ascii="Century Gothic" w:hAnsi="Century Gothic"/>
          <w:i w:val="0"/>
        </w:rPr>
      </w:pPr>
      <w:r>
        <w:rPr>
          <w:rFonts w:ascii="Century Gothic" w:hAnsi="Century Gothic"/>
          <w:i w:val="0"/>
        </w:rPr>
        <w:t>Yolande</w:t>
      </w:r>
      <w:r w:rsidR="00EE26C4" w:rsidRPr="007E40E8">
        <w:rPr>
          <w:rFonts w:ascii="Century Gothic" w:hAnsi="Century Gothic"/>
          <w:i w:val="0"/>
        </w:rPr>
        <w:t xml:space="preserve"> Jankie</w:t>
      </w:r>
      <w:r w:rsidR="007F301F" w:rsidRPr="007F301F">
        <w:rPr>
          <w:rFonts w:ascii="Century Gothic" w:hAnsi="Century Gothic"/>
          <w:i w:val="0"/>
        </w:rPr>
        <w:t xml:space="preserve"> </w:t>
      </w:r>
      <w:r w:rsidR="007F301F">
        <w:rPr>
          <w:rFonts w:ascii="Century Gothic" w:hAnsi="Century Gothic"/>
          <w:i w:val="0"/>
        </w:rPr>
        <w:tab/>
      </w:r>
      <w:r w:rsidR="007F301F">
        <w:rPr>
          <w:rFonts w:ascii="Century Gothic" w:hAnsi="Century Gothic"/>
          <w:i w:val="0"/>
        </w:rPr>
        <w:tab/>
      </w:r>
      <w:r w:rsidR="007F301F">
        <w:rPr>
          <w:rFonts w:ascii="Century Gothic" w:hAnsi="Century Gothic"/>
          <w:i w:val="0"/>
        </w:rPr>
        <w:tab/>
      </w:r>
      <w:r w:rsidR="007F301F">
        <w:rPr>
          <w:rFonts w:ascii="Century Gothic" w:hAnsi="Century Gothic"/>
          <w:i w:val="0"/>
        </w:rPr>
        <w:tab/>
      </w:r>
      <w:r w:rsidR="007F301F" w:rsidRPr="007E40E8">
        <w:rPr>
          <w:rFonts w:ascii="Century Gothic" w:hAnsi="Century Gothic"/>
          <w:i w:val="0"/>
        </w:rPr>
        <w:t>Parish Coordinator</w:t>
      </w:r>
      <w:r w:rsidR="007F301F">
        <w:rPr>
          <w:rFonts w:ascii="Century Gothic" w:hAnsi="Century Gothic"/>
          <w:i w:val="0"/>
        </w:rPr>
        <w:t xml:space="preserve"> </w:t>
      </w:r>
      <w:r w:rsidR="007F301F" w:rsidRPr="007E40E8">
        <w:rPr>
          <w:rFonts w:ascii="Century Gothic" w:hAnsi="Century Gothic"/>
          <w:i w:val="0"/>
        </w:rPr>
        <w:t>- Disaster Preparedness</w:t>
      </w:r>
    </w:p>
    <w:p w14:paraId="4FD6202B" w14:textId="4DD3B63E" w:rsidR="002D65EC" w:rsidRPr="00943E3D" w:rsidRDefault="00C31F84" w:rsidP="00BA49E1">
      <w:pPr>
        <w:ind w:left="0" w:firstLine="0"/>
        <w:jc w:val="both"/>
        <w:rPr>
          <w:rFonts w:ascii="Century Gothic" w:hAnsi="Century Gothic"/>
          <w:i w:val="0"/>
          <w:sz w:val="22"/>
        </w:rPr>
      </w:pPr>
      <w:r>
        <w:rPr>
          <w:rFonts w:ascii="Century Gothic" w:hAnsi="Century Gothic"/>
          <w:i w:val="0"/>
        </w:rPr>
        <w:t>Stanley Davis</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r>
      <w:r w:rsidRPr="00943E3D">
        <w:rPr>
          <w:rFonts w:ascii="Century Gothic" w:hAnsi="Century Gothic"/>
          <w:i w:val="0"/>
          <w:sz w:val="22"/>
        </w:rPr>
        <w:t>Commercial</w:t>
      </w:r>
      <w:r w:rsidR="00943E3D" w:rsidRPr="00943E3D">
        <w:rPr>
          <w:rFonts w:ascii="Century Gothic" w:hAnsi="Century Gothic"/>
          <w:i w:val="0"/>
          <w:sz w:val="22"/>
        </w:rPr>
        <w:t xml:space="preserve"> S</w:t>
      </w:r>
      <w:r w:rsidRPr="00943E3D">
        <w:rPr>
          <w:rFonts w:ascii="Century Gothic" w:hAnsi="Century Gothic"/>
          <w:i w:val="0"/>
          <w:sz w:val="22"/>
        </w:rPr>
        <w:t xml:space="preserve">ervices &amp; </w:t>
      </w:r>
      <w:r w:rsidR="00C6143F" w:rsidRPr="00943E3D">
        <w:rPr>
          <w:rFonts w:ascii="Century Gothic" w:hAnsi="Century Gothic"/>
          <w:i w:val="0"/>
          <w:sz w:val="22"/>
        </w:rPr>
        <w:t xml:space="preserve">Enforcement </w:t>
      </w:r>
      <w:r w:rsidRPr="00943E3D">
        <w:rPr>
          <w:rFonts w:ascii="Century Gothic" w:hAnsi="Century Gothic"/>
          <w:i w:val="0"/>
          <w:sz w:val="22"/>
        </w:rPr>
        <w:t>Office</w:t>
      </w:r>
      <w:r w:rsidR="00C6143F" w:rsidRPr="00943E3D">
        <w:rPr>
          <w:rFonts w:ascii="Century Gothic" w:hAnsi="Century Gothic"/>
          <w:i w:val="0"/>
          <w:sz w:val="22"/>
        </w:rPr>
        <w:t>r</w:t>
      </w:r>
    </w:p>
    <w:p w14:paraId="281CDE33" w14:textId="58B6EC42" w:rsidR="00260A93" w:rsidRDefault="00D3357B" w:rsidP="00BA49E1">
      <w:pPr>
        <w:ind w:left="0" w:firstLine="0"/>
        <w:jc w:val="both"/>
        <w:rPr>
          <w:rFonts w:ascii="Century Gothic" w:hAnsi="Century Gothic"/>
          <w:i w:val="0"/>
        </w:rPr>
      </w:pPr>
      <w:r>
        <w:rPr>
          <w:rFonts w:ascii="Century Gothic" w:hAnsi="Century Gothic"/>
          <w:i w:val="0"/>
        </w:rPr>
        <w:t>Sharon Burke</w:t>
      </w:r>
      <w:r>
        <w:rPr>
          <w:rFonts w:ascii="Century Gothic" w:hAnsi="Century Gothic"/>
          <w:i w:val="0"/>
        </w:rPr>
        <w:tab/>
      </w:r>
      <w:r w:rsidR="00B94646">
        <w:rPr>
          <w:rFonts w:ascii="Century Gothic" w:hAnsi="Century Gothic"/>
          <w:i w:val="0"/>
        </w:rPr>
        <w:t xml:space="preserve"> </w:t>
      </w:r>
      <w:r w:rsidR="00B94646">
        <w:rPr>
          <w:rFonts w:ascii="Century Gothic" w:hAnsi="Century Gothic"/>
          <w:i w:val="0"/>
        </w:rPr>
        <w:tab/>
      </w:r>
      <w:r w:rsidR="00B94646">
        <w:rPr>
          <w:rFonts w:ascii="Century Gothic" w:hAnsi="Century Gothic"/>
          <w:i w:val="0"/>
        </w:rPr>
        <w:tab/>
      </w:r>
      <w:r w:rsidR="00B94646">
        <w:rPr>
          <w:rFonts w:ascii="Century Gothic" w:hAnsi="Century Gothic"/>
          <w:i w:val="0"/>
        </w:rPr>
        <w:tab/>
        <w:t>Matron</w:t>
      </w:r>
    </w:p>
    <w:p w14:paraId="7C9272B2" w14:textId="194704E3" w:rsidR="00D3357B" w:rsidRDefault="00D3357B" w:rsidP="00BA49E1">
      <w:pPr>
        <w:ind w:left="0" w:firstLine="0"/>
        <w:jc w:val="both"/>
        <w:rPr>
          <w:rFonts w:ascii="Century Gothic" w:hAnsi="Century Gothic"/>
          <w:i w:val="0"/>
        </w:rPr>
      </w:pPr>
      <w:r>
        <w:rPr>
          <w:rFonts w:ascii="Century Gothic" w:hAnsi="Century Gothic"/>
          <w:i w:val="0"/>
        </w:rPr>
        <w:t>Yanique Samuels</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t>Director of Administration</w:t>
      </w:r>
    </w:p>
    <w:p w14:paraId="76F5B73E" w14:textId="07C64718" w:rsidR="00D75E0A" w:rsidRDefault="00260A93" w:rsidP="00BA49E1">
      <w:pPr>
        <w:ind w:left="0" w:firstLine="0"/>
        <w:jc w:val="both"/>
        <w:rPr>
          <w:rFonts w:ascii="Century Gothic" w:hAnsi="Century Gothic"/>
          <w:i w:val="0"/>
        </w:rPr>
      </w:pPr>
      <w:r>
        <w:rPr>
          <w:rFonts w:ascii="Century Gothic" w:hAnsi="Century Gothic"/>
          <w:i w:val="0"/>
        </w:rPr>
        <w:t>Debbie Evering</w:t>
      </w:r>
      <w:r w:rsidR="00967610" w:rsidRPr="00F32B82">
        <w:rPr>
          <w:rFonts w:ascii="Century Gothic" w:hAnsi="Century Gothic"/>
        </w:rPr>
        <w:t xml:space="preserve"> </w:t>
      </w:r>
      <w:r>
        <w:rPr>
          <w:rFonts w:ascii="Century Gothic" w:hAnsi="Century Gothic"/>
          <w:i w:val="0"/>
        </w:rPr>
        <w:t>Pryce</w:t>
      </w:r>
      <w:r w:rsidR="00D75E0A">
        <w:rPr>
          <w:rFonts w:ascii="Century Gothic" w:hAnsi="Century Gothic"/>
          <w:i w:val="0"/>
        </w:rPr>
        <w:tab/>
      </w:r>
      <w:r w:rsidR="00D75E0A">
        <w:rPr>
          <w:rFonts w:ascii="Century Gothic" w:hAnsi="Century Gothic"/>
          <w:i w:val="0"/>
        </w:rPr>
        <w:tab/>
      </w:r>
      <w:r w:rsidR="00D75E0A">
        <w:rPr>
          <w:rFonts w:ascii="Century Gothic" w:hAnsi="Century Gothic"/>
          <w:i w:val="0"/>
        </w:rPr>
        <w:tab/>
        <w:t>Recording Clerk</w:t>
      </w:r>
    </w:p>
    <w:p w14:paraId="719A8FB4" w14:textId="77777777" w:rsidR="00B81BE9" w:rsidRPr="007E40E8" w:rsidRDefault="00B81BE9" w:rsidP="00BA49E1">
      <w:pPr>
        <w:ind w:left="0" w:firstLine="0"/>
        <w:jc w:val="both"/>
        <w:rPr>
          <w:rFonts w:ascii="Century Gothic" w:hAnsi="Century Gothic"/>
          <w:i w:val="0"/>
        </w:rPr>
      </w:pP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r>
    </w:p>
    <w:p w14:paraId="5187D630" w14:textId="0E8B9605" w:rsidR="005010C8" w:rsidRPr="007E40E8" w:rsidRDefault="00913BC4" w:rsidP="00BA49E1">
      <w:pPr>
        <w:ind w:left="0" w:firstLine="0"/>
        <w:jc w:val="both"/>
        <w:rPr>
          <w:rFonts w:ascii="Century Gothic" w:hAnsi="Century Gothic"/>
          <w:i w:val="0"/>
        </w:rPr>
      </w:pPr>
      <w:r>
        <w:rPr>
          <w:rFonts w:ascii="Century Gothic" w:hAnsi="Century Gothic"/>
          <w:b/>
          <w:i w:val="0"/>
        </w:rPr>
        <w:t xml:space="preserve">Representatives from </w:t>
      </w:r>
      <w:r w:rsidR="005010C8" w:rsidRPr="007E40E8">
        <w:rPr>
          <w:rFonts w:ascii="Century Gothic" w:hAnsi="Century Gothic"/>
          <w:b/>
          <w:i w:val="0"/>
        </w:rPr>
        <w:t>Agencies</w:t>
      </w:r>
      <w:r w:rsidR="005010C8" w:rsidRPr="007E40E8">
        <w:rPr>
          <w:rFonts w:ascii="Century Gothic" w:hAnsi="Century Gothic"/>
          <w:b/>
          <w:i w:val="0"/>
        </w:rPr>
        <w:tab/>
      </w:r>
      <w:r w:rsidR="005010C8" w:rsidRPr="007E40E8">
        <w:rPr>
          <w:rFonts w:ascii="Century Gothic" w:hAnsi="Century Gothic"/>
          <w:b/>
          <w:i w:val="0"/>
        </w:rPr>
        <w:tab/>
        <w:t>Positions</w:t>
      </w:r>
      <w:r w:rsidR="008C0322">
        <w:rPr>
          <w:rFonts w:ascii="Century Gothic" w:hAnsi="Century Gothic"/>
          <w:b/>
          <w:i w:val="0"/>
        </w:rPr>
        <w:t>/Agency</w:t>
      </w:r>
      <w:r w:rsidR="005010C8" w:rsidRPr="007E40E8">
        <w:rPr>
          <w:rFonts w:ascii="Century Gothic" w:hAnsi="Century Gothic"/>
          <w:b/>
          <w:i w:val="0"/>
        </w:rPr>
        <w:t xml:space="preserve"> </w:t>
      </w:r>
    </w:p>
    <w:p w14:paraId="6864E67A" w14:textId="77777777" w:rsidR="0025335F" w:rsidRDefault="0025335F" w:rsidP="00BA49E1">
      <w:pPr>
        <w:ind w:left="0" w:firstLine="0"/>
        <w:jc w:val="both"/>
        <w:rPr>
          <w:rFonts w:ascii="Century Gothic" w:hAnsi="Century Gothic"/>
          <w:i w:val="0"/>
        </w:rPr>
      </w:pPr>
    </w:p>
    <w:p w14:paraId="1F1592FA" w14:textId="19B45438" w:rsidR="00977B16" w:rsidRDefault="00977B16" w:rsidP="00BA49E1">
      <w:pPr>
        <w:ind w:left="0" w:firstLine="0"/>
        <w:jc w:val="both"/>
        <w:rPr>
          <w:rFonts w:ascii="Century Gothic" w:hAnsi="Century Gothic"/>
          <w:i w:val="0"/>
        </w:rPr>
      </w:pPr>
      <w:r>
        <w:rPr>
          <w:rFonts w:ascii="Century Gothic" w:hAnsi="Century Gothic"/>
          <w:i w:val="0"/>
        </w:rPr>
        <w:t>Dr. Tamara Henry</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t>Medical Officer of Health</w:t>
      </w:r>
    </w:p>
    <w:p w14:paraId="3F6B4C19" w14:textId="3AA63DA6" w:rsidR="000050A4" w:rsidRDefault="00D91713" w:rsidP="00BA49E1">
      <w:pPr>
        <w:ind w:left="0" w:firstLine="0"/>
        <w:jc w:val="both"/>
        <w:rPr>
          <w:rFonts w:ascii="Century Gothic" w:hAnsi="Century Gothic"/>
          <w:i w:val="0"/>
        </w:rPr>
      </w:pPr>
      <w:r>
        <w:rPr>
          <w:rFonts w:ascii="Century Gothic" w:hAnsi="Century Gothic"/>
          <w:i w:val="0"/>
        </w:rPr>
        <w:t>Albert P. Brown</w:t>
      </w:r>
      <w:r w:rsidR="00260A93">
        <w:rPr>
          <w:rFonts w:ascii="Century Gothic" w:hAnsi="Century Gothic"/>
          <w:i w:val="0"/>
        </w:rPr>
        <w:tab/>
      </w:r>
      <w:r w:rsidR="00260A93">
        <w:rPr>
          <w:rFonts w:ascii="Century Gothic" w:hAnsi="Century Gothic"/>
          <w:i w:val="0"/>
        </w:rPr>
        <w:tab/>
      </w:r>
      <w:r w:rsidR="00DA6184" w:rsidRPr="007E40E8">
        <w:rPr>
          <w:rFonts w:ascii="Century Gothic" w:hAnsi="Century Gothic"/>
          <w:i w:val="0"/>
        </w:rPr>
        <w:tab/>
      </w:r>
      <w:r w:rsidR="00DA6184" w:rsidRPr="007E40E8">
        <w:rPr>
          <w:rFonts w:ascii="Century Gothic" w:hAnsi="Century Gothic"/>
          <w:i w:val="0"/>
        </w:rPr>
        <w:tab/>
      </w:r>
      <w:r>
        <w:rPr>
          <w:rFonts w:ascii="Century Gothic" w:hAnsi="Century Gothic"/>
          <w:i w:val="0"/>
        </w:rPr>
        <w:t>Chief Public Health Inspector</w:t>
      </w:r>
      <w:r w:rsidR="00DA6184" w:rsidRPr="007E40E8">
        <w:rPr>
          <w:rFonts w:ascii="Century Gothic" w:hAnsi="Century Gothic"/>
          <w:i w:val="0"/>
        </w:rPr>
        <w:tab/>
      </w:r>
    </w:p>
    <w:p w14:paraId="6463DAE8" w14:textId="472F1777" w:rsidR="00C6143F" w:rsidRPr="007E40E8" w:rsidRDefault="00977B16" w:rsidP="00BA49E1">
      <w:pPr>
        <w:ind w:left="0" w:firstLine="0"/>
        <w:jc w:val="both"/>
        <w:rPr>
          <w:rFonts w:ascii="Century Gothic" w:hAnsi="Century Gothic"/>
          <w:i w:val="0"/>
        </w:rPr>
      </w:pPr>
      <w:r>
        <w:rPr>
          <w:rFonts w:ascii="Century Gothic" w:hAnsi="Century Gothic"/>
          <w:i w:val="0"/>
        </w:rPr>
        <w:t>Andrew Wildman</w:t>
      </w:r>
      <w:r w:rsidR="00D3357B">
        <w:rPr>
          <w:rFonts w:ascii="Century Gothic" w:hAnsi="Century Gothic"/>
          <w:i w:val="0"/>
        </w:rPr>
        <w:tab/>
      </w:r>
      <w:r w:rsidR="00D3357B">
        <w:rPr>
          <w:rFonts w:ascii="Century Gothic" w:hAnsi="Century Gothic"/>
          <w:i w:val="0"/>
        </w:rPr>
        <w:tab/>
      </w:r>
      <w:r w:rsidR="00C6143F" w:rsidRPr="00EA7D0F">
        <w:rPr>
          <w:rFonts w:ascii="Century Gothic" w:hAnsi="Century Gothic"/>
          <w:i w:val="0"/>
        </w:rPr>
        <w:tab/>
      </w:r>
      <w:r w:rsidR="00C6143F" w:rsidRPr="007E40E8">
        <w:rPr>
          <w:rFonts w:ascii="Century Gothic" w:hAnsi="Century Gothic"/>
          <w:i w:val="0"/>
        </w:rPr>
        <w:tab/>
        <w:t xml:space="preserve">Jamaica Fire Brigade </w:t>
      </w:r>
    </w:p>
    <w:p w14:paraId="65D1EDF1" w14:textId="2B15DE1F" w:rsidR="00EE2A7E" w:rsidRDefault="00977B16" w:rsidP="00BA49E1">
      <w:pPr>
        <w:jc w:val="both"/>
        <w:rPr>
          <w:rFonts w:ascii="Century Gothic" w:hAnsi="Century Gothic"/>
          <w:i w:val="0"/>
        </w:rPr>
      </w:pPr>
      <w:r>
        <w:rPr>
          <w:rFonts w:ascii="Century Gothic" w:hAnsi="Century Gothic"/>
          <w:i w:val="0"/>
        </w:rPr>
        <w:t>Shannota Barnette</w:t>
      </w:r>
      <w:r w:rsidR="00EE2A7E" w:rsidRPr="007E40E8">
        <w:rPr>
          <w:rFonts w:ascii="Century Gothic" w:hAnsi="Century Gothic"/>
          <w:i w:val="0"/>
        </w:rPr>
        <w:tab/>
      </w:r>
      <w:r w:rsidR="00EE2A7E" w:rsidRPr="007E40E8">
        <w:rPr>
          <w:rFonts w:ascii="Century Gothic" w:hAnsi="Century Gothic"/>
          <w:i w:val="0"/>
        </w:rPr>
        <w:tab/>
      </w:r>
      <w:r w:rsidR="00EE2A7E" w:rsidRPr="007E40E8">
        <w:rPr>
          <w:rFonts w:ascii="Century Gothic" w:hAnsi="Century Gothic"/>
          <w:i w:val="0"/>
        </w:rPr>
        <w:tab/>
        <w:t>Social Development Commission</w:t>
      </w:r>
    </w:p>
    <w:p w14:paraId="7EC32FAB" w14:textId="04614A9E" w:rsidR="00FB608F" w:rsidRDefault="00FB608F" w:rsidP="00BA49E1">
      <w:pPr>
        <w:jc w:val="both"/>
        <w:rPr>
          <w:rFonts w:ascii="Century Gothic" w:hAnsi="Century Gothic"/>
          <w:i w:val="0"/>
        </w:rPr>
      </w:pPr>
      <w:r>
        <w:rPr>
          <w:rFonts w:ascii="Century Gothic" w:hAnsi="Century Gothic"/>
          <w:i w:val="0"/>
        </w:rPr>
        <w:t>Anita Davis</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r>
      <w:r w:rsidRPr="007E40E8">
        <w:rPr>
          <w:rFonts w:ascii="Century Gothic" w:hAnsi="Century Gothic"/>
          <w:i w:val="0"/>
        </w:rPr>
        <w:t>Social Development Commission</w:t>
      </w:r>
    </w:p>
    <w:p w14:paraId="23784A5E" w14:textId="5141CBD0" w:rsidR="00FB608F" w:rsidRPr="007E40E8" w:rsidRDefault="00FB608F" w:rsidP="00BA49E1">
      <w:pPr>
        <w:jc w:val="both"/>
        <w:rPr>
          <w:rFonts w:ascii="Century Gothic" w:hAnsi="Century Gothic"/>
          <w:i w:val="0"/>
        </w:rPr>
      </w:pPr>
      <w:r>
        <w:rPr>
          <w:rFonts w:ascii="Century Gothic" w:hAnsi="Century Gothic"/>
          <w:i w:val="0"/>
        </w:rPr>
        <w:t>Simone Duncan</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r>
      <w:r w:rsidRPr="007E40E8">
        <w:rPr>
          <w:rFonts w:ascii="Century Gothic" w:hAnsi="Century Gothic"/>
          <w:i w:val="0"/>
        </w:rPr>
        <w:t>Social Development Commission</w:t>
      </w:r>
    </w:p>
    <w:p w14:paraId="01D178B4" w14:textId="11822E19" w:rsidR="00BF7FD6" w:rsidRDefault="00977B16" w:rsidP="00BF7FD6">
      <w:pPr>
        <w:ind w:left="2160" w:hanging="2160"/>
        <w:jc w:val="both"/>
        <w:rPr>
          <w:rFonts w:ascii="Century Gothic" w:hAnsi="Century Gothic"/>
          <w:i w:val="0"/>
        </w:rPr>
      </w:pPr>
      <w:r>
        <w:rPr>
          <w:rFonts w:ascii="Century Gothic" w:hAnsi="Century Gothic"/>
          <w:i w:val="0"/>
        </w:rPr>
        <w:t>Jasmine Hyde</w:t>
      </w:r>
      <w:r w:rsidR="00D91713" w:rsidRPr="00FB608F">
        <w:rPr>
          <w:rFonts w:ascii="Century Gothic" w:hAnsi="Century Gothic"/>
          <w:b/>
          <w:i w:val="0"/>
        </w:rPr>
        <w:tab/>
      </w:r>
      <w:r w:rsidR="00D91713">
        <w:rPr>
          <w:rFonts w:ascii="Century Gothic" w:hAnsi="Century Gothic"/>
          <w:i w:val="0"/>
        </w:rPr>
        <w:tab/>
      </w:r>
      <w:r w:rsidR="00D91713">
        <w:rPr>
          <w:rFonts w:ascii="Century Gothic" w:hAnsi="Century Gothic"/>
          <w:i w:val="0"/>
        </w:rPr>
        <w:tab/>
      </w:r>
      <w:r w:rsidR="00C6143F" w:rsidRPr="007E40E8">
        <w:rPr>
          <w:rFonts w:ascii="Century Gothic" w:hAnsi="Century Gothic"/>
          <w:i w:val="0"/>
        </w:rPr>
        <w:tab/>
      </w:r>
      <w:r w:rsidR="00BF7FD6" w:rsidRPr="007E40E8">
        <w:rPr>
          <w:rFonts w:ascii="Century Gothic" w:hAnsi="Century Gothic"/>
          <w:i w:val="0"/>
        </w:rPr>
        <w:t>Rural Agricultural Development Authority</w:t>
      </w:r>
    </w:p>
    <w:p w14:paraId="4A2F404F" w14:textId="2C16EB63" w:rsidR="00977B16" w:rsidRDefault="00977B16" w:rsidP="00BF7FD6">
      <w:pPr>
        <w:ind w:left="2160" w:hanging="2160"/>
        <w:jc w:val="both"/>
        <w:rPr>
          <w:rFonts w:ascii="Century Gothic" w:hAnsi="Century Gothic"/>
          <w:i w:val="0"/>
        </w:rPr>
      </w:pPr>
      <w:r>
        <w:rPr>
          <w:rFonts w:ascii="Century Gothic" w:hAnsi="Century Gothic"/>
          <w:i w:val="0"/>
        </w:rPr>
        <w:t>Supt. Bobette Morgan</w:t>
      </w:r>
      <w:r>
        <w:rPr>
          <w:rFonts w:ascii="Century Gothic" w:hAnsi="Century Gothic"/>
          <w:i w:val="0"/>
        </w:rPr>
        <w:tab/>
      </w:r>
      <w:r>
        <w:rPr>
          <w:rFonts w:ascii="Century Gothic" w:hAnsi="Century Gothic"/>
          <w:i w:val="0"/>
        </w:rPr>
        <w:tab/>
      </w:r>
      <w:r>
        <w:rPr>
          <w:rFonts w:ascii="Century Gothic" w:hAnsi="Century Gothic"/>
          <w:i w:val="0"/>
        </w:rPr>
        <w:tab/>
        <w:t>Jamaica Constabulary Force</w:t>
      </w:r>
    </w:p>
    <w:p w14:paraId="26388E0E" w14:textId="77777777" w:rsidR="003A10EE" w:rsidRDefault="003A10EE" w:rsidP="003A10EE">
      <w:pPr>
        <w:ind w:left="2160" w:hanging="2160"/>
        <w:jc w:val="both"/>
        <w:rPr>
          <w:rFonts w:ascii="Century Gothic" w:hAnsi="Century Gothic"/>
          <w:i w:val="0"/>
        </w:rPr>
      </w:pPr>
      <w:r>
        <w:rPr>
          <w:rFonts w:ascii="Century Gothic" w:hAnsi="Century Gothic"/>
          <w:i w:val="0"/>
        </w:rPr>
        <w:t xml:space="preserve">Det. </w:t>
      </w:r>
      <w:r>
        <w:rPr>
          <w:rFonts w:ascii="Century Gothic" w:hAnsi="Century Gothic" w:cs="Times New Roman"/>
          <w:i w:val="0"/>
        </w:rPr>
        <w:t>Ralston Henry</w:t>
      </w:r>
      <w:r>
        <w:rPr>
          <w:rFonts w:ascii="Century Gothic" w:hAnsi="Century Gothic" w:cs="Times New Roman"/>
          <w:i w:val="0"/>
        </w:rPr>
        <w:tab/>
      </w:r>
      <w:r>
        <w:rPr>
          <w:rFonts w:ascii="Century Gothic" w:hAnsi="Century Gothic" w:cs="Times New Roman"/>
          <w:i w:val="0"/>
        </w:rPr>
        <w:tab/>
      </w:r>
      <w:r>
        <w:rPr>
          <w:rFonts w:ascii="Century Gothic" w:hAnsi="Century Gothic" w:cs="Times New Roman"/>
          <w:i w:val="0"/>
        </w:rPr>
        <w:tab/>
      </w:r>
      <w:r>
        <w:rPr>
          <w:rFonts w:ascii="Century Gothic" w:hAnsi="Century Gothic" w:cs="Times New Roman"/>
          <w:i w:val="0"/>
        </w:rPr>
        <w:tab/>
      </w:r>
      <w:r>
        <w:rPr>
          <w:rFonts w:ascii="Century Gothic" w:hAnsi="Century Gothic"/>
          <w:i w:val="0"/>
        </w:rPr>
        <w:t>Jamaica Constabulary Force</w:t>
      </w:r>
    </w:p>
    <w:p w14:paraId="06510C09" w14:textId="28A22194" w:rsidR="00977B16" w:rsidRDefault="00977B16" w:rsidP="00BF7FD6">
      <w:pPr>
        <w:ind w:left="2160" w:hanging="2160"/>
        <w:jc w:val="both"/>
        <w:rPr>
          <w:rFonts w:ascii="Century Gothic" w:hAnsi="Century Gothic"/>
          <w:i w:val="0"/>
        </w:rPr>
      </w:pPr>
      <w:r>
        <w:rPr>
          <w:rFonts w:ascii="Century Gothic" w:hAnsi="Century Gothic"/>
          <w:i w:val="0"/>
        </w:rPr>
        <w:t>Monique Scott</w:t>
      </w:r>
      <w:r>
        <w:rPr>
          <w:rFonts w:ascii="Century Gothic" w:hAnsi="Century Gothic"/>
          <w:i w:val="0"/>
        </w:rPr>
        <w:tab/>
      </w:r>
      <w:r>
        <w:rPr>
          <w:rFonts w:ascii="Century Gothic" w:hAnsi="Century Gothic"/>
          <w:i w:val="0"/>
        </w:rPr>
        <w:tab/>
      </w:r>
      <w:r>
        <w:rPr>
          <w:rFonts w:ascii="Century Gothic" w:hAnsi="Century Gothic"/>
          <w:i w:val="0"/>
        </w:rPr>
        <w:tab/>
      </w:r>
      <w:r>
        <w:rPr>
          <w:rFonts w:ascii="Century Gothic" w:hAnsi="Century Gothic"/>
          <w:i w:val="0"/>
        </w:rPr>
        <w:tab/>
      </w:r>
      <w:r w:rsidR="003733E8">
        <w:rPr>
          <w:rFonts w:ascii="Century Gothic" w:hAnsi="Century Gothic"/>
          <w:i w:val="0"/>
        </w:rPr>
        <w:t xml:space="preserve">National </w:t>
      </w:r>
      <w:r>
        <w:rPr>
          <w:rFonts w:ascii="Century Gothic" w:hAnsi="Century Gothic"/>
          <w:i w:val="0"/>
        </w:rPr>
        <w:t>Youth Parliamentarian</w:t>
      </w:r>
    </w:p>
    <w:p w14:paraId="11C2FEA1" w14:textId="77777777" w:rsidR="00977B16" w:rsidRDefault="00977B16" w:rsidP="00977B16">
      <w:pPr>
        <w:ind w:left="0" w:firstLine="0"/>
        <w:jc w:val="both"/>
        <w:rPr>
          <w:rFonts w:ascii="Century Gothic" w:hAnsi="Century Gothic"/>
          <w:i w:val="0"/>
        </w:rPr>
      </w:pPr>
    </w:p>
    <w:p w14:paraId="74CA85DE" w14:textId="77777777" w:rsidR="005010C8" w:rsidRPr="007E40E8" w:rsidRDefault="005010C8" w:rsidP="00BA49E1">
      <w:pPr>
        <w:ind w:left="2160" w:hanging="2160"/>
        <w:jc w:val="both"/>
        <w:rPr>
          <w:rFonts w:ascii="Century Gothic" w:hAnsi="Century Gothic"/>
          <w:b/>
          <w:i w:val="0"/>
          <w:u w:val="single"/>
        </w:rPr>
      </w:pPr>
      <w:r w:rsidRPr="007E40E8">
        <w:rPr>
          <w:rFonts w:ascii="Century Gothic" w:hAnsi="Century Gothic"/>
          <w:b/>
          <w:i w:val="0"/>
          <w:u w:val="single"/>
        </w:rPr>
        <w:lastRenderedPageBreak/>
        <w:t>NOTICE</w:t>
      </w:r>
    </w:p>
    <w:p w14:paraId="746AF250" w14:textId="77777777" w:rsidR="00050E6F" w:rsidRDefault="00050E6F" w:rsidP="00BA49E1">
      <w:pPr>
        <w:ind w:left="0" w:firstLine="0"/>
        <w:jc w:val="both"/>
        <w:rPr>
          <w:rFonts w:ascii="Century Gothic" w:hAnsi="Century Gothic"/>
          <w:i w:val="0"/>
        </w:rPr>
      </w:pPr>
    </w:p>
    <w:p w14:paraId="6E42F8D0" w14:textId="527678E4" w:rsidR="00BA10D2" w:rsidRDefault="00BA10D2" w:rsidP="00BA10D2">
      <w:pPr>
        <w:keepNext/>
        <w:keepLines/>
        <w:spacing w:line="240" w:lineRule="exact"/>
        <w:ind w:left="0" w:firstLine="0"/>
        <w:jc w:val="both"/>
        <w:rPr>
          <w:rFonts w:ascii="Century Gothic" w:hAnsi="Century Gothic"/>
          <w:i w:val="0"/>
        </w:rPr>
      </w:pPr>
      <w:r>
        <w:rPr>
          <w:rFonts w:ascii="Century Gothic" w:hAnsi="Century Gothic"/>
          <w:i w:val="0"/>
        </w:rPr>
        <w:t>The Notice convening the meeting was read by Miss Ethlyn Douglas, Clerk to the Committee</w:t>
      </w:r>
      <w:r w:rsidR="009F3206">
        <w:rPr>
          <w:rFonts w:ascii="Century Gothic" w:hAnsi="Century Gothic"/>
          <w:i w:val="0"/>
        </w:rPr>
        <w:t>.</w:t>
      </w:r>
    </w:p>
    <w:p w14:paraId="1A50474A" w14:textId="77777777" w:rsidR="00BA10D2" w:rsidRDefault="00BA10D2" w:rsidP="00BA10D2">
      <w:pPr>
        <w:keepNext/>
        <w:keepLines/>
        <w:ind w:left="0" w:firstLine="0"/>
        <w:jc w:val="both"/>
        <w:rPr>
          <w:rFonts w:ascii="Century Gothic" w:hAnsi="Century Gothic"/>
          <w:i w:val="0"/>
        </w:rPr>
      </w:pPr>
    </w:p>
    <w:p w14:paraId="5D97AB98" w14:textId="77777777" w:rsidR="005010C8" w:rsidRPr="007E40E8" w:rsidRDefault="005010C8" w:rsidP="00BA49E1">
      <w:pPr>
        <w:ind w:left="0" w:firstLine="0"/>
        <w:jc w:val="both"/>
        <w:rPr>
          <w:rFonts w:ascii="Century Gothic" w:hAnsi="Century Gothic"/>
          <w:b/>
          <w:i w:val="0"/>
          <w:u w:val="single"/>
        </w:rPr>
      </w:pPr>
      <w:r w:rsidRPr="007E40E8">
        <w:rPr>
          <w:rFonts w:ascii="Century Gothic" w:hAnsi="Century Gothic"/>
          <w:b/>
          <w:i w:val="0"/>
          <w:u w:val="single"/>
        </w:rPr>
        <w:t>DEVOTIONAL EXERCISE</w:t>
      </w:r>
    </w:p>
    <w:p w14:paraId="1E9ED783" w14:textId="77777777" w:rsidR="009451E0" w:rsidRPr="007E40E8" w:rsidRDefault="009451E0" w:rsidP="00BA49E1">
      <w:pPr>
        <w:ind w:left="0" w:firstLine="0"/>
        <w:jc w:val="both"/>
        <w:rPr>
          <w:rFonts w:ascii="Century Gothic" w:hAnsi="Century Gothic"/>
          <w:b/>
          <w:i w:val="0"/>
          <w:u w:val="single"/>
        </w:rPr>
      </w:pPr>
    </w:p>
    <w:p w14:paraId="4EBE88A4" w14:textId="67D1019C" w:rsidR="005010C8" w:rsidRPr="00441F04" w:rsidRDefault="00C153B5" w:rsidP="00BA49E1">
      <w:pPr>
        <w:ind w:left="0" w:firstLine="0"/>
        <w:jc w:val="both"/>
        <w:rPr>
          <w:rFonts w:ascii="Century Gothic" w:hAnsi="Century Gothic"/>
          <w:i w:val="0"/>
        </w:rPr>
      </w:pPr>
      <w:r>
        <w:rPr>
          <w:rFonts w:ascii="Century Gothic" w:hAnsi="Century Gothic"/>
          <w:i w:val="0"/>
        </w:rPr>
        <w:t xml:space="preserve">The devotional exercise was conducted by </w:t>
      </w:r>
      <w:r w:rsidR="008C5943">
        <w:rPr>
          <w:rFonts w:ascii="Century Gothic" w:hAnsi="Century Gothic"/>
          <w:i w:val="0"/>
        </w:rPr>
        <w:t>Mr. Sean Hylton,</w:t>
      </w:r>
      <w:r>
        <w:rPr>
          <w:rFonts w:ascii="Century Gothic" w:hAnsi="Century Gothic"/>
          <w:i w:val="0"/>
        </w:rPr>
        <w:t xml:space="preserve"> representing the </w:t>
      </w:r>
      <w:r w:rsidR="008C5943">
        <w:rPr>
          <w:rFonts w:ascii="Century Gothic" w:hAnsi="Century Gothic"/>
          <w:i w:val="0"/>
        </w:rPr>
        <w:t xml:space="preserve">Carron Hall </w:t>
      </w:r>
      <w:r>
        <w:rPr>
          <w:rFonts w:ascii="Century Gothic" w:hAnsi="Century Gothic"/>
          <w:i w:val="0"/>
        </w:rPr>
        <w:t>Division</w:t>
      </w:r>
      <w:r w:rsidR="008A600D" w:rsidRPr="00441F04">
        <w:rPr>
          <w:rFonts w:ascii="Century Gothic" w:hAnsi="Century Gothic"/>
          <w:i w:val="0"/>
        </w:rPr>
        <w:t>.</w:t>
      </w:r>
    </w:p>
    <w:p w14:paraId="59ACD045" w14:textId="77777777" w:rsidR="004D0610" w:rsidRDefault="004D0610" w:rsidP="00BA49E1">
      <w:pPr>
        <w:ind w:left="0" w:firstLine="0"/>
        <w:jc w:val="both"/>
        <w:rPr>
          <w:rFonts w:ascii="Century Gothic" w:hAnsi="Century Gothic"/>
          <w:i w:val="0"/>
        </w:rPr>
      </w:pPr>
    </w:p>
    <w:p w14:paraId="7DFDC35B" w14:textId="6A3D516B" w:rsidR="003703B5" w:rsidRDefault="004553F3" w:rsidP="00BA49E1">
      <w:pPr>
        <w:ind w:left="0" w:firstLine="0"/>
        <w:jc w:val="both"/>
        <w:rPr>
          <w:rFonts w:ascii="Century Gothic" w:hAnsi="Century Gothic"/>
          <w:i w:val="0"/>
        </w:rPr>
      </w:pPr>
      <w:r w:rsidRPr="00F32B82">
        <w:rPr>
          <w:rFonts w:ascii="Century Gothic" w:hAnsi="Century Gothic"/>
          <w:i w:val="0"/>
          <w:color w:val="000000" w:themeColor="text1"/>
        </w:rPr>
        <w:t xml:space="preserve">The </w:t>
      </w:r>
      <w:r w:rsidR="00967610" w:rsidRPr="00F32B82">
        <w:rPr>
          <w:rFonts w:ascii="Century Gothic" w:hAnsi="Century Gothic"/>
          <w:i w:val="0"/>
          <w:color w:val="000000" w:themeColor="text1"/>
        </w:rPr>
        <w:t>Chairperson</w:t>
      </w:r>
      <w:r w:rsidRPr="00F32B82">
        <w:rPr>
          <w:rFonts w:ascii="Century Gothic" w:hAnsi="Century Gothic"/>
          <w:i w:val="0"/>
          <w:color w:val="000000" w:themeColor="text1"/>
        </w:rPr>
        <w:t xml:space="preserve"> </w:t>
      </w:r>
      <w:r w:rsidRPr="007E40E8">
        <w:rPr>
          <w:rFonts w:ascii="Century Gothic" w:hAnsi="Century Gothic"/>
          <w:i w:val="0"/>
        </w:rPr>
        <w:t xml:space="preserve">thanked </w:t>
      </w:r>
      <w:r w:rsidR="008C5943">
        <w:rPr>
          <w:rFonts w:ascii="Century Gothic" w:hAnsi="Century Gothic"/>
          <w:i w:val="0"/>
        </w:rPr>
        <w:t>Mr. Hylton</w:t>
      </w:r>
      <w:r w:rsidR="00DE49F1">
        <w:rPr>
          <w:rFonts w:ascii="Century Gothic" w:hAnsi="Century Gothic"/>
          <w:i w:val="0"/>
        </w:rPr>
        <w:t xml:space="preserve"> </w:t>
      </w:r>
      <w:r w:rsidR="003E0EBB" w:rsidRPr="007E40E8">
        <w:rPr>
          <w:rFonts w:ascii="Century Gothic" w:hAnsi="Century Gothic"/>
          <w:i w:val="0"/>
        </w:rPr>
        <w:t>for</w:t>
      </w:r>
      <w:r w:rsidR="008B5C84">
        <w:rPr>
          <w:rFonts w:ascii="Century Gothic" w:hAnsi="Century Gothic"/>
          <w:i w:val="0"/>
        </w:rPr>
        <w:t xml:space="preserve"> </w:t>
      </w:r>
      <w:r w:rsidR="00461919" w:rsidRPr="007E40E8">
        <w:rPr>
          <w:rFonts w:ascii="Century Gothic" w:hAnsi="Century Gothic"/>
          <w:i w:val="0"/>
        </w:rPr>
        <w:t xml:space="preserve">conducting the devotional exercise. </w:t>
      </w:r>
    </w:p>
    <w:p w14:paraId="3C0F1047" w14:textId="77777777" w:rsidR="00E70769" w:rsidRDefault="00E70769" w:rsidP="00BA49E1">
      <w:pPr>
        <w:ind w:left="0" w:firstLine="0"/>
        <w:jc w:val="both"/>
        <w:rPr>
          <w:rFonts w:ascii="Century Gothic" w:hAnsi="Century Gothic"/>
          <w:b/>
          <w:i w:val="0"/>
          <w:u w:val="single"/>
        </w:rPr>
      </w:pPr>
    </w:p>
    <w:p w14:paraId="4BD333D1" w14:textId="77777777" w:rsidR="005010C8" w:rsidRPr="007E40E8" w:rsidRDefault="00B62AAC" w:rsidP="00BA49E1">
      <w:pPr>
        <w:ind w:left="0" w:firstLine="0"/>
        <w:jc w:val="both"/>
        <w:rPr>
          <w:rFonts w:ascii="Century Gothic" w:hAnsi="Century Gothic"/>
          <w:b/>
          <w:i w:val="0"/>
          <w:u w:val="single"/>
        </w:rPr>
      </w:pPr>
      <w:r w:rsidRPr="007E40E8">
        <w:rPr>
          <w:rFonts w:ascii="Century Gothic" w:hAnsi="Century Gothic"/>
          <w:b/>
          <w:i w:val="0"/>
          <w:u w:val="single"/>
        </w:rPr>
        <w:t>N</w:t>
      </w:r>
      <w:r w:rsidR="007345CF" w:rsidRPr="007E40E8">
        <w:rPr>
          <w:rFonts w:ascii="Century Gothic" w:hAnsi="Century Gothic"/>
          <w:b/>
          <w:i w:val="0"/>
          <w:u w:val="single"/>
        </w:rPr>
        <w:t>ATIONAL PLEDGE</w:t>
      </w:r>
    </w:p>
    <w:p w14:paraId="0077B6AA" w14:textId="77777777" w:rsidR="00DA70E0" w:rsidRPr="007E40E8" w:rsidRDefault="00DA70E0" w:rsidP="00BA49E1">
      <w:pPr>
        <w:ind w:left="0" w:firstLine="0"/>
        <w:jc w:val="both"/>
        <w:rPr>
          <w:rFonts w:ascii="Century Gothic" w:hAnsi="Century Gothic"/>
          <w:i w:val="0"/>
        </w:rPr>
      </w:pPr>
    </w:p>
    <w:p w14:paraId="0BA75427" w14:textId="77777777" w:rsidR="005010C8" w:rsidRPr="007E40E8" w:rsidRDefault="005010C8" w:rsidP="00BA49E1">
      <w:pPr>
        <w:ind w:left="0" w:firstLine="0"/>
        <w:jc w:val="both"/>
        <w:rPr>
          <w:rFonts w:ascii="Century Gothic" w:hAnsi="Century Gothic"/>
          <w:i w:val="0"/>
        </w:rPr>
      </w:pPr>
      <w:r w:rsidRPr="007E40E8">
        <w:rPr>
          <w:rFonts w:ascii="Century Gothic" w:hAnsi="Century Gothic"/>
          <w:i w:val="0"/>
        </w:rPr>
        <w:t>The attendees repeated the National Pledge.</w:t>
      </w:r>
    </w:p>
    <w:p w14:paraId="2D541F15" w14:textId="77777777" w:rsidR="003703B5" w:rsidRPr="007E40E8" w:rsidRDefault="003703B5" w:rsidP="00BA49E1">
      <w:pPr>
        <w:ind w:left="0" w:firstLine="0"/>
        <w:jc w:val="both"/>
        <w:rPr>
          <w:rFonts w:ascii="Century Gothic" w:hAnsi="Century Gothic"/>
          <w:i w:val="0"/>
        </w:rPr>
      </w:pPr>
    </w:p>
    <w:p w14:paraId="0F392F7A" w14:textId="77777777" w:rsidR="005010C8" w:rsidRPr="007E40E8" w:rsidRDefault="005010C8" w:rsidP="00BA49E1">
      <w:pPr>
        <w:ind w:left="0" w:firstLine="0"/>
        <w:jc w:val="both"/>
        <w:rPr>
          <w:rFonts w:ascii="Century Gothic" w:hAnsi="Century Gothic"/>
          <w:b/>
          <w:i w:val="0"/>
          <w:u w:val="single"/>
        </w:rPr>
      </w:pPr>
      <w:r w:rsidRPr="007E40E8">
        <w:rPr>
          <w:rFonts w:ascii="Century Gothic" w:hAnsi="Century Gothic"/>
          <w:b/>
          <w:i w:val="0"/>
          <w:u w:val="single"/>
        </w:rPr>
        <w:t xml:space="preserve">WELCOME AND </w:t>
      </w:r>
      <w:r w:rsidRPr="00B074E5">
        <w:rPr>
          <w:rFonts w:ascii="Century Gothic" w:hAnsi="Century Gothic"/>
          <w:b/>
          <w:i w:val="0"/>
          <w:u w:val="single"/>
        </w:rPr>
        <w:t>APOLOGIES</w:t>
      </w:r>
    </w:p>
    <w:p w14:paraId="1FDF180D" w14:textId="77777777" w:rsidR="005010C8" w:rsidRPr="007E40E8" w:rsidRDefault="005010C8" w:rsidP="00BA49E1">
      <w:pPr>
        <w:ind w:left="0" w:firstLine="0"/>
        <w:jc w:val="both"/>
        <w:rPr>
          <w:rFonts w:ascii="Century Gothic" w:hAnsi="Century Gothic"/>
          <w:b/>
          <w:i w:val="0"/>
          <w:u w:val="single"/>
        </w:rPr>
      </w:pPr>
    </w:p>
    <w:p w14:paraId="430FDC8B" w14:textId="174F2148" w:rsidR="00BC6301" w:rsidRDefault="00FE0690" w:rsidP="00BA49E1">
      <w:pPr>
        <w:ind w:left="0" w:firstLine="0"/>
        <w:jc w:val="both"/>
        <w:rPr>
          <w:rFonts w:ascii="Century Gothic" w:hAnsi="Century Gothic"/>
          <w:i w:val="0"/>
        </w:rPr>
      </w:pPr>
      <w:r w:rsidRPr="007E40E8">
        <w:rPr>
          <w:rFonts w:ascii="Century Gothic" w:hAnsi="Century Gothic"/>
          <w:i w:val="0"/>
        </w:rPr>
        <w:t xml:space="preserve">The </w:t>
      </w:r>
      <w:r w:rsidR="007E40E8">
        <w:rPr>
          <w:rFonts w:ascii="Century Gothic" w:hAnsi="Century Gothic"/>
          <w:i w:val="0"/>
        </w:rPr>
        <w:t>Chairperson</w:t>
      </w:r>
      <w:r w:rsidRPr="007E40E8">
        <w:rPr>
          <w:rFonts w:ascii="Century Gothic" w:hAnsi="Century Gothic"/>
          <w:i w:val="0"/>
        </w:rPr>
        <w:t xml:space="preserve"> welcomed </w:t>
      </w:r>
      <w:r w:rsidR="00A4659A" w:rsidRPr="007E40E8">
        <w:rPr>
          <w:rFonts w:ascii="Century Gothic" w:hAnsi="Century Gothic"/>
          <w:i w:val="0"/>
        </w:rPr>
        <w:t>everyone</w:t>
      </w:r>
      <w:r w:rsidR="00991308">
        <w:rPr>
          <w:rFonts w:ascii="Century Gothic" w:hAnsi="Century Gothic"/>
          <w:i w:val="0"/>
        </w:rPr>
        <w:t xml:space="preserve"> present to </w:t>
      </w:r>
      <w:r w:rsidR="009F3206">
        <w:rPr>
          <w:rFonts w:ascii="Century Gothic" w:hAnsi="Century Gothic"/>
          <w:i w:val="0"/>
        </w:rPr>
        <w:t xml:space="preserve">the </w:t>
      </w:r>
      <w:r w:rsidR="00991308">
        <w:rPr>
          <w:rFonts w:ascii="Century Gothic" w:hAnsi="Century Gothic"/>
          <w:i w:val="0"/>
        </w:rPr>
        <w:t xml:space="preserve">meeting </w:t>
      </w:r>
      <w:r w:rsidR="007F301F">
        <w:rPr>
          <w:rFonts w:ascii="Century Gothic" w:hAnsi="Century Gothic"/>
          <w:i w:val="0"/>
        </w:rPr>
        <w:t>and hoped for a productive meeting.</w:t>
      </w:r>
      <w:r w:rsidR="006C0A2D">
        <w:rPr>
          <w:rFonts w:ascii="Century Gothic" w:hAnsi="Century Gothic"/>
          <w:i w:val="0"/>
        </w:rPr>
        <w:t xml:space="preserve"> </w:t>
      </w:r>
    </w:p>
    <w:p w14:paraId="02A9AABD" w14:textId="77777777" w:rsidR="008C5943" w:rsidRDefault="008C5943" w:rsidP="00BA49E1">
      <w:pPr>
        <w:ind w:left="0" w:firstLine="0"/>
        <w:jc w:val="both"/>
        <w:rPr>
          <w:rFonts w:ascii="Century Gothic" w:hAnsi="Century Gothic"/>
          <w:i w:val="0"/>
        </w:rPr>
      </w:pPr>
    </w:p>
    <w:p w14:paraId="4207C37E" w14:textId="2554624C" w:rsidR="008C5943" w:rsidRDefault="008C5943" w:rsidP="00BA49E1">
      <w:pPr>
        <w:ind w:left="0" w:firstLine="0"/>
        <w:jc w:val="both"/>
        <w:rPr>
          <w:rFonts w:ascii="Century Gothic" w:hAnsi="Century Gothic"/>
          <w:i w:val="0"/>
        </w:rPr>
      </w:pPr>
      <w:r>
        <w:rPr>
          <w:rFonts w:ascii="Century Gothic" w:hAnsi="Century Gothic"/>
          <w:i w:val="0"/>
        </w:rPr>
        <w:t>He especially welcomed Superintendent Bobette Morgan,</w:t>
      </w:r>
      <w:r w:rsidR="00207D85">
        <w:rPr>
          <w:rFonts w:ascii="Century Gothic" w:hAnsi="Century Gothic"/>
          <w:i w:val="0"/>
        </w:rPr>
        <w:t xml:space="preserve"> from the Jamaica Constabulary Force and </w:t>
      </w:r>
      <w:r>
        <w:rPr>
          <w:rFonts w:ascii="Century Gothic" w:hAnsi="Century Gothic"/>
          <w:i w:val="0"/>
        </w:rPr>
        <w:t>Miss Sh</w:t>
      </w:r>
      <w:r w:rsidR="005A5E13">
        <w:rPr>
          <w:rFonts w:ascii="Century Gothic" w:hAnsi="Century Gothic"/>
          <w:i w:val="0"/>
        </w:rPr>
        <w:t>a</w:t>
      </w:r>
      <w:r>
        <w:rPr>
          <w:rFonts w:ascii="Century Gothic" w:hAnsi="Century Gothic"/>
          <w:i w:val="0"/>
        </w:rPr>
        <w:t>n</w:t>
      </w:r>
      <w:r w:rsidR="005A5E13">
        <w:rPr>
          <w:rFonts w:ascii="Century Gothic" w:hAnsi="Century Gothic"/>
          <w:i w:val="0"/>
        </w:rPr>
        <w:t>no</w:t>
      </w:r>
      <w:r>
        <w:rPr>
          <w:rFonts w:ascii="Century Gothic" w:hAnsi="Century Gothic"/>
          <w:i w:val="0"/>
        </w:rPr>
        <w:t xml:space="preserve">tta </w:t>
      </w:r>
      <w:r w:rsidR="005A5E13">
        <w:rPr>
          <w:rFonts w:ascii="Century Gothic" w:hAnsi="Century Gothic"/>
          <w:i w:val="0"/>
        </w:rPr>
        <w:t>Barnett</w:t>
      </w:r>
      <w:r w:rsidR="00207D85">
        <w:rPr>
          <w:rFonts w:ascii="Century Gothic" w:hAnsi="Century Gothic"/>
          <w:i w:val="0"/>
        </w:rPr>
        <w:t>, who was representing Mr. Shawin Reynolds, Parish Manager, Social Development Commission.</w:t>
      </w:r>
    </w:p>
    <w:p w14:paraId="778A8370" w14:textId="77777777" w:rsidR="006C0A2D" w:rsidRPr="007E40E8" w:rsidRDefault="006C0A2D" w:rsidP="00BA49E1">
      <w:pPr>
        <w:ind w:left="0" w:firstLine="0"/>
        <w:jc w:val="both"/>
        <w:rPr>
          <w:rFonts w:ascii="Century Gothic" w:hAnsi="Century Gothic"/>
          <w:i w:val="0"/>
        </w:rPr>
      </w:pPr>
    </w:p>
    <w:p w14:paraId="0C391FCE" w14:textId="384930FD" w:rsidR="00DE59D3" w:rsidRPr="00DE59D3" w:rsidRDefault="008C0322" w:rsidP="00BA49E1">
      <w:pPr>
        <w:ind w:left="0" w:firstLine="0"/>
        <w:jc w:val="both"/>
        <w:rPr>
          <w:rFonts w:ascii="Century Gothic" w:hAnsi="Century Gothic"/>
          <w:b/>
          <w:i w:val="0"/>
          <w:u w:val="single"/>
        </w:rPr>
      </w:pPr>
      <w:r w:rsidRPr="00DE59D3">
        <w:rPr>
          <w:rFonts w:ascii="Century Gothic" w:hAnsi="Century Gothic"/>
          <w:b/>
          <w:i w:val="0"/>
          <w:u w:val="single"/>
        </w:rPr>
        <w:t>APOLOGY FOR ABSENCE</w:t>
      </w:r>
      <w:r>
        <w:rPr>
          <w:rFonts w:ascii="Century Gothic" w:hAnsi="Century Gothic"/>
          <w:b/>
          <w:i w:val="0"/>
          <w:u w:val="single"/>
        </w:rPr>
        <w:t>/LATENESS</w:t>
      </w:r>
    </w:p>
    <w:p w14:paraId="6355523C" w14:textId="77777777" w:rsidR="00B22D98" w:rsidRDefault="00B22D98" w:rsidP="00BA49E1">
      <w:pPr>
        <w:ind w:left="0" w:firstLine="0"/>
        <w:jc w:val="both"/>
        <w:rPr>
          <w:rFonts w:ascii="Century Gothic" w:hAnsi="Century Gothic"/>
          <w:i w:val="0"/>
        </w:rPr>
      </w:pPr>
    </w:p>
    <w:p w14:paraId="6992EFAB" w14:textId="36F6F4FA" w:rsidR="00547C80" w:rsidRDefault="00207D85" w:rsidP="00982485">
      <w:pPr>
        <w:spacing w:line="276" w:lineRule="auto"/>
        <w:ind w:left="0" w:firstLine="0"/>
        <w:jc w:val="both"/>
        <w:rPr>
          <w:rFonts w:ascii="Century Gothic" w:hAnsi="Century Gothic"/>
          <w:i w:val="0"/>
        </w:rPr>
      </w:pPr>
      <w:r>
        <w:rPr>
          <w:rFonts w:ascii="Century Gothic" w:hAnsi="Century Gothic"/>
          <w:i w:val="0"/>
        </w:rPr>
        <w:t xml:space="preserve">Apologies were </w:t>
      </w:r>
      <w:r w:rsidR="00982485">
        <w:rPr>
          <w:rFonts w:ascii="Century Gothic" w:hAnsi="Century Gothic"/>
          <w:i w:val="0"/>
        </w:rPr>
        <w:t>tendered</w:t>
      </w:r>
      <w:r>
        <w:rPr>
          <w:rFonts w:ascii="Century Gothic" w:hAnsi="Century Gothic"/>
          <w:i w:val="0"/>
        </w:rPr>
        <w:t xml:space="preserve"> on behalf of </w:t>
      </w:r>
      <w:r w:rsidR="00BF2DE8">
        <w:rPr>
          <w:rFonts w:ascii="Century Gothic" w:hAnsi="Century Gothic"/>
          <w:i w:val="0"/>
        </w:rPr>
        <w:t>Miss Yanique Samuels, Director of Administration, who was asked to carry out a research</w:t>
      </w:r>
      <w:r w:rsidR="00546ED8">
        <w:rPr>
          <w:rFonts w:ascii="Century Gothic" w:hAnsi="Century Gothic"/>
          <w:i w:val="0"/>
        </w:rPr>
        <w:t xml:space="preserve"> on a current situation</w:t>
      </w:r>
      <w:r w:rsidR="00982485">
        <w:rPr>
          <w:rFonts w:ascii="Century Gothic" w:hAnsi="Century Gothic"/>
          <w:i w:val="0"/>
        </w:rPr>
        <w:t xml:space="preserve"> and would be attending late</w:t>
      </w:r>
      <w:r w:rsidR="008655A1">
        <w:rPr>
          <w:rFonts w:ascii="Century Gothic" w:hAnsi="Century Gothic"/>
          <w:i w:val="0"/>
        </w:rPr>
        <w:t>;</w:t>
      </w:r>
      <w:r w:rsidR="00546ED8">
        <w:rPr>
          <w:rFonts w:ascii="Century Gothic" w:hAnsi="Century Gothic"/>
          <w:i w:val="0"/>
        </w:rPr>
        <w:t xml:space="preserve"> Mr. Glenford Ricketts, who </w:t>
      </w:r>
      <w:r w:rsidR="00982485">
        <w:rPr>
          <w:rFonts w:ascii="Century Gothic" w:hAnsi="Century Gothic"/>
          <w:i w:val="0"/>
        </w:rPr>
        <w:t xml:space="preserve">was </w:t>
      </w:r>
      <w:r w:rsidR="00546ED8">
        <w:rPr>
          <w:rFonts w:ascii="Century Gothic" w:hAnsi="Century Gothic"/>
          <w:i w:val="0"/>
        </w:rPr>
        <w:t>attending a conference in Montego Bay</w:t>
      </w:r>
      <w:r w:rsidR="008655A1">
        <w:rPr>
          <w:rFonts w:ascii="Century Gothic" w:hAnsi="Century Gothic"/>
          <w:i w:val="0"/>
        </w:rPr>
        <w:t>;</w:t>
      </w:r>
      <w:r w:rsidR="00546ED8">
        <w:rPr>
          <w:rFonts w:ascii="Century Gothic" w:hAnsi="Century Gothic"/>
          <w:i w:val="0"/>
        </w:rPr>
        <w:t xml:space="preserve"> </w:t>
      </w:r>
      <w:r w:rsidR="00982485">
        <w:rPr>
          <w:rFonts w:ascii="Century Gothic" w:hAnsi="Century Gothic"/>
          <w:i w:val="0"/>
        </w:rPr>
        <w:t xml:space="preserve">Mr. </w:t>
      </w:r>
      <w:r w:rsidR="00546ED8">
        <w:rPr>
          <w:rFonts w:ascii="Century Gothic" w:hAnsi="Century Gothic"/>
          <w:i w:val="0"/>
        </w:rPr>
        <w:t>Shawin Reynolds, who was attending a management meeting at the SDC’s head office</w:t>
      </w:r>
      <w:r w:rsidR="008655A1">
        <w:rPr>
          <w:rFonts w:ascii="Century Gothic" w:hAnsi="Century Gothic"/>
          <w:i w:val="0"/>
        </w:rPr>
        <w:t xml:space="preserve">; </w:t>
      </w:r>
      <w:r w:rsidR="00982485">
        <w:rPr>
          <w:rFonts w:ascii="Century Gothic" w:hAnsi="Century Gothic"/>
          <w:i w:val="0"/>
        </w:rPr>
        <w:t xml:space="preserve">Councillor Lincoln Dixon, who had an emergency and Councillor Lee who would </w:t>
      </w:r>
      <w:r w:rsidR="008655A1">
        <w:rPr>
          <w:rFonts w:ascii="Century Gothic" w:hAnsi="Century Gothic"/>
          <w:i w:val="0"/>
        </w:rPr>
        <w:t xml:space="preserve">not </w:t>
      </w:r>
      <w:r w:rsidR="00982485">
        <w:rPr>
          <w:rFonts w:ascii="Century Gothic" w:hAnsi="Century Gothic"/>
          <w:i w:val="0"/>
        </w:rPr>
        <w:t>be in attendance.</w:t>
      </w:r>
    </w:p>
    <w:p w14:paraId="101555B0" w14:textId="77777777" w:rsidR="00BF2DE8" w:rsidRDefault="00BF2DE8" w:rsidP="00BA49E1">
      <w:pPr>
        <w:ind w:left="0" w:firstLine="0"/>
        <w:jc w:val="both"/>
        <w:rPr>
          <w:rFonts w:ascii="Century Gothic" w:hAnsi="Century Gothic"/>
          <w:b/>
          <w:i w:val="0"/>
          <w:u w:val="single"/>
        </w:rPr>
      </w:pPr>
    </w:p>
    <w:p w14:paraId="582DAFD4" w14:textId="77777777" w:rsidR="004B531F" w:rsidRPr="001D1AC3" w:rsidRDefault="004B531F" w:rsidP="00BA49E1">
      <w:pPr>
        <w:ind w:left="0" w:firstLine="0"/>
        <w:jc w:val="both"/>
        <w:rPr>
          <w:rFonts w:ascii="Century Gothic" w:hAnsi="Century Gothic"/>
          <w:b/>
          <w:i w:val="0"/>
          <w:u w:val="single"/>
        </w:rPr>
      </w:pPr>
      <w:r w:rsidRPr="001D1AC3">
        <w:rPr>
          <w:rFonts w:ascii="Century Gothic" w:hAnsi="Century Gothic"/>
          <w:b/>
          <w:i w:val="0"/>
          <w:u w:val="single"/>
        </w:rPr>
        <w:t>OPENING REMARKS</w:t>
      </w:r>
    </w:p>
    <w:p w14:paraId="6BBF3034" w14:textId="787AD75E" w:rsidR="007600BA" w:rsidRPr="001D1AC3" w:rsidRDefault="006934F5" w:rsidP="00BA49E1">
      <w:pPr>
        <w:ind w:left="0" w:firstLine="0"/>
        <w:jc w:val="both"/>
        <w:rPr>
          <w:rFonts w:ascii="Century Gothic" w:hAnsi="Century Gothic"/>
          <w:b/>
          <w:i w:val="0"/>
          <w:u w:val="single"/>
        </w:rPr>
      </w:pPr>
      <w:r w:rsidRPr="001D1AC3">
        <w:rPr>
          <w:rFonts w:ascii="Century Gothic" w:hAnsi="Century Gothic"/>
          <w:b/>
          <w:i w:val="0"/>
          <w:u w:val="single"/>
        </w:rPr>
        <w:t xml:space="preserve"> </w:t>
      </w:r>
    </w:p>
    <w:p w14:paraId="6F7DFBDF" w14:textId="3B20DFC1" w:rsidR="00932102" w:rsidRDefault="004A2399" w:rsidP="00547BE5">
      <w:pPr>
        <w:spacing w:line="276" w:lineRule="auto"/>
        <w:ind w:left="0" w:firstLine="0"/>
        <w:jc w:val="both"/>
        <w:rPr>
          <w:rFonts w:ascii="Century Gothic" w:hAnsi="Century Gothic"/>
          <w:i w:val="0"/>
        </w:rPr>
      </w:pPr>
      <w:r w:rsidRPr="004A2399">
        <w:rPr>
          <w:rFonts w:ascii="Century Gothic" w:hAnsi="Century Gothic"/>
          <w:i w:val="0"/>
        </w:rPr>
        <w:t>T</w:t>
      </w:r>
      <w:r>
        <w:rPr>
          <w:rFonts w:ascii="Century Gothic" w:hAnsi="Century Gothic"/>
          <w:i w:val="0"/>
        </w:rPr>
        <w:t xml:space="preserve">he Chairperson said </w:t>
      </w:r>
      <w:r w:rsidR="00932102">
        <w:rPr>
          <w:rFonts w:ascii="Century Gothic" w:hAnsi="Century Gothic"/>
          <w:i w:val="0"/>
        </w:rPr>
        <w:t xml:space="preserve">that Labour Day would be on Wednesday, 2018 May 23 and the parish project </w:t>
      </w:r>
      <w:r w:rsidR="001723D6">
        <w:rPr>
          <w:rFonts w:ascii="Century Gothic" w:hAnsi="Century Gothic"/>
          <w:i w:val="0"/>
        </w:rPr>
        <w:t>was</w:t>
      </w:r>
      <w:r w:rsidR="00932102">
        <w:rPr>
          <w:rFonts w:ascii="Century Gothic" w:hAnsi="Century Gothic"/>
          <w:i w:val="0"/>
        </w:rPr>
        <w:t xml:space="preserve"> the Heywood Hall Health Centre; that the theme was “</w:t>
      </w:r>
      <w:r w:rsidR="00932102" w:rsidRPr="00932102">
        <w:rPr>
          <w:rFonts w:ascii="Century Gothic" w:hAnsi="Century Gothic"/>
          <w:b/>
        </w:rPr>
        <w:t>Ramp it Up</w:t>
      </w:r>
      <w:r w:rsidR="00932102">
        <w:rPr>
          <w:rFonts w:ascii="Century Gothic" w:hAnsi="Century Gothic"/>
          <w:b/>
        </w:rPr>
        <w:t>…Fix it Up”</w:t>
      </w:r>
      <w:r w:rsidR="00932102">
        <w:rPr>
          <w:rFonts w:ascii="Century Gothic" w:hAnsi="Century Gothic"/>
          <w:i w:val="0"/>
        </w:rPr>
        <w:t xml:space="preserve">. He </w:t>
      </w:r>
      <w:r w:rsidR="008655A1">
        <w:rPr>
          <w:rFonts w:ascii="Century Gothic" w:hAnsi="Century Gothic"/>
          <w:i w:val="0"/>
        </w:rPr>
        <w:t xml:space="preserve">advised </w:t>
      </w:r>
      <w:r w:rsidR="00932102">
        <w:rPr>
          <w:rFonts w:ascii="Century Gothic" w:hAnsi="Century Gothic"/>
          <w:i w:val="0"/>
        </w:rPr>
        <w:t>th</w:t>
      </w:r>
      <w:r w:rsidR="00877FE5">
        <w:rPr>
          <w:rFonts w:ascii="Century Gothic" w:hAnsi="Century Gothic"/>
          <w:i w:val="0"/>
        </w:rPr>
        <w:t>at</w:t>
      </w:r>
      <w:r w:rsidR="00932102">
        <w:rPr>
          <w:rFonts w:ascii="Century Gothic" w:hAnsi="Century Gothic"/>
          <w:i w:val="0"/>
        </w:rPr>
        <w:t xml:space="preserve"> </w:t>
      </w:r>
      <w:r w:rsidR="008655A1">
        <w:rPr>
          <w:rFonts w:ascii="Century Gothic" w:hAnsi="Century Gothic"/>
          <w:i w:val="0"/>
        </w:rPr>
        <w:t xml:space="preserve">the </w:t>
      </w:r>
      <w:r w:rsidR="00877FE5">
        <w:rPr>
          <w:rFonts w:ascii="Century Gothic" w:hAnsi="Century Gothic"/>
          <w:i w:val="0"/>
        </w:rPr>
        <w:t>theme was chosen because</w:t>
      </w:r>
      <w:r w:rsidR="001723D6">
        <w:rPr>
          <w:rFonts w:ascii="Century Gothic" w:hAnsi="Century Gothic"/>
          <w:i w:val="0"/>
        </w:rPr>
        <w:t xml:space="preserve"> the focus was on Health and Education and </w:t>
      </w:r>
      <w:r w:rsidR="00877FE5">
        <w:rPr>
          <w:rFonts w:ascii="Century Gothic" w:hAnsi="Century Gothic"/>
          <w:i w:val="0"/>
        </w:rPr>
        <w:t xml:space="preserve">as part of the </w:t>
      </w:r>
      <w:r w:rsidR="001723D6">
        <w:rPr>
          <w:rFonts w:ascii="Century Gothic" w:hAnsi="Century Gothic"/>
          <w:i w:val="0"/>
        </w:rPr>
        <w:t>N</w:t>
      </w:r>
      <w:r w:rsidR="00877FE5">
        <w:rPr>
          <w:rFonts w:ascii="Century Gothic" w:hAnsi="Century Gothic"/>
          <w:i w:val="0"/>
        </w:rPr>
        <w:t xml:space="preserve">ational Project, Ramps would be </w:t>
      </w:r>
      <w:r w:rsidR="001723D6">
        <w:rPr>
          <w:rFonts w:ascii="Century Gothic" w:hAnsi="Century Gothic"/>
          <w:i w:val="0"/>
        </w:rPr>
        <w:t>built</w:t>
      </w:r>
      <w:r w:rsidR="00877FE5">
        <w:rPr>
          <w:rFonts w:ascii="Century Gothic" w:hAnsi="Century Gothic"/>
          <w:i w:val="0"/>
        </w:rPr>
        <w:t xml:space="preserve"> at various Health Centres and Schools</w:t>
      </w:r>
      <w:r w:rsidR="00175BAB">
        <w:rPr>
          <w:rFonts w:ascii="Century Gothic" w:hAnsi="Century Gothic"/>
          <w:i w:val="0"/>
        </w:rPr>
        <w:t xml:space="preserve"> for ease of access to those buildings.</w:t>
      </w:r>
    </w:p>
    <w:p w14:paraId="4B9F60A2" w14:textId="77777777" w:rsidR="00AE659C" w:rsidRDefault="00AE659C" w:rsidP="00547BE5">
      <w:pPr>
        <w:spacing w:line="276" w:lineRule="auto"/>
        <w:ind w:left="0" w:firstLine="0"/>
        <w:jc w:val="both"/>
        <w:rPr>
          <w:rFonts w:ascii="Century Gothic" w:hAnsi="Century Gothic"/>
          <w:i w:val="0"/>
        </w:rPr>
      </w:pPr>
    </w:p>
    <w:p w14:paraId="3C4B0CC1" w14:textId="78AAC2D4" w:rsidR="00AE659C" w:rsidRDefault="00AE659C" w:rsidP="00547BE5">
      <w:pPr>
        <w:spacing w:line="276" w:lineRule="auto"/>
        <w:ind w:left="0" w:firstLine="0"/>
        <w:jc w:val="both"/>
        <w:rPr>
          <w:rFonts w:ascii="Century Gothic" w:hAnsi="Century Gothic"/>
          <w:i w:val="0"/>
        </w:rPr>
      </w:pPr>
      <w:r>
        <w:rPr>
          <w:rFonts w:ascii="Century Gothic" w:hAnsi="Century Gothic"/>
          <w:i w:val="0"/>
        </w:rPr>
        <w:t xml:space="preserve">The Acting Chief Executive Officer presented letter from the Ministry of </w:t>
      </w:r>
      <w:r w:rsidR="00F273BE">
        <w:rPr>
          <w:rFonts w:ascii="Century Gothic" w:hAnsi="Century Gothic"/>
          <w:i w:val="0"/>
        </w:rPr>
        <w:t>Culture, Gender, Entertainment and Sport</w:t>
      </w:r>
    </w:p>
    <w:p w14:paraId="389E889C" w14:textId="77777777" w:rsidR="00AE659C" w:rsidRDefault="00AE659C" w:rsidP="00547BE5">
      <w:pPr>
        <w:spacing w:line="276" w:lineRule="auto"/>
        <w:ind w:left="0" w:firstLine="0"/>
        <w:jc w:val="both"/>
        <w:rPr>
          <w:rFonts w:ascii="Century Gothic" w:hAnsi="Century Gothic"/>
          <w:i w:val="0"/>
        </w:rPr>
      </w:pPr>
    </w:p>
    <w:p w14:paraId="4FB7C266" w14:textId="3815A254" w:rsidR="00AE659C" w:rsidRDefault="00AE659C" w:rsidP="00547BE5">
      <w:pPr>
        <w:spacing w:line="276" w:lineRule="auto"/>
        <w:ind w:left="0" w:firstLine="0"/>
        <w:jc w:val="both"/>
        <w:rPr>
          <w:rFonts w:ascii="Times New Roman" w:hAnsi="Times New Roman" w:cs="Times New Roman"/>
        </w:rPr>
      </w:pPr>
      <w:r>
        <w:rPr>
          <w:rFonts w:ascii="Times New Roman" w:hAnsi="Times New Roman" w:cs="Times New Roman"/>
        </w:rPr>
        <w:t xml:space="preserve">“The National Labour day Planning Committee was held at the Banquet </w:t>
      </w:r>
      <w:r w:rsidR="008655A1">
        <w:rPr>
          <w:rFonts w:ascii="Times New Roman" w:hAnsi="Times New Roman" w:cs="Times New Roman"/>
        </w:rPr>
        <w:t xml:space="preserve">Hall </w:t>
      </w:r>
      <w:r>
        <w:rPr>
          <w:rFonts w:ascii="Times New Roman" w:hAnsi="Times New Roman" w:cs="Times New Roman"/>
        </w:rPr>
        <w:t>at Jamaica House on Thursday, April, 26 2018. Arising from the meeting it should be noted that:</w:t>
      </w:r>
    </w:p>
    <w:p w14:paraId="097EDFDC" w14:textId="77777777" w:rsidR="00AE659C" w:rsidRDefault="00AE659C" w:rsidP="00547BE5">
      <w:pPr>
        <w:spacing w:line="276" w:lineRule="auto"/>
        <w:ind w:left="0" w:firstLine="0"/>
        <w:jc w:val="both"/>
        <w:rPr>
          <w:rFonts w:ascii="Times New Roman" w:hAnsi="Times New Roman" w:cs="Times New Roman"/>
        </w:rPr>
      </w:pPr>
    </w:p>
    <w:p w14:paraId="60BC756A" w14:textId="5217F84E" w:rsidR="00AE659C" w:rsidRDefault="00AE659C" w:rsidP="009F34FF">
      <w:pPr>
        <w:pStyle w:val="ListParagraph"/>
        <w:numPr>
          <w:ilvl w:val="0"/>
          <w:numId w:val="18"/>
        </w:numPr>
        <w:spacing w:line="276" w:lineRule="auto"/>
        <w:jc w:val="both"/>
        <w:rPr>
          <w:rFonts w:ascii="Times New Roman" w:hAnsi="Times New Roman" w:cs="Times New Roman"/>
        </w:rPr>
      </w:pPr>
      <w:r>
        <w:rPr>
          <w:rFonts w:ascii="Times New Roman" w:hAnsi="Times New Roman" w:cs="Times New Roman"/>
        </w:rPr>
        <w:t xml:space="preserve">The focus of Labour Day this year is </w:t>
      </w:r>
      <w:r w:rsidRPr="00AE659C">
        <w:rPr>
          <w:rFonts w:ascii="Times New Roman" w:hAnsi="Times New Roman" w:cs="Times New Roman"/>
          <w:b/>
        </w:rPr>
        <w:t>Health and Education</w:t>
      </w:r>
      <w:r>
        <w:rPr>
          <w:rFonts w:ascii="Times New Roman" w:hAnsi="Times New Roman" w:cs="Times New Roman"/>
        </w:rPr>
        <w:t>. This means that on May 23, 2018 the emphasis at the national and local levels will be on rehabilitation of clinics and the construction of ramps in both schools and clinics.</w:t>
      </w:r>
    </w:p>
    <w:p w14:paraId="156B57E7" w14:textId="4B19422D" w:rsidR="00AE659C" w:rsidRDefault="00AE659C" w:rsidP="009F34FF">
      <w:pPr>
        <w:pStyle w:val="ListParagraph"/>
        <w:numPr>
          <w:ilvl w:val="0"/>
          <w:numId w:val="18"/>
        </w:numPr>
        <w:spacing w:line="276" w:lineRule="auto"/>
        <w:jc w:val="both"/>
        <w:rPr>
          <w:rFonts w:ascii="Times New Roman" w:hAnsi="Times New Roman" w:cs="Times New Roman"/>
        </w:rPr>
      </w:pPr>
      <w:r>
        <w:rPr>
          <w:rFonts w:ascii="Times New Roman" w:hAnsi="Times New Roman" w:cs="Times New Roman"/>
        </w:rPr>
        <w:t>The Theme for Labour Day 2018 is “Ramp it Up…Fix it Up”.</w:t>
      </w:r>
    </w:p>
    <w:p w14:paraId="25B926FB" w14:textId="529B1A93" w:rsidR="00AE659C" w:rsidRDefault="00AE659C" w:rsidP="009F34FF">
      <w:pPr>
        <w:pStyle w:val="ListParagraph"/>
        <w:numPr>
          <w:ilvl w:val="0"/>
          <w:numId w:val="18"/>
        </w:numPr>
        <w:spacing w:line="276" w:lineRule="auto"/>
        <w:jc w:val="both"/>
        <w:rPr>
          <w:rFonts w:ascii="Times New Roman" w:hAnsi="Times New Roman" w:cs="Times New Roman"/>
        </w:rPr>
      </w:pPr>
      <w:r>
        <w:rPr>
          <w:rFonts w:ascii="Times New Roman" w:hAnsi="Times New Roman" w:cs="Times New Roman"/>
        </w:rPr>
        <w:t>This year there  will be two national Projects, they are:</w:t>
      </w:r>
    </w:p>
    <w:p w14:paraId="3A365D03" w14:textId="77777777" w:rsidR="00AE659C" w:rsidRDefault="00AE659C" w:rsidP="00AE659C">
      <w:pPr>
        <w:pStyle w:val="ListParagraph"/>
        <w:spacing w:line="276" w:lineRule="auto"/>
        <w:ind w:firstLine="0"/>
        <w:jc w:val="both"/>
        <w:rPr>
          <w:rFonts w:ascii="Times New Roman" w:hAnsi="Times New Roman" w:cs="Times New Roman"/>
        </w:rPr>
      </w:pPr>
    </w:p>
    <w:p w14:paraId="2357551E" w14:textId="54BED3DF" w:rsidR="00AE659C" w:rsidRDefault="00AE659C" w:rsidP="009F34FF">
      <w:pPr>
        <w:pStyle w:val="ListParagraph"/>
        <w:numPr>
          <w:ilvl w:val="0"/>
          <w:numId w:val="19"/>
        </w:numPr>
        <w:spacing w:line="276" w:lineRule="auto"/>
        <w:jc w:val="both"/>
        <w:rPr>
          <w:rFonts w:ascii="Times New Roman" w:hAnsi="Times New Roman" w:cs="Times New Roman"/>
        </w:rPr>
      </w:pPr>
      <w:r>
        <w:rPr>
          <w:rFonts w:ascii="Times New Roman" w:hAnsi="Times New Roman" w:cs="Times New Roman"/>
        </w:rPr>
        <w:t>Cumberland Road Clinic in St, Catherine (Portmore) and</w:t>
      </w:r>
    </w:p>
    <w:p w14:paraId="37D2E482" w14:textId="61DAC8FE" w:rsidR="00AE659C" w:rsidRDefault="00AE659C" w:rsidP="009F34FF">
      <w:pPr>
        <w:pStyle w:val="ListParagraph"/>
        <w:numPr>
          <w:ilvl w:val="0"/>
          <w:numId w:val="19"/>
        </w:numPr>
        <w:spacing w:line="276" w:lineRule="auto"/>
        <w:jc w:val="both"/>
        <w:rPr>
          <w:rFonts w:ascii="Times New Roman" w:hAnsi="Times New Roman" w:cs="Times New Roman"/>
        </w:rPr>
      </w:pPr>
      <w:r>
        <w:rPr>
          <w:rFonts w:ascii="Times New Roman" w:hAnsi="Times New Roman" w:cs="Times New Roman"/>
        </w:rPr>
        <w:lastRenderedPageBreak/>
        <w:t>St. Ann’s Bay Infant School.</w:t>
      </w:r>
    </w:p>
    <w:p w14:paraId="5F191F83" w14:textId="77777777" w:rsidR="00AE659C" w:rsidRDefault="00AE659C" w:rsidP="00AE659C">
      <w:pPr>
        <w:spacing w:line="276" w:lineRule="auto"/>
        <w:jc w:val="both"/>
        <w:rPr>
          <w:rFonts w:ascii="Times New Roman" w:hAnsi="Times New Roman" w:cs="Times New Roman"/>
        </w:rPr>
      </w:pPr>
    </w:p>
    <w:p w14:paraId="75E7BA6A" w14:textId="30246C6F" w:rsidR="00AE659C" w:rsidRDefault="00AE659C" w:rsidP="009F34FF">
      <w:pPr>
        <w:pStyle w:val="ListParagraph"/>
        <w:numPr>
          <w:ilvl w:val="0"/>
          <w:numId w:val="20"/>
        </w:numPr>
        <w:spacing w:line="276" w:lineRule="auto"/>
        <w:jc w:val="both"/>
        <w:rPr>
          <w:rFonts w:ascii="Times New Roman" w:hAnsi="Times New Roman" w:cs="Times New Roman"/>
        </w:rPr>
      </w:pPr>
      <w:r>
        <w:rPr>
          <w:rFonts w:ascii="Times New Roman" w:hAnsi="Times New Roman" w:cs="Times New Roman"/>
        </w:rPr>
        <w:t>The Official Media launch is set for May 1, 2018 in the foyer at the Office of the Prime Minister starting at 10am.</w:t>
      </w:r>
    </w:p>
    <w:p w14:paraId="426C4B65" w14:textId="77777777" w:rsidR="00C96259" w:rsidRDefault="00C96259" w:rsidP="00C96259">
      <w:pPr>
        <w:pStyle w:val="ListParagraph"/>
        <w:spacing w:line="276" w:lineRule="auto"/>
        <w:ind w:firstLine="0"/>
        <w:jc w:val="both"/>
        <w:rPr>
          <w:rFonts w:ascii="Times New Roman" w:hAnsi="Times New Roman" w:cs="Times New Roman"/>
        </w:rPr>
      </w:pPr>
    </w:p>
    <w:p w14:paraId="58B4EE3D" w14:textId="7E1A22A7" w:rsidR="00AE659C" w:rsidRDefault="00AE659C" w:rsidP="009F34FF">
      <w:pPr>
        <w:pStyle w:val="ListParagraph"/>
        <w:numPr>
          <w:ilvl w:val="0"/>
          <w:numId w:val="20"/>
        </w:numPr>
        <w:spacing w:line="276" w:lineRule="auto"/>
        <w:jc w:val="both"/>
        <w:rPr>
          <w:rFonts w:ascii="Times New Roman" w:hAnsi="Times New Roman" w:cs="Times New Roman"/>
        </w:rPr>
      </w:pPr>
      <w:r>
        <w:rPr>
          <w:rFonts w:ascii="Times New Roman" w:hAnsi="Times New Roman" w:cs="Times New Roman"/>
        </w:rPr>
        <w:t>The National Church Service will be held at Holiness Christian Church in Portmore on Sunday May 20, 2018 at 9am.</w:t>
      </w:r>
    </w:p>
    <w:p w14:paraId="2908B9E0" w14:textId="77777777" w:rsidR="00C96259" w:rsidRPr="00C96259" w:rsidRDefault="00C96259" w:rsidP="00C96259">
      <w:pPr>
        <w:pStyle w:val="ListParagraph"/>
        <w:rPr>
          <w:rFonts w:ascii="Times New Roman" w:hAnsi="Times New Roman" w:cs="Times New Roman"/>
        </w:rPr>
      </w:pPr>
    </w:p>
    <w:p w14:paraId="7B4E18CB" w14:textId="310153B9" w:rsidR="00AE659C" w:rsidRDefault="00AE659C" w:rsidP="009F34FF">
      <w:pPr>
        <w:pStyle w:val="ListParagraph"/>
        <w:numPr>
          <w:ilvl w:val="0"/>
          <w:numId w:val="20"/>
        </w:numPr>
        <w:spacing w:line="276" w:lineRule="auto"/>
        <w:jc w:val="both"/>
        <w:rPr>
          <w:rFonts w:ascii="Times New Roman" w:hAnsi="Times New Roman" w:cs="Times New Roman"/>
        </w:rPr>
      </w:pPr>
      <w:r>
        <w:rPr>
          <w:rFonts w:ascii="Times New Roman" w:hAnsi="Times New Roman" w:cs="Times New Roman"/>
        </w:rPr>
        <w:t>On Labour Day floral tributes will be do</w:t>
      </w:r>
      <w:r w:rsidR="007838C0">
        <w:rPr>
          <w:rFonts w:ascii="Times New Roman" w:hAnsi="Times New Roman" w:cs="Times New Roman"/>
        </w:rPr>
        <w:t>ne for the Right Excellent Sam S</w:t>
      </w:r>
      <w:r>
        <w:rPr>
          <w:rFonts w:ascii="Times New Roman" w:hAnsi="Times New Roman" w:cs="Times New Roman"/>
        </w:rPr>
        <w:t>harpe</w:t>
      </w:r>
      <w:r w:rsidR="00C96259">
        <w:rPr>
          <w:rFonts w:ascii="Times New Roman" w:hAnsi="Times New Roman" w:cs="Times New Roman"/>
        </w:rPr>
        <w:t xml:space="preserve"> both in Kingston (Heroes’ Park) and St. James (Sam Sharpe Square). The tributes will commence at 8am</w:t>
      </w:r>
      <w:r w:rsidR="008655A1">
        <w:rPr>
          <w:rFonts w:ascii="Times New Roman" w:hAnsi="Times New Roman" w:cs="Times New Roman"/>
        </w:rPr>
        <w:t xml:space="preserve"> a</w:t>
      </w:r>
      <w:r w:rsidR="00C96259">
        <w:rPr>
          <w:rFonts w:ascii="Times New Roman" w:hAnsi="Times New Roman" w:cs="Times New Roman"/>
        </w:rPr>
        <w:t>nd last for a half an hour. Following the completion of both projects a Labour Day Gospel Concert will be held at Emancipation Park at 7pm.</w:t>
      </w:r>
    </w:p>
    <w:p w14:paraId="0CA2CA29" w14:textId="77777777" w:rsidR="00C96259" w:rsidRPr="00C96259" w:rsidRDefault="00C96259" w:rsidP="00C96259">
      <w:pPr>
        <w:pStyle w:val="ListParagraph"/>
        <w:rPr>
          <w:rFonts w:ascii="Times New Roman" w:hAnsi="Times New Roman" w:cs="Times New Roman"/>
        </w:rPr>
      </w:pPr>
    </w:p>
    <w:p w14:paraId="1DE3ACE3" w14:textId="1AF5A691" w:rsidR="00C96259" w:rsidRDefault="00C96259" w:rsidP="009F34FF">
      <w:pPr>
        <w:pStyle w:val="ListParagraph"/>
        <w:numPr>
          <w:ilvl w:val="0"/>
          <w:numId w:val="20"/>
        </w:numPr>
        <w:spacing w:line="276" w:lineRule="auto"/>
        <w:jc w:val="both"/>
        <w:rPr>
          <w:rFonts w:ascii="Times New Roman" w:hAnsi="Times New Roman" w:cs="Times New Roman"/>
        </w:rPr>
      </w:pPr>
      <w:r>
        <w:rPr>
          <w:rFonts w:ascii="Times New Roman" w:hAnsi="Times New Roman" w:cs="Times New Roman"/>
        </w:rPr>
        <w:t>Registration Forms – These forms will be made available via JIS website for download and digital submission. These forms will also be sent to the Municipal Corporations.</w:t>
      </w:r>
    </w:p>
    <w:p w14:paraId="6EBB08A2" w14:textId="77777777" w:rsidR="00C96259" w:rsidRPr="00C96259" w:rsidRDefault="00C96259" w:rsidP="00C96259">
      <w:pPr>
        <w:pStyle w:val="ListParagraph"/>
        <w:rPr>
          <w:rFonts w:ascii="Times New Roman" w:hAnsi="Times New Roman" w:cs="Times New Roman"/>
        </w:rPr>
      </w:pPr>
    </w:p>
    <w:p w14:paraId="792DB4C4" w14:textId="6CE8982F" w:rsidR="00C96259" w:rsidRPr="00AE659C" w:rsidRDefault="00C96259" w:rsidP="009F34FF">
      <w:pPr>
        <w:pStyle w:val="ListParagraph"/>
        <w:numPr>
          <w:ilvl w:val="0"/>
          <w:numId w:val="20"/>
        </w:numPr>
        <w:spacing w:line="276" w:lineRule="auto"/>
        <w:jc w:val="both"/>
        <w:rPr>
          <w:rFonts w:ascii="Times New Roman" w:hAnsi="Times New Roman" w:cs="Times New Roman"/>
        </w:rPr>
      </w:pPr>
      <w:r>
        <w:rPr>
          <w:rFonts w:ascii="Times New Roman" w:hAnsi="Times New Roman" w:cs="Times New Roman"/>
        </w:rPr>
        <w:t>The Committee was recommended to send the specifications for the ramps to the Municipal Corporations for distribution to the various groups that will be constructing ramps in schools and clinics on Labour Day</w:t>
      </w:r>
      <w:r w:rsidR="003371FA">
        <w:rPr>
          <w:rFonts w:ascii="Times New Roman" w:hAnsi="Times New Roman" w:cs="Times New Roman"/>
        </w:rPr>
        <w:t>”</w:t>
      </w:r>
      <w:r>
        <w:rPr>
          <w:rFonts w:ascii="Times New Roman" w:hAnsi="Times New Roman" w:cs="Times New Roman"/>
        </w:rPr>
        <w:t>.</w:t>
      </w:r>
    </w:p>
    <w:p w14:paraId="305D7E1B" w14:textId="77777777" w:rsidR="00932102" w:rsidRDefault="00932102" w:rsidP="00547BE5">
      <w:pPr>
        <w:spacing w:line="276" w:lineRule="auto"/>
        <w:ind w:left="0" w:firstLine="0"/>
        <w:jc w:val="both"/>
        <w:rPr>
          <w:rFonts w:ascii="Times New Roman" w:hAnsi="Times New Roman" w:cs="Times New Roman"/>
        </w:rPr>
      </w:pPr>
    </w:p>
    <w:p w14:paraId="5A3CED7F" w14:textId="7FDD8C28" w:rsidR="00F01972" w:rsidRDefault="00F01972" w:rsidP="00547BE5">
      <w:pPr>
        <w:spacing w:line="276" w:lineRule="auto"/>
        <w:ind w:left="0" w:firstLine="0"/>
        <w:jc w:val="both"/>
        <w:rPr>
          <w:rFonts w:ascii="Century Gothic" w:hAnsi="Century Gothic" w:cs="Times New Roman"/>
          <w:i w:val="0"/>
        </w:rPr>
      </w:pPr>
      <w:r w:rsidRPr="00F01972">
        <w:rPr>
          <w:rFonts w:ascii="Century Gothic" w:hAnsi="Century Gothic" w:cs="Times New Roman"/>
          <w:i w:val="0"/>
        </w:rPr>
        <w:t xml:space="preserve">The Chairperson </w:t>
      </w:r>
      <w:r>
        <w:rPr>
          <w:rFonts w:ascii="Century Gothic" w:hAnsi="Century Gothic" w:cs="Times New Roman"/>
          <w:i w:val="0"/>
        </w:rPr>
        <w:t xml:space="preserve">further informed that the scope of works </w:t>
      </w:r>
      <w:r w:rsidR="008655A1">
        <w:rPr>
          <w:rFonts w:ascii="Century Gothic" w:hAnsi="Century Gothic" w:cs="Times New Roman"/>
          <w:i w:val="0"/>
        </w:rPr>
        <w:t xml:space="preserve">for the parish project </w:t>
      </w:r>
      <w:r>
        <w:rPr>
          <w:rFonts w:ascii="Century Gothic" w:hAnsi="Century Gothic" w:cs="Times New Roman"/>
          <w:i w:val="0"/>
        </w:rPr>
        <w:t xml:space="preserve">included: </w:t>
      </w:r>
    </w:p>
    <w:p w14:paraId="28AC4DCC" w14:textId="77777777" w:rsidR="00F01972" w:rsidRDefault="00F01972" w:rsidP="00547BE5">
      <w:pPr>
        <w:spacing w:line="276" w:lineRule="auto"/>
        <w:ind w:left="0" w:firstLine="0"/>
        <w:jc w:val="both"/>
        <w:rPr>
          <w:rFonts w:ascii="Century Gothic" w:hAnsi="Century Gothic" w:cs="Times New Roman"/>
          <w:i w:val="0"/>
        </w:rPr>
      </w:pPr>
    </w:p>
    <w:p w14:paraId="2CA68E73" w14:textId="54E3FDDA" w:rsidR="00F01972" w:rsidRDefault="00F01972" w:rsidP="009F34FF">
      <w:pPr>
        <w:pStyle w:val="ListParagraph"/>
        <w:numPr>
          <w:ilvl w:val="0"/>
          <w:numId w:val="21"/>
        </w:numPr>
        <w:spacing w:line="276" w:lineRule="auto"/>
        <w:jc w:val="both"/>
        <w:rPr>
          <w:rFonts w:ascii="Century Gothic" w:hAnsi="Century Gothic"/>
          <w:i w:val="0"/>
        </w:rPr>
      </w:pPr>
      <w:r>
        <w:rPr>
          <w:rFonts w:ascii="Century Gothic" w:hAnsi="Century Gothic"/>
          <w:i w:val="0"/>
        </w:rPr>
        <w:t>Painting</w:t>
      </w:r>
    </w:p>
    <w:p w14:paraId="31A2FD81" w14:textId="78D258EC" w:rsidR="00F01972" w:rsidRDefault="00F01972" w:rsidP="009F34FF">
      <w:pPr>
        <w:pStyle w:val="ListParagraph"/>
        <w:numPr>
          <w:ilvl w:val="0"/>
          <w:numId w:val="21"/>
        </w:numPr>
        <w:spacing w:line="276" w:lineRule="auto"/>
        <w:jc w:val="both"/>
        <w:rPr>
          <w:rFonts w:ascii="Century Gothic" w:hAnsi="Century Gothic"/>
          <w:i w:val="0"/>
        </w:rPr>
      </w:pPr>
      <w:r>
        <w:rPr>
          <w:rFonts w:ascii="Century Gothic" w:hAnsi="Century Gothic"/>
          <w:i w:val="0"/>
        </w:rPr>
        <w:t>Concrete Works</w:t>
      </w:r>
    </w:p>
    <w:p w14:paraId="498E72AE" w14:textId="6B151ADC" w:rsidR="00F01972" w:rsidRDefault="00F01972" w:rsidP="009F34FF">
      <w:pPr>
        <w:pStyle w:val="ListParagraph"/>
        <w:numPr>
          <w:ilvl w:val="0"/>
          <w:numId w:val="21"/>
        </w:numPr>
        <w:spacing w:line="276" w:lineRule="auto"/>
        <w:jc w:val="both"/>
        <w:rPr>
          <w:rFonts w:ascii="Century Gothic" w:hAnsi="Century Gothic"/>
          <w:i w:val="0"/>
        </w:rPr>
      </w:pPr>
      <w:r>
        <w:rPr>
          <w:rFonts w:ascii="Century Gothic" w:hAnsi="Century Gothic"/>
          <w:i w:val="0"/>
        </w:rPr>
        <w:t>To remove and replace benches for waiting area</w:t>
      </w:r>
    </w:p>
    <w:p w14:paraId="23B45B71" w14:textId="5BD5505F" w:rsidR="00F01972" w:rsidRDefault="00F01972" w:rsidP="009F34FF">
      <w:pPr>
        <w:pStyle w:val="ListParagraph"/>
        <w:numPr>
          <w:ilvl w:val="0"/>
          <w:numId w:val="21"/>
        </w:numPr>
        <w:spacing w:line="276" w:lineRule="auto"/>
        <w:jc w:val="both"/>
        <w:rPr>
          <w:rFonts w:ascii="Century Gothic" w:hAnsi="Century Gothic"/>
          <w:i w:val="0"/>
        </w:rPr>
      </w:pPr>
      <w:r>
        <w:rPr>
          <w:rFonts w:ascii="Century Gothic" w:hAnsi="Century Gothic"/>
          <w:i w:val="0"/>
        </w:rPr>
        <w:t>To remove and replace hinge and lock on doors</w:t>
      </w:r>
    </w:p>
    <w:p w14:paraId="21793EC8" w14:textId="7013C1D2" w:rsidR="00F01972" w:rsidRDefault="00F01972" w:rsidP="009F34FF">
      <w:pPr>
        <w:pStyle w:val="ListParagraph"/>
        <w:numPr>
          <w:ilvl w:val="0"/>
          <w:numId w:val="21"/>
        </w:numPr>
        <w:spacing w:line="276" w:lineRule="auto"/>
        <w:jc w:val="both"/>
        <w:rPr>
          <w:rFonts w:ascii="Century Gothic" w:hAnsi="Century Gothic"/>
          <w:i w:val="0"/>
        </w:rPr>
      </w:pPr>
      <w:r>
        <w:rPr>
          <w:rFonts w:ascii="Century Gothic" w:hAnsi="Century Gothic"/>
          <w:i w:val="0"/>
        </w:rPr>
        <w:t>Miscellaneous: minor electrical works, masonry repairs to building</w:t>
      </w:r>
    </w:p>
    <w:p w14:paraId="0BBD1678" w14:textId="40FF9963" w:rsidR="00F01972" w:rsidRDefault="00F01972" w:rsidP="009F34FF">
      <w:pPr>
        <w:pStyle w:val="ListParagraph"/>
        <w:numPr>
          <w:ilvl w:val="0"/>
          <w:numId w:val="21"/>
        </w:numPr>
        <w:spacing w:line="276" w:lineRule="auto"/>
        <w:jc w:val="both"/>
        <w:rPr>
          <w:rFonts w:ascii="Century Gothic" w:hAnsi="Century Gothic"/>
          <w:i w:val="0"/>
        </w:rPr>
      </w:pPr>
      <w:r>
        <w:rPr>
          <w:rFonts w:ascii="Century Gothic" w:hAnsi="Century Gothic"/>
          <w:i w:val="0"/>
        </w:rPr>
        <w:t>Cutting of tree</w:t>
      </w:r>
    </w:p>
    <w:p w14:paraId="20A403CB" w14:textId="77777777" w:rsidR="00AC09AA" w:rsidRDefault="00AC09AA" w:rsidP="007F2843">
      <w:pPr>
        <w:spacing w:line="276" w:lineRule="auto"/>
        <w:jc w:val="both"/>
        <w:rPr>
          <w:rFonts w:ascii="Century Gothic" w:hAnsi="Century Gothic"/>
          <w:i w:val="0"/>
        </w:rPr>
      </w:pPr>
    </w:p>
    <w:p w14:paraId="2182B3BB" w14:textId="77777777" w:rsidR="007F2843" w:rsidRDefault="007F2843" w:rsidP="007F2843">
      <w:pPr>
        <w:spacing w:line="276" w:lineRule="auto"/>
        <w:jc w:val="both"/>
        <w:rPr>
          <w:rFonts w:ascii="Century Gothic" w:hAnsi="Century Gothic"/>
          <w:i w:val="0"/>
        </w:rPr>
      </w:pPr>
      <w:r>
        <w:rPr>
          <w:rFonts w:ascii="Century Gothic" w:hAnsi="Century Gothic"/>
          <w:i w:val="0"/>
        </w:rPr>
        <w:t>He said the estimated cost was Four Hundred Sixty One Thousand Six Hundred and Four</w:t>
      </w:r>
    </w:p>
    <w:p w14:paraId="3B212E8D" w14:textId="1F2D3800" w:rsidR="007F2843" w:rsidRPr="007F2843" w:rsidRDefault="007F2843" w:rsidP="00AC09AA">
      <w:pPr>
        <w:spacing w:line="276" w:lineRule="auto"/>
        <w:ind w:left="0" w:firstLine="0"/>
        <w:jc w:val="both"/>
        <w:rPr>
          <w:rFonts w:ascii="Century Gothic" w:hAnsi="Century Gothic"/>
          <w:i w:val="0"/>
        </w:rPr>
      </w:pPr>
      <w:r>
        <w:rPr>
          <w:rFonts w:ascii="Century Gothic" w:hAnsi="Century Gothic"/>
          <w:i w:val="0"/>
        </w:rPr>
        <w:t>Dollars ($461,604.00)</w:t>
      </w:r>
      <w:r w:rsidR="005529F5">
        <w:rPr>
          <w:rFonts w:ascii="Century Gothic" w:hAnsi="Century Gothic"/>
          <w:i w:val="0"/>
        </w:rPr>
        <w:t xml:space="preserve"> and</w:t>
      </w:r>
      <w:r w:rsidR="00AC09AA">
        <w:rPr>
          <w:rFonts w:ascii="Century Gothic" w:hAnsi="Century Gothic"/>
          <w:i w:val="0"/>
        </w:rPr>
        <w:t xml:space="preserve"> donations could be sought elsewhere; that if that was not</w:t>
      </w:r>
      <w:r w:rsidR="00F96BC9">
        <w:rPr>
          <w:rFonts w:ascii="Century Gothic" w:hAnsi="Century Gothic"/>
          <w:i w:val="0"/>
        </w:rPr>
        <w:t xml:space="preserve"> </w:t>
      </w:r>
      <w:r w:rsidR="00AC09AA">
        <w:rPr>
          <w:rFonts w:ascii="Century Gothic" w:hAnsi="Century Gothic"/>
          <w:i w:val="0"/>
        </w:rPr>
        <w:t xml:space="preserve">possible then the </w:t>
      </w:r>
      <w:r w:rsidR="005529F5">
        <w:rPr>
          <w:rFonts w:ascii="Century Gothic" w:hAnsi="Century Gothic"/>
          <w:i w:val="0"/>
        </w:rPr>
        <w:t xml:space="preserve">most </w:t>
      </w:r>
      <w:r w:rsidR="00AC09AA">
        <w:rPr>
          <w:rFonts w:ascii="Century Gothic" w:hAnsi="Century Gothic"/>
          <w:i w:val="0"/>
        </w:rPr>
        <w:t xml:space="preserve">critical works could be concentrated on. He </w:t>
      </w:r>
      <w:r w:rsidR="005529F5">
        <w:rPr>
          <w:rFonts w:ascii="Century Gothic" w:hAnsi="Century Gothic"/>
          <w:i w:val="0"/>
        </w:rPr>
        <w:t xml:space="preserve">further advised that </w:t>
      </w:r>
      <w:r w:rsidR="00AC09AA">
        <w:rPr>
          <w:rFonts w:ascii="Century Gothic" w:hAnsi="Century Gothic"/>
          <w:i w:val="0"/>
        </w:rPr>
        <w:t>each Division would receive the amount of Sixty Five Thousand Dollars to assist with the various Labour Day Projects</w:t>
      </w:r>
      <w:r w:rsidR="005529F5">
        <w:rPr>
          <w:rFonts w:ascii="Century Gothic" w:hAnsi="Century Gothic"/>
          <w:i w:val="0"/>
        </w:rPr>
        <w:t xml:space="preserve"> and</w:t>
      </w:r>
      <w:r w:rsidR="00AC09AA">
        <w:rPr>
          <w:rFonts w:ascii="Century Gothic" w:hAnsi="Century Gothic"/>
          <w:i w:val="0"/>
        </w:rPr>
        <w:t xml:space="preserve"> suggested </w:t>
      </w:r>
      <w:r w:rsidR="005529F5">
        <w:rPr>
          <w:rFonts w:ascii="Century Gothic" w:hAnsi="Century Gothic"/>
          <w:i w:val="0"/>
        </w:rPr>
        <w:t xml:space="preserve">that </w:t>
      </w:r>
      <w:r w:rsidR="00AC09AA">
        <w:rPr>
          <w:rFonts w:ascii="Century Gothic" w:hAnsi="Century Gothic"/>
          <w:i w:val="0"/>
        </w:rPr>
        <w:t xml:space="preserve">the Corporation liaise with the Ministry of Health to find out if they had funds to make a contribution towards the </w:t>
      </w:r>
      <w:r w:rsidR="005529F5">
        <w:rPr>
          <w:rFonts w:ascii="Century Gothic" w:hAnsi="Century Gothic"/>
          <w:i w:val="0"/>
        </w:rPr>
        <w:t xml:space="preserve">parish </w:t>
      </w:r>
      <w:r w:rsidR="00AC09AA">
        <w:rPr>
          <w:rFonts w:ascii="Century Gothic" w:hAnsi="Century Gothic"/>
          <w:i w:val="0"/>
        </w:rPr>
        <w:t>project.</w:t>
      </w:r>
    </w:p>
    <w:p w14:paraId="7B91C63B" w14:textId="77777777" w:rsidR="00AC09AA" w:rsidRDefault="00AC09AA" w:rsidP="00547BE5">
      <w:pPr>
        <w:spacing w:line="276" w:lineRule="auto"/>
        <w:ind w:left="0" w:firstLine="0"/>
        <w:jc w:val="both"/>
        <w:rPr>
          <w:rFonts w:ascii="Century Gothic" w:hAnsi="Century Gothic"/>
          <w:b/>
          <w:i w:val="0"/>
          <w:u w:val="single"/>
        </w:rPr>
      </w:pPr>
    </w:p>
    <w:p w14:paraId="3B3437AA" w14:textId="65FF9829" w:rsidR="00AC09AA" w:rsidRPr="00AC09AA" w:rsidRDefault="00AC09AA" w:rsidP="00547BE5">
      <w:pPr>
        <w:spacing w:line="276" w:lineRule="auto"/>
        <w:ind w:left="0" w:firstLine="0"/>
        <w:jc w:val="both"/>
        <w:rPr>
          <w:rFonts w:ascii="Century Gothic" w:hAnsi="Century Gothic"/>
          <w:i w:val="0"/>
        </w:rPr>
      </w:pPr>
      <w:r w:rsidRPr="00AC09AA">
        <w:rPr>
          <w:rFonts w:ascii="Century Gothic" w:hAnsi="Century Gothic"/>
          <w:i w:val="0"/>
        </w:rPr>
        <w:t xml:space="preserve">The </w:t>
      </w:r>
      <w:r>
        <w:rPr>
          <w:rFonts w:ascii="Century Gothic" w:hAnsi="Century Gothic"/>
          <w:i w:val="0"/>
        </w:rPr>
        <w:t xml:space="preserve">Chairperson </w:t>
      </w:r>
      <w:r w:rsidR="005529F5">
        <w:rPr>
          <w:rFonts w:ascii="Century Gothic" w:hAnsi="Century Gothic"/>
          <w:i w:val="0"/>
        </w:rPr>
        <w:t xml:space="preserve">went on to advise that </w:t>
      </w:r>
      <w:r>
        <w:rPr>
          <w:rFonts w:ascii="Century Gothic" w:hAnsi="Century Gothic"/>
          <w:i w:val="0"/>
        </w:rPr>
        <w:t xml:space="preserve">the amount of Four Hundred Thousand Dollars would be allocated from May’s PRF to each Division. He said a meeting was held with Councillors and they requested that since Labour Day was before they would receive </w:t>
      </w:r>
      <w:r w:rsidR="00BD49A2">
        <w:rPr>
          <w:rFonts w:ascii="Century Gothic" w:hAnsi="Century Gothic"/>
          <w:i w:val="0"/>
        </w:rPr>
        <w:t xml:space="preserve">their Drain Cleaning </w:t>
      </w:r>
      <w:r>
        <w:rPr>
          <w:rFonts w:ascii="Century Gothic" w:hAnsi="Century Gothic"/>
          <w:i w:val="0"/>
        </w:rPr>
        <w:t xml:space="preserve">funds from PRF </w:t>
      </w:r>
      <w:r w:rsidR="00BD49A2">
        <w:rPr>
          <w:rFonts w:ascii="Century Gothic" w:hAnsi="Century Gothic"/>
          <w:i w:val="0"/>
        </w:rPr>
        <w:t>if that</w:t>
      </w:r>
      <w:r>
        <w:rPr>
          <w:rFonts w:ascii="Century Gothic" w:hAnsi="Century Gothic"/>
          <w:i w:val="0"/>
        </w:rPr>
        <w:t xml:space="preserve"> amount </w:t>
      </w:r>
      <w:r w:rsidR="00BD49A2">
        <w:rPr>
          <w:rFonts w:ascii="Century Gothic" w:hAnsi="Century Gothic"/>
          <w:i w:val="0"/>
        </w:rPr>
        <w:t xml:space="preserve">could be advanced in order for them to facilitate requests made </w:t>
      </w:r>
      <w:r w:rsidR="005529F5">
        <w:rPr>
          <w:rFonts w:ascii="Century Gothic" w:hAnsi="Century Gothic"/>
          <w:i w:val="0"/>
        </w:rPr>
        <w:t xml:space="preserve">from </w:t>
      </w:r>
      <w:r w:rsidR="00BD49A2">
        <w:rPr>
          <w:rFonts w:ascii="Century Gothic" w:hAnsi="Century Gothic"/>
          <w:i w:val="0"/>
        </w:rPr>
        <w:t xml:space="preserve">their </w:t>
      </w:r>
      <w:r w:rsidR="005529F5">
        <w:rPr>
          <w:rFonts w:ascii="Century Gothic" w:hAnsi="Century Gothic"/>
          <w:i w:val="0"/>
        </w:rPr>
        <w:t>constituents</w:t>
      </w:r>
      <w:r w:rsidR="00BD49A2">
        <w:rPr>
          <w:rFonts w:ascii="Century Gothic" w:hAnsi="Century Gothic"/>
          <w:i w:val="0"/>
        </w:rPr>
        <w:t>.</w:t>
      </w:r>
    </w:p>
    <w:p w14:paraId="226EC75D" w14:textId="77777777" w:rsidR="00AC09AA" w:rsidRDefault="00AC09AA" w:rsidP="00547BE5">
      <w:pPr>
        <w:spacing w:line="276" w:lineRule="auto"/>
        <w:ind w:left="0" w:firstLine="0"/>
        <w:jc w:val="both"/>
        <w:rPr>
          <w:rFonts w:ascii="Century Gothic" w:hAnsi="Century Gothic"/>
          <w:b/>
          <w:i w:val="0"/>
          <w:u w:val="single"/>
        </w:rPr>
      </w:pPr>
    </w:p>
    <w:p w14:paraId="0EE2ED11" w14:textId="373B00DF" w:rsidR="00AC09AA" w:rsidRPr="00BD49A2" w:rsidRDefault="00BD49A2" w:rsidP="00547BE5">
      <w:pPr>
        <w:spacing w:line="276" w:lineRule="auto"/>
        <w:ind w:left="0" w:firstLine="0"/>
        <w:jc w:val="both"/>
        <w:rPr>
          <w:rFonts w:ascii="Century Gothic" w:hAnsi="Century Gothic"/>
          <w:i w:val="0"/>
        </w:rPr>
      </w:pPr>
      <w:r w:rsidRPr="00BD49A2">
        <w:rPr>
          <w:rFonts w:ascii="Century Gothic" w:hAnsi="Century Gothic"/>
          <w:i w:val="0"/>
        </w:rPr>
        <w:t>The Acting Chief Executive Officer noted</w:t>
      </w:r>
      <w:r w:rsidR="005529F5">
        <w:rPr>
          <w:rFonts w:ascii="Century Gothic" w:hAnsi="Century Gothic"/>
          <w:i w:val="0"/>
        </w:rPr>
        <w:t xml:space="preserve"> the request</w:t>
      </w:r>
      <w:r w:rsidRPr="00BD49A2">
        <w:rPr>
          <w:rFonts w:ascii="Century Gothic" w:hAnsi="Century Gothic"/>
          <w:i w:val="0"/>
        </w:rPr>
        <w:t>.</w:t>
      </w:r>
    </w:p>
    <w:p w14:paraId="32AD5415" w14:textId="77777777" w:rsidR="00AC09AA" w:rsidRDefault="00AC09AA" w:rsidP="00547BE5">
      <w:pPr>
        <w:spacing w:line="276" w:lineRule="auto"/>
        <w:ind w:left="0" w:firstLine="0"/>
        <w:jc w:val="both"/>
        <w:rPr>
          <w:rFonts w:ascii="Century Gothic" w:hAnsi="Century Gothic"/>
          <w:i w:val="0"/>
        </w:rPr>
      </w:pPr>
    </w:p>
    <w:p w14:paraId="063B2D42" w14:textId="435ADF46" w:rsidR="00BD49A2" w:rsidRPr="00AC09AA" w:rsidRDefault="00BD49A2" w:rsidP="00547BE5">
      <w:pPr>
        <w:spacing w:line="276" w:lineRule="auto"/>
        <w:ind w:left="0" w:firstLine="0"/>
        <w:jc w:val="both"/>
        <w:rPr>
          <w:rFonts w:ascii="Century Gothic" w:hAnsi="Century Gothic"/>
          <w:i w:val="0"/>
        </w:rPr>
      </w:pPr>
      <w:r>
        <w:rPr>
          <w:rFonts w:ascii="Century Gothic" w:hAnsi="Century Gothic"/>
          <w:i w:val="0"/>
        </w:rPr>
        <w:t>The Chairperson stated that last month, in addition to the Four Hundred Thousand Dollars that was announced, Hampstead and Oracabessa Divisions both received the amount of One Million Six Hundred Thousand Dollars to rehabilitate a road</w:t>
      </w:r>
      <w:r w:rsidR="00A276F7">
        <w:rPr>
          <w:rFonts w:ascii="Century Gothic" w:hAnsi="Century Gothic"/>
          <w:i w:val="0"/>
        </w:rPr>
        <w:t>way</w:t>
      </w:r>
      <w:r>
        <w:rPr>
          <w:rFonts w:ascii="Century Gothic" w:hAnsi="Century Gothic"/>
          <w:i w:val="0"/>
        </w:rPr>
        <w:t xml:space="preserve">. He said based on the figure that was stated by the Ministry, similarly for May other such allocations would be made as the round-robin system continued. </w:t>
      </w:r>
    </w:p>
    <w:p w14:paraId="3E7F783B" w14:textId="77777777" w:rsidR="00AC09AA" w:rsidRDefault="00AC09AA" w:rsidP="00547BE5">
      <w:pPr>
        <w:spacing w:line="276" w:lineRule="auto"/>
        <w:ind w:left="0" w:firstLine="0"/>
        <w:jc w:val="both"/>
        <w:rPr>
          <w:rFonts w:ascii="Century Gothic" w:hAnsi="Century Gothic"/>
          <w:b/>
          <w:i w:val="0"/>
          <w:u w:val="single"/>
        </w:rPr>
      </w:pPr>
    </w:p>
    <w:p w14:paraId="5B6023DA" w14:textId="777C22C8" w:rsidR="0052721C" w:rsidRDefault="00907AB0" w:rsidP="00A15CC9">
      <w:pPr>
        <w:spacing w:line="276" w:lineRule="auto"/>
        <w:ind w:left="0" w:firstLine="0"/>
        <w:jc w:val="both"/>
        <w:rPr>
          <w:rFonts w:ascii="Century Gothic" w:hAnsi="Century Gothic"/>
          <w:i w:val="0"/>
        </w:rPr>
      </w:pPr>
      <w:r w:rsidRPr="00907AB0">
        <w:rPr>
          <w:rFonts w:ascii="Century Gothic" w:hAnsi="Century Gothic"/>
          <w:i w:val="0"/>
        </w:rPr>
        <w:t xml:space="preserve">He </w:t>
      </w:r>
      <w:r w:rsidR="00A276F7">
        <w:rPr>
          <w:rFonts w:ascii="Century Gothic" w:hAnsi="Century Gothic"/>
          <w:i w:val="0"/>
        </w:rPr>
        <w:t>informed that</w:t>
      </w:r>
      <w:r w:rsidR="00A276F7" w:rsidRPr="00907AB0">
        <w:rPr>
          <w:rFonts w:ascii="Century Gothic" w:hAnsi="Century Gothic"/>
          <w:i w:val="0"/>
        </w:rPr>
        <w:t xml:space="preserve"> </w:t>
      </w:r>
      <w:r>
        <w:rPr>
          <w:rFonts w:ascii="Century Gothic" w:hAnsi="Century Gothic"/>
          <w:i w:val="0"/>
        </w:rPr>
        <w:t xml:space="preserve">concerns were raised by Councillors about the amounts being allocated for Drain Cleaning and he was a bit surprised as some </w:t>
      </w:r>
      <w:r w:rsidR="00EF368C">
        <w:rPr>
          <w:rFonts w:ascii="Century Gothic" w:hAnsi="Century Gothic"/>
          <w:i w:val="0"/>
        </w:rPr>
        <w:t xml:space="preserve">Councillors </w:t>
      </w:r>
      <w:r>
        <w:rPr>
          <w:rFonts w:ascii="Century Gothic" w:hAnsi="Century Gothic"/>
          <w:i w:val="0"/>
        </w:rPr>
        <w:t xml:space="preserve">even opined </w:t>
      </w:r>
      <w:r>
        <w:rPr>
          <w:rFonts w:ascii="Century Gothic" w:hAnsi="Century Gothic"/>
          <w:i w:val="0"/>
        </w:rPr>
        <w:lastRenderedPageBreak/>
        <w:t>that less funds should be allocated for road</w:t>
      </w:r>
      <w:r w:rsidR="00EF368C">
        <w:rPr>
          <w:rFonts w:ascii="Century Gothic" w:hAnsi="Century Gothic"/>
          <w:i w:val="0"/>
        </w:rPr>
        <w:t xml:space="preserve"> rehabilitation</w:t>
      </w:r>
      <w:r>
        <w:rPr>
          <w:rFonts w:ascii="Century Gothic" w:hAnsi="Century Gothic"/>
          <w:i w:val="0"/>
        </w:rPr>
        <w:t xml:space="preserve"> and more </w:t>
      </w:r>
      <w:r w:rsidR="00744BED">
        <w:rPr>
          <w:rFonts w:ascii="Century Gothic" w:hAnsi="Century Gothic"/>
          <w:i w:val="0"/>
        </w:rPr>
        <w:t xml:space="preserve">be allocated for </w:t>
      </w:r>
      <w:r>
        <w:rPr>
          <w:rFonts w:ascii="Century Gothic" w:hAnsi="Century Gothic"/>
          <w:i w:val="0"/>
        </w:rPr>
        <w:t>drain cleaning.</w:t>
      </w:r>
      <w:r w:rsidR="00DF0429">
        <w:rPr>
          <w:rFonts w:ascii="Century Gothic" w:hAnsi="Century Gothic"/>
          <w:i w:val="0"/>
        </w:rPr>
        <w:t xml:space="preserve"> He stated that he did not share that opinion and the way the funds were being allocated would not be altered.</w:t>
      </w:r>
      <w:r w:rsidR="00402721">
        <w:rPr>
          <w:rFonts w:ascii="Century Gothic" w:hAnsi="Century Gothic"/>
          <w:i w:val="0"/>
        </w:rPr>
        <w:t xml:space="preserve"> He added that the citizens of the parish needed to see some tangible works being done</w:t>
      </w:r>
      <w:r w:rsidR="00266187">
        <w:rPr>
          <w:rFonts w:ascii="Century Gothic" w:hAnsi="Century Gothic"/>
          <w:i w:val="0"/>
        </w:rPr>
        <w:t xml:space="preserve"> in their communities</w:t>
      </w:r>
      <w:r w:rsidR="00A276F7">
        <w:rPr>
          <w:rFonts w:ascii="Century Gothic" w:hAnsi="Century Gothic"/>
          <w:i w:val="0"/>
        </w:rPr>
        <w:t xml:space="preserve"> and</w:t>
      </w:r>
      <w:r w:rsidR="002124F8">
        <w:rPr>
          <w:rFonts w:ascii="Century Gothic" w:hAnsi="Century Gothic"/>
          <w:i w:val="0"/>
        </w:rPr>
        <w:t xml:space="preserve"> when a road </w:t>
      </w:r>
      <w:r w:rsidR="00DD6F5A">
        <w:rPr>
          <w:rFonts w:ascii="Century Gothic" w:hAnsi="Century Gothic"/>
          <w:i w:val="0"/>
        </w:rPr>
        <w:t>was</w:t>
      </w:r>
      <w:r w:rsidR="002124F8">
        <w:rPr>
          <w:rFonts w:ascii="Century Gothic" w:hAnsi="Century Gothic"/>
          <w:i w:val="0"/>
        </w:rPr>
        <w:t xml:space="preserve"> re</w:t>
      </w:r>
      <w:r w:rsidR="00DD6F5A">
        <w:rPr>
          <w:rFonts w:ascii="Century Gothic" w:hAnsi="Century Gothic"/>
          <w:i w:val="0"/>
        </w:rPr>
        <w:t>habilitated,</w:t>
      </w:r>
      <w:r w:rsidR="002124F8">
        <w:rPr>
          <w:rFonts w:ascii="Century Gothic" w:hAnsi="Century Gothic"/>
          <w:i w:val="0"/>
        </w:rPr>
        <w:t xml:space="preserve"> it made a great difference to a community; that </w:t>
      </w:r>
      <w:r w:rsidR="00DD6F5A">
        <w:rPr>
          <w:rFonts w:ascii="Century Gothic" w:hAnsi="Century Gothic"/>
          <w:i w:val="0"/>
        </w:rPr>
        <w:t xml:space="preserve">whenever </w:t>
      </w:r>
      <w:r w:rsidR="002124F8">
        <w:rPr>
          <w:rFonts w:ascii="Century Gothic" w:hAnsi="Century Gothic"/>
          <w:i w:val="0"/>
        </w:rPr>
        <w:t>drains were cleaned, soon after they needed clean</w:t>
      </w:r>
      <w:r w:rsidR="00DD6F5A">
        <w:rPr>
          <w:rFonts w:ascii="Century Gothic" w:hAnsi="Century Gothic"/>
          <w:i w:val="0"/>
        </w:rPr>
        <w:t>ing</w:t>
      </w:r>
      <w:r w:rsidR="002124F8">
        <w:rPr>
          <w:rFonts w:ascii="Century Gothic" w:hAnsi="Century Gothic"/>
          <w:i w:val="0"/>
        </w:rPr>
        <w:t xml:space="preserve"> again</w:t>
      </w:r>
      <w:r w:rsidR="00DD6F5A">
        <w:rPr>
          <w:rFonts w:ascii="Century Gothic" w:hAnsi="Century Gothic"/>
          <w:i w:val="0"/>
        </w:rPr>
        <w:t xml:space="preserve"> and even then, they would have to be cleaned </w:t>
      </w:r>
      <w:r w:rsidR="002124F8">
        <w:rPr>
          <w:rFonts w:ascii="Century Gothic" w:hAnsi="Century Gothic"/>
          <w:i w:val="0"/>
        </w:rPr>
        <w:t xml:space="preserve">soon after. </w:t>
      </w:r>
    </w:p>
    <w:p w14:paraId="139660B3" w14:textId="77777777" w:rsidR="0052721C" w:rsidRDefault="0052721C" w:rsidP="00547BE5">
      <w:pPr>
        <w:spacing w:line="276" w:lineRule="auto"/>
        <w:ind w:left="0" w:firstLine="0"/>
        <w:jc w:val="both"/>
        <w:rPr>
          <w:rFonts w:ascii="Century Gothic" w:hAnsi="Century Gothic"/>
          <w:i w:val="0"/>
        </w:rPr>
      </w:pPr>
    </w:p>
    <w:p w14:paraId="1592D15D" w14:textId="057A4705" w:rsidR="00907AB0" w:rsidRDefault="002124F8" w:rsidP="00A15CC9">
      <w:pPr>
        <w:spacing w:line="276" w:lineRule="auto"/>
        <w:ind w:left="0" w:firstLine="0"/>
        <w:jc w:val="both"/>
        <w:rPr>
          <w:rFonts w:ascii="Century Gothic" w:hAnsi="Century Gothic"/>
          <w:i w:val="0"/>
        </w:rPr>
      </w:pPr>
      <w:r>
        <w:rPr>
          <w:rFonts w:ascii="Century Gothic" w:hAnsi="Century Gothic"/>
          <w:i w:val="0"/>
        </w:rPr>
        <w:t xml:space="preserve">He said while </w:t>
      </w:r>
      <w:r w:rsidR="00DD6F5A">
        <w:rPr>
          <w:rFonts w:ascii="Century Gothic" w:hAnsi="Century Gothic"/>
          <w:i w:val="0"/>
        </w:rPr>
        <w:t xml:space="preserve">drain </w:t>
      </w:r>
      <w:r>
        <w:rPr>
          <w:rFonts w:ascii="Century Gothic" w:hAnsi="Century Gothic"/>
          <w:i w:val="0"/>
        </w:rPr>
        <w:t xml:space="preserve">cleaning was important, the funds being allocated were unprecedented and dared a challenge in regards to the amounts being currently allocated.  </w:t>
      </w:r>
      <w:r w:rsidR="008B0C34">
        <w:rPr>
          <w:rFonts w:ascii="Century Gothic" w:hAnsi="Century Gothic"/>
          <w:i w:val="0"/>
        </w:rPr>
        <w:t xml:space="preserve">He </w:t>
      </w:r>
      <w:r w:rsidR="00D87356">
        <w:rPr>
          <w:rFonts w:ascii="Century Gothic" w:hAnsi="Century Gothic"/>
          <w:i w:val="0"/>
        </w:rPr>
        <w:t xml:space="preserve">indicated that </w:t>
      </w:r>
      <w:r w:rsidR="008B0C34">
        <w:rPr>
          <w:rFonts w:ascii="Century Gothic" w:hAnsi="Century Gothic"/>
          <w:i w:val="0"/>
        </w:rPr>
        <w:t xml:space="preserve">the amount of One Million Four Hundred Thousand Dollars was allocated for drain cleaning in just four months; that </w:t>
      </w:r>
      <w:r w:rsidR="00F13538">
        <w:rPr>
          <w:rFonts w:ascii="Century Gothic" w:hAnsi="Century Gothic"/>
          <w:i w:val="0"/>
        </w:rPr>
        <w:t xml:space="preserve">this </w:t>
      </w:r>
      <w:r w:rsidR="008B0C34">
        <w:rPr>
          <w:rFonts w:ascii="Century Gothic" w:hAnsi="Century Gothic"/>
          <w:i w:val="0"/>
        </w:rPr>
        <w:t>has never happened in the Corporation before.</w:t>
      </w:r>
      <w:r w:rsidR="002F14CD">
        <w:rPr>
          <w:rFonts w:ascii="Century Gothic" w:hAnsi="Century Gothic"/>
          <w:i w:val="0"/>
        </w:rPr>
        <w:t xml:space="preserve"> He </w:t>
      </w:r>
      <w:r w:rsidR="00F13538">
        <w:rPr>
          <w:rFonts w:ascii="Century Gothic" w:hAnsi="Century Gothic"/>
          <w:i w:val="0"/>
        </w:rPr>
        <w:t xml:space="preserve">reiterated </w:t>
      </w:r>
      <w:r w:rsidR="002F14CD">
        <w:rPr>
          <w:rFonts w:ascii="Century Gothic" w:hAnsi="Century Gothic"/>
          <w:i w:val="0"/>
        </w:rPr>
        <w:t>th</w:t>
      </w:r>
      <w:r w:rsidR="00A80419">
        <w:rPr>
          <w:rFonts w:ascii="Century Gothic" w:hAnsi="Century Gothic"/>
          <w:i w:val="0"/>
        </w:rPr>
        <w:t>at</w:t>
      </w:r>
      <w:r w:rsidR="002F14CD">
        <w:rPr>
          <w:rFonts w:ascii="Century Gothic" w:hAnsi="Century Gothic"/>
          <w:i w:val="0"/>
        </w:rPr>
        <w:t xml:space="preserve"> roads would be rehabilitated </w:t>
      </w:r>
      <w:r w:rsidR="00A80419">
        <w:rPr>
          <w:rFonts w:ascii="Century Gothic" w:hAnsi="Century Gothic"/>
          <w:i w:val="0"/>
        </w:rPr>
        <w:t>for the citizens of</w:t>
      </w:r>
      <w:r w:rsidR="002F14CD">
        <w:rPr>
          <w:rFonts w:ascii="Century Gothic" w:hAnsi="Century Gothic"/>
          <w:i w:val="0"/>
        </w:rPr>
        <w:t xml:space="preserve"> the parish while the</w:t>
      </w:r>
      <w:r w:rsidR="00A80419">
        <w:rPr>
          <w:rFonts w:ascii="Century Gothic" w:hAnsi="Century Gothic"/>
          <w:i w:val="0"/>
        </w:rPr>
        <w:t>ir</w:t>
      </w:r>
      <w:r w:rsidR="002F14CD">
        <w:rPr>
          <w:rFonts w:ascii="Century Gothic" w:hAnsi="Century Gothic"/>
          <w:i w:val="0"/>
        </w:rPr>
        <w:t xml:space="preserve"> drains were being cleaned</w:t>
      </w:r>
      <w:r w:rsidR="00A80419">
        <w:rPr>
          <w:rFonts w:ascii="Century Gothic" w:hAnsi="Century Gothic"/>
          <w:i w:val="0"/>
        </w:rPr>
        <w:t>.</w:t>
      </w:r>
    </w:p>
    <w:p w14:paraId="4CF44CF5" w14:textId="77777777" w:rsidR="00B50079" w:rsidRDefault="00B50079" w:rsidP="00A15CC9">
      <w:pPr>
        <w:spacing w:line="276" w:lineRule="auto"/>
        <w:ind w:left="0" w:firstLine="0"/>
        <w:jc w:val="both"/>
        <w:rPr>
          <w:rFonts w:ascii="Century Gothic" w:hAnsi="Century Gothic"/>
          <w:i w:val="0"/>
        </w:rPr>
      </w:pPr>
    </w:p>
    <w:p w14:paraId="533934C9" w14:textId="24CA1751" w:rsidR="00B50079" w:rsidRPr="00907AB0" w:rsidRDefault="00B50079" w:rsidP="00A15CC9">
      <w:pPr>
        <w:spacing w:line="276" w:lineRule="auto"/>
        <w:ind w:left="0" w:firstLine="0"/>
        <w:jc w:val="both"/>
        <w:rPr>
          <w:rFonts w:ascii="Century Gothic" w:hAnsi="Century Gothic"/>
          <w:i w:val="0"/>
        </w:rPr>
      </w:pPr>
      <w:r>
        <w:rPr>
          <w:rFonts w:ascii="Century Gothic" w:hAnsi="Century Gothic"/>
          <w:i w:val="0"/>
        </w:rPr>
        <w:t xml:space="preserve">The Chairperson said he wanted to take the opportunity to </w:t>
      </w:r>
      <w:r w:rsidR="00F13538">
        <w:rPr>
          <w:rFonts w:ascii="Century Gothic" w:hAnsi="Century Gothic"/>
          <w:i w:val="0"/>
        </w:rPr>
        <w:t>implore</w:t>
      </w:r>
      <w:r>
        <w:rPr>
          <w:rFonts w:ascii="Century Gothic" w:hAnsi="Century Gothic"/>
          <w:i w:val="0"/>
        </w:rPr>
        <w:t xml:space="preserve"> </w:t>
      </w:r>
      <w:r w:rsidR="00993134">
        <w:rPr>
          <w:rFonts w:ascii="Century Gothic" w:hAnsi="Century Gothic"/>
          <w:i w:val="0"/>
        </w:rPr>
        <w:t xml:space="preserve">to </w:t>
      </w:r>
      <w:r>
        <w:rPr>
          <w:rFonts w:ascii="Century Gothic" w:hAnsi="Century Gothic"/>
          <w:i w:val="0"/>
        </w:rPr>
        <w:t>Councillors that they must do more tangible works in their Divisions; for example, Co</w:t>
      </w:r>
      <w:r w:rsidR="006B21F9">
        <w:rPr>
          <w:rFonts w:ascii="Century Gothic" w:hAnsi="Century Gothic"/>
          <w:i w:val="0"/>
        </w:rPr>
        <w:t>uncillor Smiley</w:t>
      </w:r>
      <w:r w:rsidR="00993134">
        <w:rPr>
          <w:rFonts w:ascii="Century Gothic" w:hAnsi="Century Gothic"/>
          <w:i w:val="0"/>
        </w:rPr>
        <w:t xml:space="preserve"> who was </w:t>
      </w:r>
      <w:r w:rsidR="006B21F9">
        <w:rPr>
          <w:rFonts w:ascii="Century Gothic" w:hAnsi="Century Gothic"/>
          <w:i w:val="0"/>
        </w:rPr>
        <w:t xml:space="preserve">building a Bus </w:t>
      </w:r>
      <w:r>
        <w:rPr>
          <w:rFonts w:ascii="Century Gothic" w:hAnsi="Century Gothic"/>
          <w:i w:val="0"/>
        </w:rPr>
        <w:t>Shed</w:t>
      </w:r>
      <w:r w:rsidR="00993134">
        <w:rPr>
          <w:rFonts w:ascii="Century Gothic" w:hAnsi="Century Gothic"/>
          <w:i w:val="0"/>
        </w:rPr>
        <w:t xml:space="preserve"> and</w:t>
      </w:r>
      <w:r>
        <w:rPr>
          <w:rFonts w:ascii="Century Gothic" w:hAnsi="Century Gothic"/>
          <w:i w:val="0"/>
        </w:rPr>
        <w:t xml:space="preserve"> Councillor Hudson</w:t>
      </w:r>
      <w:r w:rsidR="00993134">
        <w:rPr>
          <w:rFonts w:ascii="Century Gothic" w:hAnsi="Century Gothic"/>
          <w:i w:val="0"/>
        </w:rPr>
        <w:t xml:space="preserve"> who was</w:t>
      </w:r>
      <w:r w:rsidR="00F96BC9">
        <w:rPr>
          <w:rFonts w:ascii="Century Gothic" w:hAnsi="Century Gothic"/>
          <w:i w:val="0"/>
        </w:rPr>
        <w:t xml:space="preserve"> </w:t>
      </w:r>
      <w:r w:rsidR="006B21F9">
        <w:rPr>
          <w:rFonts w:ascii="Century Gothic" w:hAnsi="Century Gothic"/>
          <w:i w:val="0"/>
        </w:rPr>
        <w:t>constructing signs indicating entry to the various communities within her Division. He said as Councillors more was expected</w:t>
      </w:r>
      <w:r w:rsidR="00993134">
        <w:rPr>
          <w:rFonts w:ascii="Century Gothic" w:hAnsi="Century Gothic"/>
          <w:i w:val="0"/>
        </w:rPr>
        <w:t>,</w:t>
      </w:r>
      <w:r w:rsidR="006B21F9">
        <w:rPr>
          <w:rFonts w:ascii="Century Gothic" w:hAnsi="Century Gothic"/>
          <w:i w:val="0"/>
        </w:rPr>
        <w:t xml:space="preserve"> such as installing garbage bins, cleaning drains, rehabilitation of roads etc. He </w:t>
      </w:r>
      <w:r w:rsidR="00993134">
        <w:rPr>
          <w:rFonts w:ascii="Century Gothic" w:hAnsi="Century Gothic"/>
          <w:i w:val="0"/>
        </w:rPr>
        <w:t xml:space="preserve">went on to indicate his disappointment where </w:t>
      </w:r>
      <w:r w:rsidR="006B21F9">
        <w:rPr>
          <w:rFonts w:ascii="Century Gothic" w:hAnsi="Century Gothic"/>
          <w:i w:val="0"/>
        </w:rPr>
        <w:t>garbage</w:t>
      </w:r>
      <w:r w:rsidR="00993134">
        <w:rPr>
          <w:rFonts w:ascii="Century Gothic" w:hAnsi="Century Gothic"/>
          <w:i w:val="0"/>
        </w:rPr>
        <w:t xml:space="preserve"> drums</w:t>
      </w:r>
      <w:r w:rsidR="006B21F9">
        <w:rPr>
          <w:rFonts w:ascii="Century Gothic" w:hAnsi="Century Gothic"/>
          <w:i w:val="0"/>
        </w:rPr>
        <w:t xml:space="preserve"> were donated and each Division was allocated an amount; that some Councillors did not make use of the opportunity to install them in their Divisions </w:t>
      </w:r>
      <w:r w:rsidR="00B076A6">
        <w:rPr>
          <w:rFonts w:ascii="Century Gothic" w:hAnsi="Century Gothic"/>
          <w:i w:val="0"/>
        </w:rPr>
        <w:t xml:space="preserve">and he </w:t>
      </w:r>
      <w:r w:rsidR="00993134">
        <w:rPr>
          <w:rFonts w:ascii="Century Gothic" w:hAnsi="Century Gothic"/>
          <w:i w:val="0"/>
        </w:rPr>
        <w:t>thus took</w:t>
      </w:r>
      <w:r w:rsidR="00B076A6">
        <w:rPr>
          <w:rFonts w:ascii="Century Gothic" w:hAnsi="Century Gothic"/>
          <w:i w:val="0"/>
        </w:rPr>
        <w:t xml:space="preserve"> </w:t>
      </w:r>
      <w:r w:rsidR="0033718D">
        <w:rPr>
          <w:rFonts w:ascii="Century Gothic" w:hAnsi="Century Gothic"/>
          <w:i w:val="0"/>
        </w:rPr>
        <w:t xml:space="preserve">more as they were there for the taking. He </w:t>
      </w:r>
      <w:r w:rsidR="00993134">
        <w:rPr>
          <w:rFonts w:ascii="Century Gothic" w:hAnsi="Century Gothic"/>
          <w:i w:val="0"/>
        </w:rPr>
        <w:t xml:space="preserve">indicated that </w:t>
      </w:r>
      <w:r w:rsidR="0033718D">
        <w:rPr>
          <w:rFonts w:ascii="Century Gothic" w:hAnsi="Century Gothic"/>
          <w:i w:val="0"/>
        </w:rPr>
        <w:t>if by the end of the month they were still there, he would be taking some more.</w:t>
      </w:r>
    </w:p>
    <w:p w14:paraId="088ED801" w14:textId="77777777" w:rsidR="00A15CC9" w:rsidRDefault="00A15CC9" w:rsidP="00547BE5">
      <w:pPr>
        <w:spacing w:line="276" w:lineRule="auto"/>
        <w:ind w:left="0" w:firstLine="0"/>
        <w:jc w:val="both"/>
        <w:rPr>
          <w:rFonts w:ascii="Century Gothic" w:hAnsi="Century Gothic"/>
          <w:b/>
          <w:i w:val="0"/>
          <w:u w:val="single"/>
        </w:rPr>
      </w:pPr>
    </w:p>
    <w:p w14:paraId="6333363C" w14:textId="781EB1DB" w:rsidR="00EE35D5" w:rsidRPr="00993195" w:rsidRDefault="00993195" w:rsidP="00547BE5">
      <w:pPr>
        <w:spacing w:line="276" w:lineRule="auto"/>
        <w:ind w:left="0" w:firstLine="0"/>
        <w:jc w:val="both"/>
        <w:rPr>
          <w:rFonts w:ascii="Century Gothic" w:hAnsi="Century Gothic"/>
          <w:i w:val="0"/>
        </w:rPr>
      </w:pPr>
      <w:r w:rsidRPr="00993195">
        <w:rPr>
          <w:rFonts w:ascii="Century Gothic" w:hAnsi="Century Gothic"/>
          <w:i w:val="0"/>
        </w:rPr>
        <w:t xml:space="preserve">He </w:t>
      </w:r>
      <w:r w:rsidR="00993134">
        <w:rPr>
          <w:rFonts w:ascii="Century Gothic" w:hAnsi="Century Gothic"/>
          <w:i w:val="0"/>
        </w:rPr>
        <w:t>went on to state that</w:t>
      </w:r>
      <w:r w:rsidR="00993134" w:rsidRPr="00993195">
        <w:rPr>
          <w:rFonts w:ascii="Century Gothic" w:hAnsi="Century Gothic"/>
          <w:i w:val="0"/>
        </w:rPr>
        <w:t xml:space="preserve"> </w:t>
      </w:r>
      <w:r w:rsidRPr="00993195">
        <w:rPr>
          <w:rFonts w:ascii="Century Gothic" w:hAnsi="Century Gothic"/>
          <w:i w:val="0"/>
        </w:rPr>
        <w:t xml:space="preserve">Councillors </w:t>
      </w:r>
      <w:r>
        <w:rPr>
          <w:rFonts w:ascii="Century Gothic" w:hAnsi="Century Gothic"/>
          <w:i w:val="0"/>
        </w:rPr>
        <w:t xml:space="preserve">were </w:t>
      </w:r>
      <w:r w:rsidR="00993134">
        <w:rPr>
          <w:rFonts w:ascii="Century Gothic" w:hAnsi="Century Gothic"/>
          <w:i w:val="0"/>
        </w:rPr>
        <w:t xml:space="preserve">also </w:t>
      </w:r>
      <w:r>
        <w:rPr>
          <w:rFonts w:ascii="Century Gothic" w:hAnsi="Century Gothic"/>
          <w:i w:val="0"/>
        </w:rPr>
        <w:t>asked to provide a list of street names however</w:t>
      </w:r>
      <w:r w:rsidR="00251457">
        <w:rPr>
          <w:rFonts w:ascii="Century Gothic" w:hAnsi="Century Gothic"/>
          <w:i w:val="0"/>
        </w:rPr>
        <w:t>,</w:t>
      </w:r>
      <w:r>
        <w:rPr>
          <w:rFonts w:ascii="Century Gothic" w:hAnsi="Century Gothic"/>
          <w:i w:val="0"/>
        </w:rPr>
        <w:t xml:space="preserve"> to date</w:t>
      </w:r>
      <w:r w:rsidR="00251457">
        <w:rPr>
          <w:rFonts w:ascii="Century Gothic" w:hAnsi="Century Gothic"/>
          <w:i w:val="0"/>
        </w:rPr>
        <w:t>, only Councillor Smiley has provided same. He stated that there were other things that were as equally important to the citizens to be done in the Divisions in addition to drain cleaning etc.</w:t>
      </w:r>
      <w:r w:rsidR="00251457" w:rsidRPr="00251457">
        <w:rPr>
          <w:rFonts w:ascii="Century Gothic" w:hAnsi="Century Gothic"/>
          <w:i w:val="0"/>
        </w:rPr>
        <w:t xml:space="preserve"> </w:t>
      </w:r>
      <w:r w:rsidR="00251457">
        <w:rPr>
          <w:rFonts w:ascii="Century Gothic" w:hAnsi="Century Gothic"/>
          <w:i w:val="0"/>
        </w:rPr>
        <w:t>and urged Councillors to get those things done.</w:t>
      </w:r>
    </w:p>
    <w:p w14:paraId="2EA0C910" w14:textId="77777777" w:rsidR="000D239C" w:rsidRDefault="000D239C" w:rsidP="00547BE5">
      <w:pPr>
        <w:spacing w:line="276" w:lineRule="auto"/>
        <w:ind w:left="0" w:firstLine="0"/>
        <w:jc w:val="both"/>
        <w:rPr>
          <w:rFonts w:ascii="Century Gothic" w:hAnsi="Century Gothic"/>
          <w:b/>
          <w:i w:val="0"/>
          <w:u w:val="single"/>
        </w:rPr>
      </w:pPr>
    </w:p>
    <w:p w14:paraId="3F649E28" w14:textId="74D66FAA" w:rsidR="000D239C" w:rsidRDefault="00DA089F" w:rsidP="00547BE5">
      <w:pPr>
        <w:spacing w:line="276" w:lineRule="auto"/>
        <w:ind w:left="0" w:firstLine="0"/>
        <w:jc w:val="both"/>
        <w:rPr>
          <w:rFonts w:ascii="Century Gothic" w:hAnsi="Century Gothic"/>
          <w:b/>
          <w:i w:val="0"/>
          <w:u w:val="single"/>
        </w:rPr>
      </w:pPr>
      <w:r>
        <w:rPr>
          <w:rFonts w:ascii="Century Gothic" w:hAnsi="Century Gothic"/>
          <w:b/>
          <w:i w:val="0"/>
          <w:u w:val="single"/>
        </w:rPr>
        <w:t>ON A MOTION MOVED BY COUNCILLOR FREEMAN, SECONDED BY COUNCILLOR SMILEY, THE STANDING ORDERS WERE SUSPENDED TO FACILITATE A PRESENTATION FROM GULF FRAY AMERICAS.</w:t>
      </w:r>
    </w:p>
    <w:p w14:paraId="3B137759" w14:textId="77777777" w:rsidR="00DA089F" w:rsidRDefault="00DA089F" w:rsidP="00547BE5">
      <w:pPr>
        <w:spacing w:line="276" w:lineRule="auto"/>
        <w:ind w:left="0" w:firstLine="0"/>
        <w:jc w:val="both"/>
        <w:rPr>
          <w:rFonts w:ascii="Century Gothic" w:hAnsi="Century Gothic"/>
          <w:b/>
          <w:i w:val="0"/>
          <w:u w:val="single"/>
        </w:rPr>
      </w:pPr>
    </w:p>
    <w:p w14:paraId="6186C0E5" w14:textId="1D8E5F03" w:rsidR="00DA089F" w:rsidRDefault="00DA089F" w:rsidP="00547BE5">
      <w:pPr>
        <w:spacing w:line="276" w:lineRule="auto"/>
        <w:ind w:left="0" w:firstLine="0"/>
        <w:jc w:val="both"/>
        <w:rPr>
          <w:rFonts w:ascii="Century Gothic" w:hAnsi="Century Gothic"/>
          <w:i w:val="0"/>
        </w:rPr>
      </w:pPr>
      <w:r w:rsidRPr="00DA089F">
        <w:rPr>
          <w:rFonts w:ascii="Century Gothic" w:hAnsi="Century Gothic"/>
          <w:i w:val="0"/>
        </w:rPr>
        <w:t xml:space="preserve">The </w:t>
      </w:r>
      <w:r>
        <w:rPr>
          <w:rFonts w:ascii="Century Gothic" w:hAnsi="Century Gothic"/>
          <w:i w:val="0"/>
        </w:rPr>
        <w:t>representatives were as follows:</w:t>
      </w:r>
    </w:p>
    <w:p w14:paraId="2C39C73F" w14:textId="77777777" w:rsidR="00DA089F" w:rsidRDefault="00DA089F" w:rsidP="00547BE5">
      <w:pPr>
        <w:spacing w:line="276" w:lineRule="auto"/>
        <w:ind w:left="0" w:firstLine="0"/>
        <w:jc w:val="both"/>
        <w:rPr>
          <w:rFonts w:ascii="Century Gothic" w:hAnsi="Century Gothic"/>
          <w:i w:val="0"/>
        </w:rPr>
      </w:pPr>
    </w:p>
    <w:p w14:paraId="51B4BB9D" w14:textId="56FF30A5" w:rsidR="00DA089F" w:rsidRPr="00F96BC9" w:rsidRDefault="00DA089F" w:rsidP="00F96BC9">
      <w:pPr>
        <w:pStyle w:val="ListParagraph"/>
        <w:numPr>
          <w:ilvl w:val="0"/>
          <w:numId w:val="22"/>
        </w:numPr>
        <w:jc w:val="both"/>
        <w:rPr>
          <w:rFonts w:ascii="Century Gothic" w:hAnsi="Century Gothic"/>
          <w:i w:val="0"/>
          <w:sz w:val="22"/>
        </w:rPr>
      </w:pPr>
      <w:r w:rsidRPr="00F96BC9">
        <w:rPr>
          <w:rFonts w:ascii="Century Gothic" w:hAnsi="Century Gothic"/>
          <w:i w:val="0"/>
          <w:sz w:val="22"/>
        </w:rPr>
        <w:t>Ms. Mikisha Silvera</w:t>
      </w:r>
    </w:p>
    <w:p w14:paraId="3E244E81" w14:textId="11CE918E" w:rsidR="00DA089F" w:rsidRPr="00F96BC9" w:rsidRDefault="00DA089F" w:rsidP="00F96BC9">
      <w:pPr>
        <w:pStyle w:val="ListParagraph"/>
        <w:numPr>
          <w:ilvl w:val="0"/>
          <w:numId w:val="22"/>
        </w:numPr>
        <w:jc w:val="both"/>
        <w:rPr>
          <w:rFonts w:ascii="Century Gothic" w:hAnsi="Century Gothic"/>
          <w:i w:val="0"/>
          <w:sz w:val="22"/>
        </w:rPr>
      </w:pPr>
      <w:r w:rsidRPr="00F96BC9">
        <w:rPr>
          <w:rFonts w:ascii="Century Gothic" w:hAnsi="Century Gothic"/>
          <w:i w:val="0"/>
          <w:sz w:val="22"/>
        </w:rPr>
        <w:t>Ms. Cordelia Sheets and</w:t>
      </w:r>
    </w:p>
    <w:p w14:paraId="16FA0CED" w14:textId="3CB2A391" w:rsidR="00DA089F" w:rsidRPr="00F96BC9" w:rsidRDefault="00DA089F" w:rsidP="00F96BC9">
      <w:pPr>
        <w:pStyle w:val="ListParagraph"/>
        <w:numPr>
          <w:ilvl w:val="0"/>
          <w:numId w:val="22"/>
        </w:numPr>
        <w:jc w:val="both"/>
        <w:rPr>
          <w:rFonts w:ascii="Century Gothic" w:hAnsi="Century Gothic"/>
          <w:i w:val="0"/>
          <w:sz w:val="22"/>
        </w:rPr>
      </w:pPr>
      <w:r w:rsidRPr="00F96BC9">
        <w:rPr>
          <w:rFonts w:ascii="Century Gothic" w:hAnsi="Century Gothic"/>
          <w:i w:val="0"/>
          <w:sz w:val="22"/>
        </w:rPr>
        <w:t>Mr. Owen Smith</w:t>
      </w:r>
    </w:p>
    <w:p w14:paraId="121444D1" w14:textId="29340339" w:rsidR="000D239C" w:rsidRDefault="00B37DE2" w:rsidP="00547BE5">
      <w:pPr>
        <w:spacing w:line="276" w:lineRule="auto"/>
        <w:ind w:left="0" w:firstLine="0"/>
        <w:jc w:val="both"/>
        <w:rPr>
          <w:rFonts w:ascii="Century Gothic" w:hAnsi="Century Gothic"/>
          <w:i w:val="0"/>
        </w:rPr>
      </w:pPr>
      <w:r w:rsidRPr="00B37DE2">
        <w:rPr>
          <w:rFonts w:ascii="Century Gothic" w:hAnsi="Century Gothic"/>
          <w:i w:val="0"/>
        </w:rPr>
        <w:t>The presentation included the following:</w:t>
      </w:r>
    </w:p>
    <w:p w14:paraId="1474CC35" w14:textId="77777777" w:rsidR="00B37DE2" w:rsidRPr="00C63BBF" w:rsidRDefault="00B37DE2" w:rsidP="00547BE5">
      <w:pPr>
        <w:spacing w:line="276" w:lineRule="auto"/>
        <w:ind w:left="0" w:firstLine="0"/>
        <w:jc w:val="both"/>
        <w:rPr>
          <w:rFonts w:ascii="Century Gothic" w:hAnsi="Century Gothic"/>
        </w:rPr>
      </w:pPr>
    </w:p>
    <w:p w14:paraId="4B6C7673" w14:textId="49200685" w:rsidR="00B37DE2" w:rsidRPr="00F96BC9" w:rsidRDefault="00B37DE2" w:rsidP="009F34FF">
      <w:pPr>
        <w:pStyle w:val="ListParagraph"/>
        <w:numPr>
          <w:ilvl w:val="0"/>
          <w:numId w:val="23"/>
        </w:numPr>
        <w:spacing w:line="276" w:lineRule="auto"/>
        <w:jc w:val="both"/>
        <w:rPr>
          <w:rFonts w:ascii="Century Gothic" w:hAnsi="Century Gothic"/>
          <w:sz w:val="22"/>
        </w:rPr>
      </w:pPr>
      <w:r w:rsidRPr="00F96BC9">
        <w:rPr>
          <w:rFonts w:ascii="Century Gothic" w:hAnsi="Century Gothic"/>
          <w:sz w:val="22"/>
        </w:rPr>
        <w:t>What is a SMART</w:t>
      </w:r>
      <w:r w:rsidR="004B2DF0" w:rsidRPr="00F96BC9">
        <w:rPr>
          <w:rFonts w:ascii="Century Gothic" w:hAnsi="Century Gothic"/>
          <w:sz w:val="22"/>
        </w:rPr>
        <w:t>CART? SMARTCART provides</w:t>
      </w:r>
      <w:r w:rsidR="001532BC" w:rsidRPr="00F96BC9">
        <w:rPr>
          <w:rFonts w:ascii="Century Gothic" w:hAnsi="Century Gothic"/>
          <w:sz w:val="22"/>
        </w:rPr>
        <w:t>:</w:t>
      </w:r>
    </w:p>
    <w:p w14:paraId="030A9C6F" w14:textId="137AEA20" w:rsidR="001532BC" w:rsidRPr="00F96BC9" w:rsidRDefault="001532BC" w:rsidP="009F34FF">
      <w:pPr>
        <w:pStyle w:val="ListParagraph"/>
        <w:numPr>
          <w:ilvl w:val="0"/>
          <w:numId w:val="24"/>
        </w:numPr>
        <w:spacing w:line="276" w:lineRule="auto"/>
        <w:jc w:val="both"/>
        <w:rPr>
          <w:rFonts w:ascii="Century Gothic" w:hAnsi="Century Gothic"/>
          <w:sz w:val="22"/>
        </w:rPr>
      </w:pPr>
      <w:r w:rsidRPr="00F96BC9">
        <w:rPr>
          <w:rFonts w:ascii="Century Gothic" w:hAnsi="Century Gothic"/>
          <w:sz w:val="22"/>
        </w:rPr>
        <w:t>Sustainable employment for individuals</w:t>
      </w:r>
    </w:p>
    <w:p w14:paraId="576D3444" w14:textId="051149F4" w:rsidR="001532BC" w:rsidRPr="00F96BC9" w:rsidRDefault="001532BC" w:rsidP="009F34FF">
      <w:pPr>
        <w:pStyle w:val="ListParagraph"/>
        <w:numPr>
          <w:ilvl w:val="0"/>
          <w:numId w:val="24"/>
        </w:numPr>
        <w:spacing w:line="276" w:lineRule="auto"/>
        <w:jc w:val="both"/>
        <w:rPr>
          <w:rFonts w:ascii="Century Gothic" w:hAnsi="Century Gothic"/>
          <w:sz w:val="22"/>
        </w:rPr>
      </w:pPr>
      <w:r w:rsidRPr="00F96BC9">
        <w:rPr>
          <w:rFonts w:ascii="Century Gothic" w:hAnsi="Century Gothic"/>
          <w:sz w:val="22"/>
        </w:rPr>
        <w:t xml:space="preserve">Revenue to the Jamaica Government as each vendor is registered and each cart is issued Parish Council </w:t>
      </w:r>
      <w:r w:rsidR="00993134">
        <w:rPr>
          <w:rFonts w:ascii="Century Gothic" w:hAnsi="Century Gothic"/>
          <w:sz w:val="22"/>
        </w:rPr>
        <w:t xml:space="preserve">(sic) </w:t>
      </w:r>
      <w:r w:rsidRPr="00F96BC9">
        <w:rPr>
          <w:rFonts w:ascii="Century Gothic" w:hAnsi="Century Gothic"/>
          <w:sz w:val="22"/>
        </w:rPr>
        <w:t>permits for a fee</w:t>
      </w:r>
    </w:p>
    <w:p w14:paraId="7C81B6CE" w14:textId="25C8D27C" w:rsidR="001532BC" w:rsidRPr="00F96BC9" w:rsidRDefault="001532BC" w:rsidP="009F34FF">
      <w:pPr>
        <w:pStyle w:val="ListParagraph"/>
        <w:numPr>
          <w:ilvl w:val="0"/>
          <w:numId w:val="24"/>
        </w:numPr>
        <w:spacing w:line="276" w:lineRule="auto"/>
        <w:jc w:val="both"/>
        <w:rPr>
          <w:rFonts w:ascii="Century Gothic" w:hAnsi="Century Gothic"/>
          <w:sz w:val="22"/>
        </w:rPr>
      </w:pPr>
      <w:r w:rsidRPr="00F96BC9">
        <w:rPr>
          <w:rFonts w:ascii="Century Gothic" w:hAnsi="Century Gothic"/>
          <w:sz w:val="22"/>
        </w:rPr>
        <w:t>Beautification of community/town</w:t>
      </w:r>
    </w:p>
    <w:p w14:paraId="495A3C51" w14:textId="77777777" w:rsidR="001532BC" w:rsidRPr="00C63BBF" w:rsidRDefault="001532BC" w:rsidP="001532BC">
      <w:pPr>
        <w:spacing w:line="276" w:lineRule="auto"/>
        <w:jc w:val="both"/>
        <w:rPr>
          <w:rFonts w:ascii="Century Gothic" w:hAnsi="Century Gothic"/>
        </w:rPr>
      </w:pPr>
    </w:p>
    <w:p w14:paraId="634242E2" w14:textId="2B10E141" w:rsidR="001532BC" w:rsidRPr="00F96BC9" w:rsidRDefault="001532BC" w:rsidP="009F34FF">
      <w:pPr>
        <w:pStyle w:val="ListParagraph"/>
        <w:numPr>
          <w:ilvl w:val="0"/>
          <w:numId w:val="23"/>
        </w:numPr>
        <w:spacing w:line="276" w:lineRule="auto"/>
        <w:jc w:val="both"/>
        <w:rPr>
          <w:rFonts w:ascii="Century Gothic" w:hAnsi="Century Gothic"/>
          <w:b/>
          <w:sz w:val="22"/>
        </w:rPr>
      </w:pPr>
      <w:r w:rsidRPr="00F96BC9">
        <w:rPr>
          <w:rFonts w:ascii="Century Gothic" w:hAnsi="Century Gothic"/>
          <w:b/>
          <w:sz w:val="22"/>
        </w:rPr>
        <w:t>Who does SMARTCART benefit?</w:t>
      </w:r>
    </w:p>
    <w:p w14:paraId="419E5234" w14:textId="77777777" w:rsidR="001532BC" w:rsidRPr="00F96BC9" w:rsidRDefault="001532BC" w:rsidP="001532BC">
      <w:pPr>
        <w:spacing w:line="276" w:lineRule="auto"/>
        <w:ind w:left="0" w:firstLine="0"/>
        <w:jc w:val="both"/>
        <w:rPr>
          <w:rFonts w:ascii="Century Gothic" w:hAnsi="Century Gothic"/>
          <w:sz w:val="22"/>
        </w:rPr>
      </w:pPr>
    </w:p>
    <w:p w14:paraId="200F12E3" w14:textId="76CF0B7B" w:rsidR="001532BC" w:rsidRPr="00F96BC9" w:rsidRDefault="007957C4" w:rsidP="009F34FF">
      <w:pPr>
        <w:pStyle w:val="ListParagraph"/>
        <w:numPr>
          <w:ilvl w:val="0"/>
          <w:numId w:val="25"/>
        </w:numPr>
        <w:spacing w:line="276" w:lineRule="auto"/>
        <w:jc w:val="both"/>
        <w:rPr>
          <w:rFonts w:ascii="Century Gothic" w:hAnsi="Century Gothic"/>
          <w:sz w:val="22"/>
        </w:rPr>
      </w:pPr>
      <w:r w:rsidRPr="00F96BC9">
        <w:rPr>
          <w:rFonts w:ascii="Century Gothic" w:hAnsi="Century Gothic"/>
          <w:sz w:val="22"/>
        </w:rPr>
        <w:t>The man or woman who would not be able to do it on his or her own</w:t>
      </w:r>
    </w:p>
    <w:p w14:paraId="158DAA68" w14:textId="74C55B70" w:rsidR="007957C4" w:rsidRPr="00F96BC9" w:rsidRDefault="007957C4" w:rsidP="009F34FF">
      <w:pPr>
        <w:pStyle w:val="ListParagraph"/>
        <w:numPr>
          <w:ilvl w:val="0"/>
          <w:numId w:val="25"/>
        </w:numPr>
        <w:spacing w:line="276" w:lineRule="auto"/>
        <w:jc w:val="both"/>
        <w:rPr>
          <w:rFonts w:ascii="Century Gothic" w:hAnsi="Century Gothic"/>
          <w:sz w:val="22"/>
        </w:rPr>
      </w:pPr>
      <w:r w:rsidRPr="00F96BC9">
        <w:rPr>
          <w:rFonts w:ascii="Century Gothic" w:hAnsi="Century Gothic"/>
          <w:sz w:val="22"/>
        </w:rPr>
        <w:t>Family and friends can be involved</w:t>
      </w:r>
    </w:p>
    <w:p w14:paraId="7FF85442" w14:textId="1AF23BCB" w:rsidR="007957C4" w:rsidRPr="00F96BC9" w:rsidRDefault="007957C4" w:rsidP="009F34FF">
      <w:pPr>
        <w:pStyle w:val="ListParagraph"/>
        <w:numPr>
          <w:ilvl w:val="0"/>
          <w:numId w:val="25"/>
        </w:numPr>
        <w:spacing w:line="276" w:lineRule="auto"/>
        <w:jc w:val="both"/>
        <w:rPr>
          <w:rFonts w:ascii="Century Gothic" w:hAnsi="Century Gothic"/>
          <w:sz w:val="22"/>
        </w:rPr>
      </w:pPr>
      <w:r w:rsidRPr="00F96BC9">
        <w:rPr>
          <w:rFonts w:ascii="Century Gothic" w:hAnsi="Century Gothic"/>
          <w:sz w:val="22"/>
        </w:rPr>
        <w:lastRenderedPageBreak/>
        <w:t>Sustainable growth for the economy</w:t>
      </w:r>
    </w:p>
    <w:p w14:paraId="284FDD87" w14:textId="63E7E911" w:rsidR="007957C4" w:rsidRPr="00F96BC9" w:rsidRDefault="007957C4" w:rsidP="009F34FF">
      <w:pPr>
        <w:pStyle w:val="ListParagraph"/>
        <w:numPr>
          <w:ilvl w:val="0"/>
          <w:numId w:val="25"/>
        </w:numPr>
        <w:spacing w:line="276" w:lineRule="auto"/>
        <w:jc w:val="both"/>
        <w:rPr>
          <w:rFonts w:ascii="Century Gothic" w:hAnsi="Century Gothic"/>
          <w:sz w:val="22"/>
        </w:rPr>
      </w:pPr>
      <w:r w:rsidRPr="00F96BC9">
        <w:rPr>
          <w:rFonts w:ascii="Century Gothic" w:hAnsi="Century Gothic"/>
          <w:sz w:val="22"/>
        </w:rPr>
        <w:t>Jamaican manufacturers can showcase their products on the SMARTCARTS</w:t>
      </w:r>
    </w:p>
    <w:p w14:paraId="59EC939E" w14:textId="77777777" w:rsidR="007957C4" w:rsidRPr="00F96BC9" w:rsidRDefault="007957C4" w:rsidP="007957C4">
      <w:pPr>
        <w:spacing w:line="276" w:lineRule="auto"/>
        <w:jc w:val="both"/>
        <w:rPr>
          <w:rFonts w:ascii="Century Gothic" w:hAnsi="Century Gothic"/>
          <w:sz w:val="22"/>
        </w:rPr>
      </w:pPr>
    </w:p>
    <w:p w14:paraId="1424118C" w14:textId="5DA76A89" w:rsidR="007957C4" w:rsidRPr="00F96BC9" w:rsidRDefault="001E35F1" w:rsidP="009F34FF">
      <w:pPr>
        <w:pStyle w:val="ListParagraph"/>
        <w:numPr>
          <w:ilvl w:val="0"/>
          <w:numId w:val="23"/>
        </w:numPr>
        <w:spacing w:line="276" w:lineRule="auto"/>
        <w:jc w:val="both"/>
        <w:rPr>
          <w:rFonts w:ascii="Century Gothic" w:hAnsi="Century Gothic"/>
          <w:b/>
          <w:sz w:val="22"/>
        </w:rPr>
      </w:pPr>
      <w:r w:rsidRPr="00F96BC9">
        <w:rPr>
          <w:rFonts w:ascii="Century Gothic" w:hAnsi="Century Gothic"/>
          <w:b/>
          <w:sz w:val="22"/>
        </w:rPr>
        <w:t>What are the possibilities with SMARTCARTS?</w:t>
      </w:r>
    </w:p>
    <w:p w14:paraId="54125082" w14:textId="77777777" w:rsidR="001E35F1" w:rsidRPr="00F96BC9" w:rsidRDefault="001E35F1" w:rsidP="001E35F1">
      <w:pPr>
        <w:pStyle w:val="ListParagraph"/>
        <w:spacing w:line="276" w:lineRule="auto"/>
        <w:ind w:firstLine="0"/>
        <w:jc w:val="both"/>
        <w:rPr>
          <w:rFonts w:ascii="Century Gothic" w:hAnsi="Century Gothic"/>
          <w:sz w:val="22"/>
        </w:rPr>
      </w:pPr>
    </w:p>
    <w:p w14:paraId="7AAEE567" w14:textId="086F9758" w:rsidR="001E35F1" w:rsidRPr="00F96BC9" w:rsidRDefault="001E35F1" w:rsidP="009F34FF">
      <w:pPr>
        <w:pStyle w:val="ListParagraph"/>
        <w:numPr>
          <w:ilvl w:val="0"/>
          <w:numId w:val="26"/>
        </w:numPr>
        <w:spacing w:line="276" w:lineRule="auto"/>
        <w:jc w:val="both"/>
        <w:rPr>
          <w:rFonts w:ascii="Century Gothic" w:hAnsi="Century Gothic"/>
          <w:sz w:val="22"/>
        </w:rPr>
      </w:pPr>
      <w:r w:rsidRPr="00F96BC9">
        <w:rPr>
          <w:rFonts w:ascii="Century Gothic" w:hAnsi="Century Gothic"/>
          <w:sz w:val="22"/>
        </w:rPr>
        <w:t>The possibilities with SMARTCARTS are endless. SMARTCART is a transactional platform that benefits Sponsors, Advertisers, Merchandizers and Vendors</w:t>
      </w:r>
    </w:p>
    <w:p w14:paraId="7A1E111B" w14:textId="78F36EB1" w:rsidR="001E35F1" w:rsidRPr="00F96BC9" w:rsidRDefault="001E35F1" w:rsidP="009F34FF">
      <w:pPr>
        <w:pStyle w:val="ListParagraph"/>
        <w:numPr>
          <w:ilvl w:val="0"/>
          <w:numId w:val="26"/>
        </w:numPr>
        <w:spacing w:line="276" w:lineRule="auto"/>
        <w:jc w:val="both"/>
        <w:rPr>
          <w:rFonts w:ascii="Century Gothic" w:hAnsi="Century Gothic"/>
          <w:sz w:val="22"/>
        </w:rPr>
      </w:pPr>
      <w:r w:rsidRPr="00F96BC9">
        <w:rPr>
          <w:rFonts w:ascii="Century Gothic" w:hAnsi="Century Gothic"/>
          <w:sz w:val="22"/>
        </w:rPr>
        <w:t>SMARTCART has a continued growth trajectory, both in scalability of cart numbers and in product flexibility. Be a part of SMARTCART, become a valued, vested member and grow with us</w:t>
      </w:r>
    </w:p>
    <w:p w14:paraId="3C0DD00E" w14:textId="7E5F0643" w:rsidR="001E35F1" w:rsidRPr="00F96BC9" w:rsidRDefault="001E35F1" w:rsidP="009F34FF">
      <w:pPr>
        <w:pStyle w:val="ListParagraph"/>
        <w:numPr>
          <w:ilvl w:val="0"/>
          <w:numId w:val="26"/>
        </w:numPr>
        <w:spacing w:line="276" w:lineRule="auto"/>
        <w:jc w:val="both"/>
        <w:rPr>
          <w:rFonts w:ascii="Century Gothic" w:hAnsi="Century Gothic"/>
          <w:sz w:val="22"/>
        </w:rPr>
      </w:pPr>
      <w:r w:rsidRPr="00F96BC9">
        <w:rPr>
          <w:rFonts w:ascii="Century Gothic" w:hAnsi="Century Gothic"/>
          <w:sz w:val="22"/>
        </w:rPr>
        <w:t>Training and upgrading of individuals – technical skills will also be learned</w:t>
      </w:r>
    </w:p>
    <w:p w14:paraId="1A8F1681" w14:textId="4504C4D8" w:rsidR="001E35F1" w:rsidRPr="00F96BC9" w:rsidRDefault="001E35F1" w:rsidP="009F34FF">
      <w:pPr>
        <w:pStyle w:val="ListParagraph"/>
        <w:numPr>
          <w:ilvl w:val="0"/>
          <w:numId w:val="26"/>
        </w:numPr>
        <w:spacing w:line="276" w:lineRule="auto"/>
        <w:jc w:val="both"/>
        <w:rPr>
          <w:rFonts w:ascii="Century Gothic" w:hAnsi="Century Gothic"/>
          <w:sz w:val="22"/>
        </w:rPr>
      </w:pPr>
      <w:r w:rsidRPr="00F96BC9">
        <w:rPr>
          <w:rFonts w:ascii="Century Gothic" w:hAnsi="Century Gothic"/>
          <w:sz w:val="22"/>
        </w:rPr>
        <w:t>Holding hands and moving forward with a positive energy</w:t>
      </w:r>
    </w:p>
    <w:p w14:paraId="1755D0C1" w14:textId="77777777" w:rsidR="001E35F1" w:rsidRPr="00F96BC9" w:rsidRDefault="001E35F1" w:rsidP="001E35F1">
      <w:pPr>
        <w:spacing w:line="276" w:lineRule="auto"/>
        <w:jc w:val="both"/>
        <w:rPr>
          <w:rFonts w:ascii="Century Gothic" w:hAnsi="Century Gothic"/>
          <w:sz w:val="22"/>
        </w:rPr>
      </w:pPr>
    </w:p>
    <w:p w14:paraId="5236349C" w14:textId="5A0779AB" w:rsidR="001E35F1" w:rsidRPr="00F96BC9" w:rsidRDefault="001E35F1" w:rsidP="009F34FF">
      <w:pPr>
        <w:pStyle w:val="ListParagraph"/>
        <w:numPr>
          <w:ilvl w:val="0"/>
          <w:numId w:val="23"/>
        </w:numPr>
        <w:spacing w:line="276" w:lineRule="auto"/>
        <w:jc w:val="both"/>
        <w:rPr>
          <w:rFonts w:ascii="Century Gothic" w:hAnsi="Century Gothic"/>
          <w:b/>
          <w:sz w:val="22"/>
        </w:rPr>
      </w:pPr>
      <w:r w:rsidRPr="00F96BC9">
        <w:rPr>
          <w:rFonts w:ascii="Century Gothic" w:hAnsi="Century Gothic"/>
          <w:b/>
          <w:sz w:val="22"/>
        </w:rPr>
        <w:t>Who is involved?</w:t>
      </w:r>
    </w:p>
    <w:p w14:paraId="0C4F51F2" w14:textId="77777777" w:rsidR="001E35F1" w:rsidRPr="00F96BC9" w:rsidRDefault="001E35F1" w:rsidP="001E35F1">
      <w:pPr>
        <w:pStyle w:val="ListParagraph"/>
        <w:spacing w:line="276" w:lineRule="auto"/>
        <w:ind w:firstLine="0"/>
        <w:jc w:val="both"/>
        <w:rPr>
          <w:rFonts w:ascii="Century Gothic" w:hAnsi="Century Gothic"/>
          <w:sz w:val="22"/>
        </w:rPr>
      </w:pPr>
    </w:p>
    <w:p w14:paraId="6BD37D45" w14:textId="69ED2E98" w:rsidR="001E35F1" w:rsidRPr="00F96BC9" w:rsidRDefault="001E35F1" w:rsidP="009F34FF">
      <w:pPr>
        <w:pStyle w:val="ListParagraph"/>
        <w:numPr>
          <w:ilvl w:val="0"/>
          <w:numId w:val="27"/>
        </w:numPr>
        <w:spacing w:line="276" w:lineRule="auto"/>
        <w:jc w:val="both"/>
        <w:rPr>
          <w:rFonts w:ascii="Century Gothic" w:hAnsi="Century Gothic"/>
          <w:sz w:val="22"/>
        </w:rPr>
      </w:pPr>
      <w:r w:rsidRPr="00F96BC9">
        <w:rPr>
          <w:rFonts w:ascii="Century Gothic" w:hAnsi="Century Gothic"/>
          <w:sz w:val="22"/>
        </w:rPr>
        <w:t>Several Jamaican based companies who see visions for the growth of our people</w:t>
      </w:r>
    </w:p>
    <w:p w14:paraId="520D7924" w14:textId="77777777" w:rsidR="001E35F1" w:rsidRPr="00F96BC9" w:rsidRDefault="001E35F1" w:rsidP="001E35F1">
      <w:pPr>
        <w:spacing w:line="276" w:lineRule="auto"/>
        <w:jc w:val="both"/>
        <w:rPr>
          <w:rFonts w:ascii="Century Gothic" w:hAnsi="Century Gothic"/>
          <w:sz w:val="22"/>
        </w:rPr>
      </w:pPr>
    </w:p>
    <w:p w14:paraId="5881BF3A" w14:textId="3508D70D" w:rsidR="001E35F1" w:rsidRPr="00F96BC9" w:rsidRDefault="001E35F1" w:rsidP="009F34FF">
      <w:pPr>
        <w:pStyle w:val="ListParagraph"/>
        <w:numPr>
          <w:ilvl w:val="0"/>
          <w:numId w:val="23"/>
        </w:numPr>
        <w:spacing w:line="276" w:lineRule="auto"/>
        <w:jc w:val="both"/>
        <w:rPr>
          <w:rFonts w:ascii="Century Gothic" w:hAnsi="Century Gothic"/>
          <w:b/>
          <w:sz w:val="22"/>
        </w:rPr>
      </w:pPr>
      <w:r w:rsidRPr="00F96BC9">
        <w:rPr>
          <w:rFonts w:ascii="Century Gothic" w:hAnsi="Century Gothic"/>
          <w:b/>
          <w:sz w:val="22"/>
        </w:rPr>
        <w:t>What are the requirements to become a part of the SMARTCART Programme?</w:t>
      </w:r>
    </w:p>
    <w:p w14:paraId="5E887BF9" w14:textId="77777777" w:rsidR="001E35F1" w:rsidRPr="00F96BC9" w:rsidRDefault="001E35F1" w:rsidP="001E35F1">
      <w:pPr>
        <w:pStyle w:val="ListParagraph"/>
        <w:spacing w:line="276" w:lineRule="auto"/>
        <w:ind w:firstLine="0"/>
        <w:jc w:val="both"/>
        <w:rPr>
          <w:rFonts w:ascii="Century Gothic" w:hAnsi="Century Gothic"/>
          <w:sz w:val="22"/>
        </w:rPr>
      </w:pPr>
    </w:p>
    <w:p w14:paraId="2F2ECE2A" w14:textId="1DF8F5D2" w:rsidR="001E35F1" w:rsidRPr="00F96BC9" w:rsidRDefault="001E35F1" w:rsidP="009F34FF">
      <w:pPr>
        <w:pStyle w:val="ListParagraph"/>
        <w:numPr>
          <w:ilvl w:val="0"/>
          <w:numId w:val="28"/>
        </w:numPr>
        <w:spacing w:line="276" w:lineRule="auto"/>
        <w:jc w:val="both"/>
        <w:rPr>
          <w:rFonts w:ascii="Century Gothic" w:hAnsi="Century Gothic"/>
          <w:sz w:val="22"/>
        </w:rPr>
      </w:pPr>
      <w:r w:rsidRPr="00F96BC9">
        <w:rPr>
          <w:rFonts w:ascii="Century Gothic" w:hAnsi="Century Gothic"/>
          <w:sz w:val="22"/>
        </w:rPr>
        <w:t>Willing individuals who have a positive and personal drive to succeed</w:t>
      </w:r>
    </w:p>
    <w:p w14:paraId="3C40D35A" w14:textId="296427B4" w:rsidR="001E35F1" w:rsidRPr="00F96BC9" w:rsidRDefault="001E35F1" w:rsidP="009F34FF">
      <w:pPr>
        <w:pStyle w:val="ListParagraph"/>
        <w:numPr>
          <w:ilvl w:val="0"/>
          <w:numId w:val="28"/>
        </w:numPr>
        <w:spacing w:line="276" w:lineRule="auto"/>
        <w:jc w:val="both"/>
        <w:rPr>
          <w:rFonts w:ascii="Century Gothic" w:hAnsi="Century Gothic"/>
          <w:sz w:val="22"/>
        </w:rPr>
      </w:pPr>
      <w:r w:rsidRPr="00F96BC9">
        <w:rPr>
          <w:rFonts w:ascii="Century Gothic" w:hAnsi="Century Gothic"/>
          <w:sz w:val="22"/>
        </w:rPr>
        <w:t>TRN</w:t>
      </w:r>
    </w:p>
    <w:p w14:paraId="72FB2FC2" w14:textId="4BF2B478" w:rsidR="001E35F1" w:rsidRPr="00F96BC9" w:rsidRDefault="001E35F1" w:rsidP="009F34FF">
      <w:pPr>
        <w:pStyle w:val="ListParagraph"/>
        <w:numPr>
          <w:ilvl w:val="0"/>
          <w:numId w:val="28"/>
        </w:numPr>
        <w:spacing w:line="276" w:lineRule="auto"/>
        <w:jc w:val="both"/>
        <w:rPr>
          <w:rFonts w:ascii="Century Gothic" w:hAnsi="Century Gothic"/>
          <w:sz w:val="22"/>
        </w:rPr>
      </w:pPr>
      <w:r w:rsidRPr="00F96BC9">
        <w:rPr>
          <w:rFonts w:ascii="Century Gothic" w:hAnsi="Century Gothic"/>
          <w:sz w:val="22"/>
        </w:rPr>
        <w:t>Picture ID issued by the Government of Jamaica</w:t>
      </w:r>
    </w:p>
    <w:p w14:paraId="0368CF60" w14:textId="77777777" w:rsidR="00543B4C" w:rsidRPr="00F96BC9" w:rsidRDefault="00543B4C" w:rsidP="00543B4C">
      <w:pPr>
        <w:spacing w:line="276" w:lineRule="auto"/>
        <w:jc w:val="both"/>
        <w:rPr>
          <w:rFonts w:ascii="Century Gothic" w:hAnsi="Century Gothic"/>
          <w:sz w:val="22"/>
        </w:rPr>
      </w:pPr>
    </w:p>
    <w:p w14:paraId="5B7391D1" w14:textId="11AB6E78" w:rsidR="00543B4C" w:rsidRPr="00F96BC9" w:rsidRDefault="00543B4C" w:rsidP="009F34FF">
      <w:pPr>
        <w:pStyle w:val="ListParagraph"/>
        <w:numPr>
          <w:ilvl w:val="0"/>
          <w:numId w:val="23"/>
        </w:numPr>
        <w:spacing w:line="276" w:lineRule="auto"/>
        <w:jc w:val="both"/>
        <w:rPr>
          <w:rFonts w:ascii="Century Gothic" w:hAnsi="Century Gothic"/>
          <w:b/>
          <w:sz w:val="22"/>
        </w:rPr>
      </w:pPr>
      <w:r w:rsidRPr="00F96BC9">
        <w:rPr>
          <w:rFonts w:ascii="Century Gothic" w:hAnsi="Century Gothic"/>
          <w:b/>
          <w:sz w:val="22"/>
        </w:rPr>
        <w:t>What will the SMARTCART Vendors receive?</w:t>
      </w:r>
    </w:p>
    <w:p w14:paraId="49711124" w14:textId="77777777" w:rsidR="00543B4C" w:rsidRPr="00F96BC9" w:rsidRDefault="00543B4C" w:rsidP="00543B4C">
      <w:pPr>
        <w:spacing w:line="276" w:lineRule="auto"/>
        <w:ind w:left="2340"/>
        <w:jc w:val="both"/>
        <w:rPr>
          <w:rFonts w:ascii="Century Gothic" w:hAnsi="Century Gothic"/>
          <w:sz w:val="22"/>
        </w:rPr>
      </w:pPr>
    </w:p>
    <w:p w14:paraId="5E64631D" w14:textId="74A6963D" w:rsidR="00543B4C" w:rsidRPr="00F96BC9" w:rsidRDefault="00543B4C" w:rsidP="009F34FF">
      <w:pPr>
        <w:pStyle w:val="ListParagraph"/>
        <w:numPr>
          <w:ilvl w:val="0"/>
          <w:numId w:val="29"/>
        </w:numPr>
        <w:spacing w:line="276" w:lineRule="auto"/>
        <w:jc w:val="both"/>
        <w:rPr>
          <w:rFonts w:ascii="Century Gothic" w:hAnsi="Century Gothic"/>
          <w:sz w:val="22"/>
        </w:rPr>
      </w:pPr>
      <w:r w:rsidRPr="00F96BC9">
        <w:rPr>
          <w:rFonts w:ascii="Century Gothic" w:hAnsi="Century Gothic"/>
          <w:sz w:val="22"/>
        </w:rPr>
        <w:t>Cart</w:t>
      </w:r>
    </w:p>
    <w:p w14:paraId="59FDB21B" w14:textId="5FA079DB" w:rsidR="00543B4C" w:rsidRPr="00F96BC9" w:rsidRDefault="00543B4C" w:rsidP="009F34FF">
      <w:pPr>
        <w:pStyle w:val="ListParagraph"/>
        <w:numPr>
          <w:ilvl w:val="0"/>
          <w:numId w:val="29"/>
        </w:numPr>
        <w:spacing w:line="276" w:lineRule="auto"/>
        <w:jc w:val="both"/>
        <w:rPr>
          <w:rFonts w:ascii="Century Gothic" w:hAnsi="Century Gothic"/>
          <w:sz w:val="22"/>
        </w:rPr>
      </w:pPr>
      <w:r w:rsidRPr="00F96BC9">
        <w:rPr>
          <w:rFonts w:ascii="Century Gothic" w:hAnsi="Century Gothic"/>
          <w:sz w:val="22"/>
        </w:rPr>
        <w:t>Products on cart</w:t>
      </w:r>
    </w:p>
    <w:p w14:paraId="5BB23B79" w14:textId="191E2712" w:rsidR="00543B4C" w:rsidRPr="00F96BC9" w:rsidRDefault="00543B4C" w:rsidP="009F34FF">
      <w:pPr>
        <w:pStyle w:val="ListParagraph"/>
        <w:numPr>
          <w:ilvl w:val="0"/>
          <w:numId w:val="29"/>
        </w:numPr>
        <w:spacing w:line="276" w:lineRule="auto"/>
        <w:jc w:val="both"/>
        <w:rPr>
          <w:rFonts w:ascii="Century Gothic" w:hAnsi="Century Gothic"/>
          <w:sz w:val="22"/>
        </w:rPr>
      </w:pPr>
      <w:r w:rsidRPr="00F96BC9">
        <w:rPr>
          <w:rFonts w:ascii="Century Gothic" w:hAnsi="Century Gothic"/>
          <w:sz w:val="22"/>
        </w:rPr>
        <w:t>Training updates and monitoring</w:t>
      </w:r>
    </w:p>
    <w:p w14:paraId="2A6FABCA" w14:textId="088A1538" w:rsidR="00543B4C" w:rsidRPr="00F96BC9" w:rsidRDefault="00543B4C" w:rsidP="009F34FF">
      <w:pPr>
        <w:pStyle w:val="ListParagraph"/>
        <w:numPr>
          <w:ilvl w:val="0"/>
          <w:numId w:val="29"/>
        </w:numPr>
        <w:spacing w:line="276" w:lineRule="auto"/>
        <w:jc w:val="both"/>
        <w:rPr>
          <w:rFonts w:ascii="Century Gothic" w:hAnsi="Century Gothic"/>
          <w:sz w:val="22"/>
        </w:rPr>
      </w:pPr>
      <w:r w:rsidRPr="00F96BC9">
        <w:rPr>
          <w:rFonts w:ascii="Century Gothic" w:hAnsi="Century Gothic"/>
          <w:sz w:val="22"/>
        </w:rPr>
        <w:t>We will hold their hands in getting things done</w:t>
      </w:r>
    </w:p>
    <w:p w14:paraId="34CDAA57" w14:textId="345CA9D6" w:rsidR="00543B4C" w:rsidRPr="00F96BC9" w:rsidRDefault="00543B4C" w:rsidP="009F34FF">
      <w:pPr>
        <w:pStyle w:val="ListParagraph"/>
        <w:numPr>
          <w:ilvl w:val="0"/>
          <w:numId w:val="29"/>
        </w:numPr>
        <w:spacing w:line="276" w:lineRule="auto"/>
        <w:jc w:val="both"/>
        <w:rPr>
          <w:rFonts w:ascii="Century Gothic" w:hAnsi="Century Gothic"/>
          <w:sz w:val="22"/>
        </w:rPr>
      </w:pPr>
      <w:r w:rsidRPr="00F96BC9">
        <w:rPr>
          <w:rFonts w:ascii="Century Gothic" w:hAnsi="Century Gothic"/>
          <w:sz w:val="22"/>
        </w:rPr>
        <w:t>Uniforms</w:t>
      </w:r>
    </w:p>
    <w:p w14:paraId="3FABF4CB" w14:textId="77777777" w:rsidR="001E35F1" w:rsidRPr="007957C4" w:rsidRDefault="001E35F1" w:rsidP="001E35F1">
      <w:pPr>
        <w:pStyle w:val="ListParagraph"/>
        <w:spacing w:line="276" w:lineRule="auto"/>
        <w:ind w:left="1080" w:firstLine="0"/>
        <w:jc w:val="both"/>
        <w:rPr>
          <w:rFonts w:ascii="Century Gothic" w:hAnsi="Century Gothic"/>
          <w:i w:val="0"/>
        </w:rPr>
      </w:pPr>
    </w:p>
    <w:p w14:paraId="1B090454" w14:textId="1658D175" w:rsidR="00B37DE2" w:rsidRDefault="00C63BBF" w:rsidP="00547BE5">
      <w:pPr>
        <w:spacing w:line="276" w:lineRule="auto"/>
        <w:ind w:left="0" w:firstLine="0"/>
        <w:jc w:val="both"/>
        <w:rPr>
          <w:rFonts w:ascii="Century Gothic" w:hAnsi="Century Gothic"/>
          <w:i w:val="0"/>
        </w:rPr>
      </w:pPr>
      <w:r w:rsidRPr="00C63BBF">
        <w:rPr>
          <w:rFonts w:ascii="Century Gothic" w:hAnsi="Century Gothic"/>
          <w:i w:val="0"/>
        </w:rPr>
        <w:t xml:space="preserve">Miss </w:t>
      </w:r>
      <w:r>
        <w:rPr>
          <w:rFonts w:ascii="Century Gothic" w:hAnsi="Century Gothic"/>
          <w:i w:val="0"/>
        </w:rPr>
        <w:t xml:space="preserve">Silvera stated that it was a means of getting vendors to be registered and the </w:t>
      </w:r>
      <w:r w:rsidR="00DC4A69">
        <w:rPr>
          <w:rFonts w:ascii="Century Gothic" w:hAnsi="Century Gothic"/>
          <w:i w:val="0"/>
        </w:rPr>
        <w:t>SMARTCARTS</w:t>
      </w:r>
      <w:r>
        <w:rPr>
          <w:rFonts w:ascii="Century Gothic" w:hAnsi="Century Gothic"/>
          <w:i w:val="0"/>
        </w:rPr>
        <w:t xml:space="preserve"> were</w:t>
      </w:r>
      <w:r w:rsidR="008E690B">
        <w:rPr>
          <w:rFonts w:ascii="Century Gothic" w:hAnsi="Century Gothic"/>
          <w:i w:val="0"/>
        </w:rPr>
        <w:t xml:space="preserve"> </w:t>
      </w:r>
      <w:r w:rsidR="00DC4A69">
        <w:rPr>
          <w:rFonts w:ascii="Century Gothic" w:hAnsi="Century Gothic"/>
          <w:i w:val="0"/>
        </w:rPr>
        <w:t>designed in such a way that they help</w:t>
      </w:r>
      <w:r w:rsidR="008E690B">
        <w:rPr>
          <w:rFonts w:ascii="Century Gothic" w:hAnsi="Century Gothic"/>
          <w:i w:val="0"/>
        </w:rPr>
        <w:t xml:space="preserve"> </w:t>
      </w:r>
      <w:r w:rsidR="00DC4A69">
        <w:rPr>
          <w:rFonts w:ascii="Century Gothic" w:hAnsi="Century Gothic"/>
          <w:i w:val="0"/>
        </w:rPr>
        <w:t xml:space="preserve">in beautifying the areas </w:t>
      </w:r>
      <w:r w:rsidR="000F2A3F">
        <w:rPr>
          <w:rFonts w:ascii="Century Gothic" w:hAnsi="Century Gothic"/>
          <w:i w:val="0"/>
        </w:rPr>
        <w:t xml:space="preserve">where </w:t>
      </w:r>
      <w:r w:rsidR="00DC4A69">
        <w:rPr>
          <w:rFonts w:ascii="Century Gothic" w:hAnsi="Century Gothic"/>
          <w:i w:val="0"/>
        </w:rPr>
        <w:t xml:space="preserve">they </w:t>
      </w:r>
      <w:r w:rsidR="000F2A3F">
        <w:rPr>
          <w:rFonts w:ascii="Century Gothic" w:hAnsi="Century Gothic"/>
          <w:i w:val="0"/>
        </w:rPr>
        <w:t xml:space="preserve">were </w:t>
      </w:r>
      <w:r w:rsidR="00DC4A69">
        <w:rPr>
          <w:rFonts w:ascii="Century Gothic" w:hAnsi="Century Gothic"/>
          <w:i w:val="0"/>
        </w:rPr>
        <w:t>placed.</w:t>
      </w:r>
      <w:r w:rsidR="008E690B">
        <w:rPr>
          <w:rFonts w:ascii="Century Gothic" w:hAnsi="Century Gothic"/>
          <w:i w:val="0"/>
        </w:rPr>
        <w:t xml:space="preserve"> She said </w:t>
      </w:r>
      <w:r w:rsidR="00DC4A69">
        <w:rPr>
          <w:rFonts w:ascii="Century Gothic" w:hAnsi="Century Gothic"/>
          <w:i w:val="0"/>
        </w:rPr>
        <w:t xml:space="preserve">the products for sale were made in Jamaica by Jamaicans; that it also </w:t>
      </w:r>
      <w:r w:rsidR="000F2A3F">
        <w:rPr>
          <w:rFonts w:ascii="Century Gothic" w:hAnsi="Century Gothic"/>
          <w:i w:val="0"/>
        </w:rPr>
        <w:t xml:space="preserve">provided </w:t>
      </w:r>
      <w:r w:rsidR="00DC4A69">
        <w:rPr>
          <w:rFonts w:ascii="Century Gothic" w:hAnsi="Century Gothic"/>
          <w:i w:val="0"/>
        </w:rPr>
        <w:t xml:space="preserve">employment for Jamaicans. </w:t>
      </w:r>
    </w:p>
    <w:p w14:paraId="010CC0C0" w14:textId="77777777" w:rsidR="00DC4A69" w:rsidRDefault="00DC4A69" w:rsidP="00547BE5">
      <w:pPr>
        <w:spacing w:line="276" w:lineRule="auto"/>
        <w:ind w:left="0" w:firstLine="0"/>
        <w:jc w:val="both"/>
        <w:rPr>
          <w:rFonts w:ascii="Century Gothic" w:hAnsi="Century Gothic"/>
          <w:i w:val="0"/>
        </w:rPr>
      </w:pPr>
    </w:p>
    <w:p w14:paraId="614B29B7" w14:textId="71C7DFF7" w:rsidR="00DC4A69" w:rsidRDefault="00791090" w:rsidP="00547BE5">
      <w:pPr>
        <w:spacing w:line="276" w:lineRule="auto"/>
        <w:ind w:left="0" w:firstLine="0"/>
        <w:jc w:val="both"/>
        <w:rPr>
          <w:rFonts w:ascii="Century Gothic" w:hAnsi="Century Gothic"/>
          <w:i w:val="0"/>
        </w:rPr>
      </w:pPr>
      <w:r>
        <w:rPr>
          <w:rFonts w:ascii="Century Gothic" w:hAnsi="Century Gothic"/>
          <w:i w:val="0"/>
        </w:rPr>
        <w:t>Superintende</w:t>
      </w:r>
      <w:r w:rsidR="00DC4A69">
        <w:rPr>
          <w:rFonts w:ascii="Century Gothic" w:hAnsi="Century Gothic"/>
          <w:i w:val="0"/>
        </w:rPr>
        <w:t xml:space="preserve">nt </w:t>
      </w:r>
      <w:r w:rsidR="00BA500E">
        <w:rPr>
          <w:rFonts w:ascii="Century Gothic" w:hAnsi="Century Gothic"/>
          <w:i w:val="0"/>
        </w:rPr>
        <w:t>Morgan enquired how persons would be educated about SMARTCART.</w:t>
      </w:r>
    </w:p>
    <w:p w14:paraId="0863A544" w14:textId="77777777" w:rsidR="00BA500E" w:rsidRDefault="00BA500E" w:rsidP="00547BE5">
      <w:pPr>
        <w:spacing w:line="276" w:lineRule="auto"/>
        <w:ind w:left="0" w:firstLine="0"/>
        <w:jc w:val="both"/>
        <w:rPr>
          <w:rFonts w:ascii="Century Gothic" w:hAnsi="Century Gothic"/>
          <w:i w:val="0"/>
        </w:rPr>
      </w:pPr>
    </w:p>
    <w:p w14:paraId="66CF5C62" w14:textId="6868212F" w:rsidR="00DC4A69" w:rsidRDefault="00C63BBF" w:rsidP="00547BE5">
      <w:pPr>
        <w:spacing w:line="276" w:lineRule="auto"/>
        <w:ind w:left="0" w:firstLine="0"/>
        <w:jc w:val="both"/>
        <w:rPr>
          <w:rFonts w:ascii="Century Gothic" w:hAnsi="Century Gothic"/>
          <w:i w:val="0"/>
        </w:rPr>
      </w:pPr>
      <w:r>
        <w:rPr>
          <w:rFonts w:ascii="Century Gothic" w:hAnsi="Century Gothic"/>
          <w:i w:val="0"/>
        </w:rPr>
        <w:t xml:space="preserve">Miss Sheets </w:t>
      </w:r>
      <w:r w:rsidR="00BA500E">
        <w:rPr>
          <w:rFonts w:ascii="Century Gothic" w:hAnsi="Century Gothic"/>
          <w:i w:val="0"/>
        </w:rPr>
        <w:t>responded</w:t>
      </w:r>
      <w:r>
        <w:rPr>
          <w:rFonts w:ascii="Century Gothic" w:hAnsi="Century Gothic"/>
          <w:i w:val="0"/>
        </w:rPr>
        <w:t xml:space="preserve"> that there were many components to SMARTCART. She said </w:t>
      </w:r>
      <w:r w:rsidR="00F914B1">
        <w:rPr>
          <w:rFonts w:ascii="Century Gothic" w:hAnsi="Century Gothic"/>
          <w:i w:val="0"/>
        </w:rPr>
        <w:t>it</w:t>
      </w:r>
      <w:r w:rsidR="000F2A3F">
        <w:rPr>
          <w:rFonts w:ascii="Century Gothic" w:hAnsi="Century Gothic"/>
          <w:i w:val="0"/>
        </w:rPr>
        <w:t>, the company,</w:t>
      </w:r>
      <w:r w:rsidR="00C62175">
        <w:rPr>
          <w:rFonts w:ascii="Century Gothic" w:hAnsi="Century Gothic"/>
          <w:i w:val="0"/>
        </w:rPr>
        <w:t xml:space="preserve"> also provided training </w:t>
      </w:r>
      <w:r w:rsidR="00BA500E">
        <w:rPr>
          <w:rFonts w:ascii="Century Gothic" w:hAnsi="Century Gothic"/>
          <w:i w:val="0"/>
        </w:rPr>
        <w:t xml:space="preserve">for persons and would educate them on the products and how they could </w:t>
      </w:r>
      <w:r w:rsidR="00C62175">
        <w:rPr>
          <w:rFonts w:ascii="Century Gothic" w:hAnsi="Century Gothic"/>
          <w:i w:val="0"/>
        </w:rPr>
        <w:t xml:space="preserve">increase independence and growth in </w:t>
      </w:r>
      <w:r w:rsidR="00F914B1">
        <w:rPr>
          <w:rFonts w:ascii="Century Gothic" w:hAnsi="Century Gothic"/>
          <w:i w:val="0"/>
        </w:rPr>
        <w:t>net worth</w:t>
      </w:r>
      <w:r w:rsidR="00C62175">
        <w:rPr>
          <w:rFonts w:ascii="Century Gothic" w:hAnsi="Century Gothic"/>
          <w:i w:val="0"/>
        </w:rPr>
        <w:t>.</w:t>
      </w:r>
    </w:p>
    <w:p w14:paraId="263B5865" w14:textId="77777777" w:rsidR="00A84058" w:rsidRDefault="00A84058" w:rsidP="00547BE5">
      <w:pPr>
        <w:spacing w:line="276" w:lineRule="auto"/>
        <w:ind w:left="0" w:firstLine="0"/>
        <w:jc w:val="both"/>
        <w:rPr>
          <w:rFonts w:ascii="Century Gothic" w:hAnsi="Century Gothic"/>
          <w:i w:val="0"/>
        </w:rPr>
      </w:pPr>
    </w:p>
    <w:p w14:paraId="4DBADBCE" w14:textId="036D19AD" w:rsidR="00A84058" w:rsidRDefault="00A84058" w:rsidP="00547BE5">
      <w:pPr>
        <w:spacing w:line="276" w:lineRule="auto"/>
        <w:ind w:left="0" w:firstLine="0"/>
        <w:jc w:val="both"/>
        <w:rPr>
          <w:rFonts w:ascii="Century Gothic" w:hAnsi="Century Gothic"/>
          <w:i w:val="0"/>
        </w:rPr>
      </w:pPr>
      <w:r>
        <w:rPr>
          <w:rFonts w:ascii="Century Gothic" w:hAnsi="Century Gothic"/>
          <w:i w:val="0"/>
        </w:rPr>
        <w:t>Councillor Freeman asked whether or not there was only one size available for the SMARTCARTS and if they were fitted with coolers as some persons would be selling cold beverages.</w:t>
      </w:r>
    </w:p>
    <w:p w14:paraId="07A1F7CA" w14:textId="77777777" w:rsidR="00A84058" w:rsidRDefault="00A84058" w:rsidP="00547BE5">
      <w:pPr>
        <w:spacing w:line="276" w:lineRule="auto"/>
        <w:ind w:left="0" w:firstLine="0"/>
        <w:jc w:val="both"/>
        <w:rPr>
          <w:rFonts w:ascii="Century Gothic" w:hAnsi="Century Gothic"/>
          <w:i w:val="0"/>
        </w:rPr>
      </w:pPr>
    </w:p>
    <w:p w14:paraId="35874BF0" w14:textId="63880451" w:rsidR="00A84058" w:rsidRDefault="00A84058" w:rsidP="00547BE5">
      <w:pPr>
        <w:spacing w:line="276" w:lineRule="auto"/>
        <w:ind w:left="0" w:firstLine="0"/>
        <w:jc w:val="both"/>
        <w:rPr>
          <w:rFonts w:ascii="Century Gothic" w:hAnsi="Century Gothic"/>
          <w:i w:val="0"/>
        </w:rPr>
      </w:pPr>
      <w:r>
        <w:rPr>
          <w:rFonts w:ascii="Century Gothic" w:hAnsi="Century Gothic"/>
          <w:i w:val="0"/>
        </w:rPr>
        <w:t xml:space="preserve">Miss Sheets responded that there were other designs available; that they could also be retrofitted based on what was being sold. She </w:t>
      </w:r>
      <w:r w:rsidR="000F2A3F">
        <w:rPr>
          <w:rFonts w:ascii="Century Gothic" w:hAnsi="Century Gothic"/>
          <w:i w:val="0"/>
        </w:rPr>
        <w:t xml:space="preserve">advised </w:t>
      </w:r>
      <w:r>
        <w:rPr>
          <w:rFonts w:ascii="Century Gothic" w:hAnsi="Century Gothic"/>
          <w:i w:val="0"/>
        </w:rPr>
        <w:t>that carts were available that were fitted with coolers.</w:t>
      </w:r>
      <w:r w:rsidR="009D26A3">
        <w:rPr>
          <w:rFonts w:ascii="Century Gothic" w:hAnsi="Century Gothic"/>
          <w:i w:val="0"/>
        </w:rPr>
        <w:t xml:space="preserve"> She added that food carts were </w:t>
      </w:r>
      <w:r w:rsidR="000F2A3F">
        <w:rPr>
          <w:rFonts w:ascii="Century Gothic" w:hAnsi="Century Gothic"/>
          <w:i w:val="0"/>
        </w:rPr>
        <w:t xml:space="preserve">also </w:t>
      </w:r>
      <w:r w:rsidR="009D26A3">
        <w:rPr>
          <w:rFonts w:ascii="Century Gothic" w:hAnsi="Century Gothic"/>
          <w:i w:val="0"/>
        </w:rPr>
        <w:t xml:space="preserve">available and that those would be attached to electric motorcycles that would assist with moving around from point to point. She </w:t>
      </w:r>
      <w:r w:rsidR="000F2A3F">
        <w:rPr>
          <w:rFonts w:ascii="Century Gothic" w:hAnsi="Century Gothic"/>
          <w:i w:val="0"/>
        </w:rPr>
        <w:t xml:space="preserve">presented that </w:t>
      </w:r>
      <w:r w:rsidR="009D26A3">
        <w:rPr>
          <w:rFonts w:ascii="Century Gothic" w:hAnsi="Century Gothic"/>
          <w:i w:val="0"/>
        </w:rPr>
        <w:t>SMARTCARTS also provide</w:t>
      </w:r>
      <w:r w:rsidR="000F2A3F">
        <w:rPr>
          <w:rFonts w:ascii="Century Gothic" w:hAnsi="Century Gothic"/>
          <w:i w:val="0"/>
        </w:rPr>
        <w:t>d</w:t>
      </w:r>
      <w:r w:rsidR="009D26A3">
        <w:rPr>
          <w:rFonts w:ascii="Century Gothic" w:hAnsi="Century Gothic"/>
          <w:i w:val="0"/>
        </w:rPr>
        <w:t xml:space="preserve"> safety and security.</w:t>
      </w:r>
      <w:r w:rsidR="000F2A3F">
        <w:rPr>
          <w:rFonts w:ascii="Century Gothic" w:hAnsi="Century Gothic"/>
          <w:i w:val="0"/>
        </w:rPr>
        <w:br/>
      </w:r>
    </w:p>
    <w:p w14:paraId="0C85352F" w14:textId="723E5735" w:rsidR="009D26A3" w:rsidRDefault="009D26A3" w:rsidP="00547BE5">
      <w:pPr>
        <w:spacing w:line="276" w:lineRule="auto"/>
        <w:ind w:left="0" w:firstLine="0"/>
        <w:jc w:val="both"/>
        <w:rPr>
          <w:rFonts w:ascii="Century Gothic" w:hAnsi="Century Gothic"/>
          <w:i w:val="0"/>
        </w:rPr>
      </w:pPr>
      <w:r>
        <w:rPr>
          <w:rFonts w:ascii="Century Gothic" w:hAnsi="Century Gothic"/>
          <w:i w:val="0"/>
        </w:rPr>
        <w:lastRenderedPageBreak/>
        <w:t xml:space="preserve">Councillor Smiley asked whether or not a trash can could be fitted to the SMARTCARTS and whether or not the colour was standard. </w:t>
      </w:r>
    </w:p>
    <w:p w14:paraId="38D22E13" w14:textId="77777777" w:rsidR="009D26A3" w:rsidRDefault="009D26A3" w:rsidP="00547BE5">
      <w:pPr>
        <w:spacing w:line="276" w:lineRule="auto"/>
        <w:ind w:left="0" w:firstLine="0"/>
        <w:jc w:val="both"/>
        <w:rPr>
          <w:rFonts w:ascii="Century Gothic" w:hAnsi="Century Gothic"/>
          <w:i w:val="0"/>
        </w:rPr>
      </w:pPr>
    </w:p>
    <w:p w14:paraId="1A896235" w14:textId="49375F31" w:rsidR="009D26A3" w:rsidRDefault="009D26A3" w:rsidP="00547BE5">
      <w:pPr>
        <w:spacing w:line="276" w:lineRule="auto"/>
        <w:ind w:left="0" w:firstLine="0"/>
        <w:jc w:val="both"/>
        <w:rPr>
          <w:rFonts w:ascii="Century Gothic" w:hAnsi="Century Gothic"/>
          <w:i w:val="0"/>
        </w:rPr>
      </w:pPr>
      <w:r>
        <w:rPr>
          <w:rFonts w:ascii="Century Gothic" w:hAnsi="Century Gothic"/>
          <w:i w:val="0"/>
        </w:rPr>
        <w:t xml:space="preserve">Miss Silvera responded that garbage bags could be tied to the carts and that there were other colours however, red and yellow were </w:t>
      </w:r>
      <w:r w:rsidR="000F2A3F">
        <w:rPr>
          <w:rFonts w:ascii="Century Gothic" w:hAnsi="Century Gothic"/>
          <w:i w:val="0"/>
        </w:rPr>
        <w:t xml:space="preserve">the colours </w:t>
      </w:r>
      <w:r>
        <w:rPr>
          <w:rFonts w:ascii="Century Gothic" w:hAnsi="Century Gothic"/>
          <w:i w:val="0"/>
        </w:rPr>
        <w:t>currently available.</w:t>
      </w:r>
    </w:p>
    <w:p w14:paraId="154A748F" w14:textId="77777777" w:rsidR="00F914B1" w:rsidRDefault="00F914B1" w:rsidP="00547BE5">
      <w:pPr>
        <w:spacing w:line="276" w:lineRule="auto"/>
        <w:ind w:left="0" w:firstLine="0"/>
        <w:jc w:val="both"/>
        <w:rPr>
          <w:rFonts w:ascii="Century Gothic" w:hAnsi="Century Gothic"/>
          <w:i w:val="0"/>
        </w:rPr>
      </w:pPr>
    </w:p>
    <w:p w14:paraId="53610EE0" w14:textId="5F34774F" w:rsidR="009D26A3" w:rsidRDefault="00F914B1" w:rsidP="00547BE5">
      <w:pPr>
        <w:spacing w:line="276" w:lineRule="auto"/>
        <w:ind w:left="0" w:firstLine="0"/>
        <w:jc w:val="both"/>
        <w:rPr>
          <w:rFonts w:ascii="Century Gothic" w:hAnsi="Century Gothic"/>
          <w:i w:val="0"/>
        </w:rPr>
      </w:pPr>
      <w:r>
        <w:rPr>
          <w:rFonts w:ascii="Century Gothic" w:hAnsi="Century Gothic"/>
          <w:i w:val="0"/>
        </w:rPr>
        <w:t xml:space="preserve">The Chairperson asked </w:t>
      </w:r>
      <w:r w:rsidR="009D26A3">
        <w:rPr>
          <w:rFonts w:ascii="Century Gothic" w:hAnsi="Century Gothic"/>
          <w:i w:val="0"/>
        </w:rPr>
        <w:t xml:space="preserve">if persons who were interested had to pay a membership fee and based on the slides presented, whether or not persons would be paid a commission on the products provided </w:t>
      </w:r>
      <w:r w:rsidR="00CA7CF3">
        <w:rPr>
          <w:rFonts w:ascii="Century Gothic" w:hAnsi="Century Gothic"/>
          <w:i w:val="0"/>
        </w:rPr>
        <w:t>when they were sold</w:t>
      </w:r>
      <w:r w:rsidR="009D26A3">
        <w:rPr>
          <w:rFonts w:ascii="Century Gothic" w:hAnsi="Century Gothic"/>
          <w:i w:val="0"/>
        </w:rPr>
        <w:t>.</w:t>
      </w:r>
    </w:p>
    <w:p w14:paraId="6EC87360" w14:textId="77777777" w:rsidR="009D26A3" w:rsidRDefault="009D26A3" w:rsidP="00547BE5">
      <w:pPr>
        <w:spacing w:line="276" w:lineRule="auto"/>
        <w:ind w:left="0" w:firstLine="0"/>
        <w:jc w:val="both"/>
        <w:rPr>
          <w:rFonts w:ascii="Century Gothic" w:hAnsi="Century Gothic"/>
          <w:i w:val="0"/>
        </w:rPr>
      </w:pPr>
    </w:p>
    <w:p w14:paraId="6E2B0616" w14:textId="47E3965D" w:rsidR="00EC0431" w:rsidRDefault="00EC0431" w:rsidP="00FA7412">
      <w:pPr>
        <w:spacing w:line="276" w:lineRule="auto"/>
        <w:ind w:left="0" w:firstLine="0"/>
        <w:jc w:val="both"/>
        <w:rPr>
          <w:rFonts w:ascii="Century Gothic" w:hAnsi="Century Gothic"/>
          <w:i w:val="0"/>
        </w:rPr>
      </w:pPr>
      <w:r>
        <w:rPr>
          <w:rFonts w:ascii="Century Gothic" w:hAnsi="Century Gothic"/>
          <w:i w:val="0"/>
        </w:rPr>
        <w:t>Miss Simpson responded that the carts would not be sold to persons</w:t>
      </w:r>
      <w:r w:rsidR="00BF6A26">
        <w:rPr>
          <w:rFonts w:ascii="Century Gothic" w:hAnsi="Century Gothic"/>
          <w:i w:val="0"/>
        </w:rPr>
        <w:t xml:space="preserve">; that SMARTCART would retain ownership of the carts. She said </w:t>
      </w:r>
      <w:r w:rsidR="000F2A3F">
        <w:rPr>
          <w:rFonts w:ascii="Century Gothic" w:hAnsi="Century Gothic"/>
          <w:i w:val="0"/>
        </w:rPr>
        <w:t xml:space="preserve">that </w:t>
      </w:r>
      <w:r w:rsidR="00BF6A26">
        <w:rPr>
          <w:rFonts w:ascii="Century Gothic" w:hAnsi="Century Gothic"/>
          <w:i w:val="0"/>
        </w:rPr>
        <w:t xml:space="preserve">the </w:t>
      </w:r>
      <w:r w:rsidR="000F2A3F">
        <w:rPr>
          <w:rFonts w:ascii="Century Gothic" w:hAnsi="Century Gothic"/>
          <w:i w:val="0"/>
        </w:rPr>
        <w:t>products that the vendors would be given were</w:t>
      </w:r>
      <w:r w:rsidR="00160431">
        <w:rPr>
          <w:rFonts w:ascii="Century Gothic" w:hAnsi="Century Gothic"/>
          <w:i w:val="0"/>
        </w:rPr>
        <w:t xml:space="preserve"> a </w:t>
      </w:r>
      <w:r w:rsidR="00BF6A26">
        <w:rPr>
          <w:rFonts w:ascii="Century Gothic" w:hAnsi="Century Gothic"/>
          <w:i w:val="0"/>
        </w:rPr>
        <w:t>credit</w:t>
      </w:r>
      <w:r w:rsidR="000F2A3F">
        <w:rPr>
          <w:rFonts w:ascii="Century Gothic" w:hAnsi="Century Gothic"/>
          <w:i w:val="0"/>
        </w:rPr>
        <w:t>;</w:t>
      </w:r>
      <w:r w:rsidR="00160431">
        <w:rPr>
          <w:rFonts w:ascii="Century Gothic" w:hAnsi="Century Gothic"/>
          <w:i w:val="0"/>
        </w:rPr>
        <w:t xml:space="preserve"> that they would have to pay back however, they could also add more products of their choice to the carts.</w:t>
      </w:r>
      <w:r w:rsidR="00FA7412">
        <w:rPr>
          <w:rFonts w:ascii="Century Gothic" w:hAnsi="Century Gothic"/>
          <w:i w:val="0"/>
        </w:rPr>
        <w:t xml:space="preserve"> She </w:t>
      </w:r>
      <w:r w:rsidR="000F2A3F">
        <w:rPr>
          <w:rFonts w:ascii="Century Gothic" w:hAnsi="Century Gothic"/>
          <w:i w:val="0"/>
        </w:rPr>
        <w:t xml:space="preserve">advised that </w:t>
      </w:r>
      <w:r w:rsidR="00FA7412">
        <w:rPr>
          <w:rFonts w:ascii="Century Gothic" w:hAnsi="Century Gothic"/>
          <w:i w:val="0"/>
        </w:rPr>
        <w:t xml:space="preserve">they would not have to pay a fee to get the carts, they just needed to be competent and as soon as that was established, they would </w:t>
      </w:r>
      <w:r w:rsidR="00FC7EAA">
        <w:rPr>
          <w:rFonts w:ascii="Century Gothic" w:hAnsi="Century Gothic"/>
          <w:i w:val="0"/>
        </w:rPr>
        <w:t>be given</w:t>
      </w:r>
      <w:r w:rsidR="00FA7412">
        <w:rPr>
          <w:rFonts w:ascii="Century Gothic" w:hAnsi="Century Gothic"/>
          <w:i w:val="0"/>
        </w:rPr>
        <w:t xml:space="preserve"> the carts. She said the products that they would be fitted with were products made in Jamaica by companies who</w:t>
      </w:r>
      <w:r w:rsidR="00FC7EAA">
        <w:rPr>
          <w:rFonts w:ascii="Century Gothic" w:hAnsi="Century Gothic"/>
          <w:i w:val="0"/>
        </w:rPr>
        <w:t xml:space="preserve"> were sponsors of the programme; that some of the products were condoms, gums and snacks.</w:t>
      </w:r>
    </w:p>
    <w:p w14:paraId="0395685E" w14:textId="77777777" w:rsidR="00EC0431" w:rsidRDefault="00EC0431" w:rsidP="00547BE5">
      <w:pPr>
        <w:spacing w:line="276" w:lineRule="auto"/>
        <w:ind w:left="0" w:firstLine="0"/>
        <w:jc w:val="both"/>
        <w:rPr>
          <w:rFonts w:ascii="Century Gothic" w:hAnsi="Century Gothic"/>
          <w:i w:val="0"/>
        </w:rPr>
      </w:pPr>
    </w:p>
    <w:p w14:paraId="64665336" w14:textId="38F80121" w:rsidR="00F914B1" w:rsidRDefault="00F81C71" w:rsidP="00547BE5">
      <w:pPr>
        <w:spacing w:line="276" w:lineRule="auto"/>
        <w:ind w:left="0" w:firstLine="0"/>
        <w:jc w:val="both"/>
        <w:rPr>
          <w:rFonts w:ascii="Century Gothic" w:hAnsi="Century Gothic"/>
          <w:i w:val="0"/>
        </w:rPr>
      </w:pPr>
      <w:r>
        <w:rPr>
          <w:rFonts w:ascii="Century Gothic" w:hAnsi="Century Gothic"/>
          <w:i w:val="0"/>
        </w:rPr>
        <w:t xml:space="preserve">The Chairperson asked </w:t>
      </w:r>
      <w:r w:rsidR="00F914B1">
        <w:rPr>
          <w:rFonts w:ascii="Century Gothic" w:hAnsi="Century Gothic"/>
          <w:i w:val="0"/>
        </w:rPr>
        <w:t xml:space="preserve">that </w:t>
      </w:r>
      <w:r>
        <w:rPr>
          <w:rFonts w:ascii="Century Gothic" w:hAnsi="Century Gothic"/>
          <w:i w:val="0"/>
        </w:rPr>
        <w:t xml:space="preserve">contact information and </w:t>
      </w:r>
      <w:r w:rsidR="00F914B1">
        <w:rPr>
          <w:rFonts w:ascii="Century Gothic" w:hAnsi="Century Gothic"/>
          <w:i w:val="0"/>
        </w:rPr>
        <w:t>additional information</w:t>
      </w:r>
      <w:r>
        <w:rPr>
          <w:rFonts w:ascii="Century Gothic" w:hAnsi="Century Gothic"/>
          <w:i w:val="0"/>
        </w:rPr>
        <w:t xml:space="preserve"> as it relates to the</w:t>
      </w:r>
      <w:r w:rsidR="00F914B1">
        <w:rPr>
          <w:rFonts w:ascii="Century Gothic" w:hAnsi="Century Gothic"/>
          <w:i w:val="0"/>
        </w:rPr>
        <w:t xml:space="preserve"> type of products offered </w:t>
      </w:r>
      <w:r>
        <w:rPr>
          <w:rFonts w:ascii="Century Gothic" w:hAnsi="Century Gothic"/>
          <w:i w:val="0"/>
        </w:rPr>
        <w:t xml:space="preserve">and how interested persons may apply </w:t>
      </w:r>
      <w:r w:rsidR="00F914B1">
        <w:rPr>
          <w:rFonts w:ascii="Century Gothic" w:hAnsi="Century Gothic"/>
          <w:i w:val="0"/>
        </w:rPr>
        <w:t xml:space="preserve">be forwarded to the Corporation. </w:t>
      </w:r>
    </w:p>
    <w:p w14:paraId="6AE69AE9" w14:textId="77777777" w:rsidR="00F914B1" w:rsidRDefault="00F914B1" w:rsidP="003733E8">
      <w:pPr>
        <w:tabs>
          <w:tab w:val="left" w:pos="1710"/>
        </w:tabs>
        <w:spacing w:line="276" w:lineRule="auto"/>
        <w:ind w:left="0" w:firstLine="0"/>
        <w:jc w:val="both"/>
        <w:rPr>
          <w:rFonts w:ascii="Century Gothic" w:hAnsi="Century Gothic"/>
          <w:i w:val="0"/>
        </w:rPr>
      </w:pPr>
    </w:p>
    <w:p w14:paraId="2BD1BF7A" w14:textId="5C4E4713" w:rsidR="00F914B1" w:rsidRDefault="00F914B1" w:rsidP="003733E8">
      <w:pPr>
        <w:tabs>
          <w:tab w:val="left" w:pos="1710"/>
        </w:tabs>
        <w:spacing w:line="276" w:lineRule="auto"/>
        <w:ind w:left="0" w:firstLine="0"/>
        <w:jc w:val="both"/>
        <w:rPr>
          <w:rFonts w:ascii="Century Gothic" w:hAnsi="Century Gothic"/>
          <w:i w:val="0"/>
        </w:rPr>
      </w:pPr>
      <w:r>
        <w:rPr>
          <w:rFonts w:ascii="Century Gothic" w:hAnsi="Century Gothic"/>
          <w:i w:val="0"/>
        </w:rPr>
        <w:t xml:space="preserve">The Chairperson thanked the representatives for the presentation. </w:t>
      </w:r>
    </w:p>
    <w:p w14:paraId="60F0548C" w14:textId="77777777" w:rsidR="00C42320" w:rsidRDefault="00C42320" w:rsidP="00547BE5">
      <w:pPr>
        <w:spacing w:line="276" w:lineRule="auto"/>
        <w:ind w:left="0" w:firstLine="0"/>
        <w:jc w:val="both"/>
        <w:rPr>
          <w:rFonts w:ascii="Century Gothic" w:hAnsi="Century Gothic"/>
          <w:i w:val="0"/>
        </w:rPr>
      </w:pPr>
    </w:p>
    <w:p w14:paraId="357C9BB9" w14:textId="2B30EB66" w:rsidR="00C42320" w:rsidRPr="007E40E8" w:rsidRDefault="00C42320" w:rsidP="00C42320">
      <w:pPr>
        <w:ind w:left="0" w:firstLine="0"/>
        <w:jc w:val="both"/>
        <w:rPr>
          <w:rFonts w:ascii="Century Gothic" w:hAnsi="Century Gothic"/>
          <w:b/>
          <w:i w:val="0"/>
        </w:rPr>
      </w:pPr>
      <w:r w:rsidRPr="007E40E8">
        <w:rPr>
          <w:rFonts w:ascii="Century Gothic" w:hAnsi="Century Gothic"/>
          <w:b/>
          <w:i w:val="0"/>
        </w:rPr>
        <w:t xml:space="preserve">ON A MOTION BY COUNCILLOR </w:t>
      </w:r>
      <w:r>
        <w:rPr>
          <w:rFonts w:ascii="Century Gothic" w:hAnsi="Century Gothic"/>
          <w:b/>
          <w:i w:val="0"/>
        </w:rPr>
        <w:t>KIDD</w:t>
      </w:r>
      <w:r w:rsidRPr="007E40E8">
        <w:rPr>
          <w:rFonts w:ascii="Century Gothic" w:hAnsi="Century Gothic"/>
          <w:b/>
          <w:i w:val="0"/>
        </w:rPr>
        <w:t xml:space="preserve"> SECONDED BY COUNCILLOR</w:t>
      </w:r>
      <w:r>
        <w:rPr>
          <w:rFonts w:ascii="Century Gothic" w:hAnsi="Century Gothic"/>
          <w:b/>
          <w:i w:val="0"/>
        </w:rPr>
        <w:t xml:space="preserve"> HUDSON</w:t>
      </w:r>
      <w:r w:rsidRPr="007E40E8">
        <w:rPr>
          <w:rFonts w:ascii="Century Gothic" w:hAnsi="Century Gothic"/>
          <w:b/>
          <w:i w:val="0"/>
        </w:rPr>
        <w:t xml:space="preserve">, </w:t>
      </w:r>
      <w:r>
        <w:rPr>
          <w:rFonts w:ascii="Century Gothic" w:hAnsi="Century Gothic"/>
          <w:b/>
          <w:i w:val="0"/>
        </w:rPr>
        <w:t xml:space="preserve">COUNCIL </w:t>
      </w:r>
      <w:r w:rsidRPr="007E40E8">
        <w:rPr>
          <w:rFonts w:ascii="Century Gothic" w:hAnsi="Century Gothic"/>
          <w:b/>
          <w:i w:val="0"/>
        </w:rPr>
        <w:t>RESUMED</w:t>
      </w:r>
      <w:r>
        <w:rPr>
          <w:rFonts w:ascii="Century Gothic" w:hAnsi="Century Gothic"/>
          <w:b/>
          <w:i w:val="0"/>
        </w:rPr>
        <w:t xml:space="preserve"> </w:t>
      </w:r>
      <w:r w:rsidRPr="007E40E8">
        <w:rPr>
          <w:rFonts w:ascii="Century Gothic" w:hAnsi="Century Gothic"/>
          <w:b/>
          <w:i w:val="0"/>
        </w:rPr>
        <w:t>SITTING.</w:t>
      </w:r>
    </w:p>
    <w:p w14:paraId="7EE86BCD" w14:textId="77777777" w:rsidR="00C42320" w:rsidRPr="00C63BBF" w:rsidRDefault="00C42320" w:rsidP="00547BE5">
      <w:pPr>
        <w:spacing w:line="276" w:lineRule="auto"/>
        <w:ind w:left="0" w:firstLine="0"/>
        <w:jc w:val="both"/>
        <w:rPr>
          <w:rFonts w:ascii="Century Gothic" w:hAnsi="Century Gothic"/>
          <w:i w:val="0"/>
        </w:rPr>
      </w:pPr>
    </w:p>
    <w:p w14:paraId="60B8972E" w14:textId="620AD776" w:rsidR="005010C8" w:rsidRPr="007E40E8" w:rsidRDefault="006A16F7" w:rsidP="00547BE5">
      <w:pPr>
        <w:spacing w:line="276" w:lineRule="auto"/>
        <w:ind w:left="0" w:firstLine="0"/>
        <w:jc w:val="both"/>
        <w:rPr>
          <w:rFonts w:ascii="Century Gothic" w:hAnsi="Century Gothic"/>
          <w:b/>
          <w:i w:val="0"/>
          <w:u w:val="single"/>
        </w:rPr>
      </w:pPr>
      <w:r>
        <w:rPr>
          <w:rFonts w:ascii="Century Gothic" w:hAnsi="Century Gothic"/>
          <w:b/>
          <w:i w:val="0"/>
          <w:u w:val="single"/>
        </w:rPr>
        <w:t>CORRECTION &amp;</w:t>
      </w:r>
      <w:r w:rsidR="00C31F84">
        <w:rPr>
          <w:rFonts w:ascii="Century Gothic" w:hAnsi="Century Gothic"/>
          <w:b/>
          <w:i w:val="0"/>
          <w:u w:val="single"/>
        </w:rPr>
        <w:t xml:space="preserve"> </w:t>
      </w:r>
      <w:r w:rsidR="005010C8" w:rsidRPr="007E40E8">
        <w:rPr>
          <w:rFonts w:ascii="Century Gothic" w:hAnsi="Century Gothic"/>
          <w:b/>
          <w:i w:val="0"/>
          <w:u w:val="single"/>
        </w:rPr>
        <w:t>CONFIRMATION OF</w:t>
      </w:r>
      <w:r w:rsidR="00D86407" w:rsidRPr="007E40E8">
        <w:rPr>
          <w:rFonts w:ascii="Century Gothic" w:hAnsi="Century Gothic"/>
          <w:b/>
          <w:i w:val="0"/>
          <w:u w:val="single"/>
        </w:rPr>
        <w:t xml:space="preserve"> THE</w:t>
      </w:r>
      <w:r w:rsidR="005010C8" w:rsidRPr="007E40E8">
        <w:rPr>
          <w:rFonts w:ascii="Century Gothic" w:hAnsi="Century Gothic"/>
          <w:b/>
          <w:i w:val="0"/>
          <w:u w:val="single"/>
        </w:rPr>
        <w:t xml:space="preserve"> MINUTES  </w:t>
      </w:r>
    </w:p>
    <w:p w14:paraId="4ED53DA1" w14:textId="77777777" w:rsidR="008F63DA" w:rsidRDefault="008F63DA" w:rsidP="00BA49E1">
      <w:pPr>
        <w:ind w:left="0" w:firstLine="0"/>
        <w:jc w:val="both"/>
        <w:rPr>
          <w:rFonts w:ascii="Century Gothic" w:hAnsi="Century Gothic"/>
          <w:i w:val="0"/>
        </w:rPr>
      </w:pPr>
    </w:p>
    <w:p w14:paraId="5F19BCD5" w14:textId="566CEF3D" w:rsidR="00411F51" w:rsidRDefault="0043775D" w:rsidP="00BA49E1">
      <w:pPr>
        <w:ind w:left="0" w:firstLine="0"/>
        <w:jc w:val="both"/>
        <w:rPr>
          <w:rFonts w:ascii="Century Gothic" w:hAnsi="Century Gothic"/>
          <w:i w:val="0"/>
        </w:rPr>
      </w:pPr>
      <w:r>
        <w:rPr>
          <w:rFonts w:ascii="Century Gothic" w:hAnsi="Century Gothic"/>
          <w:i w:val="0"/>
        </w:rPr>
        <w:t xml:space="preserve">The Minutes of Council Meeting held </w:t>
      </w:r>
      <w:r w:rsidR="00F81C71">
        <w:rPr>
          <w:rFonts w:ascii="Century Gothic" w:hAnsi="Century Gothic"/>
          <w:i w:val="0"/>
        </w:rPr>
        <w:t>April 12</w:t>
      </w:r>
      <w:r>
        <w:rPr>
          <w:rFonts w:ascii="Century Gothic" w:hAnsi="Century Gothic"/>
          <w:i w:val="0"/>
        </w:rPr>
        <w:t>, 2018 having been circulated and read was confirmed on the adoption of a motion by Councillor</w:t>
      </w:r>
      <w:r w:rsidR="00EA3BE8">
        <w:rPr>
          <w:rFonts w:ascii="Century Gothic" w:hAnsi="Century Gothic"/>
          <w:i w:val="0"/>
        </w:rPr>
        <w:t xml:space="preserve"> </w:t>
      </w:r>
      <w:r w:rsidR="00F81C71">
        <w:rPr>
          <w:rFonts w:ascii="Century Gothic" w:hAnsi="Century Gothic"/>
          <w:i w:val="0"/>
        </w:rPr>
        <w:t xml:space="preserve">Hutchinson </w:t>
      </w:r>
      <w:r>
        <w:rPr>
          <w:rFonts w:ascii="Century Gothic" w:hAnsi="Century Gothic"/>
          <w:i w:val="0"/>
        </w:rPr>
        <w:t xml:space="preserve">seconded by Councillor </w:t>
      </w:r>
      <w:r w:rsidR="00F81C71">
        <w:rPr>
          <w:rFonts w:ascii="Century Gothic" w:hAnsi="Century Gothic"/>
          <w:i w:val="0"/>
        </w:rPr>
        <w:t>Kidd</w:t>
      </w:r>
      <w:r w:rsidR="00761780">
        <w:rPr>
          <w:rFonts w:ascii="Century Gothic" w:hAnsi="Century Gothic"/>
          <w:i w:val="0"/>
        </w:rPr>
        <w:t>.</w:t>
      </w:r>
    </w:p>
    <w:p w14:paraId="796E12DD" w14:textId="77777777" w:rsidR="00411F51" w:rsidRDefault="00411F51" w:rsidP="00BA49E1">
      <w:pPr>
        <w:ind w:left="0" w:firstLine="0"/>
        <w:jc w:val="both"/>
        <w:rPr>
          <w:rFonts w:ascii="Century Gothic" w:hAnsi="Century Gothic"/>
          <w:i w:val="0"/>
        </w:rPr>
      </w:pPr>
    </w:p>
    <w:p w14:paraId="65AA27BF" w14:textId="77777777" w:rsidR="005010C8" w:rsidRDefault="005010C8" w:rsidP="00BA49E1">
      <w:pPr>
        <w:ind w:left="0" w:firstLine="0"/>
        <w:jc w:val="both"/>
        <w:rPr>
          <w:rFonts w:ascii="Century Gothic" w:hAnsi="Century Gothic"/>
          <w:b/>
          <w:i w:val="0"/>
          <w:u w:val="single"/>
        </w:rPr>
      </w:pPr>
      <w:r w:rsidRPr="007E40E8">
        <w:rPr>
          <w:rFonts w:ascii="Century Gothic" w:hAnsi="Century Gothic"/>
          <w:b/>
          <w:i w:val="0"/>
          <w:u w:val="single"/>
        </w:rPr>
        <w:t xml:space="preserve">MATTERS ARISING FROM THE MINUTES </w:t>
      </w:r>
    </w:p>
    <w:p w14:paraId="7C692076" w14:textId="77777777" w:rsidR="008F6EC6" w:rsidRDefault="008F6EC6" w:rsidP="00BA49E1">
      <w:pPr>
        <w:ind w:left="0" w:firstLine="0"/>
        <w:jc w:val="both"/>
        <w:rPr>
          <w:rFonts w:ascii="Century Gothic" w:hAnsi="Century Gothic"/>
          <w:b/>
          <w:i w:val="0"/>
          <w:u w:val="single"/>
        </w:rPr>
      </w:pPr>
    </w:p>
    <w:p w14:paraId="52376936" w14:textId="6DB23BA5" w:rsidR="008F6EC6" w:rsidRDefault="003733E8" w:rsidP="009F34FF">
      <w:pPr>
        <w:pStyle w:val="ListParagraph"/>
        <w:numPr>
          <w:ilvl w:val="0"/>
          <w:numId w:val="30"/>
        </w:numPr>
        <w:jc w:val="both"/>
        <w:rPr>
          <w:rFonts w:ascii="Century Gothic" w:hAnsi="Century Gothic"/>
          <w:b/>
          <w:i w:val="0"/>
          <w:u w:val="single"/>
        </w:rPr>
      </w:pPr>
      <w:r>
        <w:rPr>
          <w:rFonts w:ascii="Century Gothic" w:hAnsi="Century Gothic"/>
          <w:b/>
        </w:rPr>
        <w:t xml:space="preserve"> </w:t>
      </w:r>
      <w:r w:rsidRPr="003733E8">
        <w:rPr>
          <w:rFonts w:ascii="Century Gothic" w:hAnsi="Century Gothic"/>
          <w:b/>
          <w:i w:val="0"/>
          <w:u w:val="single"/>
        </w:rPr>
        <w:t xml:space="preserve">CIVIC ADDRESS PROJECT </w:t>
      </w:r>
    </w:p>
    <w:p w14:paraId="69A72878" w14:textId="77777777" w:rsidR="003733E8" w:rsidRDefault="003733E8" w:rsidP="003733E8">
      <w:pPr>
        <w:jc w:val="both"/>
        <w:rPr>
          <w:rFonts w:ascii="Century Gothic" w:hAnsi="Century Gothic"/>
          <w:b/>
          <w:i w:val="0"/>
          <w:u w:val="single"/>
        </w:rPr>
      </w:pPr>
    </w:p>
    <w:p w14:paraId="67DEE148" w14:textId="2E7DDF13" w:rsidR="003733E8" w:rsidRDefault="003733E8" w:rsidP="00D5086B">
      <w:pPr>
        <w:spacing w:line="276" w:lineRule="auto"/>
        <w:ind w:left="0" w:firstLine="0"/>
        <w:jc w:val="both"/>
        <w:rPr>
          <w:rFonts w:ascii="Century Gothic" w:hAnsi="Century Gothic"/>
          <w:i w:val="0"/>
        </w:rPr>
      </w:pPr>
      <w:r w:rsidRPr="003733E8">
        <w:rPr>
          <w:rFonts w:ascii="Century Gothic" w:hAnsi="Century Gothic"/>
          <w:i w:val="0"/>
        </w:rPr>
        <w:t xml:space="preserve">The Acting </w:t>
      </w:r>
      <w:r>
        <w:rPr>
          <w:rFonts w:ascii="Century Gothic" w:hAnsi="Century Gothic"/>
          <w:i w:val="0"/>
        </w:rPr>
        <w:t xml:space="preserve">Director of Planning updated </w:t>
      </w:r>
      <w:r w:rsidR="000F2A3F">
        <w:rPr>
          <w:rFonts w:ascii="Century Gothic" w:hAnsi="Century Gothic"/>
          <w:i w:val="0"/>
        </w:rPr>
        <w:t xml:space="preserve">the Council </w:t>
      </w:r>
      <w:r>
        <w:rPr>
          <w:rFonts w:ascii="Century Gothic" w:hAnsi="Century Gothic"/>
          <w:i w:val="0"/>
        </w:rPr>
        <w:t xml:space="preserve">that the National Land Agency </w:t>
      </w:r>
      <w:r w:rsidR="00C91121">
        <w:rPr>
          <w:rFonts w:ascii="Century Gothic" w:hAnsi="Century Gothic"/>
          <w:i w:val="0"/>
        </w:rPr>
        <w:t>has confirmed</w:t>
      </w:r>
      <w:r>
        <w:rPr>
          <w:rFonts w:ascii="Century Gothic" w:hAnsi="Century Gothic"/>
          <w:i w:val="0"/>
        </w:rPr>
        <w:t xml:space="preserve"> that the maps were ready and</w:t>
      </w:r>
      <w:r w:rsidR="00C91121">
        <w:rPr>
          <w:rFonts w:ascii="Century Gothic" w:hAnsi="Century Gothic"/>
          <w:i w:val="0"/>
        </w:rPr>
        <w:t xml:space="preserve"> they would send an invoice</w:t>
      </w:r>
      <w:r w:rsidR="00D5086B">
        <w:rPr>
          <w:rFonts w:ascii="Century Gothic" w:hAnsi="Century Gothic"/>
          <w:i w:val="0"/>
        </w:rPr>
        <w:t xml:space="preserve"> later that day</w:t>
      </w:r>
      <w:r w:rsidR="00C91121">
        <w:rPr>
          <w:rFonts w:ascii="Century Gothic" w:hAnsi="Century Gothic"/>
          <w:i w:val="0"/>
        </w:rPr>
        <w:t xml:space="preserve">. He said the arrangement was </w:t>
      </w:r>
      <w:r w:rsidR="00D5086B">
        <w:rPr>
          <w:rFonts w:ascii="Century Gothic" w:hAnsi="Century Gothic"/>
          <w:i w:val="0"/>
        </w:rPr>
        <w:t>C</w:t>
      </w:r>
      <w:r w:rsidR="00C91121">
        <w:rPr>
          <w:rFonts w:ascii="Century Gothic" w:hAnsi="Century Gothic"/>
          <w:i w:val="0"/>
        </w:rPr>
        <w:t>ash</w:t>
      </w:r>
      <w:r w:rsidR="00D5086B">
        <w:rPr>
          <w:rFonts w:ascii="Century Gothic" w:hAnsi="Century Gothic"/>
          <w:i w:val="0"/>
        </w:rPr>
        <w:t>-</w:t>
      </w:r>
      <w:r w:rsidR="000F2A3F">
        <w:rPr>
          <w:rFonts w:ascii="Century Gothic" w:hAnsi="Century Gothic"/>
          <w:i w:val="0"/>
        </w:rPr>
        <w:t>On</w:t>
      </w:r>
      <w:r w:rsidR="00D5086B">
        <w:rPr>
          <w:rFonts w:ascii="Century Gothic" w:hAnsi="Century Gothic"/>
          <w:i w:val="0"/>
        </w:rPr>
        <w:t>-</w:t>
      </w:r>
      <w:r w:rsidR="000F2A3F">
        <w:rPr>
          <w:rFonts w:ascii="Century Gothic" w:hAnsi="Century Gothic"/>
          <w:i w:val="0"/>
        </w:rPr>
        <w:t xml:space="preserve">Delivery </w:t>
      </w:r>
      <w:r w:rsidR="00D5086B">
        <w:rPr>
          <w:rFonts w:ascii="Century Gothic" w:hAnsi="Century Gothic"/>
          <w:i w:val="0"/>
        </w:rPr>
        <w:t xml:space="preserve">(COD), </w:t>
      </w:r>
      <w:r w:rsidR="00C91121">
        <w:rPr>
          <w:rFonts w:ascii="Century Gothic" w:hAnsi="Century Gothic"/>
          <w:i w:val="0"/>
        </w:rPr>
        <w:t>therefore the payment would be prepared and</w:t>
      </w:r>
      <w:r>
        <w:rPr>
          <w:rFonts w:ascii="Century Gothic" w:hAnsi="Century Gothic"/>
          <w:i w:val="0"/>
        </w:rPr>
        <w:t xml:space="preserve"> the Driver would pick up </w:t>
      </w:r>
      <w:r w:rsidR="00C91121">
        <w:rPr>
          <w:rFonts w:ascii="Century Gothic" w:hAnsi="Century Gothic"/>
          <w:i w:val="0"/>
        </w:rPr>
        <w:t xml:space="preserve">same in </w:t>
      </w:r>
      <w:r>
        <w:rPr>
          <w:rFonts w:ascii="Century Gothic" w:hAnsi="Century Gothic"/>
          <w:i w:val="0"/>
        </w:rPr>
        <w:t xml:space="preserve">the </w:t>
      </w:r>
      <w:r w:rsidR="00C91121">
        <w:rPr>
          <w:rFonts w:ascii="Century Gothic" w:hAnsi="Century Gothic"/>
          <w:i w:val="0"/>
        </w:rPr>
        <w:t xml:space="preserve">coming </w:t>
      </w:r>
      <w:r>
        <w:rPr>
          <w:rFonts w:ascii="Century Gothic" w:hAnsi="Century Gothic"/>
          <w:i w:val="0"/>
        </w:rPr>
        <w:t xml:space="preserve">week. He </w:t>
      </w:r>
      <w:r w:rsidR="000F2A3F">
        <w:rPr>
          <w:rFonts w:ascii="Century Gothic" w:hAnsi="Century Gothic"/>
          <w:i w:val="0"/>
        </w:rPr>
        <w:t xml:space="preserve">indicated that </w:t>
      </w:r>
      <w:r>
        <w:rPr>
          <w:rFonts w:ascii="Century Gothic" w:hAnsi="Century Gothic"/>
          <w:i w:val="0"/>
        </w:rPr>
        <w:t xml:space="preserve">the </w:t>
      </w:r>
      <w:r w:rsidR="00DC354E">
        <w:rPr>
          <w:rFonts w:ascii="Century Gothic" w:hAnsi="Century Gothic"/>
          <w:i w:val="0"/>
        </w:rPr>
        <w:t>field</w:t>
      </w:r>
      <w:r>
        <w:rPr>
          <w:rFonts w:ascii="Century Gothic" w:hAnsi="Century Gothic"/>
          <w:i w:val="0"/>
        </w:rPr>
        <w:t xml:space="preserve"> work </w:t>
      </w:r>
      <w:r w:rsidR="00D5086B">
        <w:rPr>
          <w:rFonts w:ascii="Century Gothic" w:hAnsi="Century Gothic"/>
          <w:i w:val="0"/>
        </w:rPr>
        <w:t xml:space="preserve">for the project had commenced and </w:t>
      </w:r>
      <w:r w:rsidR="00D0218F">
        <w:rPr>
          <w:rFonts w:ascii="Century Gothic" w:hAnsi="Century Gothic"/>
          <w:i w:val="0"/>
        </w:rPr>
        <w:t xml:space="preserve">was approximately fifty percent complete and </w:t>
      </w:r>
      <w:r>
        <w:rPr>
          <w:rFonts w:ascii="Century Gothic" w:hAnsi="Century Gothic"/>
          <w:i w:val="0"/>
        </w:rPr>
        <w:t xml:space="preserve">should be completed by the </w:t>
      </w:r>
      <w:r w:rsidR="000F2A3F">
        <w:rPr>
          <w:rFonts w:ascii="Century Gothic" w:hAnsi="Century Gothic"/>
          <w:i w:val="0"/>
        </w:rPr>
        <w:t xml:space="preserve">end of </w:t>
      </w:r>
      <w:r>
        <w:rPr>
          <w:rFonts w:ascii="Century Gothic" w:hAnsi="Century Gothic"/>
          <w:i w:val="0"/>
        </w:rPr>
        <w:t>June 2018.</w:t>
      </w:r>
    </w:p>
    <w:p w14:paraId="0819F936" w14:textId="77777777" w:rsidR="00EB3B88" w:rsidRDefault="00EB3B88" w:rsidP="00D5086B">
      <w:pPr>
        <w:spacing w:line="276" w:lineRule="auto"/>
        <w:ind w:left="0" w:firstLine="0"/>
        <w:jc w:val="both"/>
        <w:rPr>
          <w:rFonts w:ascii="Century Gothic" w:hAnsi="Century Gothic"/>
          <w:i w:val="0"/>
        </w:rPr>
      </w:pPr>
    </w:p>
    <w:p w14:paraId="677A4F60" w14:textId="0F6D5D7D" w:rsidR="00EB3B88" w:rsidRDefault="00EB3B88" w:rsidP="00D5086B">
      <w:pPr>
        <w:spacing w:line="276" w:lineRule="auto"/>
        <w:ind w:left="0" w:firstLine="0"/>
        <w:jc w:val="both"/>
        <w:rPr>
          <w:rFonts w:ascii="Century Gothic" w:hAnsi="Century Gothic"/>
          <w:i w:val="0"/>
        </w:rPr>
      </w:pPr>
      <w:r>
        <w:rPr>
          <w:rFonts w:ascii="Century Gothic" w:hAnsi="Century Gothic"/>
          <w:i w:val="0"/>
        </w:rPr>
        <w:t xml:space="preserve">The Chairperson informed that he received a sample of the sign that should be placed on business places </w:t>
      </w:r>
      <w:r w:rsidR="001031FF">
        <w:rPr>
          <w:rFonts w:ascii="Century Gothic" w:hAnsi="Century Gothic"/>
          <w:i w:val="0"/>
        </w:rPr>
        <w:t xml:space="preserve">and gates </w:t>
      </w:r>
      <w:r w:rsidR="00BE5496" w:rsidRPr="00BE5496">
        <w:rPr>
          <w:rFonts w:ascii="Century Gothic" w:hAnsi="Century Gothic"/>
          <w:b/>
        </w:rPr>
        <w:t>(see sample below)</w:t>
      </w:r>
      <w:r w:rsidR="00BE5496">
        <w:rPr>
          <w:rFonts w:ascii="Century Gothic" w:hAnsi="Century Gothic"/>
          <w:i w:val="0"/>
        </w:rPr>
        <w:t xml:space="preserve"> </w:t>
      </w:r>
      <w:r>
        <w:rPr>
          <w:rFonts w:ascii="Century Gothic" w:hAnsi="Century Gothic"/>
          <w:i w:val="0"/>
        </w:rPr>
        <w:t xml:space="preserve">however, he opined that the number was too big and he would ask that </w:t>
      </w:r>
      <w:r w:rsidR="00496E69">
        <w:rPr>
          <w:rFonts w:ascii="Century Gothic" w:hAnsi="Century Gothic"/>
          <w:i w:val="0"/>
        </w:rPr>
        <w:t>it be resized to about half</w:t>
      </w:r>
      <w:r w:rsidR="001031FF">
        <w:rPr>
          <w:rFonts w:ascii="Century Gothic" w:hAnsi="Century Gothic"/>
          <w:i w:val="0"/>
        </w:rPr>
        <w:t xml:space="preserve"> the present size</w:t>
      </w:r>
      <w:r w:rsidR="00496E69">
        <w:rPr>
          <w:rFonts w:ascii="Century Gothic" w:hAnsi="Century Gothic"/>
          <w:i w:val="0"/>
        </w:rPr>
        <w:t xml:space="preserve">. He </w:t>
      </w:r>
      <w:r w:rsidR="001031FF">
        <w:rPr>
          <w:rFonts w:ascii="Century Gothic" w:hAnsi="Century Gothic"/>
          <w:i w:val="0"/>
        </w:rPr>
        <w:t xml:space="preserve">advised that </w:t>
      </w:r>
      <w:r w:rsidR="00496E69">
        <w:rPr>
          <w:rFonts w:ascii="Century Gothic" w:hAnsi="Century Gothic"/>
          <w:i w:val="0"/>
        </w:rPr>
        <w:t>it would be bolted onto the building or the</w:t>
      </w:r>
      <w:r w:rsidR="00306D46">
        <w:rPr>
          <w:rFonts w:ascii="Century Gothic" w:hAnsi="Century Gothic"/>
          <w:i w:val="0"/>
        </w:rPr>
        <w:t xml:space="preserve"> entrance g</w:t>
      </w:r>
      <w:r w:rsidR="00496E69">
        <w:rPr>
          <w:rFonts w:ascii="Century Gothic" w:hAnsi="Century Gothic"/>
          <w:i w:val="0"/>
        </w:rPr>
        <w:t>ate at a visible location.</w:t>
      </w:r>
    </w:p>
    <w:p w14:paraId="1AF3BE18" w14:textId="77777777" w:rsidR="00BE5496" w:rsidRDefault="00BE5496" w:rsidP="00D5086B">
      <w:pPr>
        <w:spacing w:line="276" w:lineRule="auto"/>
        <w:ind w:left="0" w:firstLine="0"/>
        <w:jc w:val="both"/>
        <w:rPr>
          <w:rFonts w:ascii="Century Gothic" w:hAnsi="Century Gothic"/>
          <w:i w:val="0"/>
        </w:rPr>
      </w:pPr>
    </w:p>
    <w:p w14:paraId="13D05652" w14:textId="5B62F79F" w:rsidR="00BE5496" w:rsidRDefault="00BE5496" w:rsidP="00BE5496">
      <w:pPr>
        <w:spacing w:line="276" w:lineRule="auto"/>
        <w:ind w:left="0" w:firstLine="0"/>
        <w:jc w:val="center"/>
        <w:rPr>
          <w:rFonts w:ascii="Century Gothic" w:hAnsi="Century Gothic"/>
          <w:i w:val="0"/>
        </w:rPr>
      </w:pPr>
      <w:r w:rsidRPr="00165F25">
        <w:rPr>
          <w:noProof/>
          <w:lang w:val="en-US"/>
        </w:rPr>
        <w:lastRenderedPageBreak/>
        <w:drawing>
          <wp:inline distT="0" distB="0" distL="0" distR="0" wp14:anchorId="7EC28046" wp14:editId="742EBE48">
            <wp:extent cx="2770967" cy="1596390"/>
            <wp:effectExtent l="0" t="0" r="0" b="3810"/>
            <wp:docPr id="6" name="Picture 6" descr="C:\Users\hrma-debbie\AppData\Local\Microsoft\Windows\Temporary Internet Files\Content.Outlook\CY3E2HNM\WhatsApp Image 2018-05-31 at 10.08.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ma-debbie\AppData\Local\Microsoft\Windows\Temporary Internet Files\Content.Outlook\CY3E2HNM\WhatsApp Image 2018-05-31 at 10.08.17 A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973" b="44401"/>
                    <a:stretch/>
                  </pic:blipFill>
                  <pic:spPr bwMode="auto">
                    <a:xfrm>
                      <a:off x="0" y="0"/>
                      <a:ext cx="2797677" cy="1611778"/>
                    </a:xfrm>
                    <a:prstGeom prst="rect">
                      <a:avLst/>
                    </a:prstGeom>
                    <a:noFill/>
                    <a:ln>
                      <a:noFill/>
                    </a:ln>
                    <a:extLst>
                      <a:ext uri="{53640926-AAD7-44D8-BBD7-CCE9431645EC}">
                        <a14:shadowObscured xmlns:a14="http://schemas.microsoft.com/office/drawing/2010/main"/>
                      </a:ext>
                    </a:extLst>
                  </pic:spPr>
                </pic:pic>
              </a:graphicData>
            </a:graphic>
          </wp:inline>
        </w:drawing>
      </w:r>
    </w:p>
    <w:p w14:paraId="3C167361" w14:textId="77777777" w:rsidR="00BE5496" w:rsidRDefault="00BE5496" w:rsidP="00D5086B">
      <w:pPr>
        <w:spacing w:line="276" w:lineRule="auto"/>
        <w:ind w:left="0" w:firstLine="0"/>
        <w:jc w:val="both"/>
        <w:rPr>
          <w:rFonts w:ascii="Century Gothic" w:hAnsi="Century Gothic"/>
          <w:i w:val="0"/>
        </w:rPr>
      </w:pPr>
    </w:p>
    <w:p w14:paraId="4046C7AB" w14:textId="2CF19120" w:rsidR="00CC4371" w:rsidRDefault="00306D46" w:rsidP="00D5086B">
      <w:pPr>
        <w:spacing w:line="276" w:lineRule="auto"/>
        <w:ind w:left="0" w:firstLine="0"/>
        <w:jc w:val="both"/>
        <w:rPr>
          <w:rFonts w:ascii="Century Gothic" w:hAnsi="Century Gothic"/>
          <w:i w:val="0"/>
        </w:rPr>
      </w:pPr>
      <w:r>
        <w:rPr>
          <w:rFonts w:ascii="Century Gothic" w:hAnsi="Century Gothic"/>
          <w:i w:val="0"/>
        </w:rPr>
        <w:t>He said street signs would be erected so persons would be aware that they were on</w:t>
      </w:r>
      <w:r w:rsidR="001031FF">
        <w:rPr>
          <w:rFonts w:ascii="Century Gothic" w:hAnsi="Century Gothic"/>
          <w:i w:val="0"/>
        </w:rPr>
        <w:t>,</w:t>
      </w:r>
      <w:r>
        <w:rPr>
          <w:rFonts w:ascii="Century Gothic" w:hAnsi="Century Gothic"/>
          <w:i w:val="0"/>
        </w:rPr>
        <w:t xml:space="preserve"> for example, Stennett Street</w:t>
      </w:r>
      <w:r w:rsidR="001031FF">
        <w:rPr>
          <w:rFonts w:ascii="Century Gothic" w:hAnsi="Century Gothic"/>
          <w:i w:val="0"/>
        </w:rPr>
        <w:t>,</w:t>
      </w:r>
      <w:r>
        <w:rPr>
          <w:rFonts w:ascii="Century Gothic" w:hAnsi="Century Gothic"/>
          <w:i w:val="0"/>
        </w:rPr>
        <w:t xml:space="preserve"> the number would point you to the specific business place as it would be the predominant factor on the business address. He added that visitors to the parish should be able to identify places; that the Fire Department and the Police would also be able to quickly respond to a particular location as the sign would greatly assist in that regard.</w:t>
      </w:r>
    </w:p>
    <w:p w14:paraId="2D4A6E26" w14:textId="77777777" w:rsidR="00306D46" w:rsidRDefault="00306D46" w:rsidP="00D5086B">
      <w:pPr>
        <w:spacing w:line="276" w:lineRule="auto"/>
        <w:ind w:left="0" w:firstLine="0"/>
        <w:jc w:val="both"/>
        <w:rPr>
          <w:rFonts w:ascii="Century Gothic" w:hAnsi="Century Gothic"/>
          <w:i w:val="0"/>
        </w:rPr>
      </w:pPr>
    </w:p>
    <w:p w14:paraId="42EBADFD" w14:textId="4A593F6F" w:rsidR="00306D46" w:rsidRDefault="00306D46" w:rsidP="00D5086B">
      <w:pPr>
        <w:spacing w:line="276" w:lineRule="auto"/>
        <w:ind w:left="0" w:firstLine="0"/>
        <w:jc w:val="both"/>
        <w:rPr>
          <w:rFonts w:ascii="Century Gothic" w:hAnsi="Century Gothic"/>
          <w:i w:val="0"/>
        </w:rPr>
      </w:pPr>
      <w:r>
        <w:rPr>
          <w:rFonts w:ascii="Century Gothic" w:hAnsi="Century Gothic"/>
          <w:i w:val="0"/>
        </w:rPr>
        <w:t>He said Port Maria was the pilot project and soon other major towns would be outfitted with business address</w:t>
      </w:r>
      <w:r w:rsidR="00BB14D8">
        <w:rPr>
          <w:rFonts w:ascii="Century Gothic" w:hAnsi="Century Gothic"/>
          <w:i w:val="0"/>
        </w:rPr>
        <w:t>es</w:t>
      </w:r>
      <w:r>
        <w:rPr>
          <w:rFonts w:ascii="Century Gothic" w:hAnsi="Century Gothic"/>
          <w:i w:val="0"/>
        </w:rPr>
        <w:t xml:space="preserve"> </w:t>
      </w:r>
      <w:r w:rsidR="00BB14D8">
        <w:rPr>
          <w:rFonts w:ascii="Century Gothic" w:hAnsi="Century Gothic"/>
          <w:i w:val="0"/>
        </w:rPr>
        <w:t>and eventually</w:t>
      </w:r>
      <w:r w:rsidR="001031FF">
        <w:rPr>
          <w:rFonts w:ascii="Century Gothic" w:hAnsi="Century Gothic"/>
          <w:i w:val="0"/>
        </w:rPr>
        <w:t>,</w:t>
      </w:r>
      <w:r w:rsidR="00BB14D8">
        <w:rPr>
          <w:rFonts w:ascii="Century Gothic" w:hAnsi="Century Gothic"/>
          <w:i w:val="0"/>
        </w:rPr>
        <w:t xml:space="preserve"> each residents would be outfitted as well.</w:t>
      </w:r>
    </w:p>
    <w:p w14:paraId="311AAC49" w14:textId="77777777" w:rsidR="00A7358D" w:rsidRDefault="00A7358D" w:rsidP="00D5086B">
      <w:pPr>
        <w:spacing w:line="276" w:lineRule="auto"/>
        <w:ind w:left="0" w:firstLine="0"/>
        <w:jc w:val="both"/>
        <w:rPr>
          <w:rFonts w:ascii="Century Gothic" w:hAnsi="Century Gothic"/>
          <w:i w:val="0"/>
        </w:rPr>
      </w:pPr>
    </w:p>
    <w:p w14:paraId="6750320D" w14:textId="5CE351C0" w:rsidR="00A7358D" w:rsidRDefault="00A7358D" w:rsidP="00D5086B">
      <w:pPr>
        <w:spacing w:line="276" w:lineRule="auto"/>
        <w:ind w:left="0" w:firstLine="0"/>
        <w:jc w:val="both"/>
        <w:rPr>
          <w:rFonts w:ascii="Century Gothic" w:hAnsi="Century Gothic"/>
          <w:i w:val="0"/>
        </w:rPr>
      </w:pPr>
      <w:r>
        <w:rPr>
          <w:rFonts w:ascii="Century Gothic" w:hAnsi="Century Gothic"/>
          <w:i w:val="0"/>
        </w:rPr>
        <w:t xml:space="preserve">He reiterated the importance for Councillors to provide the list of </w:t>
      </w:r>
      <w:r w:rsidR="001031FF">
        <w:rPr>
          <w:rFonts w:ascii="Century Gothic" w:hAnsi="Century Gothic"/>
          <w:i w:val="0"/>
        </w:rPr>
        <w:t xml:space="preserve">missing </w:t>
      </w:r>
      <w:r>
        <w:rPr>
          <w:rFonts w:ascii="Century Gothic" w:hAnsi="Century Gothic"/>
          <w:i w:val="0"/>
        </w:rPr>
        <w:t>st</w:t>
      </w:r>
      <w:r w:rsidR="000D1B88">
        <w:rPr>
          <w:rFonts w:ascii="Century Gothic" w:hAnsi="Century Gothic"/>
          <w:i w:val="0"/>
        </w:rPr>
        <w:t xml:space="preserve">reet names. </w:t>
      </w:r>
    </w:p>
    <w:p w14:paraId="44551BC4" w14:textId="77777777" w:rsidR="00BE5496" w:rsidRPr="003733E8" w:rsidRDefault="00BE5496" w:rsidP="00D5086B">
      <w:pPr>
        <w:spacing w:line="276" w:lineRule="auto"/>
        <w:ind w:left="0" w:firstLine="0"/>
        <w:jc w:val="both"/>
        <w:rPr>
          <w:rFonts w:ascii="Century Gothic" w:hAnsi="Century Gothic"/>
          <w:i w:val="0"/>
        </w:rPr>
      </w:pPr>
    </w:p>
    <w:p w14:paraId="525E8DD6" w14:textId="53C6245A" w:rsidR="00B441BE" w:rsidRPr="003733E8" w:rsidRDefault="00374821" w:rsidP="009F34FF">
      <w:pPr>
        <w:pStyle w:val="ListParagraph"/>
        <w:numPr>
          <w:ilvl w:val="0"/>
          <w:numId w:val="30"/>
        </w:numPr>
        <w:jc w:val="both"/>
        <w:rPr>
          <w:rFonts w:ascii="Century Gothic" w:hAnsi="Century Gothic"/>
          <w:b/>
          <w:i w:val="0"/>
          <w:u w:val="single"/>
        </w:rPr>
      </w:pPr>
      <w:r>
        <w:rPr>
          <w:rFonts w:ascii="Century Gothic" w:hAnsi="Century Gothic"/>
          <w:b/>
          <w:i w:val="0"/>
          <w:u w:val="single"/>
        </w:rPr>
        <w:t xml:space="preserve"> </w:t>
      </w:r>
      <w:r w:rsidR="00B441BE" w:rsidRPr="003733E8">
        <w:rPr>
          <w:rFonts w:ascii="Century Gothic" w:hAnsi="Century Gothic"/>
          <w:b/>
          <w:i w:val="0"/>
          <w:u w:val="single"/>
        </w:rPr>
        <w:t>COMPILATION OF LIST OF POTENTIAL WATER SUPPLIES</w:t>
      </w:r>
    </w:p>
    <w:p w14:paraId="0B4F5BF2" w14:textId="77777777" w:rsidR="00B441BE" w:rsidRDefault="00B441BE" w:rsidP="00B441BE">
      <w:pPr>
        <w:jc w:val="both"/>
        <w:rPr>
          <w:rFonts w:ascii="Century Gothic" w:hAnsi="Century Gothic"/>
          <w:b/>
          <w:i w:val="0"/>
          <w:u w:val="single"/>
        </w:rPr>
      </w:pPr>
    </w:p>
    <w:p w14:paraId="5C06945F" w14:textId="3E2FE09E" w:rsidR="000E7D8F" w:rsidRPr="00913693" w:rsidRDefault="000E7D8F" w:rsidP="000E7D8F">
      <w:pPr>
        <w:spacing w:line="276" w:lineRule="auto"/>
        <w:ind w:left="0" w:firstLine="0"/>
        <w:jc w:val="both"/>
        <w:rPr>
          <w:rFonts w:ascii="Century Gothic" w:hAnsi="Century Gothic"/>
          <w:b/>
          <w:sz w:val="22"/>
        </w:rPr>
      </w:pPr>
      <w:r w:rsidRPr="00913693">
        <w:rPr>
          <w:rFonts w:ascii="Century Gothic" w:hAnsi="Century Gothic"/>
          <w:b/>
          <w:sz w:val="22"/>
        </w:rPr>
        <w:t xml:space="preserve">It was noted that based on Mr. Dennis’ presentation and subsequent questions from the Council, the Chief Engineering Officer was tasked with compiling a list of potential supplies with accompanying estimates, based on discussions with the respective Councillors, in order for same to be transmitted to the Rural Water Supply Limited.   </w:t>
      </w:r>
    </w:p>
    <w:p w14:paraId="0A239D6C" w14:textId="0376F837" w:rsidR="000E7D8F" w:rsidRPr="00913693" w:rsidRDefault="000E7D8F" w:rsidP="000E7D8F">
      <w:pPr>
        <w:spacing w:line="276" w:lineRule="auto"/>
        <w:ind w:left="0" w:firstLine="0"/>
        <w:jc w:val="both"/>
        <w:rPr>
          <w:rFonts w:ascii="Century Gothic" w:hAnsi="Century Gothic"/>
          <w:i w:val="0"/>
          <w:sz w:val="22"/>
        </w:rPr>
      </w:pPr>
      <w:r w:rsidRPr="00913693">
        <w:rPr>
          <w:rFonts w:ascii="Century Gothic" w:hAnsi="Century Gothic"/>
          <w:b/>
          <w:i w:val="0"/>
          <w:sz w:val="22"/>
        </w:rPr>
        <w:t>ACTION: Chief Engineering Officer</w:t>
      </w:r>
    </w:p>
    <w:p w14:paraId="135AE186" w14:textId="77777777" w:rsidR="000E7D8F" w:rsidRDefault="000E7D8F" w:rsidP="000E7D8F">
      <w:pPr>
        <w:spacing w:line="276" w:lineRule="auto"/>
        <w:ind w:left="0" w:firstLine="0"/>
        <w:jc w:val="both"/>
        <w:rPr>
          <w:rFonts w:ascii="Century Gothic" w:hAnsi="Century Gothic"/>
          <w:i w:val="0"/>
        </w:rPr>
      </w:pPr>
    </w:p>
    <w:p w14:paraId="4A889D0A" w14:textId="672539E7" w:rsidR="007F071A" w:rsidRDefault="0015186E" w:rsidP="0015186E">
      <w:pPr>
        <w:spacing w:line="276" w:lineRule="auto"/>
        <w:ind w:left="0" w:firstLine="0"/>
        <w:jc w:val="both"/>
        <w:rPr>
          <w:rFonts w:ascii="Century Gothic" w:hAnsi="Century Gothic"/>
          <w:i w:val="0"/>
        </w:rPr>
      </w:pPr>
      <w:r>
        <w:rPr>
          <w:rFonts w:ascii="Century Gothic" w:hAnsi="Century Gothic"/>
          <w:i w:val="0"/>
        </w:rPr>
        <w:t xml:space="preserve">The </w:t>
      </w:r>
      <w:r w:rsidR="00374821">
        <w:rPr>
          <w:rFonts w:ascii="Century Gothic" w:hAnsi="Century Gothic"/>
          <w:i w:val="0"/>
        </w:rPr>
        <w:t xml:space="preserve">Acting </w:t>
      </w:r>
      <w:r w:rsidR="000E7D8F">
        <w:rPr>
          <w:rFonts w:ascii="Century Gothic" w:hAnsi="Century Gothic"/>
          <w:i w:val="0"/>
        </w:rPr>
        <w:t xml:space="preserve">Chief </w:t>
      </w:r>
      <w:r w:rsidR="00374821">
        <w:rPr>
          <w:rFonts w:ascii="Century Gothic" w:hAnsi="Century Gothic"/>
          <w:i w:val="0"/>
        </w:rPr>
        <w:t>Executive</w:t>
      </w:r>
      <w:r w:rsidR="000E7D8F">
        <w:rPr>
          <w:rFonts w:ascii="Century Gothic" w:hAnsi="Century Gothic"/>
          <w:i w:val="0"/>
        </w:rPr>
        <w:t xml:space="preserve"> Officer </w:t>
      </w:r>
      <w:r w:rsidR="00374821">
        <w:rPr>
          <w:rFonts w:ascii="Century Gothic" w:hAnsi="Century Gothic"/>
          <w:i w:val="0"/>
        </w:rPr>
        <w:t>presented the list</w:t>
      </w:r>
      <w:r>
        <w:rPr>
          <w:rFonts w:ascii="Century Gothic" w:hAnsi="Century Gothic"/>
          <w:i w:val="0"/>
        </w:rPr>
        <w:t xml:space="preserve"> </w:t>
      </w:r>
      <w:r w:rsidR="00374821">
        <w:rPr>
          <w:rFonts w:ascii="Century Gothic" w:hAnsi="Century Gothic"/>
          <w:i w:val="0"/>
        </w:rPr>
        <w:t xml:space="preserve">that </w:t>
      </w:r>
      <w:r>
        <w:rPr>
          <w:rFonts w:ascii="Century Gothic" w:hAnsi="Century Gothic"/>
          <w:i w:val="0"/>
        </w:rPr>
        <w:t xml:space="preserve">was compiled </w:t>
      </w:r>
      <w:r w:rsidR="00374821">
        <w:rPr>
          <w:rFonts w:ascii="Century Gothic" w:hAnsi="Century Gothic"/>
          <w:i w:val="0"/>
        </w:rPr>
        <w:t>by the Chief Engineering Officer as follows:</w:t>
      </w:r>
      <w:r>
        <w:rPr>
          <w:rFonts w:ascii="Century Gothic" w:hAnsi="Century Gothic"/>
          <w:i w:val="0"/>
        </w:rPr>
        <w:t xml:space="preserve"> </w:t>
      </w:r>
    </w:p>
    <w:p w14:paraId="36DF4575" w14:textId="77777777" w:rsidR="00374821" w:rsidRDefault="00374821" w:rsidP="0015186E">
      <w:pPr>
        <w:spacing w:line="276" w:lineRule="auto"/>
        <w:ind w:left="0" w:firstLine="0"/>
        <w:jc w:val="both"/>
        <w:rPr>
          <w:rFonts w:ascii="Century Gothic" w:hAnsi="Century Gothic"/>
          <w:i w:val="0"/>
        </w:rPr>
      </w:pPr>
    </w:p>
    <w:p w14:paraId="1A2B3F44" w14:textId="736979D2" w:rsidR="00374821" w:rsidRPr="00F96BC9" w:rsidRDefault="00374821" w:rsidP="009F34FF">
      <w:pPr>
        <w:pStyle w:val="ListParagraph"/>
        <w:numPr>
          <w:ilvl w:val="0"/>
          <w:numId w:val="31"/>
        </w:numPr>
        <w:spacing w:line="276" w:lineRule="auto"/>
        <w:jc w:val="both"/>
        <w:rPr>
          <w:rFonts w:ascii="Century Gothic" w:hAnsi="Century Gothic"/>
          <w:i w:val="0"/>
          <w:sz w:val="22"/>
        </w:rPr>
      </w:pPr>
      <w:r w:rsidRPr="00F96BC9">
        <w:rPr>
          <w:rFonts w:ascii="Century Gothic" w:hAnsi="Century Gothic"/>
          <w:i w:val="0"/>
          <w:sz w:val="22"/>
        </w:rPr>
        <w:t>Port Maria Division</w:t>
      </w:r>
    </w:p>
    <w:p w14:paraId="64DA5AE0" w14:textId="431C6E78" w:rsidR="00374821" w:rsidRPr="00F96BC9" w:rsidRDefault="00374821" w:rsidP="009F34FF">
      <w:pPr>
        <w:pStyle w:val="ListParagraph"/>
        <w:numPr>
          <w:ilvl w:val="0"/>
          <w:numId w:val="32"/>
        </w:numPr>
        <w:spacing w:line="276" w:lineRule="auto"/>
        <w:jc w:val="both"/>
        <w:rPr>
          <w:rFonts w:ascii="Century Gothic" w:hAnsi="Century Gothic"/>
          <w:i w:val="0"/>
          <w:sz w:val="22"/>
        </w:rPr>
      </w:pPr>
      <w:r w:rsidRPr="00F96BC9">
        <w:rPr>
          <w:rFonts w:ascii="Century Gothic" w:hAnsi="Century Gothic"/>
          <w:i w:val="0"/>
          <w:sz w:val="22"/>
        </w:rPr>
        <w:t>Corn Hill</w:t>
      </w:r>
    </w:p>
    <w:p w14:paraId="636C0C30" w14:textId="08C2F417" w:rsidR="00374821" w:rsidRPr="00F96BC9" w:rsidRDefault="00374821" w:rsidP="009F34FF">
      <w:pPr>
        <w:pStyle w:val="ListParagraph"/>
        <w:numPr>
          <w:ilvl w:val="0"/>
          <w:numId w:val="32"/>
        </w:numPr>
        <w:spacing w:line="276" w:lineRule="auto"/>
        <w:jc w:val="both"/>
        <w:rPr>
          <w:rFonts w:ascii="Century Gothic" w:hAnsi="Century Gothic"/>
          <w:i w:val="0"/>
          <w:sz w:val="22"/>
        </w:rPr>
      </w:pPr>
      <w:r w:rsidRPr="00F96BC9">
        <w:rPr>
          <w:rFonts w:ascii="Century Gothic" w:hAnsi="Century Gothic"/>
          <w:i w:val="0"/>
          <w:sz w:val="22"/>
        </w:rPr>
        <w:t>Grant’s Town</w:t>
      </w:r>
    </w:p>
    <w:p w14:paraId="3A1ACCC1" w14:textId="478467D9" w:rsidR="00374821" w:rsidRPr="00F96BC9" w:rsidRDefault="00374821" w:rsidP="009F34FF">
      <w:pPr>
        <w:pStyle w:val="ListParagraph"/>
        <w:numPr>
          <w:ilvl w:val="0"/>
          <w:numId w:val="32"/>
        </w:numPr>
        <w:spacing w:line="276" w:lineRule="auto"/>
        <w:jc w:val="both"/>
        <w:rPr>
          <w:rFonts w:ascii="Century Gothic" w:hAnsi="Century Gothic"/>
          <w:i w:val="0"/>
          <w:sz w:val="22"/>
        </w:rPr>
      </w:pPr>
      <w:r w:rsidRPr="00F96BC9">
        <w:rPr>
          <w:rFonts w:ascii="Century Gothic" w:hAnsi="Century Gothic"/>
          <w:i w:val="0"/>
          <w:sz w:val="22"/>
        </w:rPr>
        <w:t>Rose Spring</w:t>
      </w:r>
    </w:p>
    <w:p w14:paraId="05C098F4" w14:textId="77777777" w:rsidR="00374821" w:rsidRPr="00F96BC9" w:rsidRDefault="00374821" w:rsidP="00374821">
      <w:pPr>
        <w:pStyle w:val="ListParagraph"/>
        <w:spacing w:line="276" w:lineRule="auto"/>
        <w:ind w:left="1571" w:firstLine="0"/>
        <w:jc w:val="both"/>
        <w:rPr>
          <w:rFonts w:ascii="Century Gothic" w:hAnsi="Century Gothic"/>
          <w:i w:val="0"/>
          <w:sz w:val="22"/>
        </w:rPr>
      </w:pPr>
    </w:p>
    <w:p w14:paraId="312DDD02" w14:textId="69A94F1E" w:rsidR="00374821" w:rsidRPr="00F96BC9" w:rsidRDefault="00374821" w:rsidP="009F34FF">
      <w:pPr>
        <w:pStyle w:val="ListParagraph"/>
        <w:numPr>
          <w:ilvl w:val="0"/>
          <w:numId w:val="31"/>
        </w:numPr>
        <w:spacing w:line="276" w:lineRule="auto"/>
        <w:jc w:val="both"/>
        <w:rPr>
          <w:rFonts w:ascii="Century Gothic" w:hAnsi="Century Gothic"/>
          <w:i w:val="0"/>
          <w:sz w:val="22"/>
        </w:rPr>
      </w:pPr>
      <w:r w:rsidRPr="00F96BC9">
        <w:rPr>
          <w:rFonts w:ascii="Century Gothic" w:hAnsi="Century Gothic"/>
          <w:i w:val="0"/>
          <w:sz w:val="22"/>
        </w:rPr>
        <w:t>Annotto Bay Division</w:t>
      </w:r>
    </w:p>
    <w:p w14:paraId="48B883E9" w14:textId="11224BB6" w:rsidR="00374821" w:rsidRPr="00F96BC9" w:rsidRDefault="00374821" w:rsidP="009F34FF">
      <w:pPr>
        <w:pStyle w:val="ListParagraph"/>
        <w:numPr>
          <w:ilvl w:val="0"/>
          <w:numId w:val="33"/>
        </w:numPr>
        <w:spacing w:line="276" w:lineRule="auto"/>
        <w:jc w:val="both"/>
        <w:rPr>
          <w:rFonts w:ascii="Century Gothic" w:hAnsi="Century Gothic"/>
          <w:i w:val="0"/>
          <w:sz w:val="22"/>
        </w:rPr>
      </w:pPr>
      <w:r w:rsidRPr="00F96BC9">
        <w:rPr>
          <w:rFonts w:ascii="Century Gothic" w:hAnsi="Century Gothic"/>
          <w:i w:val="0"/>
          <w:sz w:val="22"/>
        </w:rPr>
        <w:t xml:space="preserve">Gray’s Inn </w:t>
      </w:r>
    </w:p>
    <w:p w14:paraId="43939E07" w14:textId="22CB26CE" w:rsidR="00374821" w:rsidRPr="00F96BC9" w:rsidRDefault="00374821" w:rsidP="009F34FF">
      <w:pPr>
        <w:pStyle w:val="ListParagraph"/>
        <w:numPr>
          <w:ilvl w:val="0"/>
          <w:numId w:val="33"/>
        </w:numPr>
        <w:spacing w:line="276" w:lineRule="auto"/>
        <w:jc w:val="both"/>
        <w:rPr>
          <w:rFonts w:ascii="Century Gothic" w:hAnsi="Century Gothic"/>
          <w:i w:val="0"/>
          <w:sz w:val="22"/>
        </w:rPr>
      </w:pPr>
      <w:r w:rsidRPr="00F96BC9">
        <w:rPr>
          <w:rFonts w:ascii="Century Gothic" w:hAnsi="Century Gothic"/>
          <w:i w:val="0"/>
          <w:sz w:val="22"/>
        </w:rPr>
        <w:t>Long Road</w:t>
      </w:r>
    </w:p>
    <w:p w14:paraId="6BBF3E6F" w14:textId="669C77B0" w:rsidR="00374821" w:rsidRPr="00F96BC9" w:rsidRDefault="00374821" w:rsidP="009F34FF">
      <w:pPr>
        <w:pStyle w:val="ListParagraph"/>
        <w:numPr>
          <w:ilvl w:val="0"/>
          <w:numId w:val="33"/>
        </w:numPr>
        <w:spacing w:line="276" w:lineRule="auto"/>
        <w:jc w:val="both"/>
        <w:rPr>
          <w:rFonts w:ascii="Century Gothic" w:hAnsi="Century Gothic"/>
          <w:i w:val="0"/>
          <w:sz w:val="22"/>
        </w:rPr>
      </w:pPr>
      <w:r w:rsidRPr="00F96BC9">
        <w:rPr>
          <w:rFonts w:ascii="Century Gothic" w:hAnsi="Century Gothic"/>
          <w:i w:val="0"/>
          <w:sz w:val="22"/>
        </w:rPr>
        <w:t>Gibraltar</w:t>
      </w:r>
    </w:p>
    <w:p w14:paraId="1BA88663" w14:textId="77777777" w:rsidR="00374821" w:rsidRPr="00F96BC9" w:rsidRDefault="00374821" w:rsidP="00374821">
      <w:pPr>
        <w:spacing w:line="276" w:lineRule="auto"/>
        <w:jc w:val="both"/>
        <w:rPr>
          <w:rFonts w:ascii="Century Gothic" w:hAnsi="Century Gothic"/>
          <w:i w:val="0"/>
          <w:sz w:val="22"/>
        </w:rPr>
      </w:pPr>
    </w:p>
    <w:p w14:paraId="799783F9" w14:textId="7F51BAA1" w:rsidR="00374821" w:rsidRPr="00F96BC9" w:rsidRDefault="00374821" w:rsidP="009F34FF">
      <w:pPr>
        <w:pStyle w:val="ListParagraph"/>
        <w:numPr>
          <w:ilvl w:val="0"/>
          <w:numId w:val="31"/>
        </w:numPr>
        <w:spacing w:line="276" w:lineRule="auto"/>
        <w:jc w:val="both"/>
        <w:rPr>
          <w:rFonts w:ascii="Century Gothic" w:hAnsi="Century Gothic"/>
          <w:i w:val="0"/>
          <w:sz w:val="22"/>
        </w:rPr>
      </w:pPr>
      <w:r w:rsidRPr="00F96BC9">
        <w:rPr>
          <w:rFonts w:ascii="Century Gothic" w:hAnsi="Century Gothic"/>
          <w:i w:val="0"/>
          <w:sz w:val="22"/>
        </w:rPr>
        <w:t>Islington Division</w:t>
      </w:r>
    </w:p>
    <w:p w14:paraId="565B156C" w14:textId="1996E79E" w:rsidR="00374821" w:rsidRPr="00F96BC9" w:rsidRDefault="00374821" w:rsidP="009F34FF">
      <w:pPr>
        <w:pStyle w:val="ListParagraph"/>
        <w:numPr>
          <w:ilvl w:val="0"/>
          <w:numId w:val="34"/>
        </w:numPr>
        <w:spacing w:line="276" w:lineRule="auto"/>
        <w:jc w:val="both"/>
        <w:rPr>
          <w:rFonts w:ascii="Century Gothic" w:hAnsi="Century Gothic"/>
          <w:i w:val="0"/>
          <w:sz w:val="22"/>
        </w:rPr>
      </w:pPr>
      <w:r w:rsidRPr="00F96BC9">
        <w:rPr>
          <w:rFonts w:ascii="Century Gothic" w:hAnsi="Century Gothic"/>
          <w:i w:val="0"/>
          <w:sz w:val="22"/>
        </w:rPr>
        <w:t>Come Backticket</w:t>
      </w:r>
    </w:p>
    <w:p w14:paraId="15FBC67D" w14:textId="7639DC40" w:rsidR="00374821" w:rsidRPr="00F96BC9" w:rsidRDefault="00374821" w:rsidP="009F34FF">
      <w:pPr>
        <w:pStyle w:val="ListParagraph"/>
        <w:numPr>
          <w:ilvl w:val="0"/>
          <w:numId w:val="34"/>
        </w:numPr>
        <w:spacing w:line="276" w:lineRule="auto"/>
        <w:jc w:val="both"/>
        <w:rPr>
          <w:rFonts w:ascii="Century Gothic" w:hAnsi="Century Gothic"/>
          <w:i w:val="0"/>
          <w:sz w:val="22"/>
        </w:rPr>
      </w:pPr>
      <w:r w:rsidRPr="00F96BC9">
        <w:rPr>
          <w:rFonts w:ascii="Century Gothic" w:hAnsi="Century Gothic"/>
          <w:i w:val="0"/>
          <w:sz w:val="22"/>
        </w:rPr>
        <w:t>Barrette Spring</w:t>
      </w:r>
    </w:p>
    <w:p w14:paraId="5C767582" w14:textId="2A0CA765" w:rsidR="00374821" w:rsidRPr="00F96BC9" w:rsidRDefault="00374821" w:rsidP="009F34FF">
      <w:pPr>
        <w:pStyle w:val="ListParagraph"/>
        <w:numPr>
          <w:ilvl w:val="0"/>
          <w:numId w:val="34"/>
        </w:numPr>
        <w:spacing w:line="276" w:lineRule="auto"/>
        <w:jc w:val="both"/>
        <w:rPr>
          <w:rFonts w:ascii="Century Gothic" w:hAnsi="Century Gothic"/>
          <w:i w:val="0"/>
          <w:sz w:val="22"/>
        </w:rPr>
      </w:pPr>
      <w:r w:rsidRPr="00F96BC9">
        <w:rPr>
          <w:rFonts w:ascii="Century Gothic" w:hAnsi="Century Gothic"/>
          <w:i w:val="0"/>
          <w:sz w:val="22"/>
        </w:rPr>
        <w:t>Nutfield</w:t>
      </w:r>
    </w:p>
    <w:p w14:paraId="1B33B753" w14:textId="427EA907" w:rsidR="00374821" w:rsidRPr="00F96BC9" w:rsidRDefault="00374821" w:rsidP="009F34FF">
      <w:pPr>
        <w:pStyle w:val="ListParagraph"/>
        <w:numPr>
          <w:ilvl w:val="0"/>
          <w:numId w:val="34"/>
        </w:numPr>
        <w:spacing w:line="276" w:lineRule="auto"/>
        <w:jc w:val="both"/>
        <w:rPr>
          <w:rFonts w:ascii="Century Gothic" w:hAnsi="Century Gothic"/>
          <w:i w:val="0"/>
          <w:sz w:val="22"/>
        </w:rPr>
      </w:pPr>
      <w:r w:rsidRPr="00F96BC9">
        <w:rPr>
          <w:rFonts w:ascii="Century Gothic" w:hAnsi="Century Gothic"/>
          <w:i w:val="0"/>
          <w:sz w:val="22"/>
        </w:rPr>
        <w:t>Heywood Spring</w:t>
      </w:r>
    </w:p>
    <w:p w14:paraId="24C3827B" w14:textId="045AF423" w:rsidR="00846CCD" w:rsidRPr="00F96BC9" w:rsidRDefault="00846CCD" w:rsidP="009F34FF">
      <w:pPr>
        <w:pStyle w:val="ListParagraph"/>
        <w:numPr>
          <w:ilvl w:val="0"/>
          <w:numId w:val="34"/>
        </w:numPr>
        <w:spacing w:line="276" w:lineRule="auto"/>
        <w:jc w:val="both"/>
        <w:rPr>
          <w:rFonts w:ascii="Century Gothic" w:hAnsi="Century Gothic"/>
          <w:i w:val="0"/>
          <w:sz w:val="22"/>
        </w:rPr>
      </w:pPr>
      <w:r w:rsidRPr="00F96BC9">
        <w:rPr>
          <w:rFonts w:ascii="Century Gothic" w:hAnsi="Century Gothic"/>
          <w:i w:val="0"/>
          <w:sz w:val="22"/>
        </w:rPr>
        <w:t>Denton’s Corner</w:t>
      </w:r>
    </w:p>
    <w:p w14:paraId="0D6DB090" w14:textId="77777777" w:rsidR="00846CCD" w:rsidRPr="00F96BC9" w:rsidRDefault="00846CCD" w:rsidP="00846CCD">
      <w:pPr>
        <w:pStyle w:val="ListParagraph"/>
        <w:spacing w:line="276" w:lineRule="auto"/>
        <w:ind w:left="1440" w:firstLine="0"/>
        <w:jc w:val="both"/>
        <w:rPr>
          <w:rFonts w:ascii="Century Gothic" w:hAnsi="Century Gothic"/>
          <w:i w:val="0"/>
          <w:sz w:val="22"/>
        </w:rPr>
      </w:pPr>
    </w:p>
    <w:p w14:paraId="06C9BCC1" w14:textId="0AFD1E84" w:rsidR="00846CCD" w:rsidRPr="00F96BC9" w:rsidRDefault="00846CCD" w:rsidP="009F34FF">
      <w:pPr>
        <w:pStyle w:val="ListParagraph"/>
        <w:numPr>
          <w:ilvl w:val="0"/>
          <w:numId w:val="31"/>
        </w:numPr>
        <w:spacing w:line="276" w:lineRule="auto"/>
        <w:jc w:val="both"/>
        <w:rPr>
          <w:rFonts w:ascii="Century Gothic" w:hAnsi="Century Gothic"/>
          <w:i w:val="0"/>
          <w:sz w:val="22"/>
        </w:rPr>
      </w:pPr>
      <w:r w:rsidRPr="00F96BC9">
        <w:rPr>
          <w:rFonts w:ascii="Century Gothic" w:hAnsi="Century Gothic"/>
          <w:i w:val="0"/>
          <w:sz w:val="22"/>
        </w:rPr>
        <w:t>Belfield Division</w:t>
      </w:r>
    </w:p>
    <w:p w14:paraId="2E78785D" w14:textId="2B0096DE" w:rsidR="00374821" w:rsidRPr="00F96BC9" w:rsidRDefault="00846CCD" w:rsidP="009F34FF">
      <w:pPr>
        <w:pStyle w:val="ListParagraph"/>
        <w:numPr>
          <w:ilvl w:val="0"/>
          <w:numId w:val="35"/>
        </w:numPr>
        <w:spacing w:line="276" w:lineRule="auto"/>
        <w:jc w:val="both"/>
        <w:rPr>
          <w:rFonts w:ascii="Century Gothic" w:hAnsi="Century Gothic"/>
          <w:i w:val="0"/>
          <w:sz w:val="22"/>
        </w:rPr>
      </w:pPr>
      <w:r w:rsidRPr="00F96BC9">
        <w:rPr>
          <w:rFonts w:ascii="Century Gothic" w:hAnsi="Century Gothic"/>
          <w:i w:val="0"/>
          <w:sz w:val="22"/>
        </w:rPr>
        <w:t>Rosemont Spring (Upper)</w:t>
      </w:r>
    </w:p>
    <w:p w14:paraId="441B4713" w14:textId="77777777" w:rsidR="00846CCD" w:rsidRDefault="00846CCD" w:rsidP="00846CCD">
      <w:pPr>
        <w:spacing w:line="276" w:lineRule="auto"/>
        <w:jc w:val="both"/>
        <w:rPr>
          <w:rFonts w:ascii="Century Gothic" w:hAnsi="Century Gothic"/>
          <w:i w:val="0"/>
          <w:sz w:val="22"/>
        </w:rPr>
      </w:pPr>
    </w:p>
    <w:p w14:paraId="1DBE4519" w14:textId="77777777" w:rsidR="00F96BC9" w:rsidRPr="00F96BC9" w:rsidRDefault="00F96BC9" w:rsidP="00846CCD">
      <w:pPr>
        <w:spacing w:line="276" w:lineRule="auto"/>
        <w:jc w:val="both"/>
        <w:rPr>
          <w:rFonts w:ascii="Century Gothic" w:hAnsi="Century Gothic"/>
          <w:i w:val="0"/>
          <w:sz w:val="22"/>
        </w:rPr>
      </w:pPr>
    </w:p>
    <w:p w14:paraId="784AD17B" w14:textId="59862BEB" w:rsidR="00846CCD" w:rsidRPr="00F96BC9" w:rsidRDefault="00846CCD" w:rsidP="009F34FF">
      <w:pPr>
        <w:pStyle w:val="ListParagraph"/>
        <w:numPr>
          <w:ilvl w:val="0"/>
          <w:numId w:val="31"/>
        </w:numPr>
        <w:spacing w:line="276" w:lineRule="auto"/>
        <w:jc w:val="both"/>
        <w:rPr>
          <w:rFonts w:ascii="Century Gothic" w:hAnsi="Century Gothic"/>
          <w:i w:val="0"/>
          <w:sz w:val="22"/>
        </w:rPr>
      </w:pPr>
      <w:r w:rsidRPr="00F96BC9">
        <w:rPr>
          <w:rFonts w:ascii="Century Gothic" w:hAnsi="Century Gothic"/>
          <w:i w:val="0"/>
          <w:sz w:val="22"/>
        </w:rPr>
        <w:lastRenderedPageBreak/>
        <w:t>Hampstead Division</w:t>
      </w:r>
    </w:p>
    <w:p w14:paraId="5277D07D" w14:textId="3C2DD7E6" w:rsidR="00846CCD" w:rsidRPr="00F96BC9" w:rsidRDefault="00846CCD" w:rsidP="009F34FF">
      <w:pPr>
        <w:pStyle w:val="ListParagraph"/>
        <w:numPr>
          <w:ilvl w:val="0"/>
          <w:numId w:val="35"/>
        </w:numPr>
        <w:spacing w:line="276" w:lineRule="auto"/>
        <w:jc w:val="both"/>
        <w:rPr>
          <w:rFonts w:ascii="Century Gothic" w:hAnsi="Century Gothic"/>
          <w:i w:val="0"/>
          <w:sz w:val="22"/>
        </w:rPr>
      </w:pPr>
      <w:r w:rsidRPr="00F96BC9">
        <w:rPr>
          <w:rFonts w:ascii="Century Gothic" w:hAnsi="Century Gothic"/>
          <w:i w:val="0"/>
          <w:sz w:val="22"/>
        </w:rPr>
        <w:t>Preston</w:t>
      </w:r>
    </w:p>
    <w:p w14:paraId="7E8718BE" w14:textId="77777777" w:rsidR="00B441BE" w:rsidRPr="00F96BC9" w:rsidRDefault="00B441BE" w:rsidP="00B441BE">
      <w:pPr>
        <w:jc w:val="both"/>
        <w:rPr>
          <w:rFonts w:ascii="Century Gothic" w:hAnsi="Century Gothic"/>
          <w:b/>
          <w:i w:val="0"/>
          <w:sz w:val="22"/>
          <w:u w:val="single"/>
        </w:rPr>
      </w:pPr>
    </w:p>
    <w:p w14:paraId="76A2D36D" w14:textId="71A84525" w:rsidR="00763F16" w:rsidRPr="00763F16" w:rsidRDefault="00763F16" w:rsidP="00F96BC9">
      <w:pPr>
        <w:ind w:left="0" w:firstLine="0"/>
        <w:jc w:val="both"/>
        <w:rPr>
          <w:rFonts w:ascii="Century Gothic" w:hAnsi="Century Gothic"/>
          <w:i w:val="0"/>
        </w:rPr>
      </w:pPr>
      <w:r w:rsidRPr="00763F16">
        <w:rPr>
          <w:rFonts w:ascii="Century Gothic" w:hAnsi="Century Gothic"/>
          <w:i w:val="0"/>
        </w:rPr>
        <w:t xml:space="preserve">The Chairperson </w:t>
      </w:r>
      <w:r>
        <w:rPr>
          <w:rFonts w:ascii="Century Gothic" w:hAnsi="Century Gothic"/>
          <w:i w:val="0"/>
        </w:rPr>
        <w:t xml:space="preserve">said a list was already sent to Rural Water and that </w:t>
      </w:r>
      <w:r w:rsidR="001031FF">
        <w:rPr>
          <w:rFonts w:ascii="Century Gothic" w:hAnsi="Century Gothic"/>
          <w:i w:val="0"/>
        </w:rPr>
        <w:t xml:space="preserve">this </w:t>
      </w:r>
      <w:r>
        <w:rPr>
          <w:rFonts w:ascii="Century Gothic" w:hAnsi="Century Gothic"/>
          <w:i w:val="0"/>
        </w:rPr>
        <w:t>additional list would</w:t>
      </w:r>
      <w:r w:rsidR="001031FF">
        <w:rPr>
          <w:rFonts w:ascii="Century Gothic" w:hAnsi="Century Gothic"/>
          <w:i w:val="0"/>
        </w:rPr>
        <w:t xml:space="preserve"> </w:t>
      </w:r>
      <w:r>
        <w:rPr>
          <w:rFonts w:ascii="Century Gothic" w:hAnsi="Century Gothic"/>
          <w:i w:val="0"/>
        </w:rPr>
        <w:t>also be sent.</w:t>
      </w:r>
      <w:r w:rsidR="001031FF">
        <w:rPr>
          <w:rFonts w:ascii="Century Gothic" w:hAnsi="Century Gothic"/>
          <w:i w:val="0"/>
        </w:rPr>
        <w:t xml:space="preserve"> </w:t>
      </w:r>
      <w:r w:rsidR="001031FF" w:rsidRPr="00F96BC9">
        <w:rPr>
          <w:rFonts w:ascii="Century Gothic" w:hAnsi="Century Gothic"/>
          <w:b/>
          <w:i w:val="0"/>
        </w:rPr>
        <w:t>ACTION:  ACEO to transmit list to Rural Water</w:t>
      </w:r>
    </w:p>
    <w:p w14:paraId="5F95F36F" w14:textId="77777777" w:rsidR="00763F16" w:rsidRDefault="00763F16" w:rsidP="00B441BE">
      <w:pPr>
        <w:jc w:val="both"/>
        <w:rPr>
          <w:rFonts w:ascii="Century Gothic" w:hAnsi="Century Gothic"/>
          <w:b/>
          <w:i w:val="0"/>
          <w:u w:val="single"/>
        </w:rPr>
      </w:pPr>
    </w:p>
    <w:p w14:paraId="2E65B561" w14:textId="5672A777" w:rsidR="0078504C" w:rsidRPr="007E40E8" w:rsidRDefault="006A16F7" w:rsidP="009F34FF">
      <w:pPr>
        <w:pStyle w:val="ListParagraph"/>
        <w:numPr>
          <w:ilvl w:val="0"/>
          <w:numId w:val="30"/>
        </w:numPr>
        <w:ind w:left="851" w:hanging="491"/>
        <w:jc w:val="both"/>
        <w:rPr>
          <w:rFonts w:ascii="Century Gothic" w:hAnsi="Century Gothic"/>
          <w:b/>
          <w:i w:val="0"/>
          <w:u w:val="single"/>
        </w:rPr>
      </w:pPr>
      <w:r w:rsidRPr="006A16F7">
        <w:rPr>
          <w:rFonts w:ascii="Century Gothic" w:hAnsi="Century Gothic"/>
          <w:b/>
          <w:i w:val="0"/>
          <w:u w:val="single"/>
        </w:rPr>
        <w:t xml:space="preserve">DONATION OF </w:t>
      </w:r>
      <w:r w:rsidR="009746B0" w:rsidRPr="007E40E8">
        <w:rPr>
          <w:rFonts w:ascii="Century Gothic" w:hAnsi="Century Gothic"/>
          <w:b/>
          <w:i w:val="0"/>
          <w:u w:val="single"/>
        </w:rPr>
        <w:t>GARBAGE</w:t>
      </w:r>
      <w:r w:rsidR="0078504C" w:rsidRPr="007E40E8">
        <w:rPr>
          <w:rFonts w:ascii="Century Gothic" w:hAnsi="Century Gothic"/>
          <w:b/>
          <w:i w:val="0"/>
          <w:u w:val="single"/>
        </w:rPr>
        <w:t xml:space="preserve"> DRUMS</w:t>
      </w:r>
      <w:r w:rsidR="005D566B">
        <w:rPr>
          <w:rFonts w:ascii="Century Gothic" w:hAnsi="Century Gothic"/>
          <w:b/>
          <w:i w:val="0"/>
          <w:u w:val="single"/>
        </w:rPr>
        <w:t xml:space="preserve"> – FROM TPDCO</w:t>
      </w:r>
    </w:p>
    <w:p w14:paraId="0EEC0835" w14:textId="77777777" w:rsidR="0078504C" w:rsidRDefault="0078504C" w:rsidP="00BA49E1">
      <w:pPr>
        <w:jc w:val="both"/>
        <w:rPr>
          <w:rFonts w:ascii="Century Gothic" w:hAnsi="Century Gothic"/>
          <w:b/>
          <w:i w:val="0"/>
          <w:u w:val="single"/>
        </w:rPr>
      </w:pPr>
    </w:p>
    <w:p w14:paraId="7568B5DF" w14:textId="5F719A3F" w:rsidR="00195523" w:rsidRDefault="00195523" w:rsidP="00195523">
      <w:pPr>
        <w:ind w:left="0" w:firstLine="0"/>
        <w:jc w:val="both"/>
        <w:rPr>
          <w:rFonts w:ascii="Century Gothic" w:hAnsi="Century Gothic"/>
          <w:i w:val="0"/>
        </w:rPr>
      </w:pPr>
      <w:r>
        <w:rPr>
          <w:rFonts w:ascii="Century Gothic" w:hAnsi="Century Gothic"/>
          <w:i w:val="0"/>
        </w:rPr>
        <w:t xml:space="preserve">The Chairperson </w:t>
      </w:r>
      <w:r w:rsidR="001031FF">
        <w:rPr>
          <w:rFonts w:ascii="Century Gothic" w:hAnsi="Century Gothic"/>
          <w:i w:val="0"/>
        </w:rPr>
        <w:t>advised</w:t>
      </w:r>
      <w:r>
        <w:rPr>
          <w:rFonts w:ascii="Century Gothic" w:hAnsi="Century Gothic"/>
          <w:i w:val="0"/>
        </w:rPr>
        <w:t xml:space="preserve"> that the receptacles for Port Maria were installed; that he had met with the Councillors and the locations were decided on. He said the Councillors for the Annotto Bay and Oracabessa Divisions need to pay keen attention to the garbage issue and have the receptacles installed as soon as possible.</w:t>
      </w:r>
    </w:p>
    <w:p w14:paraId="4D161EBA" w14:textId="77777777" w:rsidR="00195523" w:rsidRDefault="00195523" w:rsidP="00BA49E1">
      <w:pPr>
        <w:jc w:val="both"/>
        <w:rPr>
          <w:rFonts w:ascii="Century Gothic" w:hAnsi="Century Gothic"/>
          <w:i w:val="0"/>
        </w:rPr>
      </w:pPr>
    </w:p>
    <w:p w14:paraId="43F204EE" w14:textId="77777777" w:rsidR="007D573F" w:rsidRDefault="007D573F" w:rsidP="007D573F">
      <w:pPr>
        <w:jc w:val="both"/>
        <w:rPr>
          <w:rFonts w:ascii="Century Gothic" w:hAnsi="Century Gothic"/>
          <w:i w:val="0"/>
        </w:rPr>
      </w:pPr>
      <w:r>
        <w:rPr>
          <w:rFonts w:ascii="Century Gothic" w:hAnsi="Century Gothic"/>
          <w:i w:val="0"/>
        </w:rPr>
        <w:t>Councillor Freeman reminded that one should be installed at the Robert Schuman</w:t>
      </w:r>
    </w:p>
    <w:p w14:paraId="02B8F9CF" w14:textId="42621F59" w:rsidR="007D573F" w:rsidRPr="00F96BC9" w:rsidRDefault="007D573F" w:rsidP="00F96BC9">
      <w:pPr>
        <w:ind w:left="0" w:firstLine="0"/>
        <w:jc w:val="both"/>
        <w:rPr>
          <w:rFonts w:ascii="Century Gothic" w:hAnsi="Century Gothic"/>
          <w:b/>
          <w:i w:val="0"/>
        </w:rPr>
      </w:pPr>
      <w:r>
        <w:rPr>
          <w:rFonts w:ascii="Century Gothic" w:hAnsi="Century Gothic"/>
          <w:i w:val="0"/>
        </w:rPr>
        <w:t>Roundabout.</w:t>
      </w:r>
      <w:r w:rsidR="001031FF">
        <w:rPr>
          <w:rFonts w:ascii="Century Gothic" w:hAnsi="Century Gothic"/>
          <w:i w:val="0"/>
        </w:rPr>
        <w:t xml:space="preserve"> </w:t>
      </w:r>
      <w:r w:rsidR="00D8282D">
        <w:rPr>
          <w:rFonts w:ascii="Century Gothic" w:hAnsi="Century Gothic"/>
          <w:i w:val="0"/>
        </w:rPr>
        <w:tab/>
      </w:r>
      <w:r w:rsidR="00D8282D">
        <w:rPr>
          <w:rFonts w:ascii="Century Gothic" w:hAnsi="Century Gothic"/>
          <w:i w:val="0"/>
        </w:rPr>
        <w:tab/>
      </w:r>
      <w:r w:rsidRPr="00F96BC9">
        <w:rPr>
          <w:rFonts w:ascii="Century Gothic" w:hAnsi="Century Gothic"/>
          <w:b/>
          <w:i w:val="0"/>
        </w:rPr>
        <w:t>Noted.</w:t>
      </w:r>
    </w:p>
    <w:p w14:paraId="0F731BB2" w14:textId="77777777" w:rsidR="00B53557" w:rsidRDefault="00B53557" w:rsidP="007D573F">
      <w:pPr>
        <w:jc w:val="both"/>
        <w:rPr>
          <w:rFonts w:ascii="Century Gothic" w:hAnsi="Century Gothic"/>
          <w:i w:val="0"/>
        </w:rPr>
      </w:pPr>
    </w:p>
    <w:p w14:paraId="0CBE0B77" w14:textId="77777777" w:rsidR="00B53557" w:rsidRDefault="00B53557" w:rsidP="007D573F">
      <w:pPr>
        <w:jc w:val="both"/>
        <w:rPr>
          <w:rFonts w:ascii="Century Gothic" w:hAnsi="Century Gothic"/>
          <w:i w:val="0"/>
        </w:rPr>
      </w:pPr>
      <w:r>
        <w:rPr>
          <w:rFonts w:ascii="Century Gothic" w:hAnsi="Century Gothic"/>
          <w:i w:val="0"/>
        </w:rPr>
        <w:t>Councillor Hudson suggested that the bags be placed inside the bins that were in the</w:t>
      </w:r>
    </w:p>
    <w:p w14:paraId="4DFA4099" w14:textId="21C93CF9" w:rsidR="00B53557" w:rsidRDefault="00B53557" w:rsidP="007D573F">
      <w:pPr>
        <w:jc w:val="both"/>
        <w:rPr>
          <w:rFonts w:ascii="Century Gothic" w:hAnsi="Century Gothic"/>
          <w:i w:val="0"/>
        </w:rPr>
      </w:pPr>
      <w:r>
        <w:rPr>
          <w:rFonts w:ascii="Century Gothic" w:hAnsi="Century Gothic"/>
          <w:i w:val="0"/>
        </w:rPr>
        <w:t>receptacles.</w:t>
      </w:r>
    </w:p>
    <w:p w14:paraId="4034E480" w14:textId="77777777" w:rsidR="00B53557" w:rsidRDefault="00B53557" w:rsidP="007D573F">
      <w:pPr>
        <w:jc w:val="both"/>
        <w:rPr>
          <w:rFonts w:ascii="Century Gothic" w:hAnsi="Century Gothic"/>
          <w:i w:val="0"/>
        </w:rPr>
      </w:pPr>
    </w:p>
    <w:p w14:paraId="2A0765DB" w14:textId="77777777" w:rsidR="0023410F" w:rsidRDefault="00B53557" w:rsidP="007D573F">
      <w:pPr>
        <w:jc w:val="both"/>
        <w:rPr>
          <w:rFonts w:ascii="Century Gothic" w:hAnsi="Century Gothic"/>
          <w:i w:val="0"/>
        </w:rPr>
      </w:pPr>
      <w:r>
        <w:rPr>
          <w:rFonts w:ascii="Century Gothic" w:hAnsi="Century Gothic"/>
          <w:i w:val="0"/>
        </w:rPr>
        <w:t xml:space="preserve">The Chief Engineering Officer </w:t>
      </w:r>
      <w:r w:rsidR="0023410F">
        <w:rPr>
          <w:rFonts w:ascii="Century Gothic" w:hAnsi="Century Gothic"/>
          <w:i w:val="0"/>
        </w:rPr>
        <w:t>informed that the bins were designed to make disposal of</w:t>
      </w:r>
    </w:p>
    <w:p w14:paraId="25ECD48B" w14:textId="77777777" w:rsidR="0023410F" w:rsidRDefault="0023410F" w:rsidP="007D573F">
      <w:pPr>
        <w:jc w:val="both"/>
        <w:rPr>
          <w:rFonts w:ascii="Century Gothic" w:hAnsi="Century Gothic"/>
          <w:i w:val="0"/>
        </w:rPr>
      </w:pPr>
      <w:r>
        <w:rPr>
          <w:rFonts w:ascii="Century Gothic" w:hAnsi="Century Gothic"/>
          <w:i w:val="0"/>
        </w:rPr>
        <w:t>the garbage easier however, for volume he thought it would be better for the bins to be</w:t>
      </w:r>
    </w:p>
    <w:p w14:paraId="482EE1FF" w14:textId="0A65D50C" w:rsidR="00B53557" w:rsidRDefault="0023410F" w:rsidP="007D573F">
      <w:pPr>
        <w:jc w:val="both"/>
        <w:rPr>
          <w:rFonts w:ascii="Century Gothic" w:hAnsi="Century Gothic"/>
          <w:i w:val="0"/>
        </w:rPr>
      </w:pPr>
      <w:r>
        <w:rPr>
          <w:rFonts w:ascii="Century Gothic" w:hAnsi="Century Gothic"/>
          <w:i w:val="0"/>
        </w:rPr>
        <w:t>removed</w:t>
      </w:r>
      <w:r w:rsidR="00271144">
        <w:rPr>
          <w:rFonts w:ascii="Century Gothic" w:hAnsi="Century Gothic"/>
          <w:i w:val="0"/>
        </w:rPr>
        <w:t xml:space="preserve"> as the bags could hold much more.</w:t>
      </w:r>
    </w:p>
    <w:p w14:paraId="23CA677F" w14:textId="77777777" w:rsidR="0023410F" w:rsidRDefault="0023410F" w:rsidP="007D573F">
      <w:pPr>
        <w:jc w:val="both"/>
        <w:rPr>
          <w:rFonts w:ascii="Century Gothic" w:hAnsi="Century Gothic"/>
          <w:i w:val="0"/>
        </w:rPr>
      </w:pPr>
    </w:p>
    <w:p w14:paraId="26F13753" w14:textId="52819639" w:rsidR="0023410F" w:rsidRDefault="0023410F" w:rsidP="00D02D01">
      <w:pPr>
        <w:ind w:left="0" w:firstLine="0"/>
        <w:jc w:val="both"/>
        <w:rPr>
          <w:rFonts w:ascii="Century Gothic" w:hAnsi="Century Gothic"/>
          <w:i w:val="0"/>
        </w:rPr>
      </w:pPr>
      <w:r>
        <w:rPr>
          <w:rFonts w:ascii="Century Gothic" w:hAnsi="Century Gothic"/>
          <w:i w:val="0"/>
        </w:rPr>
        <w:t xml:space="preserve">It was also noted that the bins were removed as they </w:t>
      </w:r>
      <w:r w:rsidR="00F116BB">
        <w:rPr>
          <w:rFonts w:ascii="Century Gothic" w:hAnsi="Century Gothic"/>
          <w:i w:val="0"/>
        </w:rPr>
        <w:t xml:space="preserve">were </w:t>
      </w:r>
      <w:r>
        <w:rPr>
          <w:rFonts w:ascii="Century Gothic" w:hAnsi="Century Gothic"/>
          <w:i w:val="0"/>
        </w:rPr>
        <w:t xml:space="preserve">stolen from </w:t>
      </w:r>
      <w:r w:rsidR="00D02D01">
        <w:rPr>
          <w:rFonts w:ascii="Century Gothic" w:hAnsi="Century Gothic"/>
          <w:i w:val="0"/>
        </w:rPr>
        <w:t>other locations in the past.</w:t>
      </w:r>
      <w:r>
        <w:rPr>
          <w:rFonts w:ascii="Century Gothic" w:hAnsi="Century Gothic"/>
          <w:i w:val="0"/>
        </w:rPr>
        <w:t xml:space="preserve"> </w:t>
      </w:r>
    </w:p>
    <w:p w14:paraId="06B415FE" w14:textId="77777777" w:rsidR="00FF7645" w:rsidRDefault="00FF7645" w:rsidP="00D02D01">
      <w:pPr>
        <w:ind w:left="0" w:firstLine="0"/>
        <w:jc w:val="both"/>
        <w:rPr>
          <w:rFonts w:ascii="Century Gothic" w:hAnsi="Century Gothic"/>
          <w:i w:val="0"/>
        </w:rPr>
      </w:pPr>
    </w:p>
    <w:p w14:paraId="43671B82" w14:textId="506CF8E0" w:rsidR="007D573F" w:rsidRDefault="00FF7645" w:rsidP="00680CC0">
      <w:pPr>
        <w:ind w:left="0" w:firstLine="0"/>
        <w:jc w:val="both"/>
        <w:rPr>
          <w:rFonts w:ascii="Century Gothic" w:hAnsi="Century Gothic"/>
          <w:i w:val="0"/>
        </w:rPr>
      </w:pPr>
      <w:r>
        <w:rPr>
          <w:rFonts w:ascii="Century Gothic" w:hAnsi="Century Gothic"/>
          <w:i w:val="0"/>
        </w:rPr>
        <w:t>Councillor Sewell asked that the installation of the bins be extended to Stewart Town as there was also a need</w:t>
      </w:r>
      <w:r w:rsidR="00680CC0">
        <w:rPr>
          <w:rFonts w:ascii="Century Gothic" w:hAnsi="Century Gothic"/>
          <w:i w:val="0"/>
        </w:rPr>
        <w:t>.</w:t>
      </w:r>
    </w:p>
    <w:p w14:paraId="06CA901B" w14:textId="77777777" w:rsidR="00680CC0" w:rsidRDefault="00680CC0" w:rsidP="00680CC0">
      <w:pPr>
        <w:ind w:left="0" w:firstLine="0"/>
        <w:jc w:val="both"/>
        <w:rPr>
          <w:rFonts w:ascii="Century Gothic" w:hAnsi="Century Gothic"/>
          <w:i w:val="0"/>
        </w:rPr>
      </w:pPr>
    </w:p>
    <w:p w14:paraId="24071CA0" w14:textId="49596131" w:rsidR="00680CC0" w:rsidRDefault="00680CC0" w:rsidP="00680CC0">
      <w:pPr>
        <w:ind w:left="0" w:firstLine="0"/>
        <w:jc w:val="both"/>
        <w:rPr>
          <w:rFonts w:ascii="Century Gothic" w:hAnsi="Century Gothic"/>
          <w:i w:val="0"/>
        </w:rPr>
      </w:pPr>
      <w:r>
        <w:rPr>
          <w:rFonts w:ascii="Century Gothic" w:hAnsi="Century Gothic"/>
          <w:i w:val="0"/>
        </w:rPr>
        <w:t xml:space="preserve">The Chairperson reminded that </w:t>
      </w:r>
      <w:r w:rsidR="00F116BB">
        <w:rPr>
          <w:rFonts w:ascii="Century Gothic" w:hAnsi="Century Gothic"/>
          <w:i w:val="0"/>
        </w:rPr>
        <w:t xml:space="preserve">only </w:t>
      </w:r>
      <w:r>
        <w:rPr>
          <w:rFonts w:ascii="Century Gothic" w:hAnsi="Century Gothic"/>
          <w:i w:val="0"/>
        </w:rPr>
        <w:t>twenty bins were received and the locations were already decided. He said if by the next sitting those for Oracabessa were not removed, they should be installed in Stewart Town and Councillor Sewell would then inform of the locations.</w:t>
      </w:r>
      <w:r w:rsidR="00F116BB">
        <w:rPr>
          <w:rFonts w:ascii="Century Gothic" w:hAnsi="Century Gothic"/>
          <w:i w:val="0"/>
        </w:rPr>
        <w:t xml:space="preserve">  </w:t>
      </w:r>
      <w:r w:rsidR="00F116BB">
        <w:rPr>
          <w:rFonts w:ascii="Century Gothic" w:hAnsi="Century Gothic"/>
          <w:i w:val="0"/>
        </w:rPr>
        <w:tab/>
      </w:r>
      <w:r w:rsidR="00F116BB">
        <w:rPr>
          <w:rFonts w:ascii="Century Gothic" w:hAnsi="Century Gothic"/>
          <w:i w:val="0"/>
        </w:rPr>
        <w:tab/>
      </w:r>
      <w:r w:rsidR="00D8282D">
        <w:rPr>
          <w:rFonts w:ascii="Century Gothic" w:hAnsi="Century Gothic"/>
          <w:i w:val="0"/>
        </w:rPr>
        <w:tab/>
      </w:r>
      <w:r w:rsidR="00F116BB" w:rsidRPr="00F96BC9">
        <w:rPr>
          <w:rFonts w:ascii="Century Gothic" w:hAnsi="Century Gothic"/>
          <w:b/>
          <w:i w:val="0"/>
        </w:rPr>
        <w:t>Noted:</w:t>
      </w:r>
    </w:p>
    <w:p w14:paraId="62B3E7FA" w14:textId="77777777" w:rsidR="00680CC0" w:rsidRDefault="00680CC0" w:rsidP="00680CC0">
      <w:pPr>
        <w:ind w:left="0" w:firstLine="0"/>
        <w:jc w:val="both"/>
        <w:rPr>
          <w:rFonts w:ascii="Century Gothic" w:hAnsi="Century Gothic"/>
          <w:i w:val="0"/>
        </w:rPr>
      </w:pPr>
    </w:p>
    <w:p w14:paraId="104F8B1D" w14:textId="70AE7449" w:rsidR="00844FD3" w:rsidRPr="0079360B" w:rsidRDefault="0079360B" w:rsidP="009F34FF">
      <w:pPr>
        <w:pStyle w:val="ListParagraph"/>
        <w:numPr>
          <w:ilvl w:val="0"/>
          <w:numId w:val="30"/>
        </w:numPr>
        <w:jc w:val="both"/>
        <w:rPr>
          <w:rFonts w:ascii="Century Gothic" w:hAnsi="Century Gothic"/>
          <w:b/>
          <w:i w:val="0"/>
          <w:u w:val="single"/>
        </w:rPr>
      </w:pPr>
      <w:r w:rsidRPr="0079360B">
        <w:rPr>
          <w:rFonts w:ascii="Century Gothic" w:hAnsi="Century Gothic"/>
          <w:b/>
          <w:i w:val="0"/>
        </w:rPr>
        <w:t xml:space="preserve">     </w:t>
      </w:r>
      <w:r w:rsidR="00844FD3" w:rsidRPr="0079360B">
        <w:rPr>
          <w:rFonts w:ascii="Century Gothic" w:hAnsi="Century Gothic"/>
          <w:b/>
          <w:i w:val="0"/>
          <w:u w:val="single"/>
        </w:rPr>
        <w:t>GREEN HOUSE PROJECT</w:t>
      </w:r>
      <w:r w:rsidR="00B564A8" w:rsidRPr="0079360B">
        <w:rPr>
          <w:rFonts w:ascii="Century Gothic" w:hAnsi="Century Gothic"/>
          <w:b/>
          <w:i w:val="0"/>
          <w:u w:val="single"/>
        </w:rPr>
        <w:t>/ CONSTRUCTION OF GARBAGE RECEPTACLES</w:t>
      </w:r>
    </w:p>
    <w:p w14:paraId="56989054" w14:textId="77777777" w:rsidR="00844FD3" w:rsidRPr="007E40E8" w:rsidRDefault="00844FD3" w:rsidP="00BA49E1">
      <w:pPr>
        <w:jc w:val="both"/>
        <w:rPr>
          <w:rFonts w:ascii="Century Gothic" w:hAnsi="Century Gothic"/>
          <w:b/>
          <w:i w:val="0"/>
          <w:u w:val="single"/>
        </w:rPr>
      </w:pPr>
    </w:p>
    <w:p w14:paraId="7728B1AC" w14:textId="48C8D283" w:rsidR="00D27866" w:rsidRDefault="00634A2B" w:rsidP="0030603D">
      <w:pPr>
        <w:ind w:left="0" w:firstLine="0"/>
        <w:jc w:val="both"/>
        <w:rPr>
          <w:rFonts w:ascii="Century Gothic" w:hAnsi="Century Gothic"/>
          <w:i w:val="0"/>
        </w:rPr>
      </w:pPr>
      <w:r>
        <w:rPr>
          <w:rFonts w:ascii="Century Gothic" w:hAnsi="Century Gothic"/>
          <w:i w:val="0"/>
        </w:rPr>
        <w:t xml:space="preserve">The </w:t>
      </w:r>
      <w:r w:rsidR="00D27866">
        <w:rPr>
          <w:rFonts w:ascii="Century Gothic" w:hAnsi="Century Gothic"/>
          <w:i w:val="0"/>
        </w:rPr>
        <w:t xml:space="preserve">Chief Executive Officer </w:t>
      </w:r>
      <w:r w:rsidR="003C78EC">
        <w:rPr>
          <w:rFonts w:ascii="Century Gothic" w:hAnsi="Century Gothic"/>
          <w:i w:val="0"/>
        </w:rPr>
        <w:t>stated</w:t>
      </w:r>
      <w:r w:rsidR="00D27866">
        <w:rPr>
          <w:rFonts w:ascii="Century Gothic" w:hAnsi="Century Gothic"/>
          <w:i w:val="0"/>
        </w:rPr>
        <w:t xml:space="preserve"> that Mr. Cole, Managing Director of 360 Recycling Manufacturing Company has asked the Corporation to send him photographs and measurements of a skip so that he could design same using the blocks made from plastic bottles.</w:t>
      </w:r>
    </w:p>
    <w:p w14:paraId="3E5DEC17" w14:textId="77777777" w:rsidR="003C78EC" w:rsidRDefault="003C78EC" w:rsidP="0030603D">
      <w:pPr>
        <w:ind w:left="0" w:firstLine="0"/>
        <w:jc w:val="both"/>
        <w:rPr>
          <w:rFonts w:ascii="Century Gothic" w:hAnsi="Century Gothic"/>
          <w:i w:val="0"/>
        </w:rPr>
      </w:pPr>
    </w:p>
    <w:p w14:paraId="1CAC362C" w14:textId="026AB20B" w:rsidR="00DF124C" w:rsidRDefault="003C78EC" w:rsidP="0030603D">
      <w:pPr>
        <w:ind w:left="0" w:firstLine="0"/>
        <w:jc w:val="both"/>
        <w:rPr>
          <w:rFonts w:ascii="Century Gothic" w:hAnsi="Century Gothic"/>
          <w:b/>
          <w:i w:val="0"/>
        </w:rPr>
      </w:pPr>
      <w:r>
        <w:rPr>
          <w:rFonts w:ascii="Century Gothic" w:hAnsi="Century Gothic"/>
          <w:i w:val="0"/>
        </w:rPr>
        <w:t>She informed that the information was forwarded to Mr. Cole and his response was being awaited.</w:t>
      </w:r>
      <w:r w:rsidR="00D8282D">
        <w:rPr>
          <w:rFonts w:ascii="Century Gothic" w:hAnsi="Century Gothic"/>
          <w:i w:val="0"/>
        </w:rPr>
        <w:t xml:space="preserve"> </w:t>
      </w:r>
      <w:r w:rsidR="00D8282D">
        <w:rPr>
          <w:rFonts w:ascii="Century Gothic" w:hAnsi="Century Gothic"/>
          <w:i w:val="0"/>
        </w:rPr>
        <w:tab/>
      </w:r>
      <w:r w:rsidR="00D8282D">
        <w:rPr>
          <w:rFonts w:ascii="Century Gothic" w:hAnsi="Century Gothic"/>
          <w:i w:val="0"/>
        </w:rPr>
        <w:tab/>
      </w:r>
      <w:r w:rsidR="006B43D1" w:rsidRPr="00D26E08">
        <w:rPr>
          <w:rFonts w:ascii="Century Gothic" w:hAnsi="Century Gothic"/>
          <w:b/>
          <w:i w:val="0"/>
        </w:rPr>
        <w:t>ACTION: ACEO</w:t>
      </w:r>
      <w:r w:rsidR="00116A9E">
        <w:rPr>
          <w:rFonts w:ascii="Century Gothic" w:hAnsi="Century Gothic"/>
          <w:b/>
          <w:i w:val="0"/>
        </w:rPr>
        <w:t xml:space="preserve"> to follow up</w:t>
      </w:r>
    </w:p>
    <w:p w14:paraId="500190F4" w14:textId="77777777" w:rsidR="006F6AD6" w:rsidRDefault="006F6AD6" w:rsidP="0030603D">
      <w:pPr>
        <w:ind w:left="0" w:firstLine="0"/>
        <w:jc w:val="both"/>
        <w:rPr>
          <w:rFonts w:ascii="Century Gothic" w:hAnsi="Century Gothic"/>
          <w:b/>
          <w:i w:val="0"/>
        </w:rPr>
      </w:pPr>
    </w:p>
    <w:p w14:paraId="62116923" w14:textId="1331E489" w:rsidR="00884E65" w:rsidRPr="007E40E8" w:rsidRDefault="00884E65" w:rsidP="009F34FF">
      <w:pPr>
        <w:pStyle w:val="ListParagraph"/>
        <w:numPr>
          <w:ilvl w:val="0"/>
          <w:numId w:val="30"/>
        </w:numPr>
        <w:ind w:left="1134" w:hanging="708"/>
        <w:jc w:val="both"/>
        <w:rPr>
          <w:rFonts w:ascii="Century Gothic" w:hAnsi="Century Gothic"/>
          <w:b/>
          <w:i w:val="0"/>
          <w:u w:val="single"/>
        </w:rPr>
      </w:pPr>
      <w:r w:rsidRPr="007E40E8">
        <w:rPr>
          <w:rFonts w:ascii="Century Gothic" w:hAnsi="Century Gothic"/>
          <w:b/>
          <w:i w:val="0"/>
          <w:u w:val="single"/>
        </w:rPr>
        <w:t>ENERGY CONSERVATION</w:t>
      </w:r>
      <w:r w:rsidR="00B65EEE">
        <w:rPr>
          <w:rFonts w:ascii="Century Gothic" w:hAnsi="Century Gothic"/>
          <w:b/>
          <w:i w:val="0"/>
          <w:u w:val="single"/>
        </w:rPr>
        <w:t xml:space="preserve"> MEASURES</w:t>
      </w:r>
      <w:r w:rsidR="006B43D1">
        <w:rPr>
          <w:rFonts w:ascii="Century Gothic" w:hAnsi="Century Gothic"/>
          <w:b/>
          <w:i w:val="0"/>
          <w:u w:val="single"/>
        </w:rPr>
        <w:t xml:space="preserve"> – INFIRMARY &amp; ADMINISTRATION</w:t>
      </w:r>
    </w:p>
    <w:p w14:paraId="50FB5681" w14:textId="77777777" w:rsidR="00884E65" w:rsidRPr="007E40E8" w:rsidRDefault="00884E65" w:rsidP="00884E65">
      <w:pPr>
        <w:ind w:hanging="720"/>
        <w:jc w:val="both"/>
        <w:rPr>
          <w:rFonts w:ascii="Century Gothic" w:hAnsi="Century Gothic"/>
          <w:b/>
          <w:i w:val="0"/>
          <w:u w:val="single"/>
        </w:rPr>
      </w:pPr>
    </w:p>
    <w:p w14:paraId="259010BF" w14:textId="51578B96" w:rsidR="00B47F32" w:rsidRDefault="00FE6368" w:rsidP="005E1F93">
      <w:pPr>
        <w:ind w:left="0" w:firstLine="81"/>
        <w:jc w:val="both"/>
        <w:rPr>
          <w:rFonts w:ascii="Century Gothic" w:hAnsi="Century Gothic"/>
          <w:i w:val="0"/>
        </w:rPr>
      </w:pPr>
      <w:r w:rsidRPr="00D26E08">
        <w:rPr>
          <w:rFonts w:ascii="Century Gothic" w:hAnsi="Century Gothic"/>
          <w:i w:val="0"/>
        </w:rPr>
        <w:t xml:space="preserve">The Chief Engineering Officer updated </w:t>
      </w:r>
      <w:r w:rsidR="002A1B14">
        <w:rPr>
          <w:rFonts w:ascii="Century Gothic" w:hAnsi="Century Gothic"/>
          <w:i w:val="0"/>
        </w:rPr>
        <w:t xml:space="preserve">that </w:t>
      </w:r>
      <w:r w:rsidR="0008756A">
        <w:rPr>
          <w:rFonts w:ascii="Century Gothic" w:hAnsi="Century Gothic"/>
          <w:i w:val="0"/>
        </w:rPr>
        <w:t xml:space="preserve">the </w:t>
      </w:r>
      <w:r w:rsidR="002A1B14">
        <w:rPr>
          <w:rFonts w:ascii="Century Gothic" w:hAnsi="Century Gothic"/>
          <w:i w:val="0"/>
        </w:rPr>
        <w:t>number received for Mr. Adrian Wright did not work however, he made contact with Mr. Cl</w:t>
      </w:r>
      <w:r w:rsidR="000366FB">
        <w:rPr>
          <w:rFonts w:ascii="Century Gothic" w:hAnsi="Century Gothic"/>
          <w:i w:val="0"/>
        </w:rPr>
        <w:t>a</w:t>
      </w:r>
      <w:r w:rsidR="002A1B14">
        <w:rPr>
          <w:rFonts w:ascii="Century Gothic" w:hAnsi="Century Gothic"/>
          <w:i w:val="0"/>
        </w:rPr>
        <w:t xml:space="preserve">yton Henry at the Jamaica Public Service Company Limited and was further engaged with </w:t>
      </w:r>
      <w:r w:rsidR="000366FB">
        <w:rPr>
          <w:rFonts w:ascii="Century Gothic" w:hAnsi="Century Gothic"/>
          <w:i w:val="0"/>
        </w:rPr>
        <w:t xml:space="preserve">a </w:t>
      </w:r>
      <w:r w:rsidR="002A1B14">
        <w:rPr>
          <w:rFonts w:ascii="Century Gothic" w:hAnsi="Century Gothic"/>
          <w:i w:val="0"/>
        </w:rPr>
        <w:t>Mr. Case</w:t>
      </w:r>
      <w:r w:rsidR="00B47F32">
        <w:rPr>
          <w:rFonts w:ascii="Century Gothic" w:hAnsi="Century Gothic"/>
          <w:i w:val="0"/>
        </w:rPr>
        <w:t xml:space="preserve">. </w:t>
      </w:r>
    </w:p>
    <w:p w14:paraId="69039F05" w14:textId="77777777" w:rsidR="00B47F32" w:rsidRDefault="00B47F32" w:rsidP="005E1F93">
      <w:pPr>
        <w:ind w:left="0" w:firstLine="81"/>
        <w:jc w:val="both"/>
        <w:rPr>
          <w:rFonts w:ascii="Century Gothic" w:hAnsi="Century Gothic"/>
          <w:i w:val="0"/>
        </w:rPr>
      </w:pPr>
    </w:p>
    <w:p w14:paraId="0D6A13DA" w14:textId="4AF86918" w:rsidR="002A1B14" w:rsidRDefault="00B47F32" w:rsidP="005E1F93">
      <w:pPr>
        <w:ind w:left="0" w:firstLine="81"/>
        <w:jc w:val="both"/>
        <w:rPr>
          <w:rFonts w:ascii="Century Gothic" w:hAnsi="Century Gothic"/>
          <w:i w:val="0"/>
        </w:rPr>
      </w:pPr>
      <w:r>
        <w:rPr>
          <w:rFonts w:ascii="Century Gothic" w:hAnsi="Century Gothic"/>
          <w:i w:val="0"/>
        </w:rPr>
        <w:t xml:space="preserve">He said the process was as follows: </w:t>
      </w:r>
    </w:p>
    <w:p w14:paraId="72B894B4" w14:textId="77777777" w:rsidR="00784C13" w:rsidRDefault="00784C13" w:rsidP="005E1F93">
      <w:pPr>
        <w:ind w:left="0" w:firstLine="81"/>
        <w:jc w:val="both"/>
        <w:rPr>
          <w:rFonts w:ascii="Century Gothic" w:hAnsi="Century Gothic"/>
          <w:i w:val="0"/>
        </w:rPr>
      </w:pPr>
    </w:p>
    <w:p w14:paraId="36E4953C" w14:textId="4765BBD1" w:rsidR="00B47F32" w:rsidRPr="00F96BC9" w:rsidRDefault="00B47F32" w:rsidP="009F34FF">
      <w:pPr>
        <w:pStyle w:val="ListParagraph"/>
        <w:numPr>
          <w:ilvl w:val="0"/>
          <w:numId w:val="36"/>
        </w:numPr>
        <w:jc w:val="both"/>
        <w:rPr>
          <w:rFonts w:ascii="Century Gothic" w:hAnsi="Century Gothic"/>
          <w:i w:val="0"/>
          <w:sz w:val="22"/>
        </w:rPr>
      </w:pPr>
      <w:r w:rsidRPr="00F96BC9">
        <w:rPr>
          <w:rFonts w:ascii="Century Gothic" w:hAnsi="Century Gothic"/>
          <w:i w:val="0"/>
          <w:sz w:val="22"/>
        </w:rPr>
        <w:t xml:space="preserve">A formal application </w:t>
      </w:r>
      <w:r w:rsidR="00784C13" w:rsidRPr="00F96BC9">
        <w:rPr>
          <w:rFonts w:ascii="Century Gothic" w:hAnsi="Century Gothic"/>
          <w:i w:val="0"/>
          <w:sz w:val="22"/>
        </w:rPr>
        <w:t>should</w:t>
      </w:r>
      <w:r w:rsidRPr="00F96BC9">
        <w:rPr>
          <w:rFonts w:ascii="Century Gothic" w:hAnsi="Century Gothic"/>
          <w:i w:val="0"/>
          <w:sz w:val="22"/>
        </w:rPr>
        <w:t xml:space="preserve"> </w:t>
      </w:r>
      <w:r w:rsidR="00784C13" w:rsidRPr="00F96BC9">
        <w:rPr>
          <w:rFonts w:ascii="Century Gothic" w:hAnsi="Century Gothic"/>
          <w:i w:val="0"/>
          <w:sz w:val="22"/>
        </w:rPr>
        <w:t xml:space="preserve">be </w:t>
      </w:r>
      <w:r w:rsidRPr="00F96BC9">
        <w:rPr>
          <w:rFonts w:ascii="Century Gothic" w:hAnsi="Century Gothic"/>
          <w:i w:val="0"/>
          <w:sz w:val="22"/>
        </w:rPr>
        <w:t>made to the Ministry of Science, Energy and Technology to get a licence to operate as a self-</w:t>
      </w:r>
      <w:r w:rsidR="00784C13" w:rsidRPr="00F96BC9">
        <w:rPr>
          <w:rFonts w:ascii="Century Gothic" w:hAnsi="Century Gothic"/>
          <w:i w:val="0"/>
          <w:sz w:val="22"/>
        </w:rPr>
        <w:t xml:space="preserve">generating </w:t>
      </w:r>
      <w:r w:rsidRPr="00F96BC9">
        <w:rPr>
          <w:rFonts w:ascii="Century Gothic" w:hAnsi="Century Gothic"/>
          <w:i w:val="0"/>
          <w:sz w:val="22"/>
        </w:rPr>
        <w:t>unit</w:t>
      </w:r>
      <w:r w:rsidR="00784C13" w:rsidRPr="00F96BC9">
        <w:rPr>
          <w:rFonts w:ascii="Century Gothic" w:hAnsi="Century Gothic"/>
          <w:i w:val="0"/>
          <w:sz w:val="22"/>
        </w:rPr>
        <w:t xml:space="preserve"> which would take 20 – 30 days</w:t>
      </w:r>
    </w:p>
    <w:p w14:paraId="308A5EDB" w14:textId="35ED7BF1" w:rsidR="00784C13" w:rsidRPr="00F96BC9" w:rsidRDefault="00784C13" w:rsidP="009F34FF">
      <w:pPr>
        <w:pStyle w:val="ListParagraph"/>
        <w:numPr>
          <w:ilvl w:val="0"/>
          <w:numId w:val="36"/>
        </w:numPr>
        <w:jc w:val="both"/>
        <w:rPr>
          <w:rFonts w:ascii="Century Gothic" w:hAnsi="Century Gothic"/>
          <w:i w:val="0"/>
          <w:sz w:val="22"/>
        </w:rPr>
      </w:pPr>
      <w:r w:rsidRPr="00F96BC9">
        <w:rPr>
          <w:rFonts w:ascii="Century Gothic" w:hAnsi="Century Gothic"/>
          <w:i w:val="0"/>
          <w:sz w:val="22"/>
        </w:rPr>
        <w:t>The matter would be referred to the Jamaica Public Service Company Limited, they would then inspect the facilities, change meter and if approval was granted, they would then enter into a contract with the Corporation.</w:t>
      </w:r>
    </w:p>
    <w:p w14:paraId="6A32BFA7" w14:textId="77BB4456" w:rsidR="00B47F32" w:rsidRPr="00B47F32" w:rsidRDefault="00784C13" w:rsidP="00784C13">
      <w:pPr>
        <w:jc w:val="both"/>
        <w:rPr>
          <w:rFonts w:ascii="Century Gothic" w:hAnsi="Century Gothic"/>
          <w:i w:val="0"/>
        </w:rPr>
      </w:pPr>
      <w:r>
        <w:rPr>
          <w:rFonts w:ascii="Century Gothic" w:hAnsi="Century Gothic"/>
          <w:i w:val="0"/>
        </w:rPr>
        <w:t xml:space="preserve"> </w:t>
      </w:r>
    </w:p>
    <w:p w14:paraId="3D35FA07" w14:textId="6C7F95FE" w:rsidR="002A1B14" w:rsidRDefault="00784C13" w:rsidP="00784C13">
      <w:pPr>
        <w:ind w:left="0" w:firstLine="0"/>
        <w:jc w:val="both"/>
        <w:rPr>
          <w:rFonts w:ascii="Century Gothic" w:hAnsi="Century Gothic"/>
          <w:i w:val="0"/>
        </w:rPr>
      </w:pPr>
      <w:r>
        <w:rPr>
          <w:rFonts w:ascii="Century Gothic" w:hAnsi="Century Gothic"/>
          <w:i w:val="0"/>
        </w:rPr>
        <w:lastRenderedPageBreak/>
        <w:t>He said the issue was that, currently there were four meters being operated at the</w:t>
      </w:r>
      <w:r w:rsidR="00550A19">
        <w:rPr>
          <w:rFonts w:ascii="Century Gothic" w:hAnsi="Century Gothic"/>
          <w:i w:val="0"/>
        </w:rPr>
        <w:t xml:space="preserve"> St. Mary Infirmary</w:t>
      </w:r>
      <w:r>
        <w:rPr>
          <w:rFonts w:ascii="Century Gothic" w:hAnsi="Century Gothic"/>
          <w:i w:val="0"/>
        </w:rPr>
        <w:t xml:space="preserve"> and </w:t>
      </w:r>
      <w:r w:rsidR="000366FB">
        <w:rPr>
          <w:rFonts w:ascii="Century Gothic" w:hAnsi="Century Gothic"/>
          <w:i w:val="0"/>
        </w:rPr>
        <w:t xml:space="preserve">the </w:t>
      </w:r>
      <w:r w:rsidR="00550A19">
        <w:rPr>
          <w:rFonts w:ascii="Century Gothic" w:hAnsi="Century Gothic"/>
          <w:i w:val="0"/>
        </w:rPr>
        <w:t xml:space="preserve">licence would only </w:t>
      </w:r>
      <w:r w:rsidR="000366FB">
        <w:rPr>
          <w:rFonts w:ascii="Century Gothic" w:hAnsi="Century Gothic"/>
          <w:i w:val="0"/>
        </w:rPr>
        <w:t xml:space="preserve">be </w:t>
      </w:r>
      <w:r w:rsidR="00550A19">
        <w:rPr>
          <w:rFonts w:ascii="Century Gothic" w:hAnsi="Century Gothic"/>
          <w:i w:val="0"/>
        </w:rPr>
        <w:t xml:space="preserve">approved for the operation of one meter therefore, the facility would have to be rewired to one meter and </w:t>
      </w:r>
      <w:r w:rsidR="00FB0B82">
        <w:rPr>
          <w:rFonts w:ascii="Century Gothic" w:hAnsi="Century Gothic"/>
          <w:i w:val="0"/>
        </w:rPr>
        <w:t xml:space="preserve">the </w:t>
      </w:r>
      <w:r w:rsidR="00550A19">
        <w:rPr>
          <w:rFonts w:ascii="Century Gothic" w:hAnsi="Century Gothic"/>
          <w:i w:val="0"/>
        </w:rPr>
        <w:t xml:space="preserve">application </w:t>
      </w:r>
      <w:r w:rsidR="00FB0B82">
        <w:rPr>
          <w:rFonts w:ascii="Century Gothic" w:hAnsi="Century Gothic"/>
          <w:i w:val="0"/>
        </w:rPr>
        <w:t xml:space="preserve">would </w:t>
      </w:r>
      <w:r w:rsidR="00550A19">
        <w:rPr>
          <w:rFonts w:ascii="Century Gothic" w:hAnsi="Century Gothic"/>
          <w:i w:val="0"/>
        </w:rPr>
        <w:t>be made to the Ministry thereafter</w:t>
      </w:r>
      <w:r w:rsidR="00FB0B82" w:rsidRPr="00FB0B82">
        <w:rPr>
          <w:rFonts w:ascii="Century Gothic" w:hAnsi="Century Gothic"/>
          <w:i w:val="0"/>
        </w:rPr>
        <w:t xml:space="preserve"> </w:t>
      </w:r>
      <w:r w:rsidR="00FB0B82">
        <w:rPr>
          <w:rFonts w:ascii="Century Gothic" w:hAnsi="Century Gothic"/>
          <w:i w:val="0"/>
        </w:rPr>
        <w:t>for approval.</w:t>
      </w:r>
      <w:r w:rsidR="007C2060">
        <w:rPr>
          <w:rFonts w:ascii="Century Gothic" w:hAnsi="Century Gothic"/>
          <w:i w:val="0"/>
        </w:rPr>
        <w:t xml:space="preserve"> </w:t>
      </w:r>
    </w:p>
    <w:p w14:paraId="70CA6211" w14:textId="77777777" w:rsidR="00784C13" w:rsidRDefault="00784C13" w:rsidP="005E1F93">
      <w:pPr>
        <w:ind w:left="0" w:firstLine="81"/>
        <w:jc w:val="both"/>
        <w:rPr>
          <w:rFonts w:ascii="Century Gothic" w:hAnsi="Century Gothic"/>
          <w:i w:val="0"/>
        </w:rPr>
      </w:pPr>
    </w:p>
    <w:p w14:paraId="64C08FF7" w14:textId="7EFF0C36" w:rsidR="00B84849" w:rsidRDefault="00B84849" w:rsidP="007C2060">
      <w:pPr>
        <w:ind w:left="0" w:firstLine="0"/>
        <w:jc w:val="both"/>
        <w:rPr>
          <w:rFonts w:ascii="Century Gothic" w:hAnsi="Century Gothic"/>
          <w:i w:val="0"/>
        </w:rPr>
      </w:pPr>
      <w:r>
        <w:rPr>
          <w:rFonts w:ascii="Century Gothic" w:hAnsi="Century Gothic"/>
          <w:i w:val="0"/>
        </w:rPr>
        <w:t xml:space="preserve">The Chairperson </w:t>
      </w:r>
      <w:r w:rsidR="007C2060">
        <w:rPr>
          <w:rFonts w:ascii="Century Gothic" w:hAnsi="Century Gothic"/>
          <w:i w:val="0"/>
        </w:rPr>
        <w:t xml:space="preserve">opined that it would not make sense to </w:t>
      </w:r>
      <w:r w:rsidR="000366FB">
        <w:rPr>
          <w:rFonts w:ascii="Century Gothic" w:hAnsi="Century Gothic"/>
          <w:i w:val="0"/>
        </w:rPr>
        <w:t xml:space="preserve">carry out </w:t>
      </w:r>
      <w:r w:rsidR="007C2060">
        <w:rPr>
          <w:rFonts w:ascii="Century Gothic" w:hAnsi="Century Gothic"/>
          <w:i w:val="0"/>
        </w:rPr>
        <w:t xml:space="preserve">all that just to accommodate net-billing. He informed that he knew someone who had that arrangement with the Jamaica Public Service </w:t>
      </w:r>
      <w:r w:rsidR="00CD531A">
        <w:rPr>
          <w:rFonts w:ascii="Century Gothic" w:hAnsi="Century Gothic"/>
          <w:i w:val="0"/>
        </w:rPr>
        <w:t xml:space="preserve">Co. Ltd. </w:t>
      </w:r>
      <w:r w:rsidR="007C2060">
        <w:rPr>
          <w:rFonts w:ascii="Century Gothic" w:hAnsi="Century Gothic"/>
          <w:i w:val="0"/>
        </w:rPr>
        <w:t xml:space="preserve">and was paying </w:t>
      </w:r>
      <w:r w:rsidR="000366FB">
        <w:rPr>
          <w:rFonts w:ascii="Century Gothic" w:hAnsi="Century Gothic"/>
          <w:i w:val="0"/>
        </w:rPr>
        <w:t>Eight Thousand Dollars</w:t>
      </w:r>
      <w:r w:rsidR="007C2060">
        <w:rPr>
          <w:rFonts w:ascii="Century Gothic" w:hAnsi="Century Gothic"/>
          <w:i w:val="0"/>
        </w:rPr>
        <w:t xml:space="preserve"> per mon</w:t>
      </w:r>
      <w:r w:rsidR="00CD531A">
        <w:rPr>
          <w:rFonts w:ascii="Century Gothic" w:hAnsi="Century Gothic"/>
          <w:i w:val="0"/>
        </w:rPr>
        <w:t xml:space="preserve">th for </w:t>
      </w:r>
      <w:r w:rsidR="007C2060">
        <w:rPr>
          <w:rFonts w:ascii="Century Gothic" w:hAnsi="Century Gothic"/>
          <w:i w:val="0"/>
        </w:rPr>
        <w:t xml:space="preserve">electricity </w:t>
      </w:r>
      <w:r w:rsidR="00CD531A">
        <w:rPr>
          <w:rFonts w:ascii="Century Gothic" w:hAnsi="Century Gothic"/>
          <w:i w:val="0"/>
        </w:rPr>
        <w:t xml:space="preserve">bills after selling the company electricity. He said his friend </w:t>
      </w:r>
      <w:r w:rsidR="007C2060">
        <w:rPr>
          <w:rFonts w:ascii="Century Gothic" w:hAnsi="Century Gothic"/>
          <w:i w:val="0"/>
        </w:rPr>
        <w:t xml:space="preserve">decided to discontinue the net-billing arrangement </w:t>
      </w:r>
      <w:r w:rsidR="00CD531A">
        <w:rPr>
          <w:rFonts w:ascii="Century Gothic" w:hAnsi="Century Gothic"/>
          <w:i w:val="0"/>
        </w:rPr>
        <w:t xml:space="preserve">with JPSCo. </w:t>
      </w:r>
      <w:r w:rsidR="007C2060">
        <w:rPr>
          <w:rFonts w:ascii="Century Gothic" w:hAnsi="Century Gothic"/>
          <w:i w:val="0"/>
        </w:rPr>
        <w:t>and got a bill for only four hundred dollars the following month.</w:t>
      </w:r>
      <w:r w:rsidR="00E16189">
        <w:rPr>
          <w:rFonts w:ascii="Century Gothic" w:hAnsi="Century Gothic"/>
          <w:i w:val="0"/>
        </w:rPr>
        <w:t xml:space="preserve"> He </w:t>
      </w:r>
      <w:r w:rsidR="000366FB">
        <w:rPr>
          <w:rFonts w:ascii="Century Gothic" w:hAnsi="Century Gothic"/>
          <w:i w:val="0"/>
        </w:rPr>
        <w:t xml:space="preserve">advised that </w:t>
      </w:r>
      <w:r w:rsidR="00E16189">
        <w:rPr>
          <w:rFonts w:ascii="Century Gothic" w:hAnsi="Century Gothic"/>
          <w:i w:val="0"/>
        </w:rPr>
        <w:t xml:space="preserve">it got to the point where JPSCo. </w:t>
      </w:r>
      <w:r w:rsidR="000366FB">
        <w:rPr>
          <w:rFonts w:ascii="Century Gothic" w:hAnsi="Century Gothic"/>
          <w:i w:val="0"/>
        </w:rPr>
        <w:t>s</w:t>
      </w:r>
      <w:r w:rsidR="00E16189">
        <w:rPr>
          <w:rFonts w:ascii="Century Gothic" w:hAnsi="Century Gothic"/>
          <w:i w:val="0"/>
        </w:rPr>
        <w:t>aid they would have to carry out an investigation as to why he was only billed that amount.</w:t>
      </w:r>
    </w:p>
    <w:p w14:paraId="70A0102D" w14:textId="77777777" w:rsidR="001B7A7D" w:rsidRDefault="001B7A7D" w:rsidP="007C2060">
      <w:pPr>
        <w:ind w:left="0" w:firstLine="0"/>
        <w:jc w:val="both"/>
        <w:rPr>
          <w:rFonts w:ascii="Century Gothic" w:hAnsi="Century Gothic"/>
          <w:i w:val="0"/>
        </w:rPr>
      </w:pPr>
    </w:p>
    <w:p w14:paraId="47997779" w14:textId="071D2AE8" w:rsidR="001B7A7D" w:rsidRDefault="000366FB" w:rsidP="007C2060">
      <w:pPr>
        <w:ind w:left="0" w:firstLine="0"/>
        <w:jc w:val="both"/>
        <w:rPr>
          <w:rFonts w:ascii="Century Gothic" w:hAnsi="Century Gothic"/>
          <w:i w:val="0"/>
        </w:rPr>
      </w:pPr>
      <w:r>
        <w:rPr>
          <w:rFonts w:ascii="Century Gothic" w:hAnsi="Century Gothic"/>
          <w:i w:val="0"/>
        </w:rPr>
        <w:t>He</w:t>
      </w:r>
      <w:r w:rsidR="001B7A7D">
        <w:rPr>
          <w:rFonts w:ascii="Century Gothic" w:hAnsi="Century Gothic"/>
          <w:i w:val="0"/>
        </w:rPr>
        <w:t xml:space="preserve"> reminded that the PCJ had carried out </w:t>
      </w:r>
      <w:r>
        <w:rPr>
          <w:rFonts w:ascii="Century Gothic" w:hAnsi="Century Gothic"/>
          <w:i w:val="0"/>
        </w:rPr>
        <w:t xml:space="preserve">an </w:t>
      </w:r>
      <w:r w:rsidR="001B7A7D">
        <w:rPr>
          <w:rFonts w:ascii="Century Gothic" w:hAnsi="Century Gothic"/>
          <w:i w:val="0"/>
        </w:rPr>
        <w:t xml:space="preserve">energy audit at the Corporation and that aspect went to tender therefore, the contract should be awarded soon. He said the second phase was for the PCJ to provide solar panels and </w:t>
      </w:r>
      <w:r w:rsidR="009A6AFB">
        <w:rPr>
          <w:rFonts w:ascii="Century Gothic" w:hAnsi="Century Gothic"/>
          <w:i w:val="0"/>
        </w:rPr>
        <w:t xml:space="preserve">a </w:t>
      </w:r>
      <w:r w:rsidR="001B7A7D">
        <w:rPr>
          <w:rFonts w:ascii="Century Gothic" w:hAnsi="Century Gothic"/>
          <w:i w:val="0"/>
        </w:rPr>
        <w:t xml:space="preserve">system to operate the Civic Centre and the Administrative Building. </w:t>
      </w:r>
    </w:p>
    <w:p w14:paraId="08AE0B8C" w14:textId="77777777" w:rsidR="00E16189" w:rsidRDefault="00E16189" w:rsidP="007C2060">
      <w:pPr>
        <w:ind w:left="0" w:firstLine="0"/>
        <w:jc w:val="both"/>
        <w:rPr>
          <w:rFonts w:ascii="Century Gothic" w:hAnsi="Century Gothic"/>
          <w:i w:val="0"/>
        </w:rPr>
      </w:pPr>
    </w:p>
    <w:p w14:paraId="17FDBFC5" w14:textId="28F4698C" w:rsidR="00E16189" w:rsidRDefault="001B7A7D" w:rsidP="007C2060">
      <w:pPr>
        <w:ind w:left="0" w:firstLine="0"/>
        <w:jc w:val="both"/>
        <w:rPr>
          <w:rFonts w:ascii="Century Gothic" w:hAnsi="Century Gothic"/>
          <w:i w:val="0"/>
        </w:rPr>
      </w:pPr>
      <w:r>
        <w:rPr>
          <w:rFonts w:ascii="Century Gothic" w:hAnsi="Century Gothic"/>
          <w:i w:val="0"/>
        </w:rPr>
        <w:t xml:space="preserve">The Chief Engineering Officer advised that the Infirmary was currently operating illegally as </w:t>
      </w:r>
      <w:r w:rsidR="00076AF0">
        <w:rPr>
          <w:rFonts w:ascii="Century Gothic" w:hAnsi="Century Gothic"/>
          <w:i w:val="0"/>
        </w:rPr>
        <w:t xml:space="preserve">during the day-time </w:t>
      </w:r>
      <w:r>
        <w:rPr>
          <w:rFonts w:ascii="Century Gothic" w:hAnsi="Century Gothic"/>
          <w:i w:val="0"/>
        </w:rPr>
        <w:t xml:space="preserve">power was being </w:t>
      </w:r>
      <w:r w:rsidR="00076AF0">
        <w:rPr>
          <w:rFonts w:ascii="Century Gothic" w:hAnsi="Century Gothic"/>
          <w:i w:val="0"/>
        </w:rPr>
        <w:t>sent</w:t>
      </w:r>
      <w:r>
        <w:rPr>
          <w:rFonts w:ascii="Century Gothic" w:hAnsi="Century Gothic"/>
          <w:i w:val="0"/>
        </w:rPr>
        <w:t xml:space="preserve"> by facility to the National Grid</w:t>
      </w:r>
      <w:r w:rsidR="009A6AFB">
        <w:rPr>
          <w:rFonts w:ascii="Century Gothic" w:hAnsi="Century Gothic"/>
          <w:i w:val="0"/>
        </w:rPr>
        <w:t xml:space="preserve"> as</w:t>
      </w:r>
      <w:r w:rsidR="00076AF0">
        <w:rPr>
          <w:rFonts w:ascii="Century Gothic" w:hAnsi="Century Gothic"/>
          <w:i w:val="0"/>
        </w:rPr>
        <w:t xml:space="preserve"> we were operating without a licence. </w:t>
      </w:r>
      <w:r>
        <w:rPr>
          <w:rFonts w:ascii="Century Gothic" w:hAnsi="Century Gothic"/>
          <w:i w:val="0"/>
        </w:rPr>
        <w:t xml:space="preserve">He said a sub-committee could </w:t>
      </w:r>
      <w:r w:rsidR="00837D67">
        <w:rPr>
          <w:rFonts w:ascii="Century Gothic" w:hAnsi="Century Gothic"/>
          <w:i w:val="0"/>
        </w:rPr>
        <w:t xml:space="preserve">be formed to </w:t>
      </w:r>
      <w:r>
        <w:rPr>
          <w:rFonts w:ascii="Century Gothic" w:hAnsi="Century Gothic"/>
          <w:i w:val="0"/>
        </w:rPr>
        <w:t>examine the implications a</w:t>
      </w:r>
      <w:r w:rsidR="00B61D7B">
        <w:rPr>
          <w:rFonts w:ascii="Century Gothic" w:hAnsi="Century Gothic"/>
          <w:i w:val="0"/>
        </w:rPr>
        <w:t>nd</w:t>
      </w:r>
      <w:r>
        <w:rPr>
          <w:rFonts w:ascii="Century Gothic" w:hAnsi="Century Gothic"/>
          <w:i w:val="0"/>
        </w:rPr>
        <w:t xml:space="preserve"> decide on the way forward.</w:t>
      </w:r>
    </w:p>
    <w:p w14:paraId="3BF245B3" w14:textId="77777777" w:rsidR="00076AF0" w:rsidRDefault="00076AF0" w:rsidP="007C2060">
      <w:pPr>
        <w:ind w:left="0" w:firstLine="0"/>
        <w:jc w:val="both"/>
        <w:rPr>
          <w:rFonts w:ascii="Century Gothic" w:hAnsi="Century Gothic"/>
          <w:i w:val="0"/>
        </w:rPr>
      </w:pPr>
    </w:p>
    <w:p w14:paraId="5868A6A3" w14:textId="3E75D290" w:rsidR="00076AF0" w:rsidRDefault="00076AF0" w:rsidP="007C2060">
      <w:pPr>
        <w:ind w:left="0" w:firstLine="0"/>
        <w:jc w:val="both"/>
        <w:rPr>
          <w:rFonts w:ascii="Century Gothic" w:hAnsi="Century Gothic"/>
          <w:i w:val="0"/>
        </w:rPr>
      </w:pPr>
      <w:r>
        <w:rPr>
          <w:rFonts w:ascii="Century Gothic" w:hAnsi="Century Gothic"/>
          <w:i w:val="0"/>
        </w:rPr>
        <w:t xml:space="preserve">The Chairperson asked if there was anything </w:t>
      </w:r>
      <w:r w:rsidR="00837D67">
        <w:rPr>
          <w:rFonts w:ascii="Century Gothic" w:hAnsi="Century Gothic"/>
          <w:i w:val="0"/>
        </w:rPr>
        <w:t xml:space="preserve">that could be done </w:t>
      </w:r>
      <w:r>
        <w:rPr>
          <w:rFonts w:ascii="Century Gothic" w:hAnsi="Century Gothic"/>
          <w:i w:val="0"/>
        </w:rPr>
        <w:t xml:space="preserve">to </w:t>
      </w:r>
      <w:r w:rsidR="00837D67">
        <w:rPr>
          <w:rFonts w:ascii="Century Gothic" w:hAnsi="Century Gothic"/>
          <w:i w:val="0"/>
        </w:rPr>
        <w:t>prevent</w:t>
      </w:r>
      <w:r>
        <w:rPr>
          <w:rFonts w:ascii="Century Gothic" w:hAnsi="Century Gothic"/>
          <w:i w:val="0"/>
        </w:rPr>
        <w:t xml:space="preserve"> the </w:t>
      </w:r>
      <w:r w:rsidR="00837D67">
        <w:rPr>
          <w:rFonts w:ascii="Century Gothic" w:hAnsi="Century Gothic"/>
          <w:i w:val="0"/>
        </w:rPr>
        <w:t xml:space="preserve">facility from sending </w:t>
      </w:r>
      <w:r>
        <w:rPr>
          <w:rFonts w:ascii="Century Gothic" w:hAnsi="Century Gothic"/>
          <w:i w:val="0"/>
        </w:rPr>
        <w:t>power to the National Grid.</w:t>
      </w:r>
    </w:p>
    <w:p w14:paraId="6987430B" w14:textId="77777777" w:rsidR="00076AF0" w:rsidRDefault="00076AF0" w:rsidP="007C2060">
      <w:pPr>
        <w:ind w:left="0" w:firstLine="0"/>
        <w:jc w:val="both"/>
        <w:rPr>
          <w:rFonts w:ascii="Century Gothic" w:hAnsi="Century Gothic"/>
          <w:i w:val="0"/>
        </w:rPr>
      </w:pPr>
    </w:p>
    <w:p w14:paraId="0523DC75" w14:textId="12478425" w:rsidR="00076AF0" w:rsidRDefault="00076AF0" w:rsidP="007C2060">
      <w:pPr>
        <w:ind w:left="0" w:firstLine="0"/>
        <w:jc w:val="both"/>
        <w:rPr>
          <w:rFonts w:ascii="Century Gothic" w:hAnsi="Century Gothic"/>
          <w:i w:val="0"/>
        </w:rPr>
      </w:pPr>
      <w:r>
        <w:rPr>
          <w:rFonts w:ascii="Century Gothic" w:hAnsi="Century Gothic"/>
          <w:i w:val="0"/>
        </w:rPr>
        <w:t xml:space="preserve">The Chief Engineering Officer responded that </w:t>
      </w:r>
      <w:r w:rsidR="00322CE2">
        <w:rPr>
          <w:rFonts w:ascii="Century Gothic" w:hAnsi="Century Gothic"/>
          <w:i w:val="0"/>
        </w:rPr>
        <w:t xml:space="preserve">there was an </w:t>
      </w:r>
      <w:r>
        <w:rPr>
          <w:rFonts w:ascii="Century Gothic" w:hAnsi="Century Gothic"/>
          <w:i w:val="0"/>
        </w:rPr>
        <w:t>option</w:t>
      </w:r>
      <w:r w:rsidR="00322CE2">
        <w:rPr>
          <w:rFonts w:ascii="Century Gothic" w:hAnsi="Century Gothic"/>
          <w:i w:val="0"/>
        </w:rPr>
        <w:t xml:space="preserve"> however based on the law, if you were operating with one hundred feet of the National supplier, you were required to take your supply from that source.</w:t>
      </w:r>
    </w:p>
    <w:p w14:paraId="62BEFD25" w14:textId="77777777" w:rsidR="001B7A7D" w:rsidRDefault="001B7A7D" w:rsidP="007C2060">
      <w:pPr>
        <w:ind w:left="0" w:firstLine="0"/>
        <w:jc w:val="both"/>
        <w:rPr>
          <w:rFonts w:ascii="Century Gothic" w:hAnsi="Century Gothic"/>
          <w:i w:val="0"/>
        </w:rPr>
      </w:pPr>
    </w:p>
    <w:p w14:paraId="015FAC40" w14:textId="6DB67E88" w:rsidR="007C1BE3" w:rsidRDefault="007C1BE3" w:rsidP="007C2060">
      <w:pPr>
        <w:ind w:left="0" w:firstLine="0"/>
        <w:jc w:val="both"/>
        <w:rPr>
          <w:rFonts w:ascii="Century Gothic" w:hAnsi="Century Gothic"/>
          <w:i w:val="0"/>
        </w:rPr>
      </w:pPr>
      <w:r>
        <w:rPr>
          <w:rFonts w:ascii="Century Gothic" w:hAnsi="Century Gothic"/>
          <w:i w:val="0"/>
        </w:rPr>
        <w:t>The Chairperson asked that the Chief Engineering Officer carry out the necessary investigations and report at the next sitting of Council.</w:t>
      </w:r>
    </w:p>
    <w:p w14:paraId="18CFF744" w14:textId="77777777" w:rsidR="007C1BE3" w:rsidRDefault="007C1BE3" w:rsidP="007C2060">
      <w:pPr>
        <w:ind w:left="0" w:firstLine="0"/>
        <w:jc w:val="both"/>
        <w:rPr>
          <w:rFonts w:ascii="Century Gothic" w:hAnsi="Century Gothic"/>
          <w:b/>
          <w:i w:val="0"/>
        </w:rPr>
      </w:pPr>
    </w:p>
    <w:p w14:paraId="4273C0C1" w14:textId="16E3584A" w:rsidR="007C1BE3" w:rsidRPr="007C1BE3" w:rsidRDefault="007C1BE3" w:rsidP="007C2060">
      <w:pPr>
        <w:ind w:left="0" w:firstLine="0"/>
        <w:jc w:val="both"/>
        <w:rPr>
          <w:rFonts w:ascii="Century Gothic" w:hAnsi="Century Gothic"/>
          <w:b/>
          <w:i w:val="0"/>
        </w:rPr>
      </w:pPr>
      <w:r w:rsidRPr="007C1BE3">
        <w:rPr>
          <w:rFonts w:ascii="Century Gothic" w:hAnsi="Century Gothic"/>
          <w:b/>
          <w:i w:val="0"/>
        </w:rPr>
        <w:t xml:space="preserve">ACTION: Chief Engineering Officer to carry out </w:t>
      </w:r>
      <w:r w:rsidR="009A6AFB">
        <w:rPr>
          <w:rFonts w:ascii="Century Gothic" w:hAnsi="Century Gothic"/>
          <w:b/>
          <w:i w:val="0"/>
        </w:rPr>
        <w:t xml:space="preserve">an </w:t>
      </w:r>
      <w:r w:rsidRPr="007C1BE3">
        <w:rPr>
          <w:rFonts w:ascii="Century Gothic" w:hAnsi="Century Gothic"/>
          <w:b/>
          <w:i w:val="0"/>
        </w:rPr>
        <w:t xml:space="preserve">investigation </w:t>
      </w:r>
      <w:r>
        <w:rPr>
          <w:rFonts w:ascii="Century Gothic" w:hAnsi="Century Gothic"/>
          <w:b/>
          <w:i w:val="0"/>
        </w:rPr>
        <w:t>and report to Council</w:t>
      </w:r>
    </w:p>
    <w:p w14:paraId="798A3A6B" w14:textId="77777777" w:rsidR="001B7A7D" w:rsidRDefault="001B7A7D" w:rsidP="007C2060">
      <w:pPr>
        <w:ind w:left="0" w:firstLine="0"/>
        <w:jc w:val="both"/>
        <w:rPr>
          <w:rFonts w:ascii="Century Gothic" w:hAnsi="Century Gothic"/>
          <w:i w:val="0"/>
        </w:rPr>
      </w:pPr>
    </w:p>
    <w:p w14:paraId="617AB2E5" w14:textId="64C1D543" w:rsidR="00884E65" w:rsidRPr="007E40E8" w:rsidRDefault="00E00F1C" w:rsidP="009F34FF">
      <w:pPr>
        <w:pStyle w:val="ListParagraph"/>
        <w:numPr>
          <w:ilvl w:val="0"/>
          <w:numId w:val="30"/>
        </w:numPr>
        <w:jc w:val="both"/>
        <w:rPr>
          <w:rFonts w:ascii="Century Gothic" w:hAnsi="Century Gothic"/>
          <w:b/>
          <w:i w:val="0"/>
          <w:u w:val="single"/>
        </w:rPr>
      </w:pPr>
      <w:r w:rsidRPr="00E00F1C">
        <w:rPr>
          <w:rFonts w:ascii="Century Gothic" w:hAnsi="Century Gothic"/>
          <w:b/>
          <w:i w:val="0"/>
        </w:rPr>
        <w:t xml:space="preserve">     </w:t>
      </w:r>
      <w:r w:rsidR="00884E65" w:rsidRPr="007E40E8">
        <w:rPr>
          <w:rFonts w:ascii="Century Gothic" w:hAnsi="Century Gothic"/>
          <w:b/>
          <w:i w:val="0"/>
          <w:u w:val="single"/>
        </w:rPr>
        <w:t>PORT MARIA MARKET RECONSTRUCTION PROJECT</w:t>
      </w:r>
    </w:p>
    <w:p w14:paraId="3B2DD781" w14:textId="77777777" w:rsidR="00884E65" w:rsidRPr="007E40E8" w:rsidRDefault="00884E65" w:rsidP="00884E65">
      <w:pPr>
        <w:ind w:left="360" w:firstLine="0"/>
        <w:jc w:val="both"/>
        <w:rPr>
          <w:rFonts w:ascii="Century Gothic" w:hAnsi="Century Gothic"/>
          <w:b/>
          <w:i w:val="0"/>
          <w:u w:val="single"/>
        </w:rPr>
      </w:pPr>
    </w:p>
    <w:p w14:paraId="0C78E269" w14:textId="5B6FABDB" w:rsidR="008F69CC" w:rsidRDefault="00E92254" w:rsidP="006D0A31">
      <w:pPr>
        <w:pStyle w:val="ListParagraph"/>
        <w:spacing w:line="276" w:lineRule="auto"/>
        <w:ind w:left="86" w:firstLine="0"/>
        <w:jc w:val="both"/>
        <w:rPr>
          <w:rFonts w:ascii="Century Gothic" w:hAnsi="Century Gothic"/>
          <w:i w:val="0"/>
        </w:rPr>
      </w:pPr>
      <w:r>
        <w:rPr>
          <w:rFonts w:ascii="Century Gothic" w:hAnsi="Century Gothic"/>
          <w:i w:val="0"/>
        </w:rPr>
        <w:t xml:space="preserve">The Chairperson </w:t>
      </w:r>
      <w:r w:rsidR="00D90279">
        <w:rPr>
          <w:rFonts w:ascii="Century Gothic" w:hAnsi="Century Gothic"/>
          <w:i w:val="0"/>
        </w:rPr>
        <w:t xml:space="preserve">informed that the Contract has been signed; that a tour was done with the Contractor, Chief Engineering Officer, </w:t>
      </w:r>
      <w:r w:rsidR="00897180">
        <w:rPr>
          <w:rFonts w:ascii="Century Gothic" w:hAnsi="Century Gothic"/>
          <w:i w:val="0"/>
        </w:rPr>
        <w:t xml:space="preserve">Acting </w:t>
      </w:r>
      <w:r w:rsidR="00D90279">
        <w:rPr>
          <w:rFonts w:ascii="Century Gothic" w:hAnsi="Century Gothic"/>
          <w:i w:val="0"/>
        </w:rPr>
        <w:t xml:space="preserve">Chief Executive Officer, </w:t>
      </w:r>
      <w:r w:rsidR="00897180">
        <w:rPr>
          <w:rFonts w:ascii="Century Gothic" w:hAnsi="Century Gothic"/>
          <w:i w:val="0"/>
        </w:rPr>
        <w:t xml:space="preserve">Community Programmes Coordinator, </w:t>
      </w:r>
      <w:r w:rsidR="00D90279">
        <w:rPr>
          <w:rFonts w:ascii="Century Gothic" w:hAnsi="Century Gothic"/>
          <w:i w:val="0"/>
        </w:rPr>
        <w:t xml:space="preserve">Technical Director </w:t>
      </w:r>
      <w:r w:rsidR="00F946B9">
        <w:rPr>
          <w:rFonts w:ascii="Century Gothic" w:hAnsi="Century Gothic"/>
          <w:i w:val="0"/>
        </w:rPr>
        <w:t xml:space="preserve">from </w:t>
      </w:r>
      <w:r w:rsidR="00D90279">
        <w:rPr>
          <w:rFonts w:ascii="Century Gothic" w:hAnsi="Century Gothic"/>
          <w:i w:val="0"/>
        </w:rPr>
        <w:t xml:space="preserve">the Ministry of </w:t>
      </w:r>
      <w:r w:rsidR="00F946B9">
        <w:rPr>
          <w:rFonts w:ascii="Century Gothic" w:hAnsi="Century Gothic"/>
          <w:i w:val="0"/>
        </w:rPr>
        <w:t>Local Government and Community D</w:t>
      </w:r>
      <w:r w:rsidR="00D90279">
        <w:rPr>
          <w:rFonts w:ascii="Century Gothic" w:hAnsi="Century Gothic"/>
          <w:i w:val="0"/>
        </w:rPr>
        <w:t>evelopment</w:t>
      </w:r>
      <w:r w:rsidR="00F946B9">
        <w:rPr>
          <w:rFonts w:ascii="Century Gothic" w:hAnsi="Century Gothic"/>
          <w:i w:val="0"/>
        </w:rPr>
        <w:t xml:space="preserve">, Councillor for the Port Maria Division and himself to look at areas suitable for temporary relocation of the vendors. He said the old Abattoir and the old Fire Station were looked at however, the preferred location was the old Fire Station. He </w:t>
      </w:r>
      <w:r w:rsidR="00897180">
        <w:rPr>
          <w:rFonts w:ascii="Century Gothic" w:hAnsi="Century Gothic"/>
          <w:i w:val="0"/>
        </w:rPr>
        <w:t xml:space="preserve">informed that </w:t>
      </w:r>
      <w:r w:rsidR="00F946B9">
        <w:rPr>
          <w:rFonts w:ascii="Century Gothic" w:hAnsi="Century Gothic"/>
          <w:i w:val="0"/>
        </w:rPr>
        <w:t xml:space="preserve">there was a concern </w:t>
      </w:r>
      <w:r w:rsidR="00897180">
        <w:rPr>
          <w:rFonts w:ascii="Century Gothic" w:hAnsi="Century Gothic"/>
          <w:i w:val="0"/>
        </w:rPr>
        <w:t xml:space="preserve">with </w:t>
      </w:r>
      <w:r w:rsidR="00F946B9">
        <w:rPr>
          <w:rFonts w:ascii="Century Gothic" w:hAnsi="Century Gothic"/>
          <w:i w:val="0"/>
        </w:rPr>
        <w:t>regards to the water that would run from Rectory Street but the Chief Engineering Officer said that problem could be rectified</w:t>
      </w:r>
      <w:r w:rsidR="00897180">
        <w:rPr>
          <w:rFonts w:ascii="Century Gothic" w:hAnsi="Century Gothic"/>
          <w:i w:val="0"/>
        </w:rPr>
        <w:t xml:space="preserve"> based on the inspection</w:t>
      </w:r>
      <w:r w:rsidR="00D8282D">
        <w:rPr>
          <w:rFonts w:ascii="Century Gothic" w:hAnsi="Century Gothic"/>
          <w:i w:val="0"/>
        </w:rPr>
        <w:t xml:space="preserve">. </w:t>
      </w:r>
      <w:r w:rsidR="00897180">
        <w:rPr>
          <w:rFonts w:ascii="Century Gothic" w:hAnsi="Century Gothic"/>
          <w:i w:val="0"/>
        </w:rPr>
        <w:t>He went on to advise that</w:t>
      </w:r>
      <w:r w:rsidR="00D8282D">
        <w:rPr>
          <w:rFonts w:ascii="Century Gothic" w:hAnsi="Century Gothic"/>
          <w:i w:val="0"/>
        </w:rPr>
        <w:t xml:space="preserve"> </w:t>
      </w:r>
      <w:r w:rsidR="00897180">
        <w:rPr>
          <w:rFonts w:ascii="Century Gothic" w:hAnsi="Century Gothic"/>
          <w:i w:val="0"/>
        </w:rPr>
        <w:t>e</w:t>
      </w:r>
      <w:r w:rsidR="008F69CC">
        <w:rPr>
          <w:rFonts w:ascii="Century Gothic" w:hAnsi="Century Gothic"/>
          <w:i w:val="0"/>
        </w:rPr>
        <w:t xml:space="preserve">stimates were to be prepared </w:t>
      </w:r>
      <w:r w:rsidR="00897180">
        <w:rPr>
          <w:rFonts w:ascii="Century Gothic" w:hAnsi="Century Gothic"/>
          <w:i w:val="0"/>
        </w:rPr>
        <w:t xml:space="preserve">for the alternate site and </w:t>
      </w:r>
      <w:r w:rsidR="008F69CC">
        <w:rPr>
          <w:rFonts w:ascii="Century Gothic" w:hAnsi="Century Gothic"/>
          <w:i w:val="0"/>
        </w:rPr>
        <w:t xml:space="preserve">as soon </w:t>
      </w:r>
      <w:r w:rsidR="00897180">
        <w:rPr>
          <w:rFonts w:ascii="Century Gothic" w:hAnsi="Century Gothic"/>
          <w:i w:val="0"/>
        </w:rPr>
        <w:t>the funds were rec</w:t>
      </w:r>
      <w:r w:rsidR="00520877">
        <w:rPr>
          <w:rFonts w:ascii="Century Gothic" w:hAnsi="Century Gothic"/>
          <w:i w:val="0"/>
        </w:rPr>
        <w:t>e</w:t>
      </w:r>
      <w:r w:rsidR="00897180">
        <w:rPr>
          <w:rFonts w:ascii="Century Gothic" w:hAnsi="Century Gothic"/>
          <w:i w:val="0"/>
        </w:rPr>
        <w:t>ived</w:t>
      </w:r>
      <w:r w:rsidR="008F69CC">
        <w:rPr>
          <w:rFonts w:ascii="Century Gothic" w:hAnsi="Century Gothic"/>
          <w:i w:val="0"/>
        </w:rPr>
        <w:t>, the site would be turned over to the Contractor.</w:t>
      </w:r>
    </w:p>
    <w:p w14:paraId="3DC4F472" w14:textId="77777777" w:rsidR="00D90279" w:rsidRDefault="00D90279" w:rsidP="006D0A31">
      <w:pPr>
        <w:pStyle w:val="ListParagraph"/>
        <w:spacing w:line="276" w:lineRule="auto"/>
        <w:ind w:left="86" w:firstLine="0"/>
        <w:jc w:val="both"/>
        <w:rPr>
          <w:rFonts w:ascii="Century Gothic" w:hAnsi="Century Gothic"/>
          <w:i w:val="0"/>
        </w:rPr>
      </w:pPr>
    </w:p>
    <w:p w14:paraId="3B782328" w14:textId="6620D08A" w:rsidR="00E92254" w:rsidRDefault="008F69CC" w:rsidP="00BA49E1">
      <w:pPr>
        <w:pStyle w:val="ListParagraph"/>
        <w:ind w:left="86" w:firstLine="0"/>
        <w:jc w:val="both"/>
        <w:rPr>
          <w:rFonts w:ascii="Century Gothic" w:hAnsi="Century Gothic"/>
          <w:i w:val="0"/>
        </w:rPr>
      </w:pPr>
      <w:r>
        <w:rPr>
          <w:rFonts w:ascii="Century Gothic" w:hAnsi="Century Gothic"/>
          <w:i w:val="0"/>
        </w:rPr>
        <w:t xml:space="preserve">The Chairperson said a meeting would be held with the vendors to inform them of the plans and the relocation. He added that with regards to the Ground-breaking Ceremony, Minister McKenzie has </w:t>
      </w:r>
      <w:r w:rsidR="00520877">
        <w:rPr>
          <w:rFonts w:ascii="Century Gothic" w:hAnsi="Century Gothic"/>
          <w:i w:val="0"/>
        </w:rPr>
        <w:t xml:space="preserve">indicated that he would be available </w:t>
      </w:r>
      <w:r>
        <w:rPr>
          <w:rFonts w:ascii="Century Gothic" w:hAnsi="Century Gothic"/>
          <w:i w:val="0"/>
        </w:rPr>
        <w:t>on Wednesday, May 30, 2018 beginning at 10: 00 a.m</w:t>
      </w:r>
      <w:r w:rsidR="00D8282D">
        <w:rPr>
          <w:rFonts w:ascii="Century Gothic" w:hAnsi="Century Gothic"/>
          <w:i w:val="0"/>
        </w:rPr>
        <w:t>.</w:t>
      </w:r>
      <w:r w:rsidR="00520877">
        <w:rPr>
          <w:rFonts w:ascii="Century Gothic" w:hAnsi="Century Gothic"/>
          <w:i w:val="0"/>
        </w:rPr>
        <w:t xml:space="preserve"> hence that would be the date and time of the function</w:t>
      </w:r>
      <w:r>
        <w:rPr>
          <w:rFonts w:ascii="Century Gothic" w:hAnsi="Century Gothic"/>
          <w:i w:val="0"/>
        </w:rPr>
        <w:t xml:space="preserve">. </w:t>
      </w:r>
    </w:p>
    <w:p w14:paraId="62146660" w14:textId="77777777" w:rsidR="008C5943" w:rsidRDefault="008C5943" w:rsidP="00BA49E1">
      <w:pPr>
        <w:pStyle w:val="ListParagraph"/>
        <w:ind w:left="86" w:firstLine="0"/>
        <w:jc w:val="both"/>
        <w:rPr>
          <w:rFonts w:ascii="Century Gothic" w:hAnsi="Century Gothic"/>
          <w:i w:val="0"/>
        </w:rPr>
      </w:pPr>
    </w:p>
    <w:p w14:paraId="2B35B56B" w14:textId="77777777" w:rsidR="008C5943" w:rsidRPr="008C5943" w:rsidRDefault="008C5943" w:rsidP="008C5943">
      <w:pPr>
        <w:ind w:hanging="720"/>
        <w:jc w:val="both"/>
        <w:rPr>
          <w:rFonts w:ascii="Century Gothic" w:hAnsi="Century Gothic"/>
          <w:i w:val="0"/>
        </w:rPr>
      </w:pPr>
    </w:p>
    <w:p w14:paraId="2EEEFB73" w14:textId="77777777" w:rsidR="002861A0" w:rsidRPr="007E40E8" w:rsidRDefault="002861A0" w:rsidP="009F34FF">
      <w:pPr>
        <w:pStyle w:val="ListParagraph"/>
        <w:numPr>
          <w:ilvl w:val="0"/>
          <w:numId w:val="30"/>
        </w:numPr>
        <w:jc w:val="both"/>
        <w:rPr>
          <w:rFonts w:ascii="Century Gothic" w:hAnsi="Century Gothic"/>
          <w:b/>
          <w:i w:val="0"/>
          <w:u w:val="single"/>
        </w:rPr>
      </w:pPr>
      <w:r w:rsidRPr="007E40E8">
        <w:rPr>
          <w:rFonts w:ascii="Century Gothic" w:hAnsi="Century Gothic"/>
          <w:b/>
          <w:i w:val="0"/>
          <w:u w:val="single"/>
        </w:rPr>
        <w:t>EXCHANGE OF LAND/PROPOSED DEVELOPMENT – MURDOCK BEACH</w:t>
      </w:r>
    </w:p>
    <w:p w14:paraId="2131357C" w14:textId="77777777" w:rsidR="002861A0" w:rsidRPr="007E40E8" w:rsidRDefault="002861A0" w:rsidP="00BA49E1">
      <w:pPr>
        <w:ind w:left="0" w:firstLine="0"/>
        <w:jc w:val="both"/>
        <w:rPr>
          <w:rFonts w:ascii="Century Gothic" w:hAnsi="Century Gothic"/>
          <w:b/>
          <w:i w:val="0"/>
          <w:u w:val="single"/>
        </w:rPr>
      </w:pPr>
    </w:p>
    <w:p w14:paraId="0F2D0E4B" w14:textId="3D634338" w:rsidR="00AC0896" w:rsidRDefault="002861A0" w:rsidP="00BA49E1">
      <w:pPr>
        <w:ind w:left="90" w:firstLine="0"/>
        <w:jc w:val="both"/>
        <w:rPr>
          <w:rFonts w:ascii="Century Gothic" w:hAnsi="Century Gothic"/>
          <w:i w:val="0"/>
        </w:rPr>
      </w:pPr>
      <w:r w:rsidRPr="00EE5AB4">
        <w:rPr>
          <w:rFonts w:ascii="Century Gothic" w:hAnsi="Century Gothic"/>
          <w:i w:val="0"/>
        </w:rPr>
        <w:t xml:space="preserve">The </w:t>
      </w:r>
      <w:r w:rsidR="007E40E8" w:rsidRPr="00EE5AB4">
        <w:rPr>
          <w:rFonts w:ascii="Century Gothic" w:hAnsi="Century Gothic"/>
          <w:i w:val="0"/>
        </w:rPr>
        <w:t>Chairperson</w:t>
      </w:r>
      <w:r w:rsidR="006E17F1" w:rsidRPr="00EE5AB4">
        <w:rPr>
          <w:rFonts w:ascii="Century Gothic" w:hAnsi="Century Gothic"/>
          <w:i w:val="0"/>
        </w:rPr>
        <w:t xml:space="preserve"> </w:t>
      </w:r>
      <w:r w:rsidR="00D74114">
        <w:rPr>
          <w:rFonts w:ascii="Century Gothic" w:hAnsi="Century Gothic"/>
          <w:i w:val="0"/>
        </w:rPr>
        <w:t xml:space="preserve">informed that he </w:t>
      </w:r>
      <w:r w:rsidR="00E91772">
        <w:rPr>
          <w:rFonts w:ascii="Century Gothic" w:hAnsi="Century Gothic"/>
          <w:i w:val="0"/>
        </w:rPr>
        <w:t>was still waiting</w:t>
      </w:r>
      <w:r w:rsidR="008E4F5A">
        <w:rPr>
          <w:rFonts w:ascii="Century Gothic" w:hAnsi="Century Gothic"/>
          <w:i w:val="0"/>
        </w:rPr>
        <w:t xml:space="preserve"> to be contacted</w:t>
      </w:r>
      <w:r w:rsidR="00D74114">
        <w:rPr>
          <w:rFonts w:ascii="Century Gothic" w:hAnsi="Century Gothic"/>
          <w:i w:val="0"/>
        </w:rPr>
        <w:t xml:space="preserve"> </w:t>
      </w:r>
      <w:r w:rsidR="008E4F5A">
        <w:rPr>
          <w:rFonts w:ascii="Century Gothic" w:hAnsi="Century Gothic"/>
          <w:i w:val="0"/>
        </w:rPr>
        <w:t>by</w:t>
      </w:r>
      <w:r w:rsidR="00D74114">
        <w:rPr>
          <w:rFonts w:ascii="Century Gothic" w:hAnsi="Century Gothic"/>
          <w:i w:val="0"/>
        </w:rPr>
        <w:t xml:space="preserve"> Mr. Ransford Braham, Chairman of UDC.</w:t>
      </w:r>
      <w:r w:rsidR="00B32D33">
        <w:rPr>
          <w:rFonts w:ascii="Century Gothic" w:hAnsi="Century Gothic"/>
          <w:i w:val="0"/>
        </w:rPr>
        <w:tab/>
      </w:r>
      <w:r w:rsidR="00B32D33">
        <w:rPr>
          <w:rFonts w:ascii="Century Gothic" w:hAnsi="Century Gothic"/>
          <w:i w:val="0"/>
        </w:rPr>
        <w:tab/>
      </w:r>
      <w:r w:rsidR="00B32D33">
        <w:rPr>
          <w:rFonts w:ascii="Century Gothic" w:hAnsi="Century Gothic"/>
          <w:i w:val="0"/>
        </w:rPr>
        <w:tab/>
      </w:r>
      <w:r w:rsidR="00B32D33">
        <w:rPr>
          <w:rFonts w:ascii="Century Gothic" w:hAnsi="Century Gothic"/>
          <w:i w:val="0"/>
        </w:rPr>
        <w:tab/>
      </w:r>
      <w:r w:rsidR="00B32D33" w:rsidRPr="00B32D33">
        <w:rPr>
          <w:rFonts w:ascii="Century Gothic" w:hAnsi="Century Gothic"/>
          <w:b/>
          <w:i w:val="0"/>
        </w:rPr>
        <w:t>NOTED:</w:t>
      </w:r>
    </w:p>
    <w:p w14:paraId="66D3D5ED" w14:textId="77777777" w:rsidR="008F69CC" w:rsidRDefault="008F69CC" w:rsidP="00BA49E1">
      <w:pPr>
        <w:ind w:left="90" w:firstLine="0"/>
        <w:jc w:val="both"/>
        <w:rPr>
          <w:rFonts w:ascii="Century Gothic" w:hAnsi="Century Gothic"/>
          <w:i w:val="0"/>
        </w:rPr>
      </w:pPr>
    </w:p>
    <w:p w14:paraId="55C1B9CD" w14:textId="653BD9AA" w:rsidR="002861A0" w:rsidRPr="0074253C" w:rsidRDefault="00F53A00" w:rsidP="009F34FF">
      <w:pPr>
        <w:pStyle w:val="ListParagraph"/>
        <w:numPr>
          <w:ilvl w:val="0"/>
          <w:numId w:val="30"/>
        </w:numPr>
        <w:ind w:left="284" w:firstLine="0"/>
        <w:jc w:val="both"/>
        <w:rPr>
          <w:rFonts w:ascii="Century Gothic" w:hAnsi="Century Gothic"/>
          <w:b/>
          <w:i w:val="0"/>
          <w:u w:val="single"/>
        </w:rPr>
      </w:pPr>
      <w:r w:rsidRPr="0074253C">
        <w:rPr>
          <w:rFonts w:ascii="Century Gothic" w:hAnsi="Century Gothic"/>
          <w:b/>
          <w:i w:val="0"/>
          <w:u w:val="single"/>
        </w:rPr>
        <w:t>C</w:t>
      </w:r>
      <w:r w:rsidR="00C43743" w:rsidRPr="0074253C">
        <w:rPr>
          <w:rFonts w:ascii="Century Gothic" w:hAnsi="Century Gothic"/>
          <w:b/>
          <w:i w:val="0"/>
          <w:u w:val="single"/>
        </w:rPr>
        <w:t>LAIM</w:t>
      </w:r>
      <w:r w:rsidR="002861A0" w:rsidRPr="0074253C">
        <w:rPr>
          <w:rFonts w:ascii="Century Gothic" w:hAnsi="Century Gothic"/>
          <w:b/>
          <w:i w:val="0"/>
          <w:u w:val="single"/>
        </w:rPr>
        <w:t xml:space="preserve"> NO 2011/HCV-</w:t>
      </w:r>
      <w:r w:rsidR="00BF6724">
        <w:rPr>
          <w:rFonts w:ascii="Century Gothic" w:hAnsi="Century Gothic"/>
          <w:b/>
          <w:i w:val="0"/>
          <w:u w:val="single"/>
        </w:rPr>
        <w:t xml:space="preserve"> </w:t>
      </w:r>
      <w:r w:rsidR="002861A0" w:rsidRPr="0074253C">
        <w:rPr>
          <w:rFonts w:ascii="Century Gothic" w:hAnsi="Century Gothic"/>
          <w:b/>
          <w:i w:val="0"/>
          <w:u w:val="single"/>
        </w:rPr>
        <w:t>00232 SEYMOUR MORALES V</w:t>
      </w:r>
      <w:r w:rsidR="00D71432" w:rsidRPr="0074253C">
        <w:rPr>
          <w:rFonts w:ascii="Century Gothic" w:hAnsi="Century Gothic"/>
          <w:b/>
          <w:i w:val="0"/>
          <w:u w:val="single"/>
        </w:rPr>
        <w:t>S</w:t>
      </w:r>
      <w:r w:rsidR="002861A0" w:rsidRPr="0074253C">
        <w:rPr>
          <w:rFonts w:ascii="Century Gothic" w:hAnsi="Century Gothic"/>
          <w:b/>
          <w:i w:val="0"/>
          <w:u w:val="single"/>
        </w:rPr>
        <w:t xml:space="preserve"> ST. MARY PARISH</w:t>
      </w:r>
      <w:r w:rsidR="0074253C">
        <w:rPr>
          <w:rFonts w:ascii="Century Gothic" w:hAnsi="Century Gothic"/>
          <w:b/>
          <w:i w:val="0"/>
        </w:rPr>
        <w:tab/>
      </w:r>
      <w:r w:rsidR="0074253C">
        <w:rPr>
          <w:rFonts w:ascii="Century Gothic" w:hAnsi="Century Gothic"/>
          <w:b/>
          <w:i w:val="0"/>
        </w:rPr>
        <w:tab/>
      </w:r>
      <w:r w:rsidR="002861A0" w:rsidRPr="0074253C">
        <w:rPr>
          <w:rFonts w:ascii="Century Gothic" w:hAnsi="Century Gothic"/>
          <w:b/>
          <w:i w:val="0"/>
          <w:u w:val="single"/>
        </w:rPr>
        <w:t xml:space="preserve">COUNCIL AND </w:t>
      </w:r>
      <w:r w:rsidR="005C4B8C" w:rsidRPr="0074253C">
        <w:rPr>
          <w:rFonts w:ascii="Century Gothic" w:hAnsi="Century Gothic"/>
          <w:b/>
          <w:i w:val="0"/>
          <w:u w:val="single"/>
        </w:rPr>
        <w:t>ATTORNEY GENERAL</w:t>
      </w:r>
      <w:r w:rsidR="002861A0" w:rsidRPr="0074253C">
        <w:rPr>
          <w:rFonts w:ascii="Century Gothic" w:hAnsi="Century Gothic"/>
          <w:b/>
          <w:i w:val="0"/>
          <w:u w:val="single"/>
        </w:rPr>
        <w:t xml:space="preserve"> OF JAMAICA</w:t>
      </w:r>
    </w:p>
    <w:p w14:paraId="0401D507" w14:textId="77777777" w:rsidR="002861A0" w:rsidRPr="007E40E8" w:rsidRDefault="002861A0" w:rsidP="00BA49E1">
      <w:pPr>
        <w:jc w:val="both"/>
        <w:rPr>
          <w:rFonts w:ascii="Century Gothic" w:hAnsi="Century Gothic"/>
          <w:i w:val="0"/>
        </w:rPr>
      </w:pPr>
    </w:p>
    <w:p w14:paraId="55562211" w14:textId="500C457C" w:rsidR="002861A0" w:rsidRPr="007E40E8" w:rsidRDefault="002861A0" w:rsidP="006E5116">
      <w:pPr>
        <w:ind w:left="0" w:firstLine="0"/>
        <w:jc w:val="both"/>
        <w:rPr>
          <w:rFonts w:ascii="Century Gothic" w:hAnsi="Century Gothic"/>
          <w:i w:val="0"/>
        </w:rPr>
      </w:pPr>
      <w:r w:rsidRPr="007E40E8">
        <w:rPr>
          <w:rFonts w:ascii="Century Gothic" w:hAnsi="Century Gothic"/>
          <w:i w:val="0"/>
        </w:rPr>
        <w:t xml:space="preserve">The </w:t>
      </w:r>
      <w:r w:rsidR="006E5116" w:rsidRPr="007E40E8">
        <w:rPr>
          <w:rFonts w:ascii="Century Gothic" w:hAnsi="Century Gothic"/>
          <w:i w:val="0"/>
        </w:rPr>
        <w:t xml:space="preserve">Committee was last informed that </w:t>
      </w:r>
      <w:r w:rsidR="009955EA" w:rsidRPr="007E40E8">
        <w:rPr>
          <w:rFonts w:ascii="Century Gothic" w:hAnsi="Century Gothic"/>
          <w:i w:val="0"/>
        </w:rPr>
        <w:t>the</w:t>
      </w:r>
      <w:r w:rsidR="00D71432" w:rsidRPr="007E40E8">
        <w:rPr>
          <w:rFonts w:ascii="Century Gothic" w:hAnsi="Century Gothic"/>
          <w:i w:val="0"/>
        </w:rPr>
        <w:t xml:space="preserve"> Corporation was</w:t>
      </w:r>
      <w:r w:rsidR="0014616F" w:rsidRPr="007E40E8">
        <w:rPr>
          <w:rFonts w:ascii="Century Gothic" w:hAnsi="Century Gothic"/>
          <w:i w:val="0"/>
        </w:rPr>
        <w:t xml:space="preserve"> still awaiting the</w:t>
      </w:r>
      <w:r w:rsidR="00376E86">
        <w:rPr>
          <w:rFonts w:ascii="Century Gothic" w:hAnsi="Century Gothic"/>
          <w:i w:val="0"/>
        </w:rPr>
        <w:t xml:space="preserve"> </w:t>
      </w:r>
      <w:r w:rsidR="00D71432" w:rsidRPr="007E40E8">
        <w:rPr>
          <w:rFonts w:ascii="Century Gothic" w:hAnsi="Century Gothic"/>
          <w:i w:val="0"/>
        </w:rPr>
        <w:t xml:space="preserve">date </w:t>
      </w:r>
      <w:r w:rsidR="00856DB0" w:rsidRPr="007E40E8">
        <w:rPr>
          <w:rFonts w:ascii="Century Gothic" w:hAnsi="Century Gothic"/>
          <w:i w:val="0"/>
        </w:rPr>
        <w:t>f</w:t>
      </w:r>
      <w:r w:rsidR="001D6CBB" w:rsidRPr="007E40E8">
        <w:rPr>
          <w:rFonts w:ascii="Century Gothic" w:hAnsi="Century Gothic"/>
          <w:i w:val="0"/>
        </w:rPr>
        <w:t>or</w:t>
      </w:r>
      <w:r w:rsidR="00856DB0" w:rsidRPr="007E40E8">
        <w:rPr>
          <w:rFonts w:ascii="Century Gothic" w:hAnsi="Century Gothic"/>
          <w:i w:val="0"/>
        </w:rPr>
        <w:t xml:space="preserve"> th</w:t>
      </w:r>
      <w:r w:rsidR="00D71432" w:rsidRPr="007E40E8">
        <w:rPr>
          <w:rFonts w:ascii="Century Gothic" w:hAnsi="Century Gothic"/>
          <w:i w:val="0"/>
        </w:rPr>
        <w:t>e</w:t>
      </w:r>
      <w:r w:rsidR="00376E86">
        <w:rPr>
          <w:rFonts w:ascii="Century Gothic" w:hAnsi="Century Gothic"/>
          <w:i w:val="0"/>
        </w:rPr>
        <w:t xml:space="preserve"> </w:t>
      </w:r>
      <w:r w:rsidR="006E5116" w:rsidRPr="007E40E8">
        <w:rPr>
          <w:rFonts w:ascii="Century Gothic" w:hAnsi="Century Gothic"/>
          <w:i w:val="0"/>
        </w:rPr>
        <w:t xml:space="preserve">judicial </w:t>
      </w:r>
      <w:r w:rsidR="00D71432" w:rsidRPr="007E40E8">
        <w:rPr>
          <w:rFonts w:ascii="Century Gothic" w:hAnsi="Century Gothic"/>
          <w:i w:val="0"/>
        </w:rPr>
        <w:t>hearing</w:t>
      </w:r>
      <w:r w:rsidR="00896415">
        <w:rPr>
          <w:rFonts w:ascii="Century Gothic" w:hAnsi="Century Gothic"/>
          <w:i w:val="0"/>
        </w:rPr>
        <w:t xml:space="preserve"> - </w:t>
      </w:r>
      <w:r w:rsidR="006E5116" w:rsidRPr="007E40E8">
        <w:rPr>
          <w:rFonts w:ascii="Century Gothic" w:hAnsi="Century Gothic"/>
          <w:i w:val="0"/>
        </w:rPr>
        <w:t xml:space="preserve">no </w:t>
      </w:r>
      <w:r w:rsidR="00896415">
        <w:rPr>
          <w:rFonts w:ascii="Century Gothic" w:hAnsi="Century Gothic"/>
          <w:i w:val="0"/>
        </w:rPr>
        <w:t xml:space="preserve">further </w:t>
      </w:r>
      <w:r w:rsidR="00376E86">
        <w:rPr>
          <w:rFonts w:ascii="Century Gothic" w:hAnsi="Century Gothic"/>
          <w:i w:val="0"/>
        </w:rPr>
        <w:t>update</w:t>
      </w:r>
      <w:r w:rsidR="006E5116" w:rsidRPr="007E40E8">
        <w:rPr>
          <w:rFonts w:ascii="Century Gothic" w:hAnsi="Century Gothic"/>
          <w:i w:val="0"/>
        </w:rPr>
        <w:t xml:space="preserve"> on the matter.</w:t>
      </w:r>
    </w:p>
    <w:p w14:paraId="6465CCAD" w14:textId="77777777" w:rsidR="00955231" w:rsidRPr="007E40E8" w:rsidRDefault="00955231" w:rsidP="00BA49E1">
      <w:pPr>
        <w:jc w:val="both"/>
        <w:rPr>
          <w:rFonts w:ascii="Century Gothic" w:hAnsi="Century Gothic"/>
          <w:i w:val="0"/>
        </w:rPr>
      </w:pPr>
    </w:p>
    <w:p w14:paraId="3069F545" w14:textId="77777777" w:rsidR="002861A0" w:rsidRPr="007E40E8" w:rsidRDefault="00D01C66" w:rsidP="009F34FF">
      <w:pPr>
        <w:pStyle w:val="ListParagraph"/>
        <w:numPr>
          <w:ilvl w:val="0"/>
          <w:numId w:val="30"/>
        </w:numPr>
        <w:ind w:left="851" w:hanging="644"/>
        <w:jc w:val="both"/>
        <w:rPr>
          <w:rFonts w:ascii="Century Gothic" w:hAnsi="Century Gothic"/>
          <w:b/>
          <w:i w:val="0"/>
          <w:u w:val="single"/>
        </w:rPr>
      </w:pPr>
      <w:r>
        <w:rPr>
          <w:rFonts w:ascii="Century Gothic" w:hAnsi="Century Gothic"/>
          <w:b/>
          <w:i w:val="0"/>
          <w:u w:val="single"/>
        </w:rPr>
        <w:t xml:space="preserve">UPGRADING OF </w:t>
      </w:r>
      <w:r w:rsidR="002861A0" w:rsidRPr="007E40E8">
        <w:rPr>
          <w:rFonts w:ascii="Century Gothic" w:hAnsi="Century Gothic"/>
          <w:b/>
          <w:i w:val="0"/>
          <w:u w:val="single"/>
        </w:rPr>
        <w:t>PALMER</w:t>
      </w:r>
      <w:r w:rsidR="00BA048C" w:rsidRPr="007E40E8">
        <w:rPr>
          <w:rFonts w:ascii="Century Gothic" w:hAnsi="Century Gothic"/>
          <w:b/>
          <w:i w:val="0"/>
          <w:u w:val="single"/>
        </w:rPr>
        <w:t>’</w:t>
      </w:r>
      <w:r w:rsidR="002861A0" w:rsidRPr="007E40E8">
        <w:rPr>
          <w:rFonts w:ascii="Century Gothic" w:hAnsi="Century Gothic"/>
          <w:b/>
          <w:i w:val="0"/>
          <w:u w:val="single"/>
        </w:rPr>
        <w:t>S PARK</w:t>
      </w:r>
    </w:p>
    <w:p w14:paraId="6BF32B89" w14:textId="77777777" w:rsidR="00CD7845" w:rsidRPr="007E40E8" w:rsidRDefault="00CD7845" w:rsidP="00BA49E1">
      <w:pPr>
        <w:jc w:val="both"/>
        <w:rPr>
          <w:rFonts w:ascii="Century Gothic" w:hAnsi="Century Gothic"/>
          <w:b/>
          <w:i w:val="0"/>
          <w:u w:val="single"/>
        </w:rPr>
      </w:pPr>
    </w:p>
    <w:p w14:paraId="4D38EE18" w14:textId="1C12EAF5" w:rsidR="00C0787D" w:rsidRDefault="00C0787D" w:rsidP="00BA49E1">
      <w:pPr>
        <w:spacing w:line="276" w:lineRule="auto"/>
        <w:ind w:left="0" w:firstLine="0"/>
        <w:jc w:val="both"/>
        <w:rPr>
          <w:rFonts w:ascii="Century Gothic" w:hAnsi="Century Gothic"/>
          <w:i w:val="0"/>
        </w:rPr>
      </w:pPr>
      <w:r>
        <w:rPr>
          <w:rFonts w:ascii="Century Gothic" w:hAnsi="Century Gothic"/>
          <w:i w:val="0"/>
        </w:rPr>
        <w:t>Councillor Freeman said he did not get in touch with the Member of Parliament however he would try to do so in short order.</w:t>
      </w:r>
    </w:p>
    <w:p w14:paraId="42F0FC2D" w14:textId="59C09DEC" w:rsidR="00C32A5C" w:rsidRDefault="005B7A1C" w:rsidP="00BA49E1">
      <w:pPr>
        <w:spacing w:line="276" w:lineRule="auto"/>
        <w:ind w:left="0" w:firstLine="0"/>
        <w:jc w:val="both"/>
        <w:rPr>
          <w:rFonts w:ascii="Century Gothic" w:hAnsi="Century Gothic"/>
          <w:i w:val="0"/>
        </w:rPr>
      </w:pPr>
      <w:r w:rsidRPr="00913693">
        <w:rPr>
          <w:rFonts w:ascii="Century Gothic" w:hAnsi="Century Gothic"/>
          <w:b/>
          <w:i w:val="0"/>
        </w:rPr>
        <w:t>ACTION: Cllr. Freeman to follow-up</w:t>
      </w:r>
      <w:r w:rsidR="00FC43C7">
        <w:rPr>
          <w:rFonts w:ascii="Century Gothic" w:hAnsi="Century Gothic"/>
          <w:b/>
          <w:i w:val="0"/>
        </w:rPr>
        <w:t xml:space="preserve"> with Member of Parliament </w:t>
      </w:r>
    </w:p>
    <w:p w14:paraId="6BD8C6D7" w14:textId="77777777" w:rsidR="00C32A5C" w:rsidRDefault="00C32A5C" w:rsidP="00BA49E1">
      <w:pPr>
        <w:spacing w:line="276" w:lineRule="auto"/>
        <w:ind w:left="0" w:firstLine="0"/>
        <w:jc w:val="both"/>
        <w:rPr>
          <w:rFonts w:ascii="Century Gothic" w:hAnsi="Century Gothic"/>
          <w:b/>
          <w:i w:val="0"/>
        </w:rPr>
      </w:pPr>
    </w:p>
    <w:p w14:paraId="4C338149" w14:textId="3B295113" w:rsidR="005B5878" w:rsidRDefault="005B5878" w:rsidP="00BA49E1">
      <w:pPr>
        <w:spacing w:line="276" w:lineRule="auto"/>
        <w:ind w:left="0" w:firstLine="0"/>
        <w:jc w:val="both"/>
        <w:rPr>
          <w:rFonts w:ascii="Century Gothic" w:hAnsi="Century Gothic"/>
          <w:i w:val="0"/>
        </w:rPr>
      </w:pPr>
      <w:r>
        <w:rPr>
          <w:rFonts w:ascii="Century Gothic" w:hAnsi="Century Gothic"/>
          <w:i w:val="0"/>
        </w:rPr>
        <w:t xml:space="preserve">The Chairperson asked whether or not Miss Barnette </w:t>
      </w:r>
      <w:r w:rsidR="00520877">
        <w:rPr>
          <w:rFonts w:ascii="Century Gothic" w:hAnsi="Century Gothic"/>
          <w:i w:val="0"/>
        </w:rPr>
        <w:t xml:space="preserve">had </w:t>
      </w:r>
      <w:r>
        <w:rPr>
          <w:rFonts w:ascii="Century Gothic" w:hAnsi="Century Gothic"/>
          <w:i w:val="0"/>
        </w:rPr>
        <w:t>any update from Mr. Sinclair</w:t>
      </w:r>
      <w:r w:rsidR="00520877">
        <w:rPr>
          <w:rFonts w:ascii="Century Gothic" w:hAnsi="Century Gothic"/>
          <w:i w:val="0"/>
        </w:rPr>
        <w:t xml:space="preserve"> where he was to</w:t>
      </w:r>
      <w:r>
        <w:rPr>
          <w:rFonts w:ascii="Century Gothic" w:hAnsi="Century Gothic"/>
          <w:i w:val="0"/>
        </w:rPr>
        <w:t xml:space="preserve"> speak with Mr. Francis or Mr. Saunders.</w:t>
      </w:r>
    </w:p>
    <w:p w14:paraId="6EF3A1D0" w14:textId="77777777" w:rsidR="005B5878" w:rsidRDefault="005B5878" w:rsidP="00BA49E1">
      <w:pPr>
        <w:spacing w:line="276" w:lineRule="auto"/>
        <w:ind w:left="0" w:firstLine="0"/>
        <w:jc w:val="both"/>
        <w:rPr>
          <w:rFonts w:ascii="Century Gothic" w:hAnsi="Century Gothic"/>
          <w:i w:val="0"/>
        </w:rPr>
      </w:pPr>
    </w:p>
    <w:p w14:paraId="1194162C" w14:textId="52D9D652" w:rsidR="005B5878" w:rsidRDefault="005B5878" w:rsidP="00BA49E1">
      <w:pPr>
        <w:spacing w:line="276" w:lineRule="auto"/>
        <w:ind w:left="0" w:firstLine="0"/>
        <w:jc w:val="both"/>
        <w:rPr>
          <w:rFonts w:ascii="Century Gothic" w:hAnsi="Century Gothic"/>
          <w:i w:val="0"/>
        </w:rPr>
      </w:pPr>
      <w:r>
        <w:rPr>
          <w:rFonts w:ascii="Century Gothic" w:hAnsi="Century Gothic"/>
          <w:i w:val="0"/>
        </w:rPr>
        <w:t>Miss Barnette responded that Mr. Sinclair did not get in touch with Mr. Francis however, he would try to make contact.</w:t>
      </w:r>
    </w:p>
    <w:p w14:paraId="79235A8A" w14:textId="77777777" w:rsidR="005B5878" w:rsidRDefault="005B5878" w:rsidP="00BA49E1">
      <w:pPr>
        <w:spacing w:line="276" w:lineRule="auto"/>
        <w:ind w:left="0" w:firstLine="0"/>
        <w:jc w:val="both"/>
        <w:rPr>
          <w:rFonts w:ascii="Century Gothic" w:hAnsi="Century Gothic"/>
          <w:i w:val="0"/>
        </w:rPr>
      </w:pPr>
    </w:p>
    <w:p w14:paraId="48E4FDCE" w14:textId="7A93C905" w:rsidR="005278FF" w:rsidRDefault="001C466C" w:rsidP="005B7A1C">
      <w:pPr>
        <w:spacing w:line="276" w:lineRule="auto"/>
        <w:ind w:left="0" w:firstLine="0"/>
        <w:jc w:val="both"/>
        <w:rPr>
          <w:rFonts w:ascii="Century Gothic" w:hAnsi="Century Gothic"/>
          <w:b/>
          <w:i w:val="0"/>
        </w:rPr>
      </w:pPr>
      <w:r>
        <w:rPr>
          <w:rFonts w:ascii="Century Gothic" w:hAnsi="Century Gothic"/>
          <w:b/>
          <w:i w:val="0"/>
        </w:rPr>
        <w:t>A</w:t>
      </w:r>
      <w:r w:rsidR="0072461D" w:rsidRPr="0072461D">
        <w:rPr>
          <w:rFonts w:ascii="Century Gothic" w:hAnsi="Century Gothic"/>
          <w:b/>
          <w:i w:val="0"/>
        </w:rPr>
        <w:t xml:space="preserve">CTION: Mr. Reynolds to follow up with Mr. </w:t>
      </w:r>
      <w:r w:rsidR="00B22EBE">
        <w:rPr>
          <w:rFonts w:ascii="Century Gothic" w:hAnsi="Century Gothic"/>
          <w:b/>
          <w:i w:val="0"/>
        </w:rPr>
        <w:t>Francis</w:t>
      </w:r>
      <w:r w:rsidR="00B22EBE" w:rsidRPr="0072461D">
        <w:rPr>
          <w:rFonts w:ascii="Century Gothic" w:hAnsi="Century Gothic"/>
          <w:b/>
          <w:i w:val="0"/>
        </w:rPr>
        <w:t xml:space="preserve"> </w:t>
      </w:r>
      <w:r w:rsidR="0072461D" w:rsidRPr="0072461D">
        <w:rPr>
          <w:rFonts w:ascii="Century Gothic" w:hAnsi="Century Gothic"/>
          <w:b/>
          <w:i w:val="0"/>
        </w:rPr>
        <w:t>for an update</w:t>
      </w:r>
    </w:p>
    <w:p w14:paraId="7E7A0BED" w14:textId="77777777" w:rsidR="00445A07" w:rsidRDefault="00445A07" w:rsidP="005B7A1C">
      <w:pPr>
        <w:spacing w:line="276" w:lineRule="auto"/>
        <w:ind w:left="0" w:firstLine="0"/>
        <w:jc w:val="both"/>
        <w:rPr>
          <w:rFonts w:ascii="Century Gothic" w:hAnsi="Century Gothic"/>
          <w:b/>
          <w:i w:val="0"/>
        </w:rPr>
      </w:pPr>
    </w:p>
    <w:p w14:paraId="09FFE6BA" w14:textId="06F7B793" w:rsidR="005B5878" w:rsidRDefault="0024496E" w:rsidP="005B7A1C">
      <w:pPr>
        <w:spacing w:line="276" w:lineRule="auto"/>
        <w:ind w:left="0" w:firstLine="0"/>
        <w:jc w:val="both"/>
        <w:rPr>
          <w:rFonts w:ascii="Century Gothic" w:hAnsi="Century Gothic"/>
          <w:i w:val="0"/>
        </w:rPr>
      </w:pPr>
      <w:r>
        <w:rPr>
          <w:rFonts w:ascii="Century Gothic" w:hAnsi="Century Gothic"/>
          <w:i w:val="0"/>
        </w:rPr>
        <w:t xml:space="preserve">The Chairperson </w:t>
      </w:r>
      <w:r w:rsidR="00445A07" w:rsidRPr="00445A07">
        <w:rPr>
          <w:rFonts w:ascii="Century Gothic" w:hAnsi="Century Gothic"/>
          <w:i w:val="0"/>
        </w:rPr>
        <w:t xml:space="preserve">informed that </w:t>
      </w:r>
      <w:r w:rsidR="005B5878">
        <w:rPr>
          <w:rFonts w:ascii="Century Gothic" w:hAnsi="Century Gothic"/>
          <w:i w:val="0"/>
        </w:rPr>
        <w:t xml:space="preserve">a request was made of St. Mary Banana Estates for the use of their brush cutter to cut the Palmer’s Park however, they sent a cheque in the amount of Fifty Thousand Dollars </w:t>
      </w:r>
      <w:r w:rsidR="004F6E6F">
        <w:rPr>
          <w:rFonts w:ascii="Century Gothic" w:hAnsi="Century Gothic"/>
          <w:i w:val="0"/>
        </w:rPr>
        <w:t xml:space="preserve">to pay for the cutting </w:t>
      </w:r>
      <w:r w:rsidR="00982FF6">
        <w:rPr>
          <w:rFonts w:ascii="Century Gothic" w:hAnsi="Century Gothic"/>
          <w:i w:val="0"/>
        </w:rPr>
        <w:t>rather than providing the Corporation with the equipment. He said we need</w:t>
      </w:r>
      <w:r w:rsidR="00520877">
        <w:rPr>
          <w:rFonts w:ascii="Century Gothic" w:hAnsi="Century Gothic"/>
          <w:i w:val="0"/>
        </w:rPr>
        <w:t>ed</w:t>
      </w:r>
      <w:r w:rsidR="00982FF6">
        <w:rPr>
          <w:rFonts w:ascii="Century Gothic" w:hAnsi="Century Gothic"/>
          <w:i w:val="0"/>
        </w:rPr>
        <w:t xml:space="preserve"> to thank them for the donation but we still need to find someone with the requisite equipment to do the job.</w:t>
      </w:r>
      <w:r w:rsidR="00520877">
        <w:rPr>
          <w:rFonts w:ascii="Century Gothic" w:hAnsi="Century Gothic"/>
          <w:i w:val="0"/>
        </w:rPr>
        <w:t xml:space="preserve"> </w:t>
      </w:r>
      <w:r w:rsidR="00520877" w:rsidRPr="00F96BC9">
        <w:rPr>
          <w:rFonts w:ascii="Century Gothic" w:hAnsi="Century Gothic"/>
          <w:b/>
          <w:i w:val="0"/>
        </w:rPr>
        <w:t>ACTION: ACEO</w:t>
      </w:r>
    </w:p>
    <w:p w14:paraId="2C5C5E15" w14:textId="77777777" w:rsidR="00982FF6" w:rsidRDefault="00982FF6" w:rsidP="005B7A1C">
      <w:pPr>
        <w:spacing w:line="276" w:lineRule="auto"/>
        <w:ind w:left="0" w:firstLine="0"/>
        <w:jc w:val="both"/>
        <w:rPr>
          <w:rFonts w:ascii="Century Gothic" w:hAnsi="Century Gothic"/>
          <w:i w:val="0"/>
        </w:rPr>
      </w:pPr>
    </w:p>
    <w:p w14:paraId="6E921EA6" w14:textId="25BDEC1E" w:rsidR="00982FF6" w:rsidRDefault="00982FF6" w:rsidP="005B7A1C">
      <w:pPr>
        <w:spacing w:line="276" w:lineRule="auto"/>
        <w:ind w:left="0" w:firstLine="0"/>
        <w:jc w:val="both"/>
        <w:rPr>
          <w:rFonts w:ascii="Century Gothic" w:hAnsi="Century Gothic"/>
          <w:i w:val="0"/>
        </w:rPr>
      </w:pPr>
      <w:r>
        <w:rPr>
          <w:rFonts w:ascii="Century Gothic" w:hAnsi="Century Gothic"/>
          <w:i w:val="0"/>
        </w:rPr>
        <w:t>Councillor Sewell suggested that Total Tools could be contacted.</w:t>
      </w:r>
    </w:p>
    <w:p w14:paraId="76AEAA08" w14:textId="77777777" w:rsidR="00982FF6" w:rsidRDefault="00982FF6" w:rsidP="005B7A1C">
      <w:pPr>
        <w:spacing w:line="276" w:lineRule="auto"/>
        <w:ind w:left="0" w:firstLine="0"/>
        <w:jc w:val="both"/>
        <w:rPr>
          <w:rFonts w:ascii="Century Gothic" w:hAnsi="Century Gothic"/>
          <w:i w:val="0"/>
        </w:rPr>
      </w:pPr>
    </w:p>
    <w:p w14:paraId="02181471" w14:textId="3B18219D" w:rsidR="00982FF6" w:rsidRDefault="00982FF6" w:rsidP="005B7A1C">
      <w:pPr>
        <w:spacing w:line="276" w:lineRule="auto"/>
        <w:ind w:left="0" w:firstLine="0"/>
        <w:jc w:val="both"/>
        <w:rPr>
          <w:rFonts w:ascii="Century Gothic" w:hAnsi="Century Gothic"/>
          <w:i w:val="0"/>
        </w:rPr>
      </w:pPr>
      <w:r>
        <w:rPr>
          <w:rFonts w:ascii="Century Gothic" w:hAnsi="Century Gothic"/>
          <w:i w:val="0"/>
        </w:rPr>
        <w:t xml:space="preserve">The Chairperson informed that Total Tools was contacted in the past, actually came to do the cutting however, their equipment could not adequately manage the job. He asked the Chief Engineering Officer </w:t>
      </w:r>
      <w:r w:rsidR="00520877">
        <w:rPr>
          <w:rFonts w:ascii="Century Gothic" w:hAnsi="Century Gothic"/>
          <w:i w:val="0"/>
        </w:rPr>
        <w:t xml:space="preserve">to </w:t>
      </w:r>
      <w:r>
        <w:rPr>
          <w:rFonts w:ascii="Century Gothic" w:hAnsi="Century Gothic"/>
          <w:i w:val="0"/>
        </w:rPr>
        <w:t>re-engage them.</w:t>
      </w:r>
    </w:p>
    <w:p w14:paraId="666A2EB9" w14:textId="77777777" w:rsidR="00982FF6" w:rsidRDefault="00982FF6" w:rsidP="005B7A1C">
      <w:pPr>
        <w:spacing w:line="276" w:lineRule="auto"/>
        <w:ind w:left="0" w:firstLine="0"/>
        <w:jc w:val="both"/>
        <w:rPr>
          <w:rFonts w:ascii="Century Gothic" w:hAnsi="Century Gothic"/>
          <w:i w:val="0"/>
        </w:rPr>
      </w:pPr>
    </w:p>
    <w:p w14:paraId="039688C6" w14:textId="7D5E64C4" w:rsidR="00FF1EFE" w:rsidRDefault="000F75F9" w:rsidP="00BA49E1">
      <w:pPr>
        <w:spacing w:line="276" w:lineRule="auto"/>
        <w:ind w:left="0" w:firstLine="0"/>
        <w:jc w:val="both"/>
        <w:rPr>
          <w:rFonts w:ascii="Century Gothic" w:hAnsi="Century Gothic"/>
          <w:b/>
          <w:i w:val="0"/>
        </w:rPr>
      </w:pPr>
      <w:r w:rsidRPr="000F75F9">
        <w:rPr>
          <w:rFonts w:ascii="Century Gothic" w:hAnsi="Century Gothic"/>
          <w:b/>
          <w:i w:val="0"/>
        </w:rPr>
        <w:t xml:space="preserve">ACTION: </w:t>
      </w:r>
      <w:r w:rsidR="00982FF6">
        <w:rPr>
          <w:rFonts w:ascii="Century Gothic" w:hAnsi="Century Gothic"/>
          <w:b/>
          <w:i w:val="0"/>
        </w:rPr>
        <w:t>Chief Engineering Officer to contact Total Tools re cutting of Palmer’s Park</w:t>
      </w:r>
    </w:p>
    <w:p w14:paraId="09BEF234" w14:textId="77777777" w:rsidR="00982FF6" w:rsidRDefault="00982FF6" w:rsidP="00BA49E1">
      <w:pPr>
        <w:spacing w:line="276" w:lineRule="auto"/>
        <w:ind w:left="0" w:firstLine="0"/>
        <w:jc w:val="both"/>
        <w:rPr>
          <w:rFonts w:ascii="Century Gothic" w:hAnsi="Century Gothic"/>
          <w:i w:val="0"/>
        </w:rPr>
      </w:pPr>
    </w:p>
    <w:p w14:paraId="5ACEB3D7" w14:textId="6E5A6D40" w:rsidR="002861A0" w:rsidRPr="00141482" w:rsidRDefault="002C7651" w:rsidP="009F34FF">
      <w:pPr>
        <w:pStyle w:val="ListParagraph"/>
        <w:numPr>
          <w:ilvl w:val="0"/>
          <w:numId w:val="30"/>
        </w:numPr>
        <w:jc w:val="both"/>
        <w:rPr>
          <w:rFonts w:ascii="Century Gothic" w:hAnsi="Century Gothic"/>
          <w:b/>
          <w:i w:val="0"/>
          <w:u w:val="single"/>
        </w:rPr>
      </w:pPr>
      <w:r w:rsidRPr="00141482">
        <w:rPr>
          <w:rFonts w:ascii="Century Gothic" w:hAnsi="Century Gothic"/>
          <w:b/>
          <w:i w:val="0"/>
          <w:u w:val="single"/>
        </w:rPr>
        <w:t xml:space="preserve">REPAIRS TO </w:t>
      </w:r>
      <w:r w:rsidR="002861A0" w:rsidRPr="00141482">
        <w:rPr>
          <w:rFonts w:ascii="Century Gothic" w:hAnsi="Century Gothic"/>
          <w:b/>
          <w:i w:val="0"/>
          <w:u w:val="single"/>
        </w:rPr>
        <w:t>WATER TRUCK</w:t>
      </w:r>
    </w:p>
    <w:p w14:paraId="46D62C80" w14:textId="77777777" w:rsidR="00AE7C85" w:rsidRPr="007E40E8" w:rsidRDefault="00AE7C85" w:rsidP="00BA49E1">
      <w:pPr>
        <w:ind w:left="-90" w:firstLine="0"/>
        <w:jc w:val="both"/>
        <w:rPr>
          <w:rFonts w:ascii="Century Gothic" w:hAnsi="Century Gothic"/>
          <w:i w:val="0"/>
        </w:rPr>
      </w:pPr>
    </w:p>
    <w:p w14:paraId="400DCE33" w14:textId="0DA8AFFF" w:rsidR="008A2128" w:rsidRDefault="008A2128" w:rsidP="006B6408">
      <w:pPr>
        <w:ind w:left="0" w:firstLine="0"/>
        <w:jc w:val="both"/>
        <w:rPr>
          <w:rFonts w:ascii="Century Gothic" w:hAnsi="Century Gothic"/>
          <w:i w:val="0"/>
        </w:rPr>
      </w:pPr>
      <w:r>
        <w:rPr>
          <w:rFonts w:ascii="Century Gothic" w:hAnsi="Century Gothic"/>
          <w:i w:val="0"/>
        </w:rPr>
        <w:t>The Chairperson asked that the matter be removed from the Minutes.</w:t>
      </w:r>
      <w:r w:rsidR="00D8282D">
        <w:rPr>
          <w:rFonts w:ascii="Century Gothic" w:hAnsi="Century Gothic"/>
          <w:i w:val="0"/>
        </w:rPr>
        <w:tab/>
      </w:r>
      <w:r w:rsidRPr="00D8282D">
        <w:rPr>
          <w:rFonts w:ascii="Century Gothic" w:hAnsi="Century Gothic"/>
          <w:b/>
          <w:i w:val="0"/>
        </w:rPr>
        <w:t>Noted.</w:t>
      </w:r>
    </w:p>
    <w:p w14:paraId="6CAC62AD" w14:textId="77777777" w:rsidR="008A2128" w:rsidRDefault="008A2128" w:rsidP="006B6408">
      <w:pPr>
        <w:ind w:left="0" w:firstLine="0"/>
        <w:jc w:val="both"/>
        <w:rPr>
          <w:rFonts w:ascii="Century Gothic" w:hAnsi="Century Gothic"/>
          <w:i w:val="0"/>
        </w:rPr>
      </w:pPr>
    </w:p>
    <w:p w14:paraId="259DEF38" w14:textId="77777777" w:rsidR="006B6408" w:rsidRDefault="006B6408" w:rsidP="00616DF2">
      <w:pPr>
        <w:jc w:val="both"/>
        <w:rPr>
          <w:rFonts w:ascii="Century Gothic" w:hAnsi="Century Gothic"/>
          <w:i w:val="0"/>
        </w:rPr>
      </w:pPr>
    </w:p>
    <w:p w14:paraId="43ECF6B7" w14:textId="7EE10808" w:rsidR="0058361F" w:rsidRPr="007E40E8" w:rsidRDefault="0058361F" w:rsidP="00E959A3">
      <w:pPr>
        <w:ind w:left="284" w:firstLine="0"/>
        <w:jc w:val="both"/>
        <w:rPr>
          <w:rFonts w:ascii="Century Gothic" w:hAnsi="Century Gothic"/>
          <w:b/>
          <w:i w:val="0"/>
          <w:u w:val="single"/>
        </w:rPr>
      </w:pPr>
      <w:r w:rsidRPr="007E40E8">
        <w:rPr>
          <w:rFonts w:ascii="Century Gothic" w:hAnsi="Century Gothic"/>
          <w:b/>
          <w:i w:val="0"/>
        </w:rPr>
        <w:t>(</w:t>
      </w:r>
      <w:r w:rsidR="008A2128">
        <w:rPr>
          <w:rFonts w:ascii="Century Gothic" w:hAnsi="Century Gothic"/>
          <w:b/>
          <w:i w:val="0"/>
        </w:rPr>
        <w:t>K</w:t>
      </w:r>
      <w:r w:rsidRPr="007E40E8">
        <w:rPr>
          <w:rFonts w:ascii="Century Gothic" w:hAnsi="Century Gothic"/>
          <w:b/>
          <w:i w:val="0"/>
        </w:rPr>
        <w:t>)</w:t>
      </w:r>
      <w:r w:rsidRPr="007E40E8">
        <w:rPr>
          <w:rFonts w:ascii="Century Gothic" w:hAnsi="Century Gothic"/>
          <w:b/>
          <w:i w:val="0"/>
        </w:rPr>
        <w:tab/>
      </w:r>
      <w:r w:rsidR="009B6BB1" w:rsidRPr="009B6BB1">
        <w:rPr>
          <w:rFonts w:ascii="Century Gothic" w:hAnsi="Century Gothic"/>
          <w:b/>
          <w:i w:val="0"/>
          <w:u w:val="single"/>
        </w:rPr>
        <w:t xml:space="preserve">LEASING OF </w:t>
      </w:r>
      <w:r w:rsidRPr="007E40E8">
        <w:rPr>
          <w:rFonts w:ascii="Century Gothic" w:hAnsi="Century Gothic"/>
          <w:b/>
          <w:i w:val="0"/>
          <w:u w:val="single"/>
        </w:rPr>
        <w:t>MARKINGS</w:t>
      </w:r>
      <w:r w:rsidR="00034B44" w:rsidRPr="007E40E8">
        <w:rPr>
          <w:rFonts w:ascii="Century Gothic" w:hAnsi="Century Gothic"/>
          <w:b/>
          <w:i w:val="0"/>
          <w:u w:val="single"/>
        </w:rPr>
        <w:t>TONE BEACH, ANNOTTO BAY</w:t>
      </w:r>
    </w:p>
    <w:p w14:paraId="74C1AA9C" w14:textId="77777777" w:rsidR="0058361F" w:rsidRPr="007E40E8" w:rsidRDefault="0058361F" w:rsidP="00BA49E1">
      <w:pPr>
        <w:ind w:left="-90" w:firstLine="0"/>
        <w:jc w:val="both"/>
        <w:rPr>
          <w:rFonts w:ascii="Century Gothic" w:hAnsi="Century Gothic"/>
          <w:i w:val="0"/>
        </w:rPr>
      </w:pPr>
    </w:p>
    <w:p w14:paraId="2BCE9089" w14:textId="7FD143A0" w:rsidR="00D14D46" w:rsidRDefault="00EC39EF" w:rsidP="006D0A31">
      <w:pPr>
        <w:spacing w:line="276" w:lineRule="auto"/>
        <w:ind w:left="0" w:firstLine="0"/>
        <w:jc w:val="both"/>
        <w:rPr>
          <w:rFonts w:ascii="Century Gothic" w:hAnsi="Century Gothic"/>
          <w:i w:val="0"/>
        </w:rPr>
      </w:pPr>
      <w:r>
        <w:rPr>
          <w:rFonts w:ascii="Century Gothic" w:hAnsi="Century Gothic"/>
          <w:i w:val="0"/>
        </w:rPr>
        <w:t xml:space="preserve">The Acting Chief Executive Officer </w:t>
      </w:r>
      <w:r w:rsidR="00275801">
        <w:rPr>
          <w:rFonts w:ascii="Century Gothic" w:hAnsi="Century Gothic"/>
          <w:i w:val="0"/>
        </w:rPr>
        <w:t xml:space="preserve">informed that </w:t>
      </w:r>
      <w:r w:rsidR="0014577B">
        <w:rPr>
          <w:rFonts w:ascii="Century Gothic" w:hAnsi="Century Gothic"/>
          <w:i w:val="0"/>
        </w:rPr>
        <w:t xml:space="preserve">herself, the Chief Engineering Officer and two representatives from TPDCo and Councillor Bryan </w:t>
      </w:r>
      <w:r w:rsidR="001C2295">
        <w:rPr>
          <w:rFonts w:ascii="Century Gothic" w:hAnsi="Century Gothic"/>
          <w:i w:val="0"/>
        </w:rPr>
        <w:t xml:space="preserve">visited the </w:t>
      </w:r>
      <w:r w:rsidR="006D7307">
        <w:rPr>
          <w:rFonts w:ascii="Century Gothic" w:hAnsi="Century Gothic"/>
          <w:i w:val="0"/>
        </w:rPr>
        <w:t>Markingstone Beach</w:t>
      </w:r>
      <w:r w:rsidR="0008756A">
        <w:rPr>
          <w:rFonts w:ascii="Century Gothic" w:hAnsi="Century Gothic"/>
          <w:i w:val="0"/>
        </w:rPr>
        <w:t xml:space="preserve"> </w:t>
      </w:r>
      <w:r w:rsidR="0014577B">
        <w:rPr>
          <w:rFonts w:ascii="Century Gothic" w:hAnsi="Century Gothic"/>
          <w:i w:val="0"/>
        </w:rPr>
        <w:t xml:space="preserve">where it was discovered that a number of works were needed to be done. She said chief among those were, </w:t>
      </w:r>
      <w:r w:rsidR="00C65CFE">
        <w:rPr>
          <w:rFonts w:ascii="Century Gothic" w:hAnsi="Century Gothic"/>
          <w:i w:val="0"/>
        </w:rPr>
        <w:t xml:space="preserve">repairs to </w:t>
      </w:r>
      <w:r w:rsidR="0014577B">
        <w:rPr>
          <w:rFonts w:ascii="Century Gothic" w:hAnsi="Century Gothic"/>
          <w:i w:val="0"/>
        </w:rPr>
        <w:t>the bar area</w:t>
      </w:r>
      <w:r w:rsidR="00C65CFE">
        <w:rPr>
          <w:rFonts w:ascii="Century Gothic" w:hAnsi="Century Gothic"/>
          <w:i w:val="0"/>
        </w:rPr>
        <w:t>, affixing of bins and repairs to the garbage receptacle, repairs to the electrical pole</w:t>
      </w:r>
      <w:r w:rsidR="00520877">
        <w:rPr>
          <w:rFonts w:ascii="Century Gothic" w:hAnsi="Century Gothic"/>
          <w:i w:val="0"/>
        </w:rPr>
        <w:t>s</w:t>
      </w:r>
      <w:r w:rsidR="00C65CFE">
        <w:rPr>
          <w:rFonts w:ascii="Century Gothic" w:hAnsi="Century Gothic"/>
          <w:i w:val="0"/>
        </w:rPr>
        <w:t xml:space="preserve"> and installation of signs namely: disable</w:t>
      </w:r>
      <w:r w:rsidR="00520877">
        <w:rPr>
          <w:rFonts w:ascii="Century Gothic" w:hAnsi="Century Gothic"/>
          <w:i w:val="0"/>
        </w:rPr>
        <w:t>d</w:t>
      </w:r>
      <w:r w:rsidR="00C65CFE">
        <w:rPr>
          <w:rFonts w:ascii="Century Gothic" w:hAnsi="Century Gothic"/>
          <w:i w:val="0"/>
        </w:rPr>
        <w:t xml:space="preserve"> parking and installation of a ramp.</w:t>
      </w:r>
    </w:p>
    <w:p w14:paraId="1A00094C" w14:textId="77777777" w:rsidR="00C65CFE" w:rsidRDefault="00C65CFE" w:rsidP="006D0A31">
      <w:pPr>
        <w:spacing w:line="276" w:lineRule="auto"/>
        <w:ind w:left="0" w:firstLine="0"/>
        <w:jc w:val="both"/>
        <w:rPr>
          <w:rFonts w:ascii="Century Gothic" w:hAnsi="Century Gothic"/>
          <w:i w:val="0"/>
        </w:rPr>
      </w:pPr>
    </w:p>
    <w:p w14:paraId="3EB6B007" w14:textId="3A801F62" w:rsidR="00D14D46" w:rsidRDefault="00C65CFE" w:rsidP="006D0A31">
      <w:pPr>
        <w:spacing w:line="276" w:lineRule="auto"/>
        <w:ind w:left="0" w:firstLine="0"/>
        <w:jc w:val="both"/>
        <w:rPr>
          <w:rFonts w:ascii="Century Gothic" w:hAnsi="Century Gothic"/>
          <w:i w:val="0"/>
        </w:rPr>
      </w:pPr>
      <w:r>
        <w:rPr>
          <w:rFonts w:ascii="Century Gothic" w:hAnsi="Century Gothic"/>
          <w:i w:val="0"/>
        </w:rPr>
        <w:t xml:space="preserve">She </w:t>
      </w:r>
      <w:r w:rsidR="00520877">
        <w:rPr>
          <w:rFonts w:ascii="Century Gothic" w:hAnsi="Century Gothic"/>
          <w:i w:val="0"/>
        </w:rPr>
        <w:t xml:space="preserve">advised that </w:t>
      </w:r>
      <w:r>
        <w:rPr>
          <w:rFonts w:ascii="Century Gothic" w:hAnsi="Century Gothic"/>
          <w:i w:val="0"/>
        </w:rPr>
        <w:t>she had discussions after the tour with Mr. Nalford Hinds from the Tourism Enhancement Fund (TEF)</w:t>
      </w:r>
      <w:r w:rsidR="00382003">
        <w:rPr>
          <w:rFonts w:ascii="Century Gothic" w:hAnsi="Century Gothic"/>
          <w:i w:val="0"/>
        </w:rPr>
        <w:t xml:space="preserve"> which </w:t>
      </w:r>
      <w:r w:rsidR="002E0EDC">
        <w:rPr>
          <w:rFonts w:ascii="Century Gothic" w:hAnsi="Century Gothic"/>
          <w:i w:val="0"/>
        </w:rPr>
        <w:t xml:space="preserve">funded </w:t>
      </w:r>
      <w:r w:rsidR="00382003">
        <w:rPr>
          <w:rFonts w:ascii="Century Gothic" w:hAnsi="Century Gothic"/>
          <w:i w:val="0"/>
        </w:rPr>
        <w:t xml:space="preserve">the project, who said a site visit was needed and would liaise with her regarding a possible date for that </w:t>
      </w:r>
      <w:r w:rsidR="00FE3162">
        <w:rPr>
          <w:rFonts w:ascii="Century Gothic" w:hAnsi="Century Gothic"/>
          <w:i w:val="0"/>
        </w:rPr>
        <w:t>visit</w:t>
      </w:r>
      <w:r w:rsidR="00382003">
        <w:rPr>
          <w:rFonts w:ascii="Century Gothic" w:hAnsi="Century Gothic"/>
          <w:i w:val="0"/>
        </w:rPr>
        <w:t>.</w:t>
      </w:r>
    </w:p>
    <w:p w14:paraId="12B80545" w14:textId="77777777" w:rsidR="00FE3162" w:rsidRDefault="00FE3162" w:rsidP="006D0A31">
      <w:pPr>
        <w:spacing w:line="276" w:lineRule="auto"/>
        <w:ind w:left="0" w:firstLine="0"/>
        <w:jc w:val="both"/>
        <w:rPr>
          <w:rFonts w:ascii="Century Gothic" w:hAnsi="Century Gothic"/>
          <w:i w:val="0"/>
        </w:rPr>
      </w:pPr>
    </w:p>
    <w:p w14:paraId="38AEF5FE" w14:textId="6040B30A" w:rsidR="00FE3162" w:rsidRDefault="00FE3162" w:rsidP="006D0A31">
      <w:pPr>
        <w:spacing w:line="276" w:lineRule="auto"/>
        <w:ind w:left="0" w:firstLine="0"/>
        <w:jc w:val="both"/>
        <w:rPr>
          <w:rFonts w:ascii="Century Gothic" w:hAnsi="Century Gothic"/>
          <w:i w:val="0"/>
        </w:rPr>
      </w:pPr>
      <w:r>
        <w:rPr>
          <w:rFonts w:ascii="Century Gothic" w:hAnsi="Century Gothic"/>
          <w:i w:val="0"/>
        </w:rPr>
        <w:t xml:space="preserve">She </w:t>
      </w:r>
      <w:r w:rsidR="002E0EDC">
        <w:rPr>
          <w:rFonts w:ascii="Century Gothic" w:hAnsi="Century Gothic"/>
          <w:i w:val="0"/>
        </w:rPr>
        <w:t xml:space="preserve">further </w:t>
      </w:r>
      <w:r>
        <w:rPr>
          <w:rFonts w:ascii="Century Gothic" w:hAnsi="Century Gothic"/>
          <w:i w:val="0"/>
        </w:rPr>
        <w:t xml:space="preserve">added that she had dialogue with Mrs. Marsha Henry-Martin, Acting Permanent Secretary at the Ministry of Local Government and Community Development regarding the Lease; that she has reviewed the documents and will forward same to the Ministry’s </w:t>
      </w:r>
      <w:r w:rsidR="002E0EDC">
        <w:rPr>
          <w:rFonts w:ascii="Century Gothic" w:hAnsi="Century Gothic"/>
          <w:i w:val="0"/>
        </w:rPr>
        <w:t xml:space="preserve">Land </w:t>
      </w:r>
      <w:r>
        <w:rPr>
          <w:rFonts w:ascii="Century Gothic" w:hAnsi="Century Gothic"/>
          <w:i w:val="0"/>
        </w:rPr>
        <w:t>Divestment Committee for further review.</w:t>
      </w:r>
    </w:p>
    <w:p w14:paraId="12F4C5F2" w14:textId="6EDAD0B1" w:rsidR="00F74CE6" w:rsidRDefault="000E72DB" w:rsidP="00392CD9">
      <w:pPr>
        <w:spacing w:line="276" w:lineRule="auto"/>
        <w:ind w:left="0" w:firstLine="0"/>
        <w:jc w:val="both"/>
        <w:rPr>
          <w:rFonts w:ascii="Century Gothic" w:hAnsi="Century Gothic"/>
          <w:b/>
          <w:i w:val="0"/>
        </w:rPr>
      </w:pPr>
      <w:r w:rsidRPr="000E72DB">
        <w:rPr>
          <w:rFonts w:ascii="Century Gothic" w:hAnsi="Century Gothic"/>
          <w:b/>
          <w:i w:val="0"/>
        </w:rPr>
        <w:t xml:space="preserve">ACTION: </w:t>
      </w:r>
    </w:p>
    <w:p w14:paraId="297C7CB3" w14:textId="1883BA5F" w:rsidR="00275801" w:rsidRDefault="000E72DB" w:rsidP="009F34FF">
      <w:pPr>
        <w:pStyle w:val="ListParagraph"/>
        <w:numPr>
          <w:ilvl w:val="0"/>
          <w:numId w:val="12"/>
        </w:numPr>
        <w:jc w:val="both"/>
        <w:rPr>
          <w:rFonts w:ascii="Century Gothic" w:hAnsi="Century Gothic"/>
          <w:b/>
          <w:i w:val="0"/>
        </w:rPr>
      </w:pPr>
      <w:r w:rsidRPr="00F74CE6">
        <w:rPr>
          <w:rFonts w:ascii="Century Gothic" w:hAnsi="Century Gothic"/>
          <w:b/>
          <w:i w:val="0"/>
        </w:rPr>
        <w:t xml:space="preserve">ACEO </w:t>
      </w:r>
      <w:r w:rsidR="00A01024" w:rsidRPr="00F74CE6">
        <w:rPr>
          <w:rFonts w:ascii="Century Gothic" w:hAnsi="Century Gothic"/>
          <w:b/>
          <w:i w:val="0"/>
        </w:rPr>
        <w:t>t</w:t>
      </w:r>
      <w:r w:rsidRPr="00F74CE6">
        <w:rPr>
          <w:rFonts w:ascii="Century Gothic" w:hAnsi="Century Gothic"/>
          <w:b/>
          <w:i w:val="0"/>
        </w:rPr>
        <w:t xml:space="preserve">o </w:t>
      </w:r>
      <w:r w:rsidR="003B313A" w:rsidRPr="00F74CE6">
        <w:rPr>
          <w:rFonts w:ascii="Century Gothic" w:hAnsi="Century Gothic"/>
          <w:b/>
          <w:i w:val="0"/>
        </w:rPr>
        <w:t>follow up</w:t>
      </w:r>
      <w:r w:rsidRPr="00F74CE6">
        <w:rPr>
          <w:rFonts w:ascii="Century Gothic" w:hAnsi="Century Gothic"/>
          <w:b/>
          <w:i w:val="0"/>
        </w:rPr>
        <w:t xml:space="preserve"> with TPDCo</w:t>
      </w:r>
      <w:r w:rsidR="00704F45" w:rsidRPr="00F74CE6">
        <w:rPr>
          <w:rFonts w:ascii="Century Gothic" w:hAnsi="Century Gothic"/>
          <w:b/>
          <w:i w:val="0"/>
        </w:rPr>
        <w:t>.</w:t>
      </w:r>
      <w:r w:rsidR="008427C9">
        <w:rPr>
          <w:rFonts w:ascii="Century Gothic" w:hAnsi="Century Gothic"/>
          <w:b/>
          <w:i w:val="0"/>
        </w:rPr>
        <w:t xml:space="preserve"> and MLGCD</w:t>
      </w:r>
    </w:p>
    <w:p w14:paraId="56D4EB71" w14:textId="4063EAA6" w:rsidR="00F80560" w:rsidRDefault="00F80560" w:rsidP="00F80560">
      <w:pPr>
        <w:jc w:val="both"/>
        <w:rPr>
          <w:rFonts w:ascii="Century Gothic" w:hAnsi="Century Gothic"/>
          <w:b/>
          <w:i w:val="0"/>
        </w:rPr>
      </w:pPr>
    </w:p>
    <w:p w14:paraId="762D271C" w14:textId="6C49236F" w:rsidR="003E74DF" w:rsidRPr="009C3E61" w:rsidRDefault="009C3E61" w:rsidP="009C3E61">
      <w:pPr>
        <w:ind w:left="0" w:firstLine="0"/>
        <w:jc w:val="both"/>
        <w:rPr>
          <w:rFonts w:ascii="Century Gothic" w:hAnsi="Century Gothic"/>
          <w:b/>
        </w:rPr>
      </w:pPr>
      <w:r w:rsidRPr="009C3E61">
        <w:rPr>
          <w:rFonts w:ascii="Century Gothic" w:hAnsi="Century Gothic"/>
          <w:b/>
        </w:rPr>
        <w:t>It was noted that t</w:t>
      </w:r>
      <w:r w:rsidR="003E74DF" w:rsidRPr="009C3E61">
        <w:rPr>
          <w:rFonts w:ascii="Century Gothic" w:hAnsi="Century Gothic"/>
          <w:b/>
        </w:rPr>
        <w:t xml:space="preserve">he Chairperson </w:t>
      </w:r>
      <w:r w:rsidRPr="009C3E61">
        <w:rPr>
          <w:rFonts w:ascii="Century Gothic" w:hAnsi="Century Gothic"/>
          <w:b/>
        </w:rPr>
        <w:t xml:space="preserve">had </w:t>
      </w:r>
      <w:r w:rsidR="003E74DF" w:rsidRPr="009C3E61">
        <w:rPr>
          <w:rFonts w:ascii="Century Gothic" w:hAnsi="Century Gothic"/>
          <w:b/>
        </w:rPr>
        <w:t xml:space="preserve">asked that further discussions be </w:t>
      </w:r>
      <w:r w:rsidR="001938CA" w:rsidRPr="009C3E61">
        <w:rPr>
          <w:rFonts w:ascii="Century Gothic" w:hAnsi="Century Gothic"/>
          <w:b/>
        </w:rPr>
        <w:t xml:space="preserve">held </w:t>
      </w:r>
      <w:r w:rsidR="003E74DF" w:rsidRPr="009C3E61">
        <w:rPr>
          <w:rFonts w:ascii="Century Gothic" w:hAnsi="Century Gothic"/>
          <w:b/>
        </w:rPr>
        <w:t>at the Human Resource</w:t>
      </w:r>
      <w:r w:rsidRPr="009C3E61">
        <w:rPr>
          <w:rFonts w:ascii="Century Gothic" w:hAnsi="Century Gothic"/>
          <w:b/>
        </w:rPr>
        <w:t xml:space="preserve"> </w:t>
      </w:r>
      <w:r w:rsidR="003E74DF" w:rsidRPr="009C3E61">
        <w:rPr>
          <w:rFonts w:ascii="Century Gothic" w:hAnsi="Century Gothic"/>
          <w:b/>
        </w:rPr>
        <w:t>Management Committee Meeting scheduled for the following Monday</w:t>
      </w:r>
      <w:r w:rsidR="002E0EDC">
        <w:rPr>
          <w:rFonts w:ascii="Century Gothic" w:hAnsi="Century Gothic"/>
          <w:b/>
        </w:rPr>
        <w:t xml:space="preserve"> concerning a temporary lifeguard</w:t>
      </w:r>
      <w:r w:rsidR="003E74DF" w:rsidRPr="009C3E61">
        <w:rPr>
          <w:rFonts w:ascii="Century Gothic" w:hAnsi="Century Gothic"/>
          <w:b/>
        </w:rPr>
        <w:t>.</w:t>
      </w:r>
    </w:p>
    <w:p w14:paraId="506DBEF0" w14:textId="77777777" w:rsidR="003E74DF" w:rsidRDefault="003E74DF" w:rsidP="00957598">
      <w:pPr>
        <w:jc w:val="both"/>
        <w:rPr>
          <w:rFonts w:ascii="Century Gothic" w:hAnsi="Century Gothic"/>
          <w:i w:val="0"/>
        </w:rPr>
      </w:pPr>
    </w:p>
    <w:p w14:paraId="11999DE9" w14:textId="61CD923A" w:rsidR="00E76370" w:rsidRDefault="009C3E61" w:rsidP="00E76370">
      <w:pPr>
        <w:pStyle w:val="ListParagraph"/>
        <w:ind w:left="0" w:firstLine="0"/>
        <w:jc w:val="both"/>
        <w:rPr>
          <w:rFonts w:ascii="Century Gothic" w:hAnsi="Century Gothic"/>
          <w:b/>
          <w:i w:val="0"/>
        </w:rPr>
      </w:pPr>
      <w:r>
        <w:rPr>
          <w:rFonts w:ascii="Century Gothic" w:hAnsi="Century Gothic"/>
          <w:i w:val="0"/>
        </w:rPr>
        <w:t xml:space="preserve">The </w:t>
      </w:r>
      <w:r w:rsidR="002E0EDC">
        <w:rPr>
          <w:rFonts w:ascii="Century Gothic" w:hAnsi="Century Gothic"/>
          <w:i w:val="0"/>
        </w:rPr>
        <w:t xml:space="preserve">Acting </w:t>
      </w:r>
      <w:r>
        <w:rPr>
          <w:rFonts w:ascii="Century Gothic" w:hAnsi="Century Gothic"/>
          <w:i w:val="0"/>
        </w:rPr>
        <w:t xml:space="preserve">Chief Executive Officer apologized for overlooking </w:t>
      </w:r>
      <w:r w:rsidR="003F1A40">
        <w:rPr>
          <w:rFonts w:ascii="Century Gothic" w:hAnsi="Century Gothic"/>
          <w:i w:val="0"/>
        </w:rPr>
        <w:t>that matter</w:t>
      </w:r>
      <w:r>
        <w:rPr>
          <w:rFonts w:ascii="Century Gothic" w:hAnsi="Century Gothic"/>
          <w:i w:val="0"/>
        </w:rPr>
        <w:t xml:space="preserve"> </w:t>
      </w:r>
      <w:r w:rsidR="0080019C">
        <w:rPr>
          <w:rFonts w:ascii="Century Gothic" w:hAnsi="Century Gothic"/>
          <w:i w:val="0"/>
        </w:rPr>
        <w:t>and said it would be dealt with at the next sitting of the Human Resource Committee</w:t>
      </w:r>
      <w:r w:rsidR="002E0EDC">
        <w:rPr>
          <w:rFonts w:ascii="Century Gothic" w:hAnsi="Century Gothic"/>
          <w:i w:val="0"/>
        </w:rPr>
        <w:t xml:space="preserve">. </w:t>
      </w:r>
      <w:r w:rsidR="00D8282D">
        <w:rPr>
          <w:rFonts w:ascii="Century Gothic" w:hAnsi="Century Gothic"/>
          <w:i w:val="0"/>
        </w:rPr>
        <w:br/>
      </w:r>
      <w:r w:rsidR="002E0EDC" w:rsidRPr="00F96BC9">
        <w:rPr>
          <w:rFonts w:ascii="Century Gothic" w:hAnsi="Century Gothic"/>
          <w:b/>
          <w:i w:val="0"/>
        </w:rPr>
        <w:t>ACTION : ACEO</w:t>
      </w:r>
    </w:p>
    <w:p w14:paraId="3766CBFD" w14:textId="77777777" w:rsidR="00B32D33" w:rsidRDefault="00B32D33" w:rsidP="00E76370">
      <w:pPr>
        <w:pStyle w:val="ListParagraph"/>
        <w:ind w:left="0" w:firstLine="0"/>
        <w:jc w:val="both"/>
        <w:rPr>
          <w:rFonts w:ascii="Century Gothic" w:hAnsi="Century Gothic"/>
          <w:i w:val="0"/>
        </w:rPr>
      </w:pPr>
    </w:p>
    <w:p w14:paraId="7DAC84C5" w14:textId="6EFE4BBC" w:rsidR="00B32D33" w:rsidRPr="00B32D33" w:rsidRDefault="00B32D33" w:rsidP="00B32D33">
      <w:pPr>
        <w:ind w:hanging="900"/>
        <w:jc w:val="both"/>
        <w:rPr>
          <w:rFonts w:ascii="Century Gothic" w:hAnsi="Century Gothic"/>
          <w:b/>
        </w:rPr>
      </w:pPr>
      <w:r w:rsidRPr="00B32D33">
        <w:rPr>
          <w:rFonts w:ascii="Century Gothic" w:hAnsi="Century Gothic"/>
          <w:b/>
        </w:rPr>
        <w:t>(L</w:t>
      </w:r>
      <w:r>
        <w:rPr>
          <w:rFonts w:ascii="Century Gothic" w:hAnsi="Century Gothic"/>
          <w:b/>
        </w:rPr>
        <w:t xml:space="preserve">) </w:t>
      </w:r>
      <w:r>
        <w:rPr>
          <w:rFonts w:ascii="Century Gothic" w:hAnsi="Century Gothic"/>
          <w:b/>
        </w:rPr>
        <w:tab/>
        <w:t xml:space="preserve">CORPORATION’S PROPERTIES VESTED IN COMMISSIONER OF LANDS TO BE </w:t>
      </w:r>
      <w:r w:rsidRPr="00B32D33">
        <w:rPr>
          <w:rFonts w:ascii="Century Gothic" w:hAnsi="Century Gothic"/>
          <w:b/>
          <w:u w:val="single"/>
        </w:rPr>
        <w:t>HANDED OVER</w:t>
      </w:r>
    </w:p>
    <w:p w14:paraId="5E6E6DEE" w14:textId="77777777" w:rsidR="00B32D33" w:rsidRDefault="00B32D33" w:rsidP="00B32D33">
      <w:pPr>
        <w:jc w:val="both"/>
        <w:rPr>
          <w:rFonts w:ascii="Century Gothic" w:hAnsi="Century Gothic"/>
          <w:b/>
        </w:rPr>
      </w:pPr>
    </w:p>
    <w:p w14:paraId="58342C7C" w14:textId="77777777" w:rsidR="00B32D33" w:rsidRPr="00F80560" w:rsidRDefault="00B32D33" w:rsidP="00B32D33">
      <w:pPr>
        <w:jc w:val="both"/>
        <w:rPr>
          <w:rFonts w:ascii="Century Gothic" w:hAnsi="Century Gothic"/>
          <w:b/>
        </w:rPr>
      </w:pPr>
      <w:r w:rsidRPr="00F80560">
        <w:rPr>
          <w:rFonts w:ascii="Century Gothic" w:hAnsi="Century Gothic"/>
          <w:b/>
        </w:rPr>
        <w:t xml:space="preserve">It was noted that the Chairperson was to follow up with the Minister regarding the list of </w:t>
      </w:r>
    </w:p>
    <w:p w14:paraId="649B8303" w14:textId="77777777" w:rsidR="00B32D33" w:rsidRPr="00F80560" w:rsidRDefault="00B32D33" w:rsidP="00B32D33">
      <w:pPr>
        <w:jc w:val="both"/>
        <w:rPr>
          <w:rFonts w:ascii="Century Gothic" w:hAnsi="Century Gothic"/>
          <w:b/>
        </w:rPr>
      </w:pPr>
      <w:r w:rsidRPr="00F80560">
        <w:rPr>
          <w:rFonts w:ascii="Century Gothic" w:hAnsi="Century Gothic"/>
          <w:b/>
        </w:rPr>
        <w:t xml:space="preserve">properties to hand over to the Corporation. </w:t>
      </w:r>
    </w:p>
    <w:p w14:paraId="3CFDEE7F" w14:textId="77777777" w:rsidR="00B32D33" w:rsidRDefault="00B32D33" w:rsidP="00B32D33">
      <w:pPr>
        <w:jc w:val="both"/>
        <w:rPr>
          <w:rFonts w:ascii="Century Gothic" w:hAnsi="Century Gothic"/>
          <w:b/>
          <w:i w:val="0"/>
        </w:rPr>
      </w:pPr>
    </w:p>
    <w:p w14:paraId="74B340E5" w14:textId="77777777" w:rsidR="00B32D33" w:rsidRDefault="00B32D33" w:rsidP="00B32D33">
      <w:pPr>
        <w:jc w:val="both"/>
        <w:rPr>
          <w:rFonts w:ascii="Century Gothic" w:hAnsi="Century Gothic"/>
          <w:i w:val="0"/>
        </w:rPr>
      </w:pPr>
      <w:r>
        <w:rPr>
          <w:rFonts w:ascii="Century Gothic" w:hAnsi="Century Gothic"/>
          <w:i w:val="0"/>
        </w:rPr>
        <w:t xml:space="preserve">In regards to the above, the Chairperson said he would still speak with the Minister but </w:t>
      </w:r>
    </w:p>
    <w:p w14:paraId="1BCD8B54" w14:textId="20154CF2" w:rsidR="00B32D33" w:rsidRPr="00F80560" w:rsidRDefault="00346EAE" w:rsidP="00B32D33">
      <w:pPr>
        <w:jc w:val="both"/>
        <w:rPr>
          <w:rFonts w:ascii="Century Gothic" w:hAnsi="Century Gothic"/>
          <w:i w:val="0"/>
        </w:rPr>
      </w:pPr>
      <w:r>
        <w:rPr>
          <w:rFonts w:ascii="Century Gothic" w:hAnsi="Century Gothic"/>
          <w:i w:val="0"/>
        </w:rPr>
        <w:t>w</w:t>
      </w:r>
      <w:r w:rsidR="00B32D33">
        <w:rPr>
          <w:rFonts w:ascii="Century Gothic" w:hAnsi="Century Gothic"/>
          <w:i w:val="0"/>
        </w:rPr>
        <w:t>ould</w:t>
      </w:r>
      <w:r>
        <w:rPr>
          <w:rFonts w:ascii="Century Gothic" w:hAnsi="Century Gothic"/>
          <w:i w:val="0"/>
        </w:rPr>
        <w:t xml:space="preserve"> </w:t>
      </w:r>
      <w:r w:rsidR="00B32D33">
        <w:rPr>
          <w:rFonts w:ascii="Century Gothic" w:hAnsi="Century Gothic"/>
          <w:i w:val="0"/>
        </w:rPr>
        <w:t xml:space="preserve">also put the concerns in writing and same would be done in short order. </w:t>
      </w:r>
      <w:r w:rsidR="00B32D33">
        <w:rPr>
          <w:rFonts w:ascii="Century Gothic" w:hAnsi="Century Gothic"/>
          <w:i w:val="0"/>
        </w:rPr>
        <w:br/>
      </w:r>
      <w:r w:rsidR="00B32D33" w:rsidRPr="00F96BC9">
        <w:rPr>
          <w:rFonts w:ascii="Century Gothic" w:hAnsi="Century Gothic"/>
          <w:b/>
          <w:i w:val="0"/>
        </w:rPr>
        <w:t>ACTION: Chairperson to liaise with and write Minister Samuda</w:t>
      </w:r>
    </w:p>
    <w:p w14:paraId="59DF762A" w14:textId="77777777" w:rsidR="009C3E61" w:rsidRDefault="009C3E61" w:rsidP="00E76370">
      <w:pPr>
        <w:pStyle w:val="ListParagraph"/>
        <w:ind w:left="0" w:firstLine="0"/>
        <w:jc w:val="both"/>
        <w:rPr>
          <w:rFonts w:ascii="Century Gothic" w:hAnsi="Century Gothic"/>
          <w:i w:val="0"/>
        </w:rPr>
      </w:pPr>
    </w:p>
    <w:p w14:paraId="528FD04E" w14:textId="087C7E20" w:rsidR="00B70E11" w:rsidRPr="008A2128" w:rsidRDefault="00B32D33" w:rsidP="008A2128">
      <w:pPr>
        <w:ind w:left="540" w:firstLine="0"/>
        <w:jc w:val="both"/>
        <w:rPr>
          <w:rFonts w:ascii="Century Gothic" w:hAnsi="Century Gothic"/>
          <w:b/>
          <w:i w:val="0"/>
          <w:u w:val="single"/>
        </w:rPr>
      </w:pPr>
      <w:r>
        <w:rPr>
          <w:rFonts w:ascii="Century Gothic" w:hAnsi="Century Gothic"/>
          <w:b/>
          <w:i w:val="0"/>
        </w:rPr>
        <w:t>(M</w:t>
      </w:r>
      <w:r w:rsidR="008A2128">
        <w:rPr>
          <w:rFonts w:ascii="Century Gothic" w:hAnsi="Century Gothic"/>
          <w:b/>
          <w:i w:val="0"/>
        </w:rPr>
        <w:t>)</w:t>
      </w:r>
      <w:r w:rsidR="00533030" w:rsidRPr="008A2128">
        <w:rPr>
          <w:rFonts w:ascii="Century Gothic" w:hAnsi="Century Gothic"/>
          <w:b/>
          <w:i w:val="0"/>
        </w:rPr>
        <w:t xml:space="preserve">     </w:t>
      </w:r>
      <w:r w:rsidR="00DE7CBB" w:rsidRPr="008A2128">
        <w:rPr>
          <w:rFonts w:ascii="Century Gothic" w:hAnsi="Century Gothic"/>
          <w:b/>
          <w:i w:val="0"/>
          <w:u w:val="single"/>
        </w:rPr>
        <w:t xml:space="preserve">MAINTENANCE OF </w:t>
      </w:r>
      <w:r w:rsidR="00B70E11" w:rsidRPr="008A2128">
        <w:rPr>
          <w:rFonts w:ascii="Century Gothic" w:hAnsi="Century Gothic"/>
          <w:b/>
          <w:i w:val="0"/>
          <w:u w:val="single"/>
        </w:rPr>
        <w:t>ROBERT SCHUMAN ROUND</w:t>
      </w:r>
      <w:r w:rsidR="00DD7AC7" w:rsidRPr="008A2128">
        <w:rPr>
          <w:rFonts w:ascii="Century Gothic" w:hAnsi="Century Gothic"/>
          <w:b/>
          <w:i w:val="0"/>
          <w:u w:val="single"/>
        </w:rPr>
        <w:t>-</w:t>
      </w:r>
      <w:r w:rsidR="00B70E11" w:rsidRPr="008A2128">
        <w:rPr>
          <w:rFonts w:ascii="Century Gothic" w:hAnsi="Century Gothic"/>
          <w:b/>
          <w:i w:val="0"/>
          <w:u w:val="single"/>
        </w:rPr>
        <w:t>A</w:t>
      </w:r>
      <w:r w:rsidR="00DD7AC7" w:rsidRPr="008A2128">
        <w:rPr>
          <w:rFonts w:ascii="Century Gothic" w:hAnsi="Century Gothic"/>
          <w:b/>
          <w:i w:val="0"/>
          <w:u w:val="single"/>
        </w:rPr>
        <w:t>-</w:t>
      </w:r>
      <w:r w:rsidR="00B70E11" w:rsidRPr="008A2128">
        <w:rPr>
          <w:rFonts w:ascii="Century Gothic" w:hAnsi="Century Gothic"/>
          <w:b/>
          <w:i w:val="0"/>
          <w:u w:val="single"/>
        </w:rPr>
        <w:t>BOUT</w:t>
      </w:r>
    </w:p>
    <w:p w14:paraId="723732F9" w14:textId="77777777" w:rsidR="00B70E11" w:rsidRPr="007E40E8" w:rsidRDefault="00B70E11" w:rsidP="00BA49E1">
      <w:pPr>
        <w:ind w:left="0" w:firstLine="0"/>
        <w:jc w:val="both"/>
        <w:rPr>
          <w:rFonts w:ascii="Century Gothic" w:hAnsi="Century Gothic"/>
          <w:i w:val="0"/>
          <w:color w:val="FF0000"/>
        </w:rPr>
      </w:pPr>
    </w:p>
    <w:p w14:paraId="703015FE" w14:textId="5BD6E8B6" w:rsidR="003F1A40" w:rsidRDefault="003F1A40" w:rsidP="003F1A40">
      <w:pPr>
        <w:spacing w:line="276" w:lineRule="auto"/>
        <w:ind w:left="0" w:firstLine="0"/>
        <w:jc w:val="both"/>
        <w:rPr>
          <w:rFonts w:ascii="Century Gothic" w:hAnsi="Century Gothic"/>
          <w:i w:val="0"/>
        </w:rPr>
      </w:pPr>
      <w:r>
        <w:rPr>
          <w:rFonts w:ascii="Century Gothic" w:hAnsi="Century Gothic"/>
          <w:i w:val="0"/>
        </w:rPr>
        <w:t xml:space="preserve">The </w:t>
      </w:r>
      <w:r w:rsidR="002E0EDC">
        <w:rPr>
          <w:rFonts w:ascii="Century Gothic" w:hAnsi="Century Gothic"/>
          <w:i w:val="0"/>
        </w:rPr>
        <w:t xml:space="preserve">Acting </w:t>
      </w:r>
      <w:r>
        <w:rPr>
          <w:rFonts w:ascii="Century Gothic" w:hAnsi="Century Gothic"/>
          <w:i w:val="0"/>
        </w:rPr>
        <w:t>Chief Executive Officer informed that the guidelines received from the National Works Agency along with the application form were forwarded to the Jamaica Producers Group and the brochure and said application form were sent to Dr. Dunn</w:t>
      </w:r>
      <w:r w:rsidR="002E0EDC">
        <w:rPr>
          <w:rFonts w:ascii="Century Gothic" w:hAnsi="Century Gothic"/>
          <w:i w:val="0"/>
        </w:rPr>
        <w:t>.</w:t>
      </w:r>
    </w:p>
    <w:p w14:paraId="7FC8AE40" w14:textId="77777777" w:rsidR="003F1A40" w:rsidRDefault="003F1A40" w:rsidP="008E4C36">
      <w:pPr>
        <w:spacing w:line="276" w:lineRule="auto"/>
        <w:jc w:val="both"/>
        <w:rPr>
          <w:rFonts w:ascii="Century Gothic" w:hAnsi="Century Gothic"/>
          <w:i w:val="0"/>
        </w:rPr>
      </w:pPr>
    </w:p>
    <w:p w14:paraId="0324B90D" w14:textId="487F7797" w:rsidR="003E291A" w:rsidRPr="0080019C" w:rsidRDefault="0080019C" w:rsidP="00763B1E">
      <w:pPr>
        <w:ind w:left="0" w:firstLine="0"/>
        <w:jc w:val="both"/>
        <w:rPr>
          <w:rFonts w:ascii="Century Gothic" w:hAnsi="Century Gothic"/>
          <w:b/>
        </w:rPr>
      </w:pPr>
      <w:r w:rsidRPr="0080019C">
        <w:rPr>
          <w:rFonts w:ascii="Century Gothic" w:hAnsi="Century Gothic"/>
          <w:b/>
        </w:rPr>
        <w:t>It was noted that the</w:t>
      </w:r>
      <w:r w:rsidR="003E291A" w:rsidRPr="0080019C">
        <w:rPr>
          <w:rFonts w:ascii="Century Gothic" w:hAnsi="Century Gothic"/>
          <w:b/>
        </w:rPr>
        <w:t xml:space="preserve"> C</w:t>
      </w:r>
      <w:r w:rsidRPr="0080019C">
        <w:rPr>
          <w:rFonts w:ascii="Century Gothic" w:hAnsi="Century Gothic"/>
          <w:b/>
        </w:rPr>
        <w:t xml:space="preserve">hief </w:t>
      </w:r>
      <w:r w:rsidR="003E291A" w:rsidRPr="0080019C">
        <w:rPr>
          <w:rFonts w:ascii="Century Gothic" w:hAnsi="Century Gothic"/>
          <w:b/>
        </w:rPr>
        <w:t>Eng</w:t>
      </w:r>
      <w:r w:rsidRPr="0080019C">
        <w:rPr>
          <w:rFonts w:ascii="Century Gothic" w:hAnsi="Century Gothic"/>
          <w:b/>
        </w:rPr>
        <w:t xml:space="preserve">ineering </w:t>
      </w:r>
      <w:r w:rsidR="003E291A" w:rsidRPr="0080019C">
        <w:rPr>
          <w:rFonts w:ascii="Century Gothic" w:hAnsi="Century Gothic"/>
          <w:b/>
        </w:rPr>
        <w:t>O</w:t>
      </w:r>
      <w:r w:rsidRPr="0080019C">
        <w:rPr>
          <w:rFonts w:ascii="Century Gothic" w:hAnsi="Century Gothic"/>
          <w:b/>
        </w:rPr>
        <w:t>fficer was</w:t>
      </w:r>
      <w:r w:rsidR="003E291A" w:rsidRPr="0080019C">
        <w:rPr>
          <w:rFonts w:ascii="Century Gothic" w:hAnsi="Century Gothic"/>
          <w:b/>
        </w:rPr>
        <w:t xml:space="preserve"> to liaise wi</w:t>
      </w:r>
      <w:r w:rsidR="00634FC1" w:rsidRPr="0080019C">
        <w:rPr>
          <w:rFonts w:ascii="Century Gothic" w:hAnsi="Century Gothic"/>
          <w:b/>
        </w:rPr>
        <w:t xml:space="preserve">th Councillor Freeman in regards to replacing the poles </w:t>
      </w:r>
      <w:r w:rsidR="003E291A" w:rsidRPr="0080019C">
        <w:rPr>
          <w:rFonts w:ascii="Century Gothic" w:hAnsi="Century Gothic"/>
          <w:b/>
        </w:rPr>
        <w:t>at the Robert Schuman Round</w:t>
      </w:r>
      <w:r w:rsidR="00D82531" w:rsidRPr="0080019C">
        <w:rPr>
          <w:rFonts w:ascii="Century Gothic" w:hAnsi="Century Gothic"/>
          <w:b/>
        </w:rPr>
        <w:t>-</w:t>
      </w:r>
      <w:r w:rsidR="003E291A" w:rsidRPr="0080019C">
        <w:rPr>
          <w:rFonts w:ascii="Century Gothic" w:hAnsi="Century Gothic"/>
          <w:b/>
        </w:rPr>
        <w:t>a</w:t>
      </w:r>
      <w:r w:rsidR="00D82531" w:rsidRPr="0080019C">
        <w:rPr>
          <w:rFonts w:ascii="Century Gothic" w:hAnsi="Century Gothic"/>
          <w:b/>
        </w:rPr>
        <w:t>-</w:t>
      </w:r>
      <w:r w:rsidR="003E291A" w:rsidRPr="0080019C">
        <w:rPr>
          <w:rFonts w:ascii="Century Gothic" w:hAnsi="Century Gothic"/>
          <w:b/>
        </w:rPr>
        <w:t>bout</w:t>
      </w:r>
    </w:p>
    <w:p w14:paraId="34DE0356" w14:textId="77777777" w:rsidR="00773F78" w:rsidRDefault="00773F78" w:rsidP="00763B1E">
      <w:pPr>
        <w:ind w:left="0" w:firstLine="0"/>
        <w:jc w:val="both"/>
        <w:rPr>
          <w:rFonts w:ascii="Century Gothic" w:hAnsi="Century Gothic"/>
          <w:b/>
          <w:i w:val="0"/>
        </w:rPr>
      </w:pPr>
    </w:p>
    <w:p w14:paraId="5D1BABBA" w14:textId="5EAA6DE0" w:rsidR="0080019C" w:rsidRDefault="0080019C" w:rsidP="008E4C36">
      <w:pPr>
        <w:spacing w:line="276" w:lineRule="auto"/>
        <w:ind w:left="0" w:firstLine="0"/>
        <w:jc w:val="both"/>
        <w:rPr>
          <w:rFonts w:ascii="Century Gothic" w:hAnsi="Century Gothic"/>
          <w:b/>
          <w:i w:val="0"/>
        </w:rPr>
      </w:pPr>
      <w:r>
        <w:rPr>
          <w:rFonts w:ascii="Century Gothic" w:hAnsi="Century Gothic"/>
          <w:i w:val="0"/>
        </w:rPr>
        <w:t>The Chief Engineering Officer said he would liaise with Councillor Freeman on the matter after the meeting.</w:t>
      </w:r>
      <w:r w:rsidR="002E0EDC">
        <w:rPr>
          <w:rFonts w:ascii="Century Gothic" w:hAnsi="Century Gothic"/>
          <w:i w:val="0"/>
        </w:rPr>
        <w:t xml:space="preserve">  </w:t>
      </w:r>
      <w:r w:rsidR="002E0EDC" w:rsidRPr="00F96BC9">
        <w:rPr>
          <w:rFonts w:ascii="Century Gothic" w:hAnsi="Century Gothic"/>
          <w:b/>
          <w:i w:val="0"/>
        </w:rPr>
        <w:t>ACTION:  CEngO to liaise with Councillor Freeman</w:t>
      </w:r>
    </w:p>
    <w:p w14:paraId="4B460975" w14:textId="77777777" w:rsidR="002E0EDC" w:rsidRDefault="002E0EDC" w:rsidP="008E4C36">
      <w:pPr>
        <w:spacing w:line="276" w:lineRule="auto"/>
        <w:ind w:left="0" w:firstLine="0"/>
        <w:jc w:val="both"/>
        <w:rPr>
          <w:rFonts w:ascii="Century Gothic" w:hAnsi="Century Gothic"/>
          <w:i w:val="0"/>
        </w:rPr>
      </w:pPr>
    </w:p>
    <w:p w14:paraId="76D1AF4E" w14:textId="6E202F21" w:rsidR="005010CC" w:rsidRPr="008A2128" w:rsidRDefault="005010CC" w:rsidP="00B32D33">
      <w:pPr>
        <w:pStyle w:val="ListParagraph"/>
        <w:numPr>
          <w:ilvl w:val="0"/>
          <w:numId w:val="55"/>
        </w:numPr>
        <w:jc w:val="both"/>
        <w:rPr>
          <w:rFonts w:ascii="Century Gothic" w:hAnsi="Century Gothic"/>
          <w:b/>
          <w:i w:val="0"/>
          <w:u w:val="single"/>
        </w:rPr>
      </w:pPr>
      <w:r w:rsidRPr="008A2128">
        <w:rPr>
          <w:rFonts w:ascii="Century Gothic" w:hAnsi="Century Gothic"/>
          <w:b/>
          <w:i w:val="0"/>
          <w:u w:val="single"/>
        </w:rPr>
        <w:t>FELLOWSHIP HALL WATER SUPPLY SYSTEM</w:t>
      </w:r>
    </w:p>
    <w:p w14:paraId="653F409D" w14:textId="77777777" w:rsidR="00034B44" w:rsidRDefault="00034B44" w:rsidP="00BA49E1">
      <w:pPr>
        <w:ind w:left="0" w:firstLine="0"/>
        <w:jc w:val="both"/>
        <w:rPr>
          <w:rFonts w:ascii="Century Gothic" w:hAnsi="Century Gothic"/>
          <w:b/>
          <w:i w:val="0"/>
          <w:u w:val="single"/>
        </w:rPr>
      </w:pPr>
    </w:p>
    <w:p w14:paraId="12DA9217" w14:textId="486B8E9F" w:rsidR="00BE7D4C" w:rsidRDefault="0023387D" w:rsidP="00BA49E1">
      <w:pPr>
        <w:ind w:left="0" w:firstLine="0"/>
        <w:jc w:val="both"/>
        <w:rPr>
          <w:rFonts w:ascii="Century Gothic" w:hAnsi="Century Gothic"/>
          <w:i w:val="0"/>
        </w:rPr>
      </w:pPr>
      <w:r w:rsidRPr="0023387D">
        <w:rPr>
          <w:rFonts w:ascii="Century Gothic" w:hAnsi="Century Gothic"/>
          <w:i w:val="0"/>
        </w:rPr>
        <w:t xml:space="preserve">The </w:t>
      </w:r>
      <w:r w:rsidR="00374EBC">
        <w:rPr>
          <w:rFonts w:ascii="Century Gothic" w:hAnsi="Century Gothic"/>
          <w:i w:val="0"/>
        </w:rPr>
        <w:t>Chief Engineering Officer</w:t>
      </w:r>
      <w:r w:rsidR="00374EBC" w:rsidRPr="0023387D">
        <w:rPr>
          <w:rFonts w:ascii="Century Gothic" w:hAnsi="Century Gothic"/>
          <w:i w:val="0"/>
        </w:rPr>
        <w:t xml:space="preserve"> </w:t>
      </w:r>
      <w:r w:rsidRPr="0023387D">
        <w:rPr>
          <w:rFonts w:ascii="Century Gothic" w:hAnsi="Century Gothic"/>
          <w:i w:val="0"/>
        </w:rPr>
        <w:t xml:space="preserve">informed that </w:t>
      </w:r>
      <w:r>
        <w:rPr>
          <w:rFonts w:ascii="Century Gothic" w:hAnsi="Century Gothic"/>
          <w:i w:val="0"/>
        </w:rPr>
        <w:t xml:space="preserve">the information was compiled </w:t>
      </w:r>
      <w:r w:rsidR="00BE7D4C">
        <w:rPr>
          <w:rFonts w:ascii="Century Gothic" w:hAnsi="Century Gothic"/>
          <w:i w:val="0"/>
        </w:rPr>
        <w:t>and he would have discussions later that day with the Acting Chief Executive Officer on the matter.</w:t>
      </w:r>
    </w:p>
    <w:p w14:paraId="62D4001E" w14:textId="77777777" w:rsidR="0023387D" w:rsidRDefault="0023387D" w:rsidP="00220356">
      <w:pPr>
        <w:spacing w:line="276" w:lineRule="auto"/>
        <w:ind w:left="0" w:firstLine="0"/>
        <w:jc w:val="both"/>
        <w:rPr>
          <w:rFonts w:ascii="Century Gothic" w:hAnsi="Century Gothic"/>
          <w:i w:val="0"/>
          <w:color w:val="000000" w:themeColor="text1"/>
        </w:rPr>
      </w:pPr>
    </w:p>
    <w:p w14:paraId="500AF552" w14:textId="266FABC4" w:rsidR="00BE7D4C" w:rsidRDefault="00385D85" w:rsidP="00BE7D4C">
      <w:pPr>
        <w:ind w:left="0" w:firstLine="0"/>
        <w:jc w:val="both"/>
        <w:rPr>
          <w:rFonts w:ascii="Century Gothic" w:hAnsi="Century Gothic"/>
          <w:i w:val="0"/>
          <w:color w:val="000000" w:themeColor="text1"/>
        </w:rPr>
      </w:pPr>
      <w:r>
        <w:rPr>
          <w:rFonts w:ascii="Century Gothic" w:hAnsi="Century Gothic"/>
          <w:i w:val="0"/>
          <w:color w:val="000000" w:themeColor="text1"/>
        </w:rPr>
        <w:t>The Chairperson</w:t>
      </w:r>
      <w:r w:rsidR="00BE7D4C">
        <w:rPr>
          <w:rFonts w:ascii="Century Gothic" w:hAnsi="Century Gothic"/>
          <w:i w:val="0"/>
          <w:color w:val="000000" w:themeColor="text1"/>
        </w:rPr>
        <w:t xml:space="preserve"> said he wrote a letter to Minister Karl Samuda on the matter</w:t>
      </w:r>
      <w:r w:rsidR="006332A8">
        <w:rPr>
          <w:rFonts w:ascii="Century Gothic" w:hAnsi="Century Gothic"/>
          <w:i w:val="0"/>
          <w:color w:val="000000" w:themeColor="text1"/>
        </w:rPr>
        <w:t>.</w:t>
      </w:r>
      <w:r w:rsidR="008E4C36">
        <w:rPr>
          <w:rFonts w:ascii="Century Gothic" w:hAnsi="Century Gothic"/>
          <w:i w:val="0"/>
          <w:color w:val="000000" w:themeColor="text1"/>
        </w:rPr>
        <w:t xml:space="preserve"> </w:t>
      </w:r>
      <w:r w:rsidR="002E0EDC">
        <w:rPr>
          <w:rFonts w:ascii="Century Gothic" w:hAnsi="Century Gothic"/>
          <w:i w:val="0"/>
          <w:color w:val="000000" w:themeColor="text1"/>
        </w:rPr>
        <w:t xml:space="preserve"> </w:t>
      </w:r>
      <w:r w:rsidR="00D8282D">
        <w:rPr>
          <w:rFonts w:ascii="Century Gothic" w:hAnsi="Century Gothic"/>
          <w:i w:val="0"/>
          <w:color w:val="000000" w:themeColor="text1"/>
        </w:rPr>
        <w:br/>
      </w:r>
      <w:r w:rsidR="002E0EDC" w:rsidRPr="00F96BC9">
        <w:rPr>
          <w:rFonts w:ascii="Century Gothic" w:hAnsi="Century Gothic"/>
          <w:b/>
          <w:i w:val="0"/>
          <w:color w:val="000000" w:themeColor="text1"/>
        </w:rPr>
        <w:t>ACTION: CEngO to have discussions with the ACEO</w:t>
      </w:r>
    </w:p>
    <w:p w14:paraId="1E214210" w14:textId="4627138E" w:rsidR="00F329B5" w:rsidRPr="00BE7D4C" w:rsidRDefault="008A349D" w:rsidP="00BE7D4C">
      <w:pPr>
        <w:ind w:left="0" w:firstLine="0"/>
        <w:jc w:val="both"/>
        <w:rPr>
          <w:rFonts w:ascii="Century Gothic" w:hAnsi="Century Gothic"/>
          <w:i w:val="0"/>
        </w:rPr>
      </w:pPr>
      <w:r w:rsidRPr="00BE7D4C">
        <w:rPr>
          <w:rFonts w:ascii="Century Gothic" w:hAnsi="Century Gothic"/>
          <w:i w:val="0"/>
        </w:rPr>
        <w:tab/>
      </w:r>
      <w:r w:rsidRPr="00BE7D4C">
        <w:rPr>
          <w:rFonts w:ascii="Century Gothic" w:hAnsi="Century Gothic"/>
          <w:i w:val="0"/>
        </w:rPr>
        <w:tab/>
      </w:r>
      <w:r w:rsidRPr="00BE7D4C">
        <w:rPr>
          <w:rFonts w:ascii="Century Gothic" w:hAnsi="Century Gothic"/>
          <w:i w:val="0"/>
        </w:rPr>
        <w:tab/>
      </w:r>
      <w:r w:rsidRPr="00BE7D4C">
        <w:rPr>
          <w:rFonts w:ascii="Century Gothic" w:hAnsi="Century Gothic"/>
          <w:i w:val="0"/>
        </w:rPr>
        <w:tab/>
      </w:r>
      <w:r w:rsidRPr="00BE7D4C">
        <w:rPr>
          <w:rFonts w:ascii="Century Gothic" w:hAnsi="Century Gothic"/>
          <w:i w:val="0"/>
        </w:rPr>
        <w:tab/>
      </w:r>
      <w:r w:rsidRPr="00BE7D4C">
        <w:rPr>
          <w:rFonts w:ascii="Century Gothic" w:hAnsi="Century Gothic"/>
          <w:i w:val="0"/>
        </w:rPr>
        <w:tab/>
      </w:r>
    </w:p>
    <w:p w14:paraId="3F72BC66" w14:textId="7F0B2D6C" w:rsidR="00C420A8" w:rsidRPr="00667206" w:rsidRDefault="006A28DB" w:rsidP="00B32D33">
      <w:pPr>
        <w:pStyle w:val="ListParagraph"/>
        <w:numPr>
          <w:ilvl w:val="0"/>
          <w:numId w:val="55"/>
        </w:numPr>
        <w:ind w:left="0" w:firstLine="0"/>
        <w:jc w:val="both"/>
        <w:rPr>
          <w:rFonts w:ascii="Century Gothic" w:hAnsi="Century Gothic"/>
          <w:b/>
          <w:i w:val="0"/>
          <w:u w:val="single"/>
        </w:rPr>
      </w:pPr>
      <w:r w:rsidRPr="00667206">
        <w:rPr>
          <w:rFonts w:ascii="Century Gothic" w:hAnsi="Century Gothic"/>
          <w:b/>
          <w:i w:val="0"/>
          <w:u w:val="single"/>
        </w:rPr>
        <w:t>PLASTIC BOTTLE RECYCLING PLANT</w:t>
      </w:r>
    </w:p>
    <w:p w14:paraId="2FB27198" w14:textId="77777777" w:rsidR="006A28DB" w:rsidRPr="007E40E8" w:rsidRDefault="006A28DB" w:rsidP="006A28DB">
      <w:pPr>
        <w:jc w:val="both"/>
        <w:rPr>
          <w:rFonts w:ascii="Century Gothic" w:hAnsi="Century Gothic"/>
          <w:b/>
          <w:i w:val="0"/>
          <w:u w:val="single"/>
        </w:rPr>
      </w:pPr>
    </w:p>
    <w:p w14:paraId="30EEC222" w14:textId="2D216891" w:rsidR="00DA7062" w:rsidRDefault="00AC3716" w:rsidP="007F7CD9">
      <w:pPr>
        <w:spacing w:line="276" w:lineRule="auto"/>
        <w:ind w:left="0" w:firstLine="0"/>
        <w:jc w:val="both"/>
        <w:rPr>
          <w:rFonts w:ascii="Century Gothic" w:hAnsi="Century Gothic"/>
          <w:i w:val="0"/>
        </w:rPr>
      </w:pPr>
      <w:r>
        <w:rPr>
          <w:rFonts w:ascii="Century Gothic" w:hAnsi="Century Gothic"/>
          <w:i w:val="0"/>
        </w:rPr>
        <w:t>The Acting Chief Executive Officer</w:t>
      </w:r>
      <w:r w:rsidR="00A33997">
        <w:rPr>
          <w:rFonts w:ascii="Century Gothic" w:hAnsi="Century Gothic"/>
          <w:i w:val="0"/>
        </w:rPr>
        <w:t xml:space="preserve"> informed that </w:t>
      </w:r>
      <w:r w:rsidR="00E879D3">
        <w:rPr>
          <w:rFonts w:ascii="Century Gothic" w:hAnsi="Century Gothic"/>
          <w:i w:val="0"/>
        </w:rPr>
        <w:t>in discussions held with Mr. Raymond Grant, Chairperson</w:t>
      </w:r>
      <w:r w:rsidR="002E0EDC">
        <w:rPr>
          <w:rFonts w:ascii="Century Gothic" w:hAnsi="Century Gothic"/>
          <w:i w:val="0"/>
        </w:rPr>
        <w:t xml:space="preserve"> - </w:t>
      </w:r>
      <w:r w:rsidR="00E879D3">
        <w:rPr>
          <w:rFonts w:ascii="Century Gothic" w:hAnsi="Century Gothic"/>
          <w:i w:val="0"/>
        </w:rPr>
        <w:t xml:space="preserve">Parish Development Committee, he has advised that Recycling Partners of Jamaica would like to convene the Committee dealing with the plant. </w:t>
      </w:r>
    </w:p>
    <w:p w14:paraId="0666C5CF" w14:textId="77777777" w:rsidR="00DA7062" w:rsidRDefault="00DA7062" w:rsidP="007F7CD9">
      <w:pPr>
        <w:spacing w:line="276" w:lineRule="auto"/>
        <w:ind w:left="0" w:firstLine="0"/>
        <w:jc w:val="both"/>
        <w:rPr>
          <w:rFonts w:ascii="Century Gothic" w:hAnsi="Century Gothic"/>
          <w:i w:val="0"/>
        </w:rPr>
      </w:pPr>
    </w:p>
    <w:p w14:paraId="74E490BC" w14:textId="177AB3BB" w:rsidR="00E879D3" w:rsidRDefault="00E879D3" w:rsidP="007F7CD9">
      <w:pPr>
        <w:spacing w:line="276" w:lineRule="auto"/>
        <w:ind w:left="0" w:firstLine="0"/>
        <w:jc w:val="both"/>
        <w:rPr>
          <w:rFonts w:ascii="Century Gothic" w:hAnsi="Century Gothic"/>
          <w:i w:val="0"/>
        </w:rPr>
      </w:pPr>
      <w:r>
        <w:rPr>
          <w:rFonts w:ascii="Century Gothic" w:hAnsi="Century Gothic"/>
          <w:i w:val="0"/>
        </w:rPr>
        <w:t>She reminded the members of the Recycling Committee</w:t>
      </w:r>
      <w:r w:rsidR="002C733B">
        <w:rPr>
          <w:rFonts w:ascii="Century Gothic" w:hAnsi="Century Gothic"/>
          <w:i w:val="0"/>
        </w:rPr>
        <w:t>, namely: Councillors Dixon, Smiley and Hudson,</w:t>
      </w:r>
      <w:r w:rsidR="00587547">
        <w:rPr>
          <w:rFonts w:ascii="Century Gothic" w:hAnsi="Century Gothic"/>
          <w:i w:val="0"/>
        </w:rPr>
        <w:t xml:space="preserve"> SDC representative and PDC members, that</w:t>
      </w:r>
      <w:r>
        <w:rPr>
          <w:rFonts w:ascii="Century Gothic" w:hAnsi="Century Gothic"/>
          <w:i w:val="0"/>
        </w:rPr>
        <w:t xml:space="preserve"> a meeting was scheduled for Thursday, May 24, 2018 at 10:00 am.</w:t>
      </w:r>
      <w:r w:rsidR="002E0EDC">
        <w:rPr>
          <w:rFonts w:ascii="Century Gothic" w:hAnsi="Century Gothic"/>
          <w:i w:val="0"/>
        </w:rPr>
        <w:tab/>
      </w:r>
      <w:r w:rsidR="002E0EDC" w:rsidRPr="00F96BC9">
        <w:rPr>
          <w:rFonts w:ascii="Century Gothic" w:hAnsi="Century Gothic"/>
          <w:b/>
          <w:i w:val="0"/>
        </w:rPr>
        <w:t>Noted:</w:t>
      </w:r>
    </w:p>
    <w:p w14:paraId="6686AD76" w14:textId="2F7AC4AC" w:rsidR="00A16066" w:rsidRDefault="00A16066" w:rsidP="007C2263">
      <w:pPr>
        <w:pStyle w:val="ListParagraph"/>
        <w:ind w:left="0" w:firstLine="0"/>
        <w:jc w:val="both"/>
        <w:rPr>
          <w:rFonts w:ascii="Century Gothic" w:hAnsi="Century Gothic"/>
          <w:b/>
          <w:i w:val="0"/>
        </w:rPr>
      </w:pPr>
    </w:p>
    <w:p w14:paraId="6009B308" w14:textId="3AA43B98" w:rsidR="001B066E" w:rsidRDefault="00E70769" w:rsidP="00B32D33">
      <w:pPr>
        <w:pStyle w:val="ListParagraph"/>
        <w:numPr>
          <w:ilvl w:val="0"/>
          <w:numId w:val="55"/>
        </w:numPr>
        <w:ind w:left="0" w:hanging="30"/>
        <w:jc w:val="both"/>
        <w:rPr>
          <w:rFonts w:ascii="Century Gothic" w:hAnsi="Century Gothic"/>
          <w:b/>
          <w:i w:val="0"/>
          <w:u w:val="single"/>
        </w:rPr>
      </w:pPr>
      <w:r w:rsidRPr="00E70769">
        <w:rPr>
          <w:rFonts w:ascii="Century Gothic" w:hAnsi="Century Gothic"/>
          <w:b/>
          <w:i w:val="0"/>
        </w:rPr>
        <w:t xml:space="preserve">   </w:t>
      </w:r>
      <w:r w:rsidR="001B066E">
        <w:rPr>
          <w:rFonts w:ascii="Century Gothic" w:hAnsi="Century Gothic"/>
          <w:b/>
          <w:i w:val="0"/>
          <w:u w:val="single"/>
        </w:rPr>
        <w:t>STANDPIPE AUDIT</w:t>
      </w:r>
    </w:p>
    <w:p w14:paraId="6F263323" w14:textId="77777777" w:rsidR="001B066E" w:rsidRDefault="001B066E" w:rsidP="001B066E">
      <w:pPr>
        <w:jc w:val="both"/>
        <w:rPr>
          <w:rFonts w:ascii="Century Gothic" w:hAnsi="Century Gothic"/>
          <w:b/>
          <w:i w:val="0"/>
          <w:u w:val="single"/>
        </w:rPr>
      </w:pPr>
    </w:p>
    <w:p w14:paraId="24AFD0E8" w14:textId="594DC8A6" w:rsidR="007C2263" w:rsidRDefault="007C2263" w:rsidP="00FC45A4">
      <w:pPr>
        <w:spacing w:line="276" w:lineRule="auto"/>
        <w:ind w:left="0" w:firstLine="0"/>
        <w:jc w:val="both"/>
        <w:rPr>
          <w:rFonts w:ascii="Century Gothic" w:hAnsi="Century Gothic"/>
          <w:i w:val="0"/>
        </w:rPr>
      </w:pPr>
      <w:r>
        <w:rPr>
          <w:rFonts w:ascii="Century Gothic" w:hAnsi="Century Gothic"/>
          <w:i w:val="0"/>
        </w:rPr>
        <w:t xml:space="preserve">The Acting Chief Executive Officer updated </w:t>
      </w:r>
      <w:r w:rsidR="002E0EDC">
        <w:rPr>
          <w:rFonts w:ascii="Century Gothic" w:hAnsi="Century Gothic"/>
          <w:i w:val="0"/>
        </w:rPr>
        <w:t xml:space="preserve">the Council </w:t>
      </w:r>
      <w:r>
        <w:rPr>
          <w:rFonts w:ascii="Century Gothic" w:hAnsi="Century Gothic"/>
          <w:i w:val="0"/>
        </w:rPr>
        <w:t>that the Standpipe Audit was received from the Chief Engineering Officer, a copy has been forwarded to each Councillor for review. She added that a copy was also sent to the Ministry of Local Government and Community Development.</w:t>
      </w:r>
    </w:p>
    <w:p w14:paraId="54D14AF0" w14:textId="77777777" w:rsidR="007C2263" w:rsidRDefault="007C2263" w:rsidP="00FC45A4">
      <w:pPr>
        <w:spacing w:line="276" w:lineRule="auto"/>
        <w:ind w:left="0" w:firstLine="0"/>
        <w:jc w:val="both"/>
        <w:rPr>
          <w:rFonts w:ascii="Century Gothic" w:hAnsi="Century Gothic"/>
          <w:i w:val="0"/>
        </w:rPr>
      </w:pPr>
    </w:p>
    <w:p w14:paraId="13D7C438" w14:textId="5886A449" w:rsidR="007C2263" w:rsidRDefault="007C2263" w:rsidP="00FC45A4">
      <w:pPr>
        <w:spacing w:line="276" w:lineRule="auto"/>
        <w:ind w:left="0" w:firstLine="0"/>
        <w:jc w:val="both"/>
        <w:rPr>
          <w:rFonts w:ascii="Century Gothic" w:hAnsi="Century Gothic"/>
          <w:i w:val="0"/>
        </w:rPr>
      </w:pPr>
      <w:r>
        <w:rPr>
          <w:rFonts w:ascii="Century Gothic" w:hAnsi="Century Gothic"/>
          <w:i w:val="0"/>
        </w:rPr>
        <w:t>She asked that the ma</w:t>
      </w:r>
      <w:r w:rsidR="00E73835">
        <w:rPr>
          <w:rFonts w:ascii="Century Gothic" w:hAnsi="Century Gothic"/>
          <w:i w:val="0"/>
        </w:rPr>
        <w:t>t</w:t>
      </w:r>
      <w:r>
        <w:rPr>
          <w:rFonts w:ascii="Century Gothic" w:hAnsi="Century Gothic"/>
          <w:i w:val="0"/>
        </w:rPr>
        <w:t>ter be tabled at the next Infrastructure &amp; Traffic Management Committee</w:t>
      </w:r>
      <w:r w:rsidR="002E0EDC">
        <w:rPr>
          <w:rFonts w:ascii="Century Gothic" w:hAnsi="Century Gothic"/>
          <w:i w:val="0"/>
        </w:rPr>
        <w:t xml:space="preserve"> for further discussions</w:t>
      </w:r>
      <w:r>
        <w:rPr>
          <w:rFonts w:ascii="Century Gothic" w:hAnsi="Century Gothic"/>
          <w:i w:val="0"/>
        </w:rPr>
        <w:t>.</w:t>
      </w:r>
      <w:r w:rsidR="002E0EDC">
        <w:rPr>
          <w:rFonts w:ascii="Century Gothic" w:hAnsi="Century Gothic"/>
          <w:i w:val="0"/>
        </w:rPr>
        <w:t xml:space="preserve"> </w:t>
      </w:r>
      <w:r w:rsidR="002E0EDC">
        <w:rPr>
          <w:rFonts w:ascii="Century Gothic" w:hAnsi="Century Gothic"/>
          <w:i w:val="0"/>
        </w:rPr>
        <w:tab/>
      </w:r>
      <w:r w:rsidR="002E0EDC">
        <w:rPr>
          <w:rFonts w:ascii="Century Gothic" w:hAnsi="Century Gothic"/>
          <w:i w:val="0"/>
        </w:rPr>
        <w:tab/>
      </w:r>
      <w:r w:rsidR="002E0EDC" w:rsidRPr="00F96BC9">
        <w:rPr>
          <w:rFonts w:ascii="Century Gothic" w:hAnsi="Century Gothic"/>
          <w:b/>
          <w:i w:val="0"/>
        </w:rPr>
        <w:t>ACTION: CEngO</w:t>
      </w:r>
      <w:r>
        <w:rPr>
          <w:rFonts w:ascii="Century Gothic" w:hAnsi="Century Gothic"/>
          <w:i w:val="0"/>
        </w:rPr>
        <w:t xml:space="preserve"> </w:t>
      </w:r>
    </w:p>
    <w:p w14:paraId="06AACDA5" w14:textId="77777777" w:rsidR="005D3071" w:rsidRDefault="005D3071" w:rsidP="00BA49E1">
      <w:pPr>
        <w:ind w:left="0" w:firstLine="0"/>
        <w:jc w:val="both"/>
        <w:rPr>
          <w:rFonts w:ascii="Century Gothic" w:hAnsi="Century Gothic"/>
          <w:b/>
          <w:i w:val="0"/>
          <w:u w:val="single"/>
        </w:rPr>
      </w:pPr>
    </w:p>
    <w:p w14:paraId="73B5D92E" w14:textId="77777777" w:rsidR="00F96BC9" w:rsidRDefault="00F96BC9" w:rsidP="00BA49E1">
      <w:pPr>
        <w:ind w:left="0" w:firstLine="0"/>
        <w:jc w:val="both"/>
        <w:rPr>
          <w:rFonts w:ascii="Century Gothic" w:hAnsi="Century Gothic"/>
          <w:b/>
          <w:i w:val="0"/>
          <w:u w:val="single"/>
        </w:rPr>
      </w:pPr>
    </w:p>
    <w:p w14:paraId="3D256A8F" w14:textId="66890E84" w:rsidR="00F96BC9" w:rsidRPr="00D8282D" w:rsidRDefault="00B32D33" w:rsidP="00B32D33">
      <w:pPr>
        <w:pStyle w:val="ListParagraph"/>
        <w:numPr>
          <w:ilvl w:val="0"/>
          <w:numId w:val="55"/>
        </w:numPr>
        <w:spacing w:line="276" w:lineRule="auto"/>
        <w:ind w:left="426"/>
        <w:jc w:val="both"/>
        <w:rPr>
          <w:rFonts w:ascii="Century Gothic" w:hAnsi="Century Gothic"/>
          <w:b/>
          <w:i w:val="0"/>
          <w:u w:val="single"/>
        </w:rPr>
      </w:pPr>
      <w:r>
        <w:rPr>
          <w:rFonts w:ascii="Century Gothic" w:hAnsi="Century Gothic"/>
          <w:b/>
          <w:i w:val="0"/>
        </w:rPr>
        <w:t xml:space="preserve">   </w:t>
      </w:r>
      <w:r w:rsidR="00D8282D" w:rsidRPr="00D8282D">
        <w:rPr>
          <w:rFonts w:ascii="Century Gothic" w:hAnsi="Century Gothic"/>
          <w:b/>
          <w:i w:val="0"/>
          <w:u w:val="single"/>
        </w:rPr>
        <w:t>UPDATE ON INDUSTRY PEN DEVELOPMENT - LANDMARK DEVELOPERS</w:t>
      </w:r>
    </w:p>
    <w:p w14:paraId="5F75B5B5" w14:textId="77777777" w:rsidR="00F96BC9" w:rsidRDefault="00F96BC9" w:rsidP="00F96BC9">
      <w:pPr>
        <w:spacing w:line="276" w:lineRule="auto"/>
        <w:ind w:left="0" w:firstLine="0"/>
        <w:jc w:val="both"/>
        <w:rPr>
          <w:rFonts w:ascii="Century Gothic" w:hAnsi="Century Gothic"/>
          <w:i w:val="0"/>
        </w:rPr>
      </w:pPr>
    </w:p>
    <w:p w14:paraId="17380902" w14:textId="27EC9BE1" w:rsidR="00F96BC9" w:rsidRPr="00F96BC9" w:rsidRDefault="00F96BC9" w:rsidP="00F96BC9">
      <w:pPr>
        <w:pStyle w:val="ListParagraph"/>
        <w:numPr>
          <w:ilvl w:val="0"/>
          <w:numId w:val="53"/>
        </w:numPr>
        <w:spacing w:line="276" w:lineRule="auto"/>
        <w:jc w:val="both"/>
        <w:rPr>
          <w:rFonts w:ascii="Century Gothic" w:hAnsi="Century Gothic"/>
          <w:b/>
          <w:i w:val="0"/>
        </w:rPr>
      </w:pPr>
      <w:r w:rsidRPr="00F96BC9">
        <w:rPr>
          <w:rFonts w:ascii="Century Gothic" w:hAnsi="Century Gothic"/>
          <w:b/>
          <w:i w:val="0"/>
        </w:rPr>
        <w:t>Completion of Sewage System &amp; Takeover of subdivision</w:t>
      </w:r>
    </w:p>
    <w:p w14:paraId="10EA43ED" w14:textId="77777777" w:rsidR="00F96BC9" w:rsidRDefault="00F96BC9" w:rsidP="00F96BC9">
      <w:pPr>
        <w:spacing w:line="276" w:lineRule="auto"/>
        <w:jc w:val="both"/>
        <w:rPr>
          <w:rFonts w:ascii="Century Gothic" w:hAnsi="Century Gothic"/>
          <w:i w:val="0"/>
        </w:rPr>
      </w:pPr>
    </w:p>
    <w:p w14:paraId="41C8BEB7" w14:textId="6A940D65" w:rsidR="00F96BC9" w:rsidRPr="00F96BC9" w:rsidRDefault="00F96BC9" w:rsidP="00F96BC9">
      <w:pPr>
        <w:spacing w:line="276" w:lineRule="auto"/>
        <w:ind w:left="0" w:firstLine="0"/>
        <w:jc w:val="both"/>
        <w:rPr>
          <w:rFonts w:ascii="Century Gothic" w:hAnsi="Century Gothic"/>
          <w:i w:val="0"/>
        </w:rPr>
      </w:pPr>
      <w:r w:rsidRPr="00F96BC9">
        <w:rPr>
          <w:rFonts w:ascii="Century Gothic" w:hAnsi="Century Gothic"/>
          <w:i w:val="0"/>
        </w:rPr>
        <w:t>The Acting Chief Executive Officer gave an update that a submission was made to the Cabinet Office in relation to development by the Ministry of E</w:t>
      </w:r>
      <w:r w:rsidR="00CC481A">
        <w:rPr>
          <w:rFonts w:ascii="Century Gothic" w:hAnsi="Century Gothic"/>
          <w:i w:val="0"/>
        </w:rPr>
        <w:t>conomic Growth and Job Creation</w:t>
      </w:r>
      <w:r w:rsidRPr="00F96BC9">
        <w:rPr>
          <w:rFonts w:ascii="Century Gothic" w:hAnsi="Century Gothic"/>
          <w:i w:val="0"/>
        </w:rPr>
        <w:t>. She said that the said Ministry has advised that the Attorney General was reviewing the matter and requested documentation from the Corporation in relation to the number of applications that were approved for the site, what were the conditions of approval, what was the final outcome of the investigation that was done and what was needed to bring the development up to standard for possible take-over by the relevant government entities.</w:t>
      </w:r>
    </w:p>
    <w:p w14:paraId="4D4943C7" w14:textId="77777777" w:rsidR="00F96BC9" w:rsidRDefault="00F96BC9" w:rsidP="00F96BC9">
      <w:pPr>
        <w:spacing w:line="276" w:lineRule="auto"/>
        <w:ind w:left="0" w:firstLine="0"/>
        <w:jc w:val="both"/>
        <w:rPr>
          <w:rFonts w:ascii="Century Gothic" w:hAnsi="Century Gothic"/>
          <w:i w:val="0"/>
        </w:rPr>
      </w:pPr>
    </w:p>
    <w:p w14:paraId="118CDBB9" w14:textId="75B0925F" w:rsidR="00F96BC9" w:rsidRPr="00285EC7" w:rsidRDefault="00F96BC9" w:rsidP="00F96BC9">
      <w:pPr>
        <w:spacing w:line="276" w:lineRule="auto"/>
        <w:ind w:left="0" w:firstLine="0"/>
        <w:jc w:val="both"/>
        <w:rPr>
          <w:rFonts w:ascii="Century Gothic" w:hAnsi="Century Gothic"/>
          <w:b/>
          <w:i w:val="0"/>
        </w:rPr>
      </w:pPr>
      <w:r>
        <w:rPr>
          <w:rFonts w:ascii="Century Gothic" w:hAnsi="Century Gothic"/>
          <w:i w:val="0"/>
        </w:rPr>
        <w:t xml:space="preserve">She added that it was an urgent matter for the Acting Director of Planning and the Chief Engineering Officer to deal with.  The Chairperson implored both officers to work urgently on </w:t>
      </w:r>
      <w:r w:rsidR="0040294E">
        <w:rPr>
          <w:rFonts w:ascii="Century Gothic" w:hAnsi="Century Gothic"/>
          <w:i w:val="0"/>
        </w:rPr>
        <w:t xml:space="preserve">compiling </w:t>
      </w:r>
      <w:r>
        <w:rPr>
          <w:rFonts w:ascii="Century Gothic" w:hAnsi="Century Gothic"/>
          <w:i w:val="0"/>
        </w:rPr>
        <w:t>the requested information.</w:t>
      </w:r>
      <w:r w:rsidR="0040294E">
        <w:rPr>
          <w:rFonts w:ascii="Century Gothic" w:hAnsi="Century Gothic"/>
          <w:i w:val="0"/>
        </w:rPr>
        <w:t xml:space="preserve"> </w:t>
      </w:r>
      <w:r w:rsidR="0040294E">
        <w:rPr>
          <w:rFonts w:ascii="Century Gothic" w:hAnsi="Century Gothic"/>
          <w:i w:val="0"/>
        </w:rPr>
        <w:tab/>
      </w:r>
      <w:r w:rsidR="0040294E">
        <w:rPr>
          <w:rFonts w:ascii="Century Gothic" w:hAnsi="Century Gothic"/>
          <w:i w:val="0"/>
        </w:rPr>
        <w:tab/>
      </w:r>
      <w:r w:rsidR="0040294E">
        <w:rPr>
          <w:rFonts w:ascii="Century Gothic" w:hAnsi="Century Gothic"/>
          <w:i w:val="0"/>
        </w:rPr>
        <w:tab/>
      </w:r>
      <w:r w:rsidRPr="00285EC7">
        <w:rPr>
          <w:rFonts w:ascii="Century Gothic" w:hAnsi="Century Gothic"/>
          <w:b/>
          <w:i w:val="0"/>
        </w:rPr>
        <w:t>ACTION: CEngO and ADOP</w:t>
      </w:r>
    </w:p>
    <w:p w14:paraId="63D61216" w14:textId="77777777" w:rsidR="00F96BC9" w:rsidRDefault="00F96BC9" w:rsidP="00F96BC9">
      <w:pPr>
        <w:spacing w:line="276" w:lineRule="auto"/>
        <w:ind w:left="0" w:firstLine="0"/>
        <w:jc w:val="both"/>
        <w:rPr>
          <w:rFonts w:ascii="Century Gothic" w:hAnsi="Century Gothic"/>
          <w:i w:val="0"/>
        </w:rPr>
      </w:pPr>
    </w:p>
    <w:p w14:paraId="2680B394" w14:textId="77777777" w:rsidR="00F96BC9" w:rsidRDefault="00F96BC9" w:rsidP="00F96BC9">
      <w:pPr>
        <w:spacing w:line="276" w:lineRule="auto"/>
        <w:ind w:left="0" w:firstLine="0"/>
        <w:jc w:val="both"/>
        <w:rPr>
          <w:rFonts w:ascii="Century Gothic" w:hAnsi="Century Gothic"/>
          <w:i w:val="0"/>
        </w:rPr>
      </w:pPr>
      <w:r>
        <w:rPr>
          <w:rFonts w:ascii="Century Gothic" w:hAnsi="Century Gothic"/>
          <w:i w:val="0"/>
        </w:rPr>
        <w:t>Superintendent Morgan made a request for the matter be dealt with as quickly as possible as the Police seemed to be caught up in the middle of the situation. She said there was a demonstration and the Police received a telephone call and went to the scene. She went on to indicate that soon after, a letter was received from the Landmark Developers’ attorney and one from the Ministry of Economic Growth and Job Creation asking the Police not to get involved in the matter; that another letter was also sent to the Commissioner of Police stating that the Police has not offered any assistance in getting the company to remove the sewage system from the property and that the Police have acted outside of their jurisdiction by not doing so.</w:t>
      </w:r>
    </w:p>
    <w:p w14:paraId="32760996" w14:textId="77777777" w:rsidR="00F96BC9" w:rsidRDefault="00F96BC9" w:rsidP="00F96BC9">
      <w:pPr>
        <w:ind w:left="0" w:firstLine="0"/>
        <w:jc w:val="both"/>
        <w:rPr>
          <w:rFonts w:ascii="Century Gothic" w:hAnsi="Century Gothic"/>
          <w:i w:val="0"/>
        </w:rPr>
      </w:pPr>
    </w:p>
    <w:p w14:paraId="755A8AA4" w14:textId="77777777" w:rsidR="00F96BC9" w:rsidRDefault="00F96BC9" w:rsidP="00F96BC9">
      <w:pPr>
        <w:ind w:left="0" w:firstLine="0"/>
        <w:jc w:val="both"/>
        <w:rPr>
          <w:rFonts w:ascii="Century Gothic" w:hAnsi="Century Gothic"/>
          <w:i w:val="0"/>
        </w:rPr>
      </w:pPr>
      <w:r>
        <w:rPr>
          <w:rFonts w:ascii="Century Gothic" w:hAnsi="Century Gothic"/>
          <w:i w:val="0"/>
        </w:rPr>
        <w:t xml:space="preserve">She said she has put together a comprehensive report along with all the relevant documents she received to be sent to the Commissioner on the matter. </w:t>
      </w:r>
    </w:p>
    <w:p w14:paraId="2D85BCE6" w14:textId="77777777" w:rsidR="00F96BC9" w:rsidRDefault="00F96BC9" w:rsidP="00F96BC9">
      <w:pPr>
        <w:ind w:left="0" w:firstLine="0"/>
        <w:jc w:val="both"/>
        <w:rPr>
          <w:rFonts w:ascii="Century Gothic" w:hAnsi="Century Gothic"/>
          <w:i w:val="0"/>
        </w:rPr>
      </w:pPr>
    </w:p>
    <w:p w14:paraId="7EAC9F0A" w14:textId="77777777" w:rsidR="00F96BC9" w:rsidRDefault="00F96BC9" w:rsidP="00F96BC9">
      <w:pPr>
        <w:ind w:left="0" w:firstLine="0"/>
        <w:jc w:val="both"/>
        <w:rPr>
          <w:rFonts w:ascii="Century Gothic" w:hAnsi="Century Gothic"/>
          <w:i w:val="0"/>
        </w:rPr>
      </w:pPr>
      <w:r>
        <w:rPr>
          <w:rFonts w:ascii="Century Gothic" w:hAnsi="Century Gothic"/>
          <w:i w:val="0"/>
        </w:rPr>
        <w:t xml:space="preserve">The Chairperson responded that the matter would have to be taken up with the Housing Section under the Ministry of Economic Growth &amp; Job Creation as that Ministry was spearheading the said matter. </w:t>
      </w:r>
    </w:p>
    <w:p w14:paraId="58A7B9FE" w14:textId="77777777" w:rsidR="00D8282D" w:rsidRDefault="00D8282D" w:rsidP="00F96BC9">
      <w:pPr>
        <w:ind w:left="0" w:firstLine="0"/>
        <w:jc w:val="both"/>
        <w:rPr>
          <w:rFonts w:ascii="Century Gothic" w:hAnsi="Century Gothic"/>
          <w:i w:val="0"/>
        </w:rPr>
      </w:pPr>
    </w:p>
    <w:p w14:paraId="3597378A" w14:textId="77777777" w:rsidR="00D8282D" w:rsidRDefault="00D8282D" w:rsidP="00F96BC9">
      <w:pPr>
        <w:ind w:left="0" w:firstLine="0"/>
        <w:jc w:val="both"/>
        <w:rPr>
          <w:rFonts w:ascii="Century Gothic" w:hAnsi="Century Gothic"/>
          <w:i w:val="0"/>
        </w:rPr>
      </w:pPr>
    </w:p>
    <w:p w14:paraId="053A830D" w14:textId="77777777" w:rsidR="00D8282D" w:rsidRDefault="00D8282D" w:rsidP="00F96BC9">
      <w:pPr>
        <w:ind w:left="0" w:firstLine="0"/>
        <w:jc w:val="both"/>
        <w:rPr>
          <w:rFonts w:ascii="Century Gothic" w:hAnsi="Century Gothic"/>
          <w:i w:val="0"/>
        </w:rPr>
      </w:pPr>
    </w:p>
    <w:p w14:paraId="3F5E3A85" w14:textId="77777777" w:rsidR="00F96BC9" w:rsidRDefault="00F96BC9" w:rsidP="00F96BC9">
      <w:pPr>
        <w:ind w:left="0" w:firstLine="0"/>
        <w:jc w:val="both"/>
        <w:rPr>
          <w:rFonts w:ascii="Century Gothic" w:hAnsi="Century Gothic"/>
          <w:i w:val="0"/>
        </w:rPr>
      </w:pPr>
    </w:p>
    <w:p w14:paraId="529C8A89" w14:textId="07B7E2E0" w:rsidR="00F96BC9" w:rsidRPr="00F96BC9" w:rsidRDefault="00F96BC9" w:rsidP="00F96BC9">
      <w:pPr>
        <w:pStyle w:val="ListParagraph"/>
        <w:numPr>
          <w:ilvl w:val="0"/>
          <w:numId w:val="53"/>
        </w:numPr>
        <w:jc w:val="both"/>
        <w:rPr>
          <w:rFonts w:ascii="Century Gothic" w:hAnsi="Century Gothic"/>
          <w:b/>
          <w:i w:val="0"/>
        </w:rPr>
      </w:pPr>
      <w:r w:rsidRPr="00F96BC9">
        <w:rPr>
          <w:rFonts w:ascii="Century Gothic" w:hAnsi="Century Gothic"/>
          <w:b/>
          <w:i w:val="0"/>
        </w:rPr>
        <w:lastRenderedPageBreak/>
        <w:t>Illegal use of Corporation’s lot</w:t>
      </w:r>
    </w:p>
    <w:p w14:paraId="1CF7CBC6" w14:textId="4A28ED87" w:rsidR="00F96BC9" w:rsidRPr="00F96BC9" w:rsidRDefault="00F96BC9" w:rsidP="00F96BC9">
      <w:pPr>
        <w:ind w:left="0" w:firstLine="0"/>
        <w:jc w:val="both"/>
        <w:rPr>
          <w:rFonts w:ascii="Century Gothic" w:hAnsi="Century Gothic"/>
          <w:i w:val="0"/>
        </w:rPr>
      </w:pPr>
      <w:r>
        <w:rPr>
          <w:rFonts w:ascii="Century Gothic" w:hAnsi="Century Gothic"/>
          <w:i w:val="0"/>
        </w:rPr>
        <w:br/>
        <w:t>The Chairperson</w:t>
      </w:r>
      <w:r w:rsidRPr="00F96BC9">
        <w:rPr>
          <w:rFonts w:ascii="Century Gothic" w:hAnsi="Century Gothic"/>
          <w:i w:val="0"/>
        </w:rPr>
        <w:t xml:space="preserve"> asked for an update on the other matter regarding the serving of notices on those persons occupying lands owned by the Corporation without permission.</w:t>
      </w:r>
    </w:p>
    <w:p w14:paraId="69511B08" w14:textId="77777777" w:rsidR="00F96BC9" w:rsidRDefault="00F96BC9" w:rsidP="00F96BC9">
      <w:pPr>
        <w:ind w:left="0" w:firstLine="0"/>
        <w:jc w:val="both"/>
        <w:rPr>
          <w:rFonts w:ascii="Century Gothic" w:hAnsi="Century Gothic"/>
          <w:i w:val="0"/>
        </w:rPr>
      </w:pPr>
    </w:p>
    <w:p w14:paraId="6786F345" w14:textId="77777777" w:rsidR="00F96BC9" w:rsidRDefault="00F96BC9" w:rsidP="00F96BC9">
      <w:pPr>
        <w:ind w:left="0" w:firstLine="0"/>
        <w:jc w:val="both"/>
        <w:rPr>
          <w:rFonts w:ascii="Century Gothic" w:hAnsi="Century Gothic"/>
          <w:i w:val="0"/>
        </w:rPr>
      </w:pPr>
      <w:r>
        <w:rPr>
          <w:rFonts w:ascii="Century Gothic" w:hAnsi="Century Gothic"/>
          <w:i w:val="0"/>
        </w:rPr>
        <w:t>The Chief Engineering Officer responded that discussions were had with Mr. Davis and the Acting Chief Executive Officer and he was advised that Mr. Walter Gordon was to carry out the necessary investigations and serve notices accordingly. He said he did not follow up with the matter however, he would try to get an update after the meeting.</w:t>
      </w:r>
    </w:p>
    <w:p w14:paraId="3F2F9773" w14:textId="77777777" w:rsidR="00F96BC9" w:rsidRDefault="00F96BC9" w:rsidP="00F96BC9">
      <w:pPr>
        <w:ind w:left="0" w:firstLine="0"/>
        <w:jc w:val="both"/>
        <w:rPr>
          <w:rFonts w:ascii="Century Gothic" w:hAnsi="Century Gothic"/>
          <w:b/>
          <w:i w:val="0"/>
        </w:rPr>
      </w:pPr>
      <w:r w:rsidRPr="0031546C">
        <w:rPr>
          <w:rFonts w:ascii="Century Gothic" w:hAnsi="Century Gothic"/>
          <w:b/>
          <w:i w:val="0"/>
        </w:rPr>
        <w:t>ACTION: CEngO to follow up</w:t>
      </w:r>
    </w:p>
    <w:p w14:paraId="1FD1FA82" w14:textId="77777777" w:rsidR="00F96BC9" w:rsidRDefault="00F96BC9" w:rsidP="00F96BC9">
      <w:pPr>
        <w:ind w:left="0" w:firstLine="0"/>
        <w:jc w:val="both"/>
        <w:rPr>
          <w:rFonts w:ascii="Century Gothic" w:hAnsi="Century Gothic"/>
          <w:b/>
          <w:i w:val="0"/>
        </w:rPr>
      </w:pPr>
    </w:p>
    <w:p w14:paraId="55841E00" w14:textId="77777777" w:rsidR="00F96BC9" w:rsidRPr="00773CE5" w:rsidRDefault="00F96BC9" w:rsidP="00F96BC9">
      <w:pPr>
        <w:ind w:left="0" w:firstLine="0"/>
        <w:jc w:val="both"/>
        <w:rPr>
          <w:rFonts w:ascii="Century Gothic" w:hAnsi="Century Gothic"/>
          <w:i w:val="0"/>
        </w:rPr>
      </w:pPr>
      <w:r w:rsidRPr="00773CE5">
        <w:rPr>
          <w:rFonts w:ascii="Century Gothic" w:hAnsi="Century Gothic"/>
          <w:i w:val="0"/>
        </w:rPr>
        <w:t xml:space="preserve">The Acting Chief Executive Officer said she has written to the Legal Unit at the Ministry of Local Government and Community Development </w:t>
      </w:r>
      <w:r>
        <w:rPr>
          <w:rFonts w:ascii="Century Gothic" w:hAnsi="Century Gothic"/>
          <w:i w:val="0"/>
        </w:rPr>
        <w:t>seeking advice as to how the Corporation treat with the farmers who have produce on the property; that she was awaiting advice.</w:t>
      </w:r>
      <w:r w:rsidRPr="00F96BC9">
        <w:rPr>
          <w:rFonts w:ascii="Century Gothic" w:hAnsi="Century Gothic"/>
          <w:b/>
          <w:i w:val="0"/>
        </w:rPr>
        <w:t xml:space="preserve"> ACTION: ACEO to follow up</w:t>
      </w:r>
    </w:p>
    <w:p w14:paraId="2259A4C9" w14:textId="77777777" w:rsidR="00F96BC9" w:rsidRDefault="00F96BC9" w:rsidP="00BA49E1">
      <w:pPr>
        <w:ind w:left="0" w:firstLine="0"/>
        <w:jc w:val="both"/>
        <w:rPr>
          <w:rFonts w:ascii="Century Gothic" w:hAnsi="Century Gothic"/>
          <w:b/>
          <w:i w:val="0"/>
          <w:u w:val="single"/>
        </w:rPr>
      </w:pPr>
    </w:p>
    <w:p w14:paraId="3DA88103" w14:textId="77777777" w:rsidR="00795175" w:rsidRPr="007E40E8" w:rsidRDefault="00795175" w:rsidP="00BA49E1">
      <w:pPr>
        <w:ind w:left="0" w:firstLine="0"/>
        <w:jc w:val="both"/>
        <w:rPr>
          <w:rFonts w:ascii="Century Gothic" w:hAnsi="Century Gothic"/>
          <w:i w:val="0"/>
        </w:rPr>
      </w:pPr>
      <w:r w:rsidRPr="007E40E8">
        <w:rPr>
          <w:rFonts w:ascii="Century Gothic" w:hAnsi="Century Gothic"/>
          <w:b/>
          <w:i w:val="0"/>
          <w:u w:val="single"/>
        </w:rPr>
        <w:t>SUSPENSION OF STANDING ORDERS – C</w:t>
      </w:r>
      <w:r w:rsidR="002C4E51" w:rsidRPr="007E40E8">
        <w:rPr>
          <w:rFonts w:ascii="Century Gothic" w:hAnsi="Century Gothic"/>
          <w:b/>
          <w:i w:val="0"/>
          <w:u w:val="single"/>
        </w:rPr>
        <w:t>ORPORATION</w:t>
      </w:r>
      <w:r w:rsidRPr="007E40E8">
        <w:rPr>
          <w:rFonts w:ascii="Century Gothic" w:hAnsi="Century Gothic"/>
          <w:b/>
          <w:i w:val="0"/>
          <w:u w:val="single"/>
        </w:rPr>
        <w:t xml:space="preserve"> TO SIT AS LOCAL BOARD OF HEALTH</w:t>
      </w:r>
    </w:p>
    <w:p w14:paraId="046A3792" w14:textId="77777777" w:rsidR="00795175" w:rsidRPr="007E40E8" w:rsidRDefault="00795175" w:rsidP="00BA49E1">
      <w:pPr>
        <w:ind w:left="0" w:firstLine="0"/>
        <w:jc w:val="both"/>
        <w:rPr>
          <w:rFonts w:ascii="Century Gothic" w:hAnsi="Century Gothic"/>
          <w:b/>
          <w:i w:val="0"/>
        </w:rPr>
      </w:pPr>
    </w:p>
    <w:p w14:paraId="79E28998" w14:textId="1BB941D1" w:rsidR="00795175" w:rsidRPr="007E40E8" w:rsidRDefault="00795175" w:rsidP="00BA49E1">
      <w:pPr>
        <w:ind w:left="0" w:firstLine="0"/>
        <w:jc w:val="both"/>
        <w:rPr>
          <w:rFonts w:ascii="Century Gothic" w:hAnsi="Century Gothic"/>
          <w:b/>
          <w:i w:val="0"/>
        </w:rPr>
      </w:pPr>
      <w:r w:rsidRPr="007E40E8">
        <w:rPr>
          <w:rFonts w:ascii="Century Gothic" w:hAnsi="Century Gothic"/>
          <w:b/>
          <w:i w:val="0"/>
        </w:rPr>
        <w:t>ON A MOTION BY COUNCILLOR</w:t>
      </w:r>
      <w:r w:rsidR="00B03C67">
        <w:rPr>
          <w:rFonts w:ascii="Century Gothic" w:hAnsi="Century Gothic"/>
          <w:b/>
          <w:i w:val="0"/>
        </w:rPr>
        <w:t xml:space="preserve"> </w:t>
      </w:r>
      <w:r w:rsidR="00E73835">
        <w:rPr>
          <w:rFonts w:ascii="Century Gothic" w:hAnsi="Century Gothic"/>
          <w:b/>
          <w:i w:val="0"/>
        </w:rPr>
        <w:t>SEWELL</w:t>
      </w:r>
      <w:r w:rsidR="00C21EF2">
        <w:rPr>
          <w:rFonts w:ascii="Century Gothic" w:hAnsi="Century Gothic"/>
          <w:b/>
          <w:i w:val="0"/>
        </w:rPr>
        <w:t xml:space="preserve"> </w:t>
      </w:r>
      <w:r w:rsidRPr="007E40E8">
        <w:rPr>
          <w:rFonts w:ascii="Century Gothic" w:hAnsi="Century Gothic"/>
          <w:b/>
          <w:i w:val="0"/>
        </w:rPr>
        <w:t xml:space="preserve">SECONDED BY COUNCILLOR </w:t>
      </w:r>
      <w:r w:rsidR="00E73835">
        <w:rPr>
          <w:rFonts w:ascii="Century Gothic" w:hAnsi="Century Gothic"/>
          <w:b/>
          <w:i w:val="0"/>
        </w:rPr>
        <w:t>HUTCHINSON</w:t>
      </w:r>
      <w:r w:rsidR="002C4E51" w:rsidRPr="007E40E8">
        <w:rPr>
          <w:rFonts w:ascii="Century Gothic" w:hAnsi="Century Gothic"/>
          <w:b/>
          <w:i w:val="0"/>
        </w:rPr>
        <w:t>,</w:t>
      </w:r>
      <w:r w:rsidRPr="007E40E8">
        <w:rPr>
          <w:rFonts w:ascii="Century Gothic" w:hAnsi="Century Gothic"/>
          <w:b/>
          <w:i w:val="0"/>
        </w:rPr>
        <w:t xml:space="preserve"> THE STANDING ORDERS WERE SUSPENDED</w:t>
      </w:r>
      <w:r w:rsidR="00070FB4" w:rsidRPr="007E40E8">
        <w:rPr>
          <w:rFonts w:ascii="Century Gothic" w:hAnsi="Century Gothic"/>
          <w:b/>
          <w:i w:val="0"/>
        </w:rPr>
        <w:t xml:space="preserve"> FOR THE CORPORATION TO SIT AS THE LOCAL BOARD OF HEALTH</w:t>
      </w:r>
      <w:r w:rsidRPr="007E40E8">
        <w:rPr>
          <w:rFonts w:ascii="Century Gothic" w:hAnsi="Century Gothic"/>
          <w:b/>
          <w:i w:val="0"/>
        </w:rPr>
        <w:t>.</w:t>
      </w:r>
    </w:p>
    <w:p w14:paraId="02C576D9" w14:textId="77777777" w:rsidR="00736695" w:rsidRPr="007E40E8" w:rsidRDefault="00736695" w:rsidP="00BA49E1">
      <w:pPr>
        <w:ind w:left="0" w:firstLine="0"/>
        <w:jc w:val="both"/>
        <w:rPr>
          <w:rFonts w:ascii="Century Gothic" w:hAnsi="Century Gothic"/>
          <w:i w:val="0"/>
        </w:rPr>
      </w:pPr>
    </w:p>
    <w:p w14:paraId="6C6D0239" w14:textId="53EF9223" w:rsidR="00D27F71" w:rsidRPr="007E40E8" w:rsidRDefault="00D27F71" w:rsidP="00BA49E1">
      <w:pPr>
        <w:ind w:left="0" w:firstLine="0"/>
        <w:jc w:val="both"/>
        <w:rPr>
          <w:rFonts w:ascii="Century Gothic" w:hAnsi="Century Gothic"/>
          <w:i w:val="0"/>
          <w:u w:val="single"/>
        </w:rPr>
      </w:pPr>
      <w:r w:rsidRPr="007E40E8">
        <w:rPr>
          <w:rFonts w:ascii="Century Gothic" w:hAnsi="Century Gothic"/>
          <w:b/>
          <w:i w:val="0"/>
          <w:u w:val="single"/>
        </w:rPr>
        <w:t>BUTCHER</w:t>
      </w:r>
      <w:r w:rsidR="0040294E">
        <w:rPr>
          <w:rFonts w:ascii="Century Gothic" w:hAnsi="Century Gothic"/>
          <w:b/>
          <w:i w:val="0"/>
          <w:u w:val="single"/>
        </w:rPr>
        <w:t>’</w:t>
      </w:r>
      <w:r w:rsidRPr="007E40E8">
        <w:rPr>
          <w:rFonts w:ascii="Century Gothic" w:hAnsi="Century Gothic"/>
          <w:b/>
          <w:i w:val="0"/>
          <w:u w:val="single"/>
        </w:rPr>
        <w:t>S LICENCE</w:t>
      </w:r>
    </w:p>
    <w:p w14:paraId="2CFB4909" w14:textId="77777777" w:rsidR="00D27F71" w:rsidRPr="007E40E8" w:rsidRDefault="00D27F71" w:rsidP="00BA49E1">
      <w:pPr>
        <w:ind w:left="0" w:firstLine="0"/>
        <w:jc w:val="both"/>
        <w:rPr>
          <w:rFonts w:ascii="Century Gothic" w:hAnsi="Century Gothic"/>
          <w:b/>
          <w:u w:val="single"/>
        </w:rPr>
      </w:pPr>
    </w:p>
    <w:p w14:paraId="3F2DA048" w14:textId="77777777" w:rsidR="009C5BE7" w:rsidRPr="007E40E8" w:rsidRDefault="00BF274B" w:rsidP="00BA49E1">
      <w:pPr>
        <w:ind w:left="0" w:firstLine="0"/>
        <w:jc w:val="both"/>
        <w:rPr>
          <w:rFonts w:ascii="Century Gothic" w:hAnsi="Century Gothic"/>
          <w:i w:val="0"/>
        </w:rPr>
      </w:pPr>
      <w:r w:rsidRPr="007E40E8">
        <w:rPr>
          <w:rFonts w:ascii="Century Gothic" w:hAnsi="Century Gothic"/>
          <w:i w:val="0"/>
        </w:rPr>
        <w:t>Nil</w:t>
      </w:r>
    </w:p>
    <w:p w14:paraId="59AAF983" w14:textId="77777777" w:rsidR="005C624E" w:rsidRDefault="005C624E" w:rsidP="00BA49E1">
      <w:pPr>
        <w:ind w:left="0" w:firstLine="0"/>
        <w:jc w:val="both"/>
        <w:rPr>
          <w:rFonts w:ascii="Century Gothic" w:hAnsi="Century Gothic"/>
          <w:b/>
          <w:i w:val="0"/>
          <w:u w:val="single"/>
        </w:rPr>
      </w:pPr>
    </w:p>
    <w:p w14:paraId="1F133DA1" w14:textId="77777777" w:rsidR="00D27F71" w:rsidRPr="007E40E8" w:rsidRDefault="00DA368F" w:rsidP="00BA49E1">
      <w:pPr>
        <w:ind w:left="0" w:firstLine="0"/>
        <w:jc w:val="both"/>
        <w:rPr>
          <w:rFonts w:ascii="Century Gothic" w:hAnsi="Century Gothic"/>
          <w:b/>
          <w:i w:val="0"/>
          <w:u w:val="single"/>
        </w:rPr>
      </w:pPr>
      <w:r w:rsidRPr="007E40E8">
        <w:rPr>
          <w:rFonts w:ascii="Century Gothic" w:hAnsi="Century Gothic"/>
          <w:b/>
          <w:i w:val="0"/>
          <w:u w:val="single"/>
        </w:rPr>
        <w:t>B</w:t>
      </w:r>
      <w:r w:rsidR="00D27F71" w:rsidRPr="007E40E8">
        <w:rPr>
          <w:rFonts w:ascii="Century Gothic" w:hAnsi="Century Gothic"/>
          <w:b/>
          <w:i w:val="0"/>
          <w:u w:val="single"/>
        </w:rPr>
        <w:t>EAUTY THERAPISTS/COSMETOLOGISTS/HAIRDRESSERS</w:t>
      </w:r>
      <w:r w:rsidR="002A170F" w:rsidRPr="007E40E8">
        <w:rPr>
          <w:rFonts w:ascii="Century Gothic" w:hAnsi="Century Gothic"/>
          <w:b/>
          <w:i w:val="0"/>
          <w:u w:val="single"/>
        </w:rPr>
        <w:t>/BARBERS</w:t>
      </w:r>
    </w:p>
    <w:p w14:paraId="403013AB" w14:textId="77777777" w:rsidR="00FA7B51" w:rsidRPr="007E40E8" w:rsidRDefault="00FA7B51" w:rsidP="00BA49E1">
      <w:pPr>
        <w:ind w:left="0" w:firstLine="0"/>
        <w:jc w:val="both"/>
        <w:rPr>
          <w:rFonts w:ascii="Century Gothic" w:hAnsi="Century Gothic"/>
          <w:b/>
          <w:i w:val="0"/>
          <w:u w:val="single"/>
        </w:rPr>
      </w:pPr>
    </w:p>
    <w:p w14:paraId="0BFCFF04" w14:textId="12A6564A" w:rsidR="00802F87" w:rsidRDefault="00802F87" w:rsidP="00411F51">
      <w:pPr>
        <w:rPr>
          <w:rFonts w:ascii="Century Gothic" w:eastAsia="Calibri" w:hAnsi="Century Gothic" w:cs="Times New Roman"/>
          <w:i w:val="0"/>
          <w:lang w:val="en-US"/>
        </w:rPr>
      </w:pPr>
      <w:r w:rsidRPr="00802F87">
        <w:rPr>
          <w:rFonts w:ascii="Century Gothic" w:eastAsia="Calibri" w:hAnsi="Century Gothic" w:cs="Times New Roman"/>
          <w:i w:val="0"/>
          <w:lang w:val="en-US"/>
        </w:rPr>
        <w:t>The following was presented for approval:</w:t>
      </w:r>
    </w:p>
    <w:p w14:paraId="6A2B3664" w14:textId="77777777" w:rsidR="003B37D5" w:rsidRDefault="003B37D5" w:rsidP="00411F51">
      <w:pPr>
        <w:rPr>
          <w:rFonts w:ascii="Century Gothic" w:eastAsia="Calibri" w:hAnsi="Century Gothic" w:cs="Times New Roman"/>
          <w:i w:val="0"/>
          <w:lang w:val="en-US"/>
        </w:rPr>
      </w:pPr>
    </w:p>
    <w:p w14:paraId="50C75215" w14:textId="77777777" w:rsidR="003B37D5" w:rsidRPr="003B37D5" w:rsidRDefault="003B37D5" w:rsidP="003B37D5">
      <w:pPr>
        <w:ind w:left="0" w:firstLine="720"/>
        <w:rPr>
          <w:rFonts w:ascii="Times New Roman" w:hAnsi="Times New Roman" w:cs="Times New Roman"/>
          <w:b/>
          <w:i w:val="0"/>
          <w:lang w:val="en-US"/>
        </w:rPr>
      </w:pPr>
      <w:r w:rsidRPr="003B37D5">
        <w:rPr>
          <w:rFonts w:ascii="Times New Roman" w:hAnsi="Times New Roman" w:cs="Times New Roman"/>
          <w:b/>
          <w:i w:val="0"/>
          <w:lang w:val="en-US"/>
        </w:rPr>
        <w:t>Beauty Therapists/Cosmetologists/Hairdressers/Barbers</w:t>
      </w:r>
    </w:p>
    <w:p w14:paraId="09A4C3B4" w14:textId="77777777" w:rsidR="003B37D5" w:rsidRPr="003B37D5" w:rsidRDefault="003B37D5" w:rsidP="003B37D5">
      <w:pPr>
        <w:ind w:left="0" w:firstLine="0"/>
        <w:rPr>
          <w:rFonts w:ascii="Times New Roman" w:hAnsi="Times New Roman" w:cs="Times New Roman"/>
          <w:b/>
          <w:i w:val="0"/>
          <w:lang w:val="en-US"/>
        </w:rPr>
      </w:pPr>
    </w:p>
    <w:tbl>
      <w:tblPr>
        <w:tblW w:w="8448" w:type="dxa"/>
        <w:tblInd w:w="752" w:type="dxa"/>
        <w:tblLook w:val="04A0" w:firstRow="1" w:lastRow="0" w:firstColumn="1" w:lastColumn="0" w:noHBand="0" w:noVBand="1"/>
      </w:tblPr>
      <w:tblGrid>
        <w:gridCol w:w="3016"/>
        <w:gridCol w:w="2536"/>
        <w:gridCol w:w="2896"/>
      </w:tblGrid>
      <w:tr w:rsidR="003B37D5" w:rsidRPr="00F96BC9" w14:paraId="798B4A40" w14:textId="77777777" w:rsidTr="00782E3A">
        <w:trPr>
          <w:trHeight w:val="300"/>
        </w:trPr>
        <w:tc>
          <w:tcPr>
            <w:tcW w:w="3016" w:type="dxa"/>
            <w:tcBorders>
              <w:top w:val="single" w:sz="4" w:space="0" w:color="auto"/>
              <w:left w:val="single" w:sz="4" w:space="0" w:color="auto"/>
              <w:bottom w:val="nil"/>
              <w:right w:val="single" w:sz="4" w:space="0" w:color="auto"/>
            </w:tcBorders>
            <w:shd w:val="clear" w:color="auto" w:fill="auto"/>
            <w:noWrap/>
            <w:vAlign w:val="bottom"/>
            <w:hideMark/>
          </w:tcPr>
          <w:p w14:paraId="10F47C3A" w14:textId="77777777" w:rsidR="003B37D5" w:rsidRPr="00F96BC9" w:rsidRDefault="003B37D5" w:rsidP="003B37D5">
            <w:pPr>
              <w:ind w:left="0" w:firstLine="0"/>
              <w:rPr>
                <w:rFonts w:ascii="Times New Roman" w:hAnsi="Times New Roman" w:cs="Times New Roman"/>
                <w:b/>
                <w:i w:val="0"/>
                <w:color w:val="000000"/>
                <w:sz w:val="20"/>
                <w:szCs w:val="20"/>
                <w:lang w:val="en-US"/>
              </w:rPr>
            </w:pPr>
            <w:r w:rsidRPr="00F96BC9">
              <w:rPr>
                <w:rFonts w:ascii="Times New Roman" w:hAnsi="Times New Roman" w:cs="Times New Roman"/>
                <w:b/>
                <w:i w:val="0"/>
                <w:color w:val="000000"/>
                <w:sz w:val="20"/>
                <w:szCs w:val="20"/>
                <w:lang w:val="en-US"/>
              </w:rPr>
              <w:t>NAME</w:t>
            </w:r>
          </w:p>
        </w:tc>
        <w:tc>
          <w:tcPr>
            <w:tcW w:w="2536" w:type="dxa"/>
            <w:tcBorders>
              <w:top w:val="single" w:sz="4" w:space="0" w:color="auto"/>
              <w:left w:val="nil"/>
              <w:bottom w:val="nil"/>
              <w:right w:val="single" w:sz="4" w:space="0" w:color="auto"/>
            </w:tcBorders>
            <w:shd w:val="clear" w:color="auto" w:fill="auto"/>
            <w:noWrap/>
            <w:vAlign w:val="bottom"/>
            <w:hideMark/>
          </w:tcPr>
          <w:p w14:paraId="0E4E7A84" w14:textId="77777777" w:rsidR="003B37D5" w:rsidRPr="00F96BC9" w:rsidRDefault="003B37D5" w:rsidP="003B37D5">
            <w:pPr>
              <w:ind w:left="0" w:firstLine="0"/>
              <w:rPr>
                <w:rFonts w:ascii="Times New Roman" w:hAnsi="Times New Roman" w:cs="Times New Roman"/>
                <w:b/>
                <w:i w:val="0"/>
                <w:color w:val="000000"/>
                <w:sz w:val="20"/>
                <w:szCs w:val="20"/>
                <w:lang w:val="en-US"/>
              </w:rPr>
            </w:pPr>
            <w:r w:rsidRPr="00F96BC9">
              <w:rPr>
                <w:rFonts w:ascii="Times New Roman" w:hAnsi="Times New Roman" w:cs="Times New Roman"/>
                <w:b/>
                <w:i w:val="0"/>
                <w:color w:val="000000"/>
                <w:sz w:val="20"/>
                <w:szCs w:val="20"/>
                <w:lang w:val="en-US"/>
              </w:rPr>
              <w:t>PROFESSION</w:t>
            </w:r>
          </w:p>
        </w:tc>
        <w:tc>
          <w:tcPr>
            <w:tcW w:w="2896" w:type="dxa"/>
            <w:tcBorders>
              <w:top w:val="single" w:sz="4" w:space="0" w:color="auto"/>
              <w:left w:val="nil"/>
              <w:bottom w:val="nil"/>
              <w:right w:val="single" w:sz="4" w:space="0" w:color="auto"/>
            </w:tcBorders>
            <w:shd w:val="clear" w:color="auto" w:fill="auto"/>
            <w:noWrap/>
            <w:vAlign w:val="bottom"/>
            <w:hideMark/>
          </w:tcPr>
          <w:p w14:paraId="73BECB54" w14:textId="77777777" w:rsidR="003B37D5" w:rsidRPr="00F96BC9" w:rsidRDefault="003B37D5" w:rsidP="003B37D5">
            <w:pPr>
              <w:ind w:left="0" w:firstLine="0"/>
              <w:rPr>
                <w:rFonts w:ascii="Times New Roman" w:hAnsi="Times New Roman" w:cs="Times New Roman"/>
                <w:b/>
                <w:i w:val="0"/>
                <w:color w:val="000000"/>
                <w:sz w:val="20"/>
                <w:szCs w:val="20"/>
                <w:lang w:val="en-US"/>
              </w:rPr>
            </w:pPr>
            <w:r w:rsidRPr="00F96BC9">
              <w:rPr>
                <w:rFonts w:ascii="Times New Roman" w:hAnsi="Times New Roman" w:cs="Times New Roman"/>
                <w:b/>
                <w:i w:val="0"/>
                <w:color w:val="000000"/>
                <w:sz w:val="20"/>
                <w:szCs w:val="20"/>
                <w:lang w:val="en-US"/>
              </w:rPr>
              <w:t>LOCATION</w:t>
            </w:r>
          </w:p>
        </w:tc>
      </w:tr>
      <w:tr w:rsidR="003B37D5" w:rsidRPr="00F96BC9" w14:paraId="3C5384A1"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6FAC7973"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 </w:t>
            </w:r>
          </w:p>
        </w:tc>
        <w:tc>
          <w:tcPr>
            <w:tcW w:w="2536" w:type="dxa"/>
            <w:tcBorders>
              <w:top w:val="nil"/>
              <w:left w:val="nil"/>
              <w:bottom w:val="single" w:sz="4" w:space="0" w:color="auto"/>
              <w:right w:val="single" w:sz="4" w:space="0" w:color="auto"/>
            </w:tcBorders>
            <w:shd w:val="clear" w:color="auto" w:fill="auto"/>
            <w:noWrap/>
            <w:vAlign w:val="bottom"/>
            <w:hideMark/>
          </w:tcPr>
          <w:p w14:paraId="46BC28E3"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 </w:t>
            </w:r>
          </w:p>
        </w:tc>
        <w:tc>
          <w:tcPr>
            <w:tcW w:w="2896" w:type="dxa"/>
            <w:tcBorders>
              <w:top w:val="nil"/>
              <w:left w:val="nil"/>
              <w:bottom w:val="single" w:sz="4" w:space="0" w:color="auto"/>
              <w:right w:val="single" w:sz="4" w:space="0" w:color="auto"/>
            </w:tcBorders>
            <w:shd w:val="clear" w:color="auto" w:fill="auto"/>
            <w:noWrap/>
            <w:vAlign w:val="bottom"/>
            <w:hideMark/>
          </w:tcPr>
          <w:p w14:paraId="3B796CE6"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 </w:t>
            </w:r>
          </w:p>
        </w:tc>
      </w:tr>
      <w:tr w:rsidR="003B37D5" w:rsidRPr="00F96BC9" w14:paraId="4E0BF30F"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6B13DC7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Jacqueline Morrison</w:t>
            </w:r>
          </w:p>
        </w:tc>
        <w:tc>
          <w:tcPr>
            <w:tcW w:w="2536" w:type="dxa"/>
            <w:tcBorders>
              <w:top w:val="nil"/>
              <w:left w:val="nil"/>
              <w:bottom w:val="single" w:sz="4" w:space="0" w:color="auto"/>
              <w:right w:val="single" w:sz="4" w:space="0" w:color="auto"/>
            </w:tcBorders>
            <w:shd w:val="clear" w:color="auto" w:fill="auto"/>
            <w:noWrap/>
            <w:vAlign w:val="bottom"/>
            <w:hideMark/>
          </w:tcPr>
          <w:p w14:paraId="73FEBCF7"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0EA43EDA"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Golden Eye Hotel</w:t>
            </w:r>
          </w:p>
        </w:tc>
      </w:tr>
      <w:tr w:rsidR="003B37D5" w:rsidRPr="00F96BC9" w14:paraId="252CB9F8"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3B785354"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Yulanda Pasmore</w:t>
            </w:r>
          </w:p>
        </w:tc>
        <w:tc>
          <w:tcPr>
            <w:tcW w:w="2536" w:type="dxa"/>
            <w:tcBorders>
              <w:top w:val="nil"/>
              <w:left w:val="nil"/>
              <w:bottom w:val="single" w:sz="4" w:space="0" w:color="auto"/>
              <w:right w:val="single" w:sz="4" w:space="0" w:color="auto"/>
            </w:tcBorders>
            <w:shd w:val="clear" w:color="auto" w:fill="auto"/>
            <w:noWrap/>
            <w:vAlign w:val="bottom"/>
          </w:tcPr>
          <w:p w14:paraId="12217EE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2A0F39E4"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Golden Eye Hotel</w:t>
            </w:r>
          </w:p>
        </w:tc>
      </w:tr>
      <w:tr w:rsidR="003B37D5" w:rsidRPr="00F96BC9" w14:paraId="25EF0DC8"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3FE72647"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Tresha-Ann Gardner</w:t>
            </w:r>
          </w:p>
        </w:tc>
        <w:tc>
          <w:tcPr>
            <w:tcW w:w="2536" w:type="dxa"/>
            <w:tcBorders>
              <w:top w:val="nil"/>
              <w:left w:val="nil"/>
              <w:bottom w:val="single" w:sz="4" w:space="0" w:color="auto"/>
              <w:right w:val="single" w:sz="4" w:space="0" w:color="auto"/>
            </w:tcBorders>
            <w:shd w:val="clear" w:color="auto" w:fill="auto"/>
            <w:noWrap/>
            <w:vAlign w:val="bottom"/>
          </w:tcPr>
          <w:p w14:paraId="21B43AB3"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1A3CB4C1"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Beaches, Boscobel</w:t>
            </w:r>
          </w:p>
        </w:tc>
      </w:tr>
      <w:tr w:rsidR="003B37D5" w:rsidRPr="00F96BC9" w14:paraId="2EBA6829"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5EF077F0"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Yasania Banbury</w:t>
            </w:r>
          </w:p>
        </w:tc>
        <w:tc>
          <w:tcPr>
            <w:tcW w:w="2536" w:type="dxa"/>
            <w:tcBorders>
              <w:top w:val="nil"/>
              <w:left w:val="nil"/>
              <w:bottom w:val="single" w:sz="4" w:space="0" w:color="auto"/>
              <w:right w:val="single" w:sz="4" w:space="0" w:color="auto"/>
            </w:tcBorders>
            <w:shd w:val="clear" w:color="auto" w:fill="auto"/>
            <w:noWrap/>
            <w:vAlign w:val="bottom"/>
          </w:tcPr>
          <w:p w14:paraId="4A361A90"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Cosmetologist</w:t>
            </w:r>
          </w:p>
        </w:tc>
        <w:tc>
          <w:tcPr>
            <w:tcW w:w="2896" w:type="dxa"/>
            <w:tcBorders>
              <w:top w:val="nil"/>
              <w:left w:val="nil"/>
              <w:bottom w:val="single" w:sz="4" w:space="0" w:color="auto"/>
              <w:right w:val="single" w:sz="4" w:space="0" w:color="auto"/>
            </w:tcBorders>
            <w:shd w:val="clear" w:color="auto" w:fill="auto"/>
            <w:noWrap/>
            <w:vAlign w:val="bottom"/>
          </w:tcPr>
          <w:p w14:paraId="18A5E121"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Main St., Annotto Bay</w:t>
            </w:r>
          </w:p>
        </w:tc>
      </w:tr>
      <w:tr w:rsidR="003B37D5" w:rsidRPr="00F96BC9" w14:paraId="6E3C82E4"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403AB713"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Lisa Mitchell</w:t>
            </w:r>
          </w:p>
        </w:tc>
        <w:tc>
          <w:tcPr>
            <w:tcW w:w="2536" w:type="dxa"/>
            <w:tcBorders>
              <w:top w:val="nil"/>
              <w:left w:val="nil"/>
              <w:bottom w:val="single" w:sz="4" w:space="0" w:color="auto"/>
              <w:right w:val="single" w:sz="4" w:space="0" w:color="auto"/>
            </w:tcBorders>
            <w:shd w:val="clear" w:color="auto" w:fill="auto"/>
            <w:noWrap/>
            <w:vAlign w:val="bottom"/>
          </w:tcPr>
          <w:p w14:paraId="278E2700"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137AEF56"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Beaches, Boscobel</w:t>
            </w:r>
          </w:p>
        </w:tc>
      </w:tr>
      <w:tr w:rsidR="003B37D5" w:rsidRPr="00F96BC9" w14:paraId="50D725AE"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22765E10"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Anita Graham</w:t>
            </w:r>
          </w:p>
        </w:tc>
        <w:tc>
          <w:tcPr>
            <w:tcW w:w="2536" w:type="dxa"/>
            <w:tcBorders>
              <w:top w:val="nil"/>
              <w:left w:val="nil"/>
              <w:bottom w:val="single" w:sz="4" w:space="0" w:color="auto"/>
              <w:right w:val="single" w:sz="4" w:space="0" w:color="auto"/>
            </w:tcBorders>
            <w:shd w:val="clear" w:color="auto" w:fill="auto"/>
            <w:noWrap/>
            <w:vAlign w:val="bottom"/>
          </w:tcPr>
          <w:p w14:paraId="320361C2"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Nail Technician</w:t>
            </w:r>
          </w:p>
        </w:tc>
        <w:tc>
          <w:tcPr>
            <w:tcW w:w="2896" w:type="dxa"/>
            <w:tcBorders>
              <w:top w:val="nil"/>
              <w:left w:val="nil"/>
              <w:bottom w:val="single" w:sz="4" w:space="0" w:color="auto"/>
              <w:right w:val="single" w:sz="4" w:space="0" w:color="auto"/>
            </w:tcBorders>
            <w:shd w:val="clear" w:color="auto" w:fill="auto"/>
            <w:noWrap/>
            <w:vAlign w:val="bottom"/>
          </w:tcPr>
          <w:p w14:paraId="46CA1011"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Galina</w:t>
            </w:r>
          </w:p>
        </w:tc>
      </w:tr>
      <w:tr w:rsidR="003B37D5" w:rsidRPr="00F96BC9" w14:paraId="344B9D86"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68CD6551"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Opal Brown</w:t>
            </w:r>
          </w:p>
        </w:tc>
        <w:tc>
          <w:tcPr>
            <w:tcW w:w="2536" w:type="dxa"/>
            <w:tcBorders>
              <w:top w:val="nil"/>
              <w:left w:val="nil"/>
              <w:bottom w:val="single" w:sz="4" w:space="0" w:color="auto"/>
              <w:right w:val="single" w:sz="4" w:space="0" w:color="auto"/>
            </w:tcBorders>
            <w:shd w:val="clear" w:color="auto" w:fill="auto"/>
            <w:noWrap/>
            <w:vAlign w:val="bottom"/>
          </w:tcPr>
          <w:p w14:paraId="2AB4BDDA"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Hairdresser</w:t>
            </w:r>
          </w:p>
        </w:tc>
        <w:tc>
          <w:tcPr>
            <w:tcW w:w="2896" w:type="dxa"/>
            <w:tcBorders>
              <w:top w:val="nil"/>
              <w:left w:val="nil"/>
              <w:bottom w:val="single" w:sz="4" w:space="0" w:color="auto"/>
              <w:right w:val="single" w:sz="4" w:space="0" w:color="auto"/>
            </w:tcBorders>
            <w:shd w:val="clear" w:color="auto" w:fill="auto"/>
            <w:noWrap/>
            <w:vAlign w:val="bottom"/>
          </w:tcPr>
          <w:p w14:paraId="72E41D79"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Gayle</w:t>
            </w:r>
          </w:p>
        </w:tc>
      </w:tr>
      <w:tr w:rsidR="003B37D5" w:rsidRPr="00F96BC9" w14:paraId="628BBD37"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53E6ED2D"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Jeanette Irons</w:t>
            </w:r>
          </w:p>
        </w:tc>
        <w:tc>
          <w:tcPr>
            <w:tcW w:w="2536" w:type="dxa"/>
            <w:tcBorders>
              <w:top w:val="nil"/>
              <w:left w:val="nil"/>
              <w:bottom w:val="single" w:sz="4" w:space="0" w:color="auto"/>
              <w:right w:val="single" w:sz="4" w:space="0" w:color="auto"/>
            </w:tcBorders>
            <w:shd w:val="clear" w:color="auto" w:fill="auto"/>
            <w:noWrap/>
            <w:vAlign w:val="bottom"/>
          </w:tcPr>
          <w:p w14:paraId="5D25CCD5"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0E300064"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Lucky Hill</w:t>
            </w:r>
          </w:p>
        </w:tc>
      </w:tr>
      <w:tr w:rsidR="003B37D5" w:rsidRPr="00F96BC9" w14:paraId="1B514EEE"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25E6CC5C"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Ruth Walker</w:t>
            </w:r>
          </w:p>
        </w:tc>
        <w:tc>
          <w:tcPr>
            <w:tcW w:w="2536" w:type="dxa"/>
            <w:tcBorders>
              <w:top w:val="nil"/>
              <w:left w:val="nil"/>
              <w:bottom w:val="single" w:sz="4" w:space="0" w:color="auto"/>
              <w:right w:val="single" w:sz="4" w:space="0" w:color="auto"/>
            </w:tcBorders>
            <w:shd w:val="clear" w:color="auto" w:fill="auto"/>
            <w:noWrap/>
            <w:vAlign w:val="bottom"/>
          </w:tcPr>
          <w:p w14:paraId="223AB60C"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4166AEE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Sans Souci</w:t>
            </w:r>
          </w:p>
        </w:tc>
      </w:tr>
      <w:tr w:rsidR="003B37D5" w:rsidRPr="00F96BC9" w14:paraId="5DCCD2CA"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194DC6F9"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Chantelle Marsh</w:t>
            </w:r>
          </w:p>
        </w:tc>
        <w:tc>
          <w:tcPr>
            <w:tcW w:w="2536" w:type="dxa"/>
            <w:tcBorders>
              <w:top w:val="nil"/>
              <w:left w:val="nil"/>
              <w:bottom w:val="single" w:sz="4" w:space="0" w:color="auto"/>
              <w:right w:val="single" w:sz="4" w:space="0" w:color="auto"/>
            </w:tcBorders>
            <w:shd w:val="clear" w:color="auto" w:fill="auto"/>
            <w:noWrap/>
            <w:vAlign w:val="bottom"/>
          </w:tcPr>
          <w:p w14:paraId="57D6EF02"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6B9C148A"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Sans Souci</w:t>
            </w:r>
          </w:p>
        </w:tc>
      </w:tr>
      <w:tr w:rsidR="003B37D5" w:rsidRPr="00F96BC9" w14:paraId="4FFD330B"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15BF7583"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Diana Newby</w:t>
            </w:r>
          </w:p>
        </w:tc>
        <w:tc>
          <w:tcPr>
            <w:tcW w:w="2536" w:type="dxa"/>
            <w:tcBorders>
              <w:top w:val="nil"/>
              <w:left w:val="nil"/>
              <w:bottom w:val="single" w:sz="4" w:space="0" w:color="auto"/>
              <w:right w:val="single" w:sz="4" w:space="0" w:color="auto"/>
            </w:tcBorders>
            <w:shd w:val="clear" w:color="auto" w:fill="auto"/>
            <w:noWrap/>
            <w:vAlign w:val="bottom"/>
          </w:tcPr>
          <w:p w14:paraId="6D0BEC2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Cosmetologist</w:t>
            </w:r>
          </w:p>
        </w:tc>
        <w:tc>
          <w:tcPr>
            <w:tcW w:w="2896" w:type="dxa"/>
            <w:tcBorders>
              <w:top w:val="nil"/>
              <w:left w:val="nil"/>
              <w:bottom w:val="single" w:sz="4" w:space="0" w:color="auto"/>
              <w:right w:val="single" w:sz="4" w:space="0" w:color="auto"/>
            </w:tcBorders>
            <w:shd w:val="clear" w:color="auto" w:fill="auto"/>
            <w:noWrap/>
            <w:vAlign w:val="bottom"/>
          </w:tcPr>
          <w:p w14:paraId="7D7015B1"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Pompano Bay Complex</w:t>
            </w:r>
          </w:p>
        </w:tc>
      </w:tr>
      <w:tr w:rsidR="003B37D5" w:rsidRPr="00F96BC9" w14:paraId="1194550C"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3F9BFDB2"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Phillipa Thomas</w:t>
            </w:r>
          </w:p>
        </w:tc>
        <w:tc>
          <w:tcPr>
            <w:tcW w:w="2536" w:type="dxa"/>
            <w:tcBorders>
              <w:top w:val="nil"/>
              <w:left w:val="nil"/>
              <w:bottom w:val="single" w:sz="4" w:space="0" w:color="auto"/>
              <w:right w:val="single" w:sz="4" w:space="0" w:color="auto"/>
            </w:tcBorders>
            <w:shd w:val="clear" w:color="auto" w:fill="auto"/>
            <w:noWrap/>
            <w:vAlign w:val="bottom"/>
          </w:tcPr>
          <w:p w14:paraId="5E606131"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Cosmetologist</w:t>
            </w:r>
          </w:p>
        </w:tc>
        <w:tc>
          <w:tcPr>
            <w:tcW w:w="2896" w:type="dxa"/>
            <w:tcBorders>
              <w:top w:val="nil"/>
              <w:left w:val="nil"/>
              <w:bottom w:val="single" w:sz="4" w:space="0" w:color="auto"/>
              <w:right w:val="single" w:sz="4" w:space="0" w:color="auto"/>
            </w:tcBorders>
            <w:shd w:val="clear" w:color="auto" w:fill="auto"/>
            <w:noWrap/>
            <w:vAlign w:val="bottom"/>
          </w:tcPr>
          <w:p w14:paraId="327D723D"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Pompano Bay Complex</w:t>
            </w:r>
          </w:p>
        </w:tc>
      </w:tr>
      <w:tr w:rsidR="003B37D5" w:rsidRPr="00F96BC9" w14:paraId="23607559"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028F5A65"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Loraine Ebanks</w:t>
            </w:r>
          </w:p>
        </w:tc>
        <w:tc>
          <w:tcPr>
            <w:tcW w:w="2536" w:type="dxa"/>
            <w:tcBorders>
              <w:top w:val="nil"/>
              <w:left w:val="nil"/>
              <w:bottom w:val="single" w:sz="4" w:space="0" w:color="auto"/>
              <w:right w:val="single" w:sz="4" w:space="0" w:color="auto"/>
            </w:tcBorders>
            <w:shd w:val="clear" w:color="auto" w:fill="auto"/>
            <w:noWrap/>
            <w:vAlign w:val="bottom"/>
          </w:tcPr>
          <w:p w14:paraId="508B8E89"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Hairdresser</w:t>
            </w:r>
          </w:p>
        </w:tc>
        <w:tc>
          <w:tcPr>
            <w:tcW w:w="2896" w:type="dxa"/>
            <w:tcBorders>
              <w:top w:val="nil"/>
              <w:left w:val="nil"/>
              <w:bottom w:val="single" w:sz="4" w:space="0" w:color="auto"/>
              <w:right w:val="single" w:sz="4" w:space="0" w:color="auto"/>
            </w:tcBorders>
            <w:shd w:val="clear" w:color="auto" w:fill="auto"/>
            <w:noWrap/>
            <w:vAlign w:val="bottom"/>
          </w:tcPr>
          <w:p w14:paraId="14E8004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Main Street, Port Maria</w:t>
            </w:r>
          </w:p>
        </w:tc>
      </w:tr>
      <w:tr w:rsidR="003B37D5" w:rsidRPr="00F96BC9" w14:paraId="3B3357DB"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468295F9"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Icco Harris</w:t>
            </w:r>
          </w:p>
        </w:tc>
        <w:tc>
          <w:tcPr>
            <w:tcW w:w="2536" w:type="dxa"/>
            <w:tcBorders>
              <w:top w:val="nil"/>
              <w:left w:val="nil"/>
              <w:bottom w:val="single" w:sz="4" w:space="0" w:color="auto"/>
              <w:right w:val="single" w:sz="4" w:space="0" w:color="auto"/>
            </w:tcBorders>
            <w:shd w:val="clear" w:color="auto" w:fill="auto"/>
            <w:noWrap/>
            <w:vAlign w:val="bottom"/>
          </w:tcPr>
          <w:p w14:paraId="1AC0459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5D3AFE1C"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2A1B16EE"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3BBE44AD"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Shameka Wilson</w:t>
            </w:r>
          </w:p>
        </w:tc>
        <w:tc>
          <w:tcPr>
            <w:tcW w:w="2536" w:type="dxa"/>
            <w:tcBorders>
              <w:top w:val="nil"/>
              <w:left w:val="nil"/>
              <w:bottom w:val="single" w:sz="4" w:space="0" w:color="auto"/>
              <w:right w:val="single" w:sz="4" w:space="0" w:color="auto"/>
            </w:tcBorders>
            <w:shd w:val="clear" w:color="auto" w:fill="auto"/>
            <w:noWrap/>
            <w:vAlign w:val="bottom"/>
          </w:tcPr>
          <w:p w14:paraId="0D5D6BB4"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53F99D79"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Beaches, Boscobel</w:t>
            </w:r>
          </w:p>
        </w:tc>
      </w:tr>
      <w:tr w:rsidR="003B37D5" w:rsidRPr="00F96BC9" w14:paraId="42DFC46A"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6C4B787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Michaela Russell</w:t>
            </w:r>
          </w:p>
        </w:tc>
        <w:tc>
          <w:tcPr>
            <w:tcW w:w="2536" w:type="dxa"/>
            <w:tcBorders>
              <w:top w:val="nil"/>
              <w:left w:val="nil"/>
              <w:bottom w:val="single" w:sz="4" w:space="0" w:color="auto"/>
              <w:right w:val="single" w:sz="4" w:space="0" w:color="auto"/>
            </w:tcBorders>
            <w:shd w:val="clear" w:color="auto" w:fill="auto"/>
            <w:noWrap/>
            <w:vAlign w:val="bottom"/>
          </w:tcPr>
          <w:p w14:paraId="265A0697"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66BB84BA"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Beaches, Boscobel</w:t>
            </w:r>
          </w:p>
        </w:tc>
      </w:tr>
      <w:tr w:rsidR="003B37D5" w:rsidRPr="00F96BC9" w14:paraId="643866B3"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1D7EDF1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Tracia Nain</w:t>
            </w:r>
          </w:p>
        </w:tc>
        <w:tc>
          <w:tcPr>
            <w:tcW w:w="2536" w:type="dxa"/>
            <w:tcBorders>
              <w:top w:val="nil"/>
              <w:left w:val="nil"/>
              <w:bottom w:val="single" w:sz="4" w:space="0" w:color="auto"/>
              <w:right w:val="single" w:sz="4" w:space="0" w:color="auto"/>
            </w:tcBorders>
            <w:shd w:val="clear" w:color="auto" w:fill="auto"/>
            <w:noWrap/>
            <w:vAlign w:val="bottom"/>
          </w:tcPr>
          <w:p w14:paraId="274235C0"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Cosmetologist</w:t>
            </w:r>
          </w:p>
        </w:tc>
        <w:tc>
          <w:tcPr>
            <w:tcW w:w="2896" w:type="dxa"/>
            <w:tcBorders>
              <w:top w:val="nil"/>
              <w:left w:val="nil"/>
              <w:bottom w:val="single" w:sz="4" w:space="0" w:color="auto"/>
              <w:right w:val="single" w:sz="4" w:space="0" w:color="auto"/>
            </w:tcBorders>
            <w:shd w:val="clear" w:color="auto" w:fill="auto"/>
            <w:noWrap/>
            <w:vAlign w:val="bottom"/>
          </w:tcPr>
          <w:p w14:paraId="3214D4E7"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6EEFFF64"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62C8D77D"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Lasonya Meeks</w:t>
            </w:r>
          </w:p>
        </w:tc>
        <w:tc>
          <w:tcPr>
            <w:tcW w:w="2536" w:type="dxa"/>
            <w:tcBorders>
              <w:top w:val="nil"/>
              <w:left w:val="nil"/>
              <w:bottom w:val="single" w:sz="4" w:space="0" w:color="auto"/>
              <w:right w:val="single" w:sz="4" w:space="0" w:color="auto"/>
            </w:tcBorders>
            <w:shd w:val="clear" w:color="auto" w:fill="auto"/>
            <w:noWrap/>
            <w:vAlign w:val="bottom"/>
          </w:tcPr>
          <w:p w14:paraId="4DFFB6E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66192D69"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52BC7622"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08258EE6"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Sharon Leigh</w:t>
            </w:r>
          </w:p>
        </w:tc>
        <w:tc>
          <w:tcPr>
            <w:tcW w:w="2536" w:type="dxa"/>
            <w:tcBorders>
              <w:top w:val="nil"/>
              <w:left w:val="nil"/>
              <w:bottom w:val="single" w:sz="4" w:space="0" w:color="auto"/>
              <w:right w:val="single" w:sz="4" w:space="0" w:color="auto"/>
            </w:tcBorders>
            <w:shd w:val="clear" w:color="auto" w:fill="auto"/>
            <w:noWrap/>
            <w:vAlign w:val="bottom"/>
          </w:tcPr>
          <w:p w14:paraId="23E7D2D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0F9142CD"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10BE06CA"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230CD104"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Taydeen Oliver</w:t>
            </w:r>
          </w:p>
        </w:tc>
        <w:tc>
          <w:tcPr>
            <w:tcW w:w="2536" w:type="dxa"/>
            <w:tcBorders>
              <w:top w:val="nil"/>
              <w:left w:val="nil"/>
              <w:bottom w:val="single" w:sz="4" w:space="0" w:color="auto"/>
              <w:right w:val="single" w:sz="4" w:space="0" w:color="auto"/>
            </w:tcBorders>
            <w:shd w:val="clear" w:color="auto" w:fill="auto"/>
            <w:noWrap/>
            <w:vAlign w:val="bottom"/>
          </w:tcPr>
          <w:p w14:paraId="3DBB580D"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572DBD25"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5968CE94"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65173EC2"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Fennela Todd</w:t>
            </w:r>
          </w:p>
        </w:tc>
        <w:tc>
          <w:tcPr>
            <w:tcW w:w="2536" w:type="dxa"/>
            <w:tcBorders>
              <w:top w:val="nil"/>
              <w:left w:val="nil"/>
              <w:bottom w:val="single" w:sz="4" w:space="0" w:color="auto"/>
              <w:right w:val="single" w:sz="4" w:space="0" w:color="auto"/>
            </w:tcBorders>
            <w:shd w:val="clear" w:color="auto" w:fill="auto"/>
            <w:noWrap/>
            <w:vAlign w:val="bottom"/>
          </w:tcPr>
          <w:p w14:paraId="47CF8E57"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00946EBC"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64720544"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24C9EB05"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Rennae Davis</w:t>
            </w:r>
          </w:p>
        </w:tc>
        <w:tc>
          <w:tcPr>
            <w:tcW w:w="2536" w:type="dxa"/>
            <w:tcBorders>
              <w:top w:val="nil"/>
              <w:left w:val="nil"/>
              <w:bottom w:val="single" w:sz="4" w:space="0" w:color="auto"/>
              <w:right w:val="single" w:sz="4" w:space="0" w:color="auto"/>
            </w:tcBorders>
            <w:shd w:val="clear" w:color="auto" w:fill="auto"/>
            <w:noWrap/>
            <w:vAlign w:val="bottom"/>
          </w:tcPr>
          <w:p w14:paraId="7149E94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3B87D137"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5C5FC85B"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0540FD30"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Clover Sanguinette</w:t>
            </w:r>
          </w:p>
        </w:tc>
        <w:tc>
          <w:tcPr>
            <w:tcW w:w="2536" w:type="dxa"/>
            <w:tcBorders>
              <w:top w:val="nil"/>
              <w:left w:val="nil"/>
              <w:bottom w:val="single" w:sz="4" w:space="0" w:color="auto"/>
              <w:right w:val="single" w:sz="4" w:space="0" w:color="auto"/>
            </w:tcBorders>
            <w:shd w:val="clear" w:color="auto" w:fill="auto"/>
            <w:noWrap/>
            <w:vAlign w:val="bottom"/>
          </w:tcPr>
          <w:p w14:paraId="293DDB1A"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450B44E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7B005F47"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619634D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lastRenderedPageBreak/>
              <w:t>Winsome Edwards</w:t>
            </w:r>
          </w:p>
        </w:tc>
        <w:tc>
          <w:tcPr>
            <w:tcW w:w="2536" w:type="dxa"/>
            <w:tcBorders>
              <w:top w:val="nil"/>
              <w:left w:val="nil"/>
              <w:bottom w:val="single" w:sz="4" w:space="0" w:color="auto"/>
              <w:right w:val="single" w:sz="4" w:space="0" w:color="auto"/>
            </w:tcBorders>
            <w:shd w:val="clear" w:color="auto" w:fill="auto"/>
            <w:noWrap/>
            <w:vAlign w:val="bottom"/>
          </w:tcPr>
          <w:p w14:paraId="5A76A1A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14256E2D"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6DAF0EE4"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58542A11"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Marie Scott</w:t>
            </w:r>
          </w:p>
        </w:tc>
        <w:tc>
          <w:tcPr>
            <w:tcW w:w="2536" w:type="dxa"/>
            <w:tcBorders>
              <w:top w:val="nil"/>
              <w:left w:val="nil"/>
              <w:bottom w:val="single" w:sz="4" w:space="0" w:color="auto"/>
              <w:right w:val="single" w:sz="4" w:space="0" w:color="auto"/>
            </w:tcBorders>
            <w:shd w:val="clear" w:color="auto" w:fill="auto"/>
            <w:noWrap/>
            <w:vAlign w:val="bottom"/>
          </w:tcPr>
          <w:p w14:paraId="2FDEB102"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0D39639C"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Tower Isle</w:t>
            </w:r>
          </w:p>
        </w:tc>
      </w:tr>
      <w:tr w:rsidR="003B37D5" w:rsidRPr="00F96BC9" w14:paraId="6CE5A30A"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6FDB3C02"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Sasha Lee Smith</w:t>
            </w:r>
          </w:p>
        </w:tc>
        <w:tc>
          <w:tcPr>
            <w:tcW w:w="2536" w:type="dxa"/>
            <w:tcBorders>
              <w:top w:val="nil"/>
              <w:left w:val="nil"/>
              <w:bottom w:val="single" w:sz="4" w:space="0" w:color="auto"/>
              <w:right w:val="single" w:sz="4" w:space="0" w:color="auto"/>
            </w:tcBorders>
            <w:shd w:val="clear" w:color="auto" w:fill="auto"/>
            <w:noWrap/>
            <w:vAlign w:val="bottom"/>
          </w:tcPr>
          <w:p w14:paraId="489A0A3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Cosmetologist</w:t>
            </w:r>
          </w:p>
        </w:tc>
        <w:tc>
          <w:tcPr>
            <w:tcW w:w="2896" w:type="dxa"/>
            <w:tcBorders>
              <w:top w:val="nil"/>
              <w:left w:val="nil"/>
              <w:bottom w:val="single" w:sz="4" w:space="0" w:color="auto"/>
              <w:right w:val="single" w:sz="4" w:space="0" w:color="auto"/>
            </w:tcBorders>
            <w:shd w:val="clear" w:color="auto" w:fill="auto"/>
            <w:noWrap/>
            <w:vAlign w:val="bottom"/>
          </w:tcPr>
          <w:p w14:paraId="5887CD8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Rio Blanco, White River</w:t>
            </w:r>
          </w:p>
        </w:tc>
      </w:tr>
      <w:tr w:rsidR="003B37D5" w:rsidRPr="00F96BC9" w14:paraId="0D906604"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40ACAA66"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Sharon Grant</w:t>
            </w:r>
          </w:p>
        </w:tc>
        <w:tc>
          <w:tcPr>
            <w:tcW w:w="2536" w:type="dxa"/>
            <w:tcBorders>
              <w:top w:val="nil"/>
              <w:left w:val="nil"/>
              <w:bottom w:val="single" w:sz="4" w:space="0" w:color="auto"/>
              <w:right w:val="single" w:sz="4" w:space="0" w:color="auto"/>
            </w:tcBorders>
            <w:shd w:val="clear" w:color="auto" w:fill="auto"/>
            <w:noWrap/>
            <w:vAlign w:val="bottom"/>
          </w:tcPr>
          <w:p w14:paraId="3B11D6F5"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36704EE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Beaches, Boscobel</w:t>
            </w:r>
          </w:p>
        </w:tc>
      </w:tr>
      <w:tr w:rsidR="003B37D5" w:rsidRPr="00F96BC9" w14:paraId="7474B5BF"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77A6565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Tracey Keene</w:t>
            </w:r>
          </w:p>
        </w:tc>
        <w:tc>
          <w:tcPr>
            <w:tcW w:w="2536" w:type="dxa"/>
            <w:tcBorders>
              <w:top w:val="nil"/>
              <w:left w:val="nil"/>
              <w:bottom w:val="single" w:sz="4" w:space="0" w:color="auto"/>
              <w:right w:val="single" w:sz="4" w:space="0" w:color="auto"/>
            </w:tcBorders>
            <w:shd w:val="clear" w:color="auto" w:fill="auto"/>
            <w:noWrap/>
            <w:vAlign w:val="bottom"/>
          </w:tcPr>
          <w:p w14:paraId="434BD606"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4F5E6C7C"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Beaches, Boscobel</w:t>
            </w:r>
          </w:p>
        </w:tc>
      </w:tr>
      <w:tr w:rsidR="003B37D5" w:rsidRPr="00F96BC9" w14:paraId="69958D6A"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3C6D6563"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Yashika Lewis</w:t>
            </w:r>
          </w:p>
        </w:tc>
        <w:tc>
          <w:tcPr>
            <w:tcW w:w="2536" w:type="dxa"/>
            <w:tcBorders>
              <w:top w:val="nil"/>
              <w:left w:val="nil"/>
              <w:bottom w:val="single" w:sz="4" w:space="0" w:color="auto"/>
              <w:right w:val="single" w:sz="4" w:space="0" w:color="auto"/>
            </w:tcBorders>
            <w:shd w:val="clear" w:color="auto" w:fill="auto"/>
            <w:noWrap/>
            <w:vAlign w:val="bottom"/>
          </w:tcPr>
          <w:p w14:paraId="4BD74A53"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Cosmetologist</w:t>
            </w:r>
          </w:p>
        </w:tc>
        <w:tc>
          <w:tcPr>
            <w:tcW w:w="2896" w:type="dxa"/>
            <w:tcBorders>
              <w:top w:val="nil"/>
              <w:left w:val="nil"/>
              <w:bottom w:val="single" w:sz="4" w:space="0" w:color="auto"/>
              <w:right w:val="single" w:sz="4" w:space="0" w:color="auto"/>
            </w:tcBorders>
            <w:shd w:val="clear" w:color="auto" w:fill="auto"/>
            <w:noWrap/>
            <w:vAlign w:val="bottom"/>
          </w:tcPr>
          <w:p w14:paraId="1D4B374F"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Main St., Annotto Bay</w:t>
            </w:r>
          </w:p>
        </w:tc>
      </w:tr>
      <w:tr w:rsidR="003B37D5" w:rsidRPr="00F96BC9" w14:paraId="4937AE06"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295F12CC"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Hillary Hinds</w:t>
            </w:r>
          </w:p>
        </w:tc>
        <w:tc>
          <w:tcPr>
            <w:tcW w:w="2536" w:type="dxa"/>
            <w:tcBorders>
              <w:top w:val="nil"/>
              <w:left w:val="nil"/>
              <w:bottom w:val="single" w:sz="4" w:space="0" w:color="auto"/>
              <w:right w:val="single" w:sz="4" w:space="0" w:color="auto"/>
            </w:tcBorders>
            <w:shd w:val="clear" w:color="auto" w:fill="auto"/>
            <w:noWrap/>
            <w:vAlign w:val="bottom"/>
          </w:tcPr>
          <w:p w14:paraId="3F60D62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Beauty Therapist</w:t>
            </w:r>
          </w:p>
        </w:tc>
        <w:tc>
          <w:tcPr>
            <w:tcW w:w="2896" w:type="dxa"/>
            <w:tcBorders>
              <w:top w:val="nil"/>
              <w:left w:val="nil"/>
              <w:bottom w:val="single" w:sz="4" w:space="0" w:color="auto"/>
              <w:right w:val="single" w:sz="4" w:space="0" w:color="auto"/>
            </w:tcBorders>
            <w:shd w:val="clear" w:color="auto" w:fill="auto"/>
            <w:noWrap/>
            <w:vAlign w:val="bottom"/>
          </w:tcPr>
          <w:p w14:paraId="010573CA"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Beaches, Boscobel</w:t>
            </w:r>
          </w:p>
        </w:tc>
      </w:tr>
      <w:tr w:rsidR="003B37D5" w:rsidRPr="00F96BC9" w14:paraId="1D1684C3"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781C0B5F"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Simone Duckie</w:t>
            </w:r>
          </w:p>
        </w:tc>
        <w:tc>
          <w:tcPr>
            <w:tcW w:w="2536" w:type="dxa"/>
            <w:tcBorders>
              <w:top w:val="nil"/>
              <w:left w:val="nil"/>
              <w:bottom w:val="single" w:sz="4" w:space="0" w:color="auto"/>
              <w:right w:val="single" w:sz="4" w:space="0" w:color="auto"/>
            </w:tcBorders>
            <w:shd w:val="clear" w:color="auto" w:fill="auto"/>
            <w:noWrap/>
            <w:vAlign w:val="bottom"/>
          </w:tcPr>
          <w:p w14:paraId="66ED3618"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Massage Therapist</w:t>
            </w:r>
          </w:p>
        </w:tc>
        <w:tc>
          <w:tcPr>
            <w:tcW w:w="2896" w:type="dxa"/>
            <w:tcBorders>
              <w:top w:val="nil"/>
              <w:left w:val="nil"/>
              <w:bottom w:val="single" w:sz="4" w:space="0" w:color="auto"/>
              <w:right w:val="single" w:sz="4" w:space="0" w:color="auto"/>
            </w:tcBorders>
            <w:shd w:val="clear" w:color="auto" w:fill="auto"/>
            <w:noWrap/>
            <w:vAlign w:val="bottom"/>
          </w:tcPr>
          <w:p w14:paraId="354116DA"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Couples, Sans Souci</w:t>
            </w:r>
          </w:p>
        </w:tc>
      </w:tr>
      <w:tr w:rsidR="003B37D5" w:rsidRPr="00F96BC9" w14:paraId="44814188"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03EFDEF9"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Andrewlin Medwinter</w:t>
            </w:r>
          </w:p>
        </w:tc>
        <w:tc>
          <w:tcPr>
            <w:tcW w:w="2536" w:type="dxa"/>
            <w:tcBorders>
              <w:top w:val="nil"/>
              <w:left w:val="nil"/>
              <w:bottom w:val="single" w:sz="4" w:space="0" w:color="auto"/>
              <w:right w:val="single" w:sz="4" w:space="0" w:color="auto"/>
            </w:tcBorders>
            <w:shd w:val="clear" w:color="auto" w:fill="auto"/>
            <w:noWrap/>
            <w:vAlign w:val="bottom"/>
          </w:tcPr>
          <w:p w14:paraId="2449976D"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Hairdresser</w:t>
            </w:r>
          </w:p>
        </w:tc>
        <w:tc>
          <w:tcPr>
            <w:tcW w:w="2896" w:type="dxa"/>
            <w:tcBorders>
              <w:top w:val="nil"/>
              <w:left w:val="nil"/>
              <w:bottom w:val="single" w:sz="4" w:space="0" w:color="auto"/>
              <w:right w:val="single" w:sz="4" w:space="0" w:color="auto"/>
            </w:tcBorders>
            <w:shd w:val="clear" w:color="auto" w:fill="auto"/>
            <w:noWrap/>
            <w:vAlign w:val="bottom"/>
          </w:tcPr>
          <w:p w14:paraId="36430771"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Mango Valley</w:t>
            </w:r>
          </w:p>
        </w:tc>
      </w:tr>
      <w:tr w:rsidR="003B37D5" w:rsidRPr="00F96BC9" w14:paraId="0D3C6A70"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2DBBE330"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Terron Clarke</w:t>
            </w:r>
          </w:p>
        </w:tc>
        <w:tc>
          <w:tcPr>
            <w:tcW w:w="2536" w:type="dxa"/>
            <w:tcBorders>
              <w:top w:val="nil"/>
              <w:left w:val="nil"/>
              <w:bottom w:val="single" w:sz="4" w:space="0" w:color="auto"/>
              <w:right w:val="single" w:sz="4" w:space="0" w:color="auto"/>
            </w:tcBorders>
            <w:shd w:val="clear" w:color="auto" w:fill="auto"/>
            <w:noWrap/>
            <w:vAlign w:val="bottom"/>
          </w:tcPr>
          <w:p w14:paraId="1C0767AE"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Barber</w:t>
            </w:r>
          </w:p>
        </w:tc>
        <w:tc>
          <w:tcPr>
            <w:tcW w:w="2896" w:type="dxa"/>
            <w:tcBorders>
              <w:top w:val="nil"/>
              <w:left w:val="nil"/>
              <w:bottom w:val="single" w:sz="4" w:space="0" w:color="auto"/>
              <w:right w:val="single" w:sz="4" w:space="0" w:color="auto"/>
            </w:tcBorders>
            <w:shd w:val="clear" w:color="auto" w:fill="auto"/>
            <w:noWrap/>
            <w:vAlign w:val="bottom"/>
          </w:tcPr>
          <w:p w14:paraId="63213D60"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Stewart Town</w:t>
            </w:r>
          </w:p>
        </w:tc>
      </w:tr>
      <w:tr w:rsidR="003B37D5" w:rsidRPr="00F96BC9" w14:paraId="1784FA6D"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61CC0701"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Maurice Persaud</w:t>
            </w:r>
          </w:p>
        </w:tc>
        <w:tc>
          <w:tcPr>
            <w:tcW w:w="2536" w:type="dxa"/>
            <w:tcBorders>
              <w:top w:val="nil"/>
              <w:left w:val="nil"/>
              <w:bottom w:val="single" w:sz="4" w:space="0" w:color="auto"/>
              <w:right w:val="single" w:sz="4" w:space="0" w:color="auto"/>
            </w:tcBorders>
            <w:shd w:val="clear" w:color="auto" w:fill="auto"/>
            <w:noWrap/>
            <w:vAlign w:val="bottom"/>
          </w:tcPr>
          <w:p w14:paraId="6B3593AB"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Barber</w:t>
            </w:r>
          </w:p>
        </w:tc>
        <w:tc>
          <w:tcPr>
            <w:tcW w:w="2896" w:type="dxa"/>
            <w:tcBorders>
              <w:top w:val="nil"/>
              <w:left w:val="nil"/>
              <w:bottom w:val="single" w:sz="4" w:space="0" w:color="auto"/>
              <w:right w:val="single" w:sz="4" w:space="0" w:color="auto"/>
            </w:tcBorders>
            <w:shd w:val="clear" w:color="auto" w:fill="auto"/>
            <w:noWrap/>
            <w:vAlign w:val="bottom"/>
          </w:tcPr>
          <w:p w14:paraId="016EECF4" w14:textId="77777777" w:rsidR="003B37D5" w:rsidRPr="00F96BC9" w:rsidRDefault="003B37D5" w:rsidP="003B37D5">
            <w:pPr>
              <w:ind w:left="0" w:firstLine="0"/>
              <w:rPr>
                <w:rFonts w:ascii="Times New Roman" w:hAnsi="Times New Roman" w:cs="Times New Roman"/>
                <w:i w:val="0"/>
                <w:color w:val="000000"/>
                <w:sz w:val="20"/>
                <w:szCs w:val="20"/>
                <w:lang w:val="en-US"/>
              </w:rPr>
            </w:pPr>
            <w:r w:rsidRPr="00F96BC9">
              <w:rPr>
                <w:rFonts w:ascii="Times New Roman" w:hAnsi="Times New Roman" w:cs="Times New Roman"/>
                <w:i w:val="0"/>
                <w:color w:val="000000"/>
                <w:sz w:val="20"/>
                <w:szCs w:val="20"/>
                <w:lang w:val="en-US"/>
              </w:rPr>
              <w:t>Main Street, Highgate</w:t>
            </w:r>
          </w:p>
        </w:tc>
      </w:tr>
    </w:tbl>
    <w:p w14:paraId="6387DA66" w14:textId="77777777" w:rsidR="003B37D5" w:rsidRPr="003B37D5" w:rsidRDefault="003B37D5" w:rsidP="003B37D5">
      <w:pPr>
        <w:ind w:left="0" w:firstLine="0"/>
        <w:rPr>
          <w:rFonts w:ascii="Times New Roman" w:hAnsi="Times New Roman" w:cs="Times New Roman"/>
          <w:b/>
          <w:i w:val="0"/>
          <w:lang w:val="en-US"/>
        </w:rPr>
      </w:pPr>
    </w:p>
    <w:p w14:paraId="6DD2663D" w14:textId="77777777" w:rsidR="003B37D5" w:rsidRPr="003B37D5" w:rsidRDefault="003B37D5" w:rsidP="003B37D5">
      <w:pPr>
        <w:ind w:left="0" w:firstLine="720"/>
        <w:rPr>
          <w:rFonts w:ascii="Times New Roman" w:hAnsi="Times New Roman" w:cs="Times New Roman"/>
          <w:b/>
          <w:i w:val="0"/>
          <w:lang w:val="en-US"/>
        </w:rPr>
      </w:pPr>
      <w:r w:rsidRPr="003B37D5">
        <w:rPr>
          <w:rFonts w:ascii="Times New Roman" w:hAnsi="Times New Roman" w:cs="Times New Roman"/>
          <w:b/>
          <w:i w:val="0"/>
          <w:lang w:val="en-US"/>
        </w:rPr>
        <w:t>Beauty Salons and Barber Shops</w:t>
      </w:r>
    </w:p>
    <w:p w14:paraId="3BA918F6" w14:textId="77777777" w:rsidR="003B37D5" w:rsidRPr="003B37D5" w:rsidRDefault="003B37D5" w:rsidP="003B37D5">
      <w:pPr>
        <w:ind w:left="0" w:firstLine="0"/>
        <w:rPr>
          <w:rFonts w:ascii="Times New Roman" w:hAnsi="Times New Roman" w:cs="Times New Roman"/>
          <w:b/>
          <w:i w:val="0"/>
          <w:lang w:val="en-US"/>
        </w:rPr>
      </w:pPr>
    </w:p>
    <w:tbl>
      <w:tblPr>
        <w:tblW w:w="8448" w:type="dxa"/>
        <w:tblInd w:w="752" w:type="dxa"/>
        <w:tblLook w:val="04A0" w:firstRow="1" w:lastRow="0" w:firstColumn="1" w:lastColumn="0" w:noHBand="0" w:noVBand="1"/>
      </w:tblPr>
      <w:tblGrid>
        <w:gridCol w:w="3016"/>
        <w:gridCol w:w="2536"/>
        <w:gridCol w:w="2896"/>
      </w:tblGrid>
      <w:tr w:rsidR="003B37D5" w:rsidRPr="00F96BC9" w14:paraId="53DCA59C" w14:textId="77777777" w:rsidTr="00782E3A">
        <w:trPr>
          <w:trHeight w:val="300"/>
        </w:trPr>
        <w:tc>
          <w:tcPr>
            <w:tcW w:w="3016" w:type="dxa"/>
            <w:tcBorders>
              <w:top w:val="single" w:sz="4" w:space="0" w:color="auto"/>
              <w:left w:val="single" w:sz="4" w:space="0" w:color="auto"/>
              <w:bottom w:val="nil"/>
              <w:right w:val="single" w:sz="4" w:space="0" w:color="auto"/>
            </w:tcBorders>
            <w:shd w:val="clear" w:color="auto" w:fill="auto"/>
            <w:noWrap/>
            <w:vAlign w:val="bottom"/>
            <w:hideMark/>
          </w:tcPr>
          <w:p w14:paraId="612F774C" w14:textId="77777777" w:rsidR="003B37D5" w:rsidRPr="00F96BC9" w:rsidRDefault="003B37D5" w:rsidP="003B37D5">
            <w:pPr>
              <w:ind w:left="0" w:firstLine="0"/>
              <w:rPr>
                <w:rFonts w:ascii="Times New Roman" w:hAnsi="Times New Roman" w:cs="Times New Roman"/>
                <w:b/>
                <w:i w:val="0"/>
                <w:color w:val="000000"/>
                <w:sz w:val="20"/>
                <w:lang w:val="en-US"/>
              </w:rPr>
            </w:pPr>
            <w:r w:rsidRPr="00F96BC9">
              <w:rPr>
                <w:rFonts w:ascii="Times New Roman" w:hAnsi="Times New Roman" w:cs="Times New Roman"/>
                <w:b/>
                <w:i w:val="0"/>
                <w:color w:val="000000"/>
                <w:sz w:val="20"/>
                <w:lang w:val="en-US"/>
              </w:rPr>
              <w:t>NAME</w:t>
            </w:r>
          </w:p>
        </w:tc>
        <w:tc>
          <w:tcPr>
            <w:tcW w:w="2536" w:type="dxa"/>
            <w:tcBorders>
              <w:top w:val="single" w:sz="4" w:space="0" w:color="auto"/>
              <w:left w:val="nil"/>
              <w:bottom w:val="nil"/>
              <w:right w:val="single" w:sz="4" w:space="0" w:color="auto"/>
            </w:tcBorders>
            <w:shd w:val="clear" w:color="auto" w:fill="auto"/>
            <w:noWrap/>
            <w:vAlign w:val="bottom"/>
            <w:hideMark/>
          </w:tcPr>
          <w:p w14:paraId="750087F5" w14:textId="77777777" w:rsidR="003B37D5" w:rsidRPr="00F96BC9" w:rsidRDefault="003B37D5" w:rsidP="003B37D5">
            <w:pPr>
              <w:ind w:left="0" w:firstLine="0"/>
              <w:rPr>
                <w:rFonts w:ascii="Times New Roman" w:hAnsi="Times New Roman" w:cs="Times New Roman"/>
                <w:b/>
                <w:i w:val="0"/>
                <w:color w:val="000000"/>
                <w:sz w:val="20"/>
                <w:lang w:val="en-US"/>
              </w:rPr>
            </w:pPr>
            <w:r w:rsidRPr="00F96BC9">
              <w:rPr>
                <w:rFonts w:ascii="Times New Roman" w:hAnsi="Times New Roman" w:cs="Times New Roman"/>
                <w:b/>
                <w:i w:val="0"/>
                <w:color w:val="000000"/>
                <w:sz w:val="20"/>
                <w:lang w:val="en-US"/>
              </w:rPr>
              <w:t>OPERATOR</w:t>
            </w:r>
          </w:p>
        </w:tc>
        <w:tc>
          <w:tcPr>
            <w:tcW w:w="2896" w:type="dxa"/>
            <w:tcBorders>
              <w:top w:val="single" w:sz="4" w:space="0" w:color="auto"/>
              <w:left w:val="nil"/>
              <w:bottom w:val="nil"/>
              <w:right w:val="single" w:sz="4" w:space="0" w:color="auto"/>
            </w:tcBorders>
            <w:shd w:val="clear" w:color="auto" w:fill="auto"/>
            <w:noWrap/>
            <w:vAlign w:val="bottom"/>
            <w:hideMark/>
          </w:tcPr>
          <w:p w14:paraId="306CAAAE" w14:textId="77777777" w:rsidR="003B37D5" w:rsidRPr="00F96BC9" w:rsidRDefault="003B37D5" w:rsidP="003B37D5">
            <w:pPr>
              <w:ind w:left="0" w:firstLine="0"/>
              <w:rPr>
                <w:rFonts w:ascii="Times New Roman" w:hAnsi="Times New Roman" w:cs="Times New Roman"/>
                <w:b/>
                <w:i w:val="0"/>
                <w:color w:val="000000"/>
                <w:sz w:val="20"/>
                <w:lang w:val="en-US"/>
              </w:rPr>
            </w:pPr>
            <w:r w:rsidRPr="00F96BC9">
              <w:rPr>
                <w:rFonts w:ascii="Times New Roman" w:hAnsi="Times New Roman" w:cs="Times New Roman"/>
                <w:b/>
                <w:i w:val="0"/>
                <w:color w:val="000000"/>
                <w:sz w:val="20"/>
                <w:lang w:val="en-US"/>
              </w:rPr>
              <w:t>LOCATION</w:t>
            </w:r>
          </w:p>
        </w:tc>
      </w:tr>
      <w:tr w:rsidR="003B37D5" w:rsidRPr="00F96BC9" w14:paraId="3EE372D1"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52CA27B0"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 </w:t>
            </w:r>
          </w:p>
        </w:tc>
        <w:tc>
          <w:tcPr>
            <w:tcW w:w="2536" w:type="dxa"/>
            <w:tcBorders>
              <w:top w:val="nil"/>
              <w:left w:val="nil"/>
              <w:bottom w:val="single" w:sz="4" w:space="0" w:color="auto"/>
              <w:right w:val="single" w:sz="4" w:space="0" w:color="auto"/>
            </w:tcBorders>
            <w:shd w:val="clear" w:color="auto" w:fill="auto"/>
            <w:noWrap/>
            <w:vAlign w:val="bottom"/>
            <w:hideMark/>
          </w:tcPr>
          <w:p w14:paraId="306178DC"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 </w:t>
            </w:r>
          </w:p>
        </w:tc>
        <w:tc>
          <w:tcPr>
            <w:tcW w:w="2896" w:type="dxa"/>
            <w:tcBorders>
              <w:top w:val="nil"/>
              <w:left w:val="nil"/>
              <w:bottom w:val="single" w:sz="4" w:space="0" w:color="auto"/>
              <w:right w:val="single" w:sz="4" w:space="0" w:color="auto"/>
            </w:tcBorders>
            <w:shd w:val="clear" w:color="auto" w:fill="auto"/>
            <w:noWrap/>
            <w:vAlign w:val="bottom"/>
            <w:hideMark/>
          </w:tcPr>
          <w:p w14:paraId="2666554F"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 </w:t>
            </w:r>
          </w:p>
        </w:tc>
      </w:tr>
      <w:tr w:rsidR="003B37D5" w:rsidRPr="00F96BC9" w14:paraId="5053B913"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36B8A1D4"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Shanika’s Beauty Salon</w:t>
            </w:r>
          </w:p>
        </w:tc>
        <w:tc>
          <w:tcPr>
            <w:tcW w:w="2536" w:type="dxa"/>
            <w:tcBorders>
              <w:top w:val="nil"/>
              <w:left w:val="nil"/>
              <w:bottom w:val="single" w:sz="4" w:space="0" w:color="auto"/>
              <w:right w:val="single" w:sz="4" w:space="0" w:color="auto"/>
            </w:tcBorders>
            <w:shd w:val="clear" w:color="auto" w:fill="auto"/>
            <w:noWrap/>
            <w:vAlign w:val="bottom"/>
            <w:hideMark/>
          </w:tcPr>
          <w:p w14:paraId="64251D0D"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Shaneike Edwards</w:t>
            </w:r>
          </w:p>
        </w:tc>
        <w:tc>
          <w:tcPr>
            <w:tcW w:w="2896" w:type="dxa"/>
            <w:tcBorders>
              <w:top w:val="nil"/>
              <w:left w:val="nil"/>
              <w:bottom w:val="single" w:sz="4" w:space="0" w:color="auto"/>
              <w:right w:val="single" w:sz="4" w:space="0" w:color="auto"/>
            </w:tcBorders>
            <w:shd w:val="clear" w:color="auto" w:fill="auto"/>
            <w:noWrap/>
            <w:vAlign w:val="bottom"/>
          </w:tcPr>
          <w:p w14:paraId="7ED87028"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Port Maria Arcade</w:t>
            </w:r>
          </w:p>
        </w:tc>
      </w:tr>
      <w:tr w:rsidR="003B37D5" w:rsidRPr="00F96BC9" w14:paraId="4B74034E"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36EFE233"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Tobo Barbershop</w:t>
            </w:r>
          </w:p>
        </w:tc>
        <w:tc>
          <w:tcPr>
            <w:tcW w:w="2536" w:type="dxa"/>
            <w:tcBorders>
              <w:top w:val="nil"/>
              <w:left w:val="nil"/>
              <w:bottom w:val="single" w:sz="4" w:space="0" w:color="auto"/>
              <w:right w:val="single" w:sz="4" w:space="0" w:color="auto"/>
            </w:tcBorders>
            <w:shd w:val="clear" w:color="auto" w:fill="auto"/>
            <w:noWrap/>
            <w:vAlign w:val="bottom"/>
          </w:tcPr>
          <w:p w14:paraId="2BC57F44"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Keble Rodney</w:t>
            </w:r>
          </w:p>
        </w:tc>
        <w:tc>
          <w:tcPr>
            <w:tcW w:w="2896" w:type="dxa"/>
            <w:tcBorders>
              <w:top w:val="nil"/>
              <w:left w:val="nil"/>
              <w:bottom w:val="single" w:sz="4" w:space="0" w:color="auto"/>
              <w:right w:val="single" w:sz="4" w:space="0" w:color="auto"/>
            </w:tcBorders>
            <w:shd w:val="clear" w:color="auto" w:fill="auto"/>
            <w:noWrap/>
            <w:vAlign w:val="bottom"/>
          </w:tcPr>
          <w:p w14:paraId="52B02B25"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Hamilton Mountain</w:t>
            </w:r>
          </w:p>
        </w:tc>
      </w:tr>
      <w:tr w:rsidR="003B37D5" w:rsidRPr="00F96BC9" w14:paraId="7E99D5AE"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3CAFB183"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Waves Barbershop</w:t>
            </w:r>
          </w:p>
        </w:tc>
        <w:tc>
          <w:tcPr>
            <w:tcW w:w="2536" w:type="dxa"/>
            <w:tcBorders>
              <w:top w:val="nil"/>
              <w:left w:val="nil"/>
              <w:bottom w:val="single" w:sz="4" w:space="0" w:color="auto"/>
              <w:right w:val="single" w:sz="4" w:space="0" w:color="auto"/>
            </w:tcBorders>
            <w:shd w:val="clear" w:color="auto" w:fill="auto"/>
            <w:noWrap/>
            <w:vAlign w:val="bottom"/>
          </w:tcPr>
          <w:p w14:paraId="3B39B0D4"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Neil Smith</w:t>
            </w:r>
          </w:p>
        </w:tc>
        <w:tc>
          <w:tcPr>
            <w:tcW w:w="2896" w:type="dxa"/>
            <w:tcBorders>
              <w:top w:val="nil"/>
              <w:left w:val="nil"/>
              <w:bottom w:val="single" w:sz="4" w:space="0" w:color="auto"/>
              <w:right w:val="single" w:sz="4" w:space="0" w:color="auto"/>
            </w:tcBorders>
            <w:shd w:val="clear" w:color="auto" w:fill="auto"/>
            <w:noWrap/>
            <w:vAlign w:val="bottom"/>
          </w:tcPr>
          <w:p w14:paraId="2F417E5F"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Main Street, Highgate</w:t>
            </w:r>
          </w:p>
        </w:tc>
      </w:tr>
      <w:tr w:rsidR="003B37D5" w:rsidRPr="00F96BC9" w14:paraId="2C37D419"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6EA765E0"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 xml:space="preserve">Pedlar’s Beauty Salon </w:t>
            </w:r>
          </w:p>
        </w:tc>
        <w:tc>
          <w:tcPr>
            <w:tcW w:w="2536" w:type="dxa"/>
            <w:tcBorders>
              <w:top w:val="nil"/>
              <w:left w:val="nil"/>
              <w:bottom w:val="single" w:sz="4" w:space="0" w:color="auto"/>
              <w:right w:val="single" w:sz="4" w:space="0" w:color="auto"/>
            </w:tcBorders>
            <w:shd w:val="clear" w:color="auto" w:fill="auto"/>
            <w:noWrap/>
            <w:vAlign w:val="bottom"/>
          </w:tcPr>
          <w:p w14:paraId="26FC3158"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Samantha Pedlar</w:t>
            </w:r>
          </w:p>
        </w:tc>
        <w:tc>
          <w:tcPr>
            <w:tcW w:w="2896" w:type="dxa"/>
            <w:tcBorders>
              <w:top w:val="nil"/>
              <w:left w:val="nil"/>
              <w:bottom w:val="single" w:sz="4" w:space="0" w:color="auto"/>
              <w:right w:val="single" w:sz="4" w:space="0" w:color="auto"/>
            </w:tcBorders>
            <w:shd w:val="clear" w:color="auto" w:fill="auto"/>
            <w:noWrap/>
            <w:vAlign w:val="bottom"/>
          </w:tcPr>
          <w:p w14:paraId="33FDD742"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Pompano Bay Complex</w:t>
            </w:r>
          </w:p>
        </w:tc>
      </w:tr>
      <w:tr w:rsidR="003B37D5" w:rsidRPr="00F96BC9" w14:paraId="2B3927E6"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74D083BE"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Leon Edwards Barbershop</w:t>
            </w:r>
          </w:p>
        </w:tc>
        <w:tc>
          <w:tcPr>
            <w:tcW w:w="2536" w:type="dxa"/>
            <w:tcBorders>
              <w:top w:val="nil"/>
              <w:left w:val="nil"/>
              <w:bottom w:val="single" w:sz="4" w:space="0" w:color="auto"/>
              <w:right w:val="single" w:sz="4" w:space="0" w:color="auto"/>
            </w:tcBorders>
            <w:shd w:val="clear" w:color="auto" w:fill="auto"/>
            <w:noWrap/>
            <w:vAlign w:val="bottom"/>
          </w:tcPr>
          <w:p w14:paraId="7E5B06DB"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Leon Edwards</w:t>
            </w:r>
          </w:p>
        </w:tc>
        <w:tc>
          <w:tcPr>
            <w:tcW w:w="2896" w:type="dxa"/>
            <w:tcBorders>
              <w:top w:val="nil"/>
              <w:left w:val="nil"/>
              <w:bottom w:val="single" w:sz="4" w:space="0" w:color="auto"/>
              <w:right w:val="single" w:sz="4" w:space="0" w:color="auto"/>
            </w:tcBorders>
            <w:shd w:val="clear" w:color="auto" w:fill="auto"/>
            <w:noWrap/>
            <w:vAlign w:val="bottom"/>
          </w:tcPr>
          <w:p w14:paraId="05230310"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Stennett Street, Pt. Maria</w:t>
            </w:r>
          </w:p>
        </w:tc>
      </w:tr>
      <w:tr w:rsidR="003B37D5" w:rsidRPr="00F96BC9" w14:paraId="245447C9" w14:textId="77777777" w:rsidTr="00782E3A">
        <w:trPr>
          <w:trHeight w:val="300"/>
        </w:trPr>
        <w:tc>
          <w:tcPr>
            <w:tcW w:w="3016" w:type="dxa"/>
            <w:tcBorders>
              <w:top w:val="nil"/>
              <w:left w:val="single" w:sz="4" w:space="0" w:color="auto"/>
              <w:bottom w:val="single" w:sz="4" w:space="0" w:color="auto"/>
              <w:right w:val="single" w:sz="4" w:space="0" w:color="auto"/>
            </w:tcBorders>
            <w:shd w:val="clear" w:color="auto" w:fill="auto"/>
            <w:noWrap/>
            <w:vAlign w:val="bottom"/>
          </w:tcPr>
          <w:p w14:paraId="4ABC670A"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Sheryl’s Beauty Salon</w:t>
            </w:r>
          </w:p>
        </w:tc>
        <w:tc>
          <w:tcPr>
            <w:tcW w:w="2536" w:type="dxa"/>
            <w:tcBorders>
              <w:top w:val="nil"/>
              <w:left w:val="nil"/>
              <w:bottom w:val="single" w:sz="4" w:space="0" w:color="auto"/>
              <w:right w:val="single" w:sz="4" w:space="0" w:color="auto"/>
            </w:tcBorders>
            <w:shd w:val="clear" w:color="auto" w:fill="auto"/>
            <w:noWrap/>
            <w:vAlign w:val="bottom"/>
          </w:tcPr>
          <w:p w14:paraId="38C9C539"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Sheryl-Ann Hunter</w:t>
            </w:r>
          </w:p>
        </w:tc>
        <w:tc>
          <w:tcPr>
            <w:tcW w:w="2896" w:type="dxa"/>
            <w:tcBorders>
              <w:top w:val="nil"/>
              <w:left w:val="nil"/>
              <w:bottom w:val="single" w:sz="4" w:space="0" w:color="auto"/>
              <w:right w:val="single" w:sz="4" w:space="0" w:color="auto"/>
            </w:tcBorders>
            <w:shd w:val="clear" w:color="auto" w:fill="auto"/>
            <w:noWrap/>
            <w:vAlign w:val="bottom"/>
          </w:tcPr>
          <w:p w14:paraId="2F9FE656" w14:textId="77777777" w:rsidR="003B37D5" w:rsidRPr="00F96BC9" w:rsidRDefault="003B37D5" w:rsidP="003B37D5">
            <w:pPr>
              <w:ind w:left="0" w:firstLine="0"/>
              <w:rPr>
                <w:rFonts w:ascii="Times New Roman" w:hAnsi="Times New Roman" w:cs="Times New Roman"/>
                <w:i w:val="0"/>
                <w:color w:val="000000"/>
                <w:sz w:val="20"/>
                <w:lang w:val="en-US"/>
              </w:rPr>
            </w:pPr>
            <w:r w:rsidRPr="00F96BC9">
              <w:rPr>
                <w:rFonts w:ascii="Times New Roman" w:hAnsi="Times New Roman" w:cs="Times New Roman"/>
                <w:i w:val="0"/>
                <w:color w:val="000000"/>
                <w:sz w:val="20"/>
                <w:lang w:val="en-US"/>
              </w:rPr>
              <w:t>Sports Road, Islington</w:t>
            </w:r>
          </w:p>
        </w:tc>
      </w:tr>
    </w:tbl>
    <w:p w14:paraId="16D29058" w14:textId="77777777" w:rsidR="003B37D5" w:rsidRDefault="003B37D5" w:rsidP="00411F51">
      <w:pPr>
        <w:rPr>
          <w:rFonts w:ascii="Century Gothic" w:eastAsia="Calibri" w:hAnsi="Century Gothic" w:cs="Times New Roman"/>
          <w:i w:val="0"/>
          <w:lang w:val="en-US"/>
        </w:rPr>
      </w:pPr>
    </w:p>
    <w:p w14:paraId="750D9941" w14:textId="0E5C922F" w:rsidR="00233981" w:rsidRPr="00233981" w:rsidRDefault="00233981" w:rsidP="00E069D8">
      <w:pPr>
        <w:rPr>
          <w:rFonts w:ascii="Century Gothic" w:eastAsia="Calibri" w:hAnsi="Century Gothic" w:cs="Times New Roman"/>
          <w:b/>
          <w:i w:val="0"/>
          <w:lang w:val="en-US"/>
        </w:rPr>
      </w:pPr>
      <w:r w:rsidRPr="00233981">
        <w:rPr>
          <w:rFonts w:ascii="Century Gothic" w:eastAsia="Calibri" w:hAnsi="Century Gothic" w:cs="Times New Roman"/>
          <w:b/>
          <w:i w:val="0"/>
          <w:lang w:val="en-US"/>
        </w:rPr>
        <w:t xml:space="preserve">On </w:t>
      </w:r>
      <w:r>
        <w:rPr>
          <w:rFonts w:ascii="Century Gothic" w:eastAsia="Calibri" w:hAnsi="Century Gothic" w:cs="Times New Roman"/>
          <w:b/>
          <w:i w:val="0"/>
          <w:lang w:val="en-US"/>
        </w:rPr>
        <w:t>a</w:t>
      </w:r>
      <w:r w:rsidRPr="00233981">
        <w:rPr>
          <w:rFonts w:ascii="Century Gothic" w:eastAsia="Calibri" w:hAnsi="Century Gothic" w:cs="Times New Roman"/>
          <w:b/>
          <w:i w:val="0"/>
          <w:lang w:val="en-US"/>
        </w:rPr>
        <w:t xml:space="preserve"> Motion Moved </w:t>
      </w:r>
      <w:r>
        <w:rPr>
          <w:rFonts w:ascii="Century Gothic" w:eastAsia="Calibri" w:hAnsi="Century Gothic" w:cs="Times New Roman"/>
          <w:b/>
          <w:i w:val="0"/>
          <w:lang w:val="en-US"/>
        </w:rPr>
        <w:t>b</w:t>
      </w:r>
      <w:r w:rsidRPr="00233981">
        <w:rPr>
          <w:rFonts w:ascii="Century Gothic" w:eastAsia="Calibri" w:hAnsi="Century Gothic" w:cs="Times New Roman"/>
          <w:b/>
          <w:i w:val="0"/>
          <w:lang w:val="en-US"/>
        </w:rPr>
        <w:t xml:space="preserve">y Councillor </w:t>
      </w:r>
      <w:r w:rsidR="00AA2391">
        <w:rPr>
          <w:rFonts w:ascii="Century Gothic" w:eastAsia="Calibri" w:hAnsi="Century Gothic" w:cs="Times New Roman"/>
          <w:b/>
          <w:i w:val="0"/>
          <w:lang w:val="en-US"/>
        </w:rPr>
        <w:t>Smiley</w:t>
      </w:r>
      <w:r w:rsidRPr="00233981">
        <w:rPr>
          <w:rFonts w:ascii="Century Gothic" w:eastAsia="Calibri" w:hAnsi="Century Gothic" w:cs="Times New Roman"/>
          <w:b/>
          <w:i w:val="0"/>
          <w:lang w:val="en-US"/>
        </w:rPr>
        <w:t xml:space="preserve"> Seconde</w:t>
      </w:r>
      <w:r>
        <w:rPr>
          <w:rFonts w:ascii="Century Gothic" w:eastAsia="Calibri" w:hAnsi="Century Gothic" w:cs="Times New Roman"/>
          <w:b/>
          <w:i w:val="0"/>
          <w:lang w:val="en-US"/>
        </w:rPr>
        <w:t>d</w:t>
      </w:r>
      <w:r w:rsidRPr="00233981">
        <w:rPr>
          <w:rFonts w:ascii="Century Gothic" w:eastAsia="Calibri" w:hAnsi="Century Gothic" w:cs="Times New Roman"/>
          <w:b/>
          <w:i w:val="0"/>
          <w:lang w:val="en-US"/>
        </w:rPr>
        <w:t xml:space="preserve"> </w:t>
      </w:r>
      <w:r>
        <w:rPr>
          <w:rFonts w:ascii="Century Gothic" w:eastAsia="Calibri" w:hAnsi="Century Gothic" w:cs="Times New Roman"/>
          <w:b/>
          <w:i w:val="0"/>
          <w:lang w:val="en-US"/>
        </w:rPr>
        <w:t>b</w:t>
      </w:r>
      <w:r w:rsidRPr="00233981">
        <w:rPr>
          <w:rFonts w:ascii="Century Gothic" w:eastAsia="Calibri" w:hAnsi="Century Gothic" w:cs="Times New Roman"/>
          <w:b/>
          <w:i w:val="0"/>
          <w:lang w:val="en-US"/>
        </w:rPr>
        <w:t>y Councillor Kidd</w:t>
      </w:r>
      <w:r>
        <w:rPr>
          <w:rFonts w:ascii="Century Gothic" w:eastAsia="Calibri" w:hAnsi="Century Gothic" w:cs="Times New Roman"/>
          <w:b/>
          <w:i w:val="0"/>
          <w:lang w:val="en-US"/>
        </w:rPr>
        <w:t>,</w:t>
      </w:r>
    </w:p>
    <w:p w14:paraId="2A2C2571" w14:textId="3581F14D" w:rsidR="006341E0" w:rsidRPr="00233981" w:rsidRDefault="00233981" w:rsidP="00E069D8">
      <w:pPr>
        <w:rPr>
          <w:rFonts w:ascii="Times New Roman" w:eastAsia="Calibri" w:hAnsi="Times New Roman" w:cs="Times New Roman"/>
          <w:b/>
          <w:i w:val="0"/>
          <w:lang w:val="en-US"/>
        </w:rPr>
      </w:pPr>
      <w:r w:rsidRPr="00233981">
        <w:rPr>
          <w:rFonts w:ascii="Century Gothic" w:eastAsia="Calibri" w:hAnsi="Century Gothic" w:cs="Times New Roman"/>
          <w:b/>
          <w:i w:val="0"/>
          <w:lang w:val="en-US"/>
        </w:rPr>
        <w:t>Council Approved</w:t>
      </w:r>
      <w:r w:rsidRPr="00233981">
        <w:rPr>
          <w:rFonts w:ascii="Times New Roman" w:eastAsia="Calibri" w:hAnsi="Times New Roman" w:cs="Times New Roman"/>
          <w:b/>
          <w:i w:val="0"/>
          <w:lang w:val="en-US"/>
        </w:rPr>
        <w:t>.</w:t>
      </w:r>
    </w:p>
    <w:p w14:paraId="30FC6A62" w14:textId="77777777" w:rsidR="00233981" w:rsidRDefault="00233981" w:rsidP="00E069D8">
      <w:pPr>
        <w:rPr>
          <w:rFonts w:ascii="Times New Roman" w:eastAsia="Calibri" w:hAnsi="Times New Roman" w:cs="Times New Roman"/>
          <w:b/>
          <w:i w:val="0"/>
          <w:u w:val="single"/>
          <w:lang w:val="en-US"/>
        </w:rPr>
      </w:pPr>
    </w:p>
    <w:p w14:paraId="0F6F08A3" w14:textId="4921CE84" w:rsidR="00E069D8" w:rsidRDefault="00233981" w:rsidP="00E069D8">
      <w:pPr>
        <w:rPr>
          <w:rFonts w:ascii="Times New Roman" w:eastAsia="Calibri" w:hAnsi="Times New Roman" w:cs="Times New Roman"/>
          <w:b/>
          <w:i w:val="0"/>
          <w:u w:val="single"/>
          <w:lang w:val="en-US"/>
        </w:rPr>
      </w:pPr>
      <w:r>
        <w:rPr>
          <w:rFonts w:ascii="Times New Roman" w:eastAsia="Calibri" w:hAnsi="Times New Roman" w:cs="Times New Roman"/>
          <w:b/>
          <w:i w:val="0"/>
          <w:u w:val="single"/>
          <w:lang w:val="en-US"/>
        </w:rPr>
        <w:t>APPLICATIONS FOR BURIAL ON OWN LANDS</w:t>
      </w:r>
    </w:p>
    <w:p w14:paraId="7BDD391B" w14:textId="77777777" w:rsidR="00E069D8" w:rsidRDefault="00E069D8" w:rsidP="007C447B">
      <w:pPr>
        <w:ind w:left="1440" w:firstLine="720"/>
        <w:rPr>
          <w:rFonts w:ascii="Times New Roman" w:eastAsia="Calibri" w:hAnsi="Times New Roman" w:cs="Times New Roman"/>
          <w:b/>
          <w:i w:val="0"/>
          <w:u w:val="single"/>
          <w:lang w:val="en-US"/>
        </w:rPr>
      </w:pPr>
    </w:p>
    <w:p w14:paraId="3486C339" w14:textId="1D0B7CF1" w:rsidR="00B54E17" w:rsidRDefault="009849CB" w:rsidP="00E069D8">
      <w:pPr>
        <w:rPr>
          <w:rFonts w:ascii="Century Gothic" w:hAnsi="Century Gothic"/>
          <w:i w:val="0"/>
        </w:rPr>
      </w:pPr>
      <w:r>
        <w:rPr>
          <w:rFonts w:ascii="Century Gothic" w:hAnsi="Century Gothic"/>
          <w:i w:val="0"/>
        </w:rPr>
        <w:t>Nil</w:t>
      </w:r>
    </w:p>
    <w:p w14:paraId="4D37472F" w14:textId="24D14EE2" w:rsidR="00133A33" w:rsidRPr="00133A33" w:rsidRDefault="00133A33" w:rsidP="00133A33">
      <w:pPr>
        <w:ind w:left="1440" w:firstLine="720"/>
        <w:rPr>
          <w:rFonts w:ascii="Times New Roman" w:eastAsia="Calibri" w:hAnsi="Times New Roman" w:cs="Times New Roman"/>
          <w:b/>
          <w:i w:val="0"/>
          <w:u w:val="single"/>
          <w:lang w:val="en-US"/>
        </w:rPr>
      </w:pPr>
    </w:p>
    <w:p w14:paraId="5CB2B72E" w14:textId="77777777" w:rsidR="00133A33" w:rsidRPr="00133A33" w:rsidRDefault="00133A33" w:rsidP="00133A33">
      <w:pPr>
        <w:ind w:left="1440" w:firstLine="720"/>
        <w:rPr>
          <w:rFonts w:ascii="Times New Roman" w:eastAsia="Calibri" w:hAnsi="Times New Roman" w:cs="Times New Roman"/>
          <w:b/>
          <w:i w:val="0"/>
          <w:sz w:val="32"/>
          <w:u w:val="single"/>
          <w:lang w:val="en-US"/>
        </w:rPr>
      </w:pPr>
      <w:r w:rsidRPr="00133A33">
        <w:rPr>
          <w:rFonts w:ascii="Times New Roman" w:eastAsia="Calibri" w:hAnsi="Times New Roman" w:cs="Times New Roman"/>
          <w:b/>
          <w:i w:val="0"/>
          <w:sz w:val="32"/>
          <w:u w:val="single"/>
          <w:lang w:val="en-US"/>
        </w:rPr>
        <w:t>Environmental Health Highlights April 2018</w:t>
      </w:r>
    </w:p>
    <w:p w14:paraId="4F2A4922" w14:textId="77777777" w:rsidR="00133A33" w:rsidRPr="00133A33" w:rsidRDefault="00133A33" w:rsidP="00133A33">
      <w:pPr>
        <w:ind w:left="0" w:firstLine="0"/>
        <w:rPr>
          <w:rFonts w:ascii="Times New Roman" w:eastAsia="Calibri" w:hAnsi="Times New Roman" w:cs="Times New Roman"/>
          <w:b/>
          <w:i w:val="0"/>
          <w:lang w:val="en-US"/>
        </w:rPr>
      </w:pPr>
    </w:p>
    <w:p w14:paraId="24448CFF" w14:textId="77777777" w:rsidR="00133A33" w:rsidRPr="00133A33" w:rsidRDefault="00133A33" w:rsidP="00133A33">
      <w:pPr>
        <w:ind w:left="0" w:firstLine="0"/>
        <w:rPr>
          <w:rFonts w:ascii="Times New Roman" w:eastAsia="Calibri" w:hAnsi="Times New Roman" w:cs="Times New Roman"/>
          <w:b/>
          <w:i w:val="0"/>
          <w:lang w:val="en-US"/>
        </w:rPr>
      </w:pPr>
    </w:p>
    <w:p w14:paraId="74E1DED6" w14:textId="77777777" w:rsidR="00133A33" w:rsidRPr="00F96BC9" w:rsidRDefault="00133A33" w:rsidP="00133A33">
      <w:pPr>
        <w:ind w:left="0" w:firstLine="0"/>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Water Quality Monitoring</w:t>
      </w:r>
    </w:p>
    <w:p w14:paraId="182EAD88"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51C40290"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Forty (40) visits were made and inspections conducted at water supplies from all three (3) entities providing water in the parish. No samples were submitted for bacteriological analysis to the National Public Health Lab due a malfunctioning of facilities at the lab.  </w:t>
      </w:r>
    </w:p>
    <w:p w14:paraId="67A32514"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78D25724" w14:textId="77777777" w:rsidR="00133A33"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Forty (40) chlorine residual checks were done. </w:t>
      </w:r>
    </w:p>
    <w:p w14:paraId="4A462DCA" w14:textId="77777777" w:rsidR="00974BCB" w:rsidRPr="00F96BC9" w:rsidRDefault="00974BCB" w:rsidP="00133A33">
      <w:pPr>
        <w:ind w:left="0" w:firstLine="0"/>
        <w:rPr>
          <w:rFonts w:ascii="Times New Roman" w:eastAsia="Calibri" w:hAnsi="Times New Roman" w:cs="Times New Roman"/>
          <w:i w:val="0"/>
          <w:sz w:val="20"/>
          <w:szCs w:val="20"/>
          <w:lang w:val="en-US"/>
        </w:rPr>
      </w:pPr>
    </w:p>
    <w:p w14:paraId="3865E8FB"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The results of bacteriological analysis and chlorine residual testing are shown in the tables below-</w:t>
      </w:r>
    </w:p>
    <w:p w14:paraId="38A7A40D"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67132D9F"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65CA0925"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124D4969"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Chlorine Residual</w:t>
      </w:r>
    </w:p>
    <w:tbl>
      <w:tblPr>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8"/>
        <w:gridCol w:w="2194"/>
        <w:gridCol w:w="2365"/>
        <w:gridCol w:w="2293"/>
      </w:tblGrid>
      <w:tr w:rsidR="00133A33" w:rsidRPr="00F96BC9" w14:paraId="2E9A9215" w14:textId="77777777" w:rsidTr="00782E3A">
        <w:trPr>
          <w:trHeight w:val="472"/>
        </w:trPr>
        <w:tc>
          <w:tcPr>
            <w:tcW w:w="2153" w:type="dxa"/>
            <w:tcBorders>
              <w:top w:val="single" w:sz="4" w:space="0" w:color="000000"/>
              <w:left w:val="single" w:sz="4" w:space="0" w:color="000000"/>
              <w:bottom w:val="single" w:sz="4" w:space="0" w:color="000000"/>
              <w:right w:val="single" w:sz="4" w:space="0" w:color="000000"/>
            </w:tcBorders>
            <w:vAlign w:val="center"/>
            <w:hideMark/>
          </w:tcPr>
          <w:p w14:paraId="3A060DF2"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Agency</w:t>
            </w:r>
          </w:p>
        </w:tc>
        <w:tc>
          <w:tcPr>
            <w:tcW w:w="2212" w:type="dxa"/>
            <w:tcBorders>
              <w:top w:val="single" w:sz="4" w:space="0" w:color="000000"/>
              <w:left w:val="single" w:sz="4" w:space="0" w:color="000000"/>
              <w:bottom w:val="single" w:sz="4" w:space="0" w:color="000000"/>
              <w:right w:val="single" w:sz="4" w:space="0" w:color="000000"/>
            </w:tcBorders>
            <w:vAlign w:val="center"/>
            <w:hideMark/>
          </w:tcPr>
          <w:p w14:paraId="1551DDB9"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No. of Samples </w:t>
            </w:r>
          </w:p>
        </w:tc>
        <w:tc>
          <w:tcPr>
            <w:tcW w:w="2375" w:type="dxa"/>
            <w:tcBorders>
              <w:top w:val="single" w:sz="4" w:space="0" w:color="000000"/>
              <w:left w:val="single" w:sz="4" w:space="0" w:color="000000"/>
              <w:bottom w:val="single" w:sz="4" w:space="0" w:color="000000"/>
              <w:right w:val="single" w:sz="4" w:space="0" w:color="000000"/>
            </w:tcBorders>
            <w:vAlign w:val="center"/>
            <w:hideMark/>
          </w:tcPr>
          <w:p w14:paraId="00B3CFC3"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  (satisfactory) positive</w:t>
            </w:r>
          </w:p>
        </w:tc>
        <w:tc>
          <w:tcPr>
            <w:tcW w:w="2250" w:type="dxa"/>
            <w:tcBorders>
              <w:top w:val="single" w:sz="4" w:space="0" w:color="000000"/>
              <w:left w:val="single" w:sz="4" w:space="0" w:color="000000"/>
              <w:bottom w:val="single" w:sz="4" w:space="0" w:color="000000"/>
              <w:right w:val="single" w:sz="4" w:space="0" w:color="000000"/>
            </w:tcBorders>
            <w:vAlign w:val="center"/>
            <w:hideMark/>
          </w:tcPr>
          <w:p w14:paraId="0D361F3E"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(unsatisfactory)</w:t>
            </w:r>
          </w:p>
          <w:p w14:paraId="7059583A" w14:textId="77777777" w:rsidR="00133A33" w:rsidRPr="00F96BC9" w:rsidRDefault="00133A33" w:rsidP="00133A33">
            <w:pPr>
              <w:spacing w:line="276" w:lineRule="auto"/>
              <w:ind w:left="821" w:hanging="907"/>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negative</w:t>
            </w:r>
          </w:p>
        </w:tc>
      </w:tr>
      <w:tr w:rsidR="00133A33" w:rsidRPr="00F96BC9" w14:paraId="42AC4E9A" w14:textId="77777777" w:rsidTr="00782E3A">
        <w:trPr>
          <w:trHeight w:val="472"/>
        </w:trPr>
        <w:tc>
          <w:tcPr>
            <w:tcW w:w="2153" w:type="dxa"/>
            <w:tcBorders>
              <w:top w:val="single" w:sz="4" w:space="0" w:color="000000"/>
              <w:left w:val="single" w:sz="4" w:space="0" w:color="000000"/>
              <w:bottom w:val="single" w:sz="4" w:space="0" w:color="000000"/>
              <w:right w:val="single" w:sz="4" w:space="0" w:color="000000"/>
            </w:tcBorders>
            <w:vAlign w:val="center"/>
            <w:hideMark/>
          </w:tcPr>
          <w:p w14:paraId="7AE30C29"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NWC</w:t>
            </w:r>
          </w:p>
        </w:tc>
        <w:tc>
          <w:tcPr>
            <w:tcW w:w="2212" w:type="dxa"/>
            <w:tcBorders>
              <w:top w:val="single" w:sz="4" w:space="0" w:color="000000"/>
              <w:left w:val="single" w:sz="4" w:space="0" w:color="000000"/>
              <w:bottom w:val="single" w:sz="4" w:space="0" w:color="000000"/>
              <w:right w:val="single" w:sz="4" w:space="0" w:color="000000"/>
            </w:tcBorders>
            <w:vAlign w:val="center"/>
            <w:hideMark/>
          </w:tcPr>
          <w:p w14:paraId="73568D9B"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11</w:t>
            </w:r>
          </w:p>
        </w:tc>
        <w:tc>
          <w:tcPr>
            <w:tcW w:w="2375" w:type="dxa"/>
            <w:tcBorders>
              <w:top w:val="single" w:sz="4" w:space="0" w:color="000000"/>
              <w:left w:val="single" w:sz="4" w:space="0" w:color="000000"/>
              <w:bottom w:val="single" w:sz="4" w:space="0" w:color="000000"/>
              <w:right w:val="single" w:sz="4" w:space="0" w:color="000000"/>
            </w:tcBorders>
            <w:vAlign w:val="center"/>
            <w:hideMark/>
          </w:tcPr>
          <w:p w14:paraId="5A83784E"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10(91%)</w:t>
            </w:r>
          </w:p>
        </w:tc>
        <w:tc>
          <w:tcPr>
            <w:tcW w:w="2250" w:type="dxa"/>
            <w:tcBorders>
              <w:top w:val="single" w:sz="4" w:space="0" w:color="000000"/>
              <w:left w:val="single" w:sz="4" w:space="0" w:color="000000"/>
              <w:bottom w:val="single" w:sz="4" w:space="0" w:color="000000"/>
              <w:right w:val="single" w:sz="4" w:space="0" w:color="000000"/>
            </w:tcBorders>
            <w:vAlign w:val="center"/>
            <w:hideMark/>
          </w:tcPr>
          <w:p w14:paraId="00AB3210"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1(9%)</w:t>
            </w:r>
          </w:p>
        </w:tc>
      </w:tr>
      <w:tr w:rsidR="00133A33" w:rsidRPr="00F96BC9" w14:paraId="4B79FE68" w14:textId="77777777" w:rsidTr="00782E3A">
        <w:trPr>
          <w:trHeight w:val="472"/>
        </w:trPr>
        <w:tc>
          <w:tcPr>
            <w:tcW w:w="2153" w:type="dxa"/>
            <w:tcBorders>
              <w:top w:val="single" w:sz="4" w:space="0" w:color="000000"/>
              <w:left w:val="single" w:sz="4" w:space="0" w:color="000000"/>
              <w:bottom w:val="single" w:sz="4" w:space="0" w:color="000000"/>
              <w:right w:val="single" w:sz="4" w:space="0" w:color="000000"/>
            </w:tcBorders>
            <w:vAlign w:val="center"/>
            <w:hideMark/>
          </w:tcPr>
          <w:p w14:paraId="67504C07"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Parish Council</w:t>
            </w:r>
          </w:p>
        </w:tc>
        <w:tc>
          <w:tcPr>
            <w:tcW w:w="2212" w:type="dxa"/>
            <w:tcBorders>
              <w:top w:val="single" w:sz="4" w:space="0" w:color="000000"/>
              <w:left w:val="single" w:sz="4" w:space="0" w:color="000000"/>
              <w:bottom w:val="single" w:sz="4" w:space="0" w:color="000000"/>
              <w:right w:val="single" w:sz="4" w:space="0" w:color="000000"/>
            </w:tcBorders>
            <w:vAlign w:val="center"/>
            <w:hideMark/>
          </w:tcPr>
          <w:p w14:paraId="0E8184EF"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25</w:t>
            </w:r>
          </w:p>
        </w:tc>
        <w:tc>
          <w:tcPr>
            <w:tcW w:w="2375" w:type="dxa"/>
            <w:tcBorders>
              <w:top w:val="single" w:sz="4" w:space="0" w:color="000000"/>
              <w:left w:val="single" w:sz="4" w:space="0" w:color="000000"/>
              <w:bottom w:val="single" w:sz="4" w:space="0" w:color="000000"/>
              <w:right w:val="single" w:sz="4" w:space="0" w:color="000000"/>
            </w:tcBorders>
            <w:vAlign w:val="center"/>
            <w:hideMark/>
          </w:tcPr>
          <w:p w14:paraId="19D576E1"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21(84%)</w:t>
            </w:r>
          </w:p>
        </w:tc>
        <w:tc>
          <w:tcPr>
            <w:tcW w:w="2250" w:type="dxa"/>
            <w:tcBorders>
              <w:top w:val="single" w:sz="4" w:space="0" w:color="000000"/>
              <w:left w:val="single" w:sz="4" w:space="0" w:color="000000"/>
              <w:bottom w:val="single" w:sz="4" w:space="0" w:color="000000"/>
              <w:right w:val="single" w:sz="4" w:space="0" w:color="000000"/>
            </w:tcBorders>
            <w:vAlign w:val="center"/>
            <w:hideMark/>
          </w:tcPr>
          <w:p w14:paraId="2D3E561A"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4(16%)</w:t>
            </w:r>
          </w:p>
        </w:tc>
      </w:tr>
      <w:tr w:rsidR="00133A33" w:rsidRPr="00F96BC9" w14:paraId="41E8F955" w14:textId="77777777" w:rsidTr="00782E3A">
        <w:trPr>
          <w:trHeight w:val="472"/>
        </w:trPr>
        <w:tc>
          <w:tcPr>
            <w:tcW w:w="2153" w:type="dxa"/>
            <w:tcBorders>
              <w:top w:val="single" w:sz="4" w:space="0" w:color="000000"/>
              <w:left w:val="single" w:sz="4" w:space="0" w:color="000000"/>
              <w:bottom w:val="single" w:sz="4" w:space="0" w:color="000000"/>
              <w:right w:val="single" w:sz="4" w:space="0" w:color="000000"/>
            </w:tcBorders>
            <w:vAlign w:val="center"/>
            <w:hideMark/>
          </w:tcPr>
          <w:p w14:paraId="2221C941"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Private Supplies</w:t>
            </w:r>
          </w:p>
        </w:tc>
        <w:tc>
          <w:tcPr>
            <w:tcW w:w="2212" w:type="dxa"/>
            <w:tcBorders>
              <w:top w:val="single" w:sz="4" w:space="0" w:color="000000"/>
              <w:left w:val="single" w:sz="4" w:space="0" w:color="000000"/>
              <w:bottom w:val="single" w:sz="4" w:space="0" w:color="000000"/>
              <w:right w:val="single" w:sz="4" w:space="0" w:color="000000"/>
            </w:tcBorders>
            <w:vAlign w:val="center"/>
            <w:hideMark/>
          </w:tcPr>
          <w:p w14:paraId="0532848E"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4</w:t>
            </w:r>
          </w:p>
        </w:tc>
        <w:tc>
          <w:tcPr>
            <w:tcW w:w="2375" w:type="dxa"/>
            <w:tcBorders>
              <w:top w:val="single" w:sz="4" w:space="0" w:color="000000"/>
              <w:left w:val="single" w:sz="4" w:space="0" w:color="000000"/>
              <w:bottom w:val="single" w:sz="4" w:space="0" w:color="000000"/>
              <w:right w:val="single" w:sz="4" w:space="0" w:color="000000"/>
            </w:tcBorders>
            <w:vAlign w:val="center"/>
            <w:hideMark/>
          </w:tcPr>
          <w:p w14:paraId="7E13E910"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3(75%)</w:t>
            </w:r>
          </w:p>
        </w:tc>
        <w:tc>
          <w:tcPr>
            <w:tcW w:w="2250" w:type="dxa"/>
            <w:tcBorders>
              <w:top w:val="single" w:sz="4" w:space="0" w:color="000000"/>
              <w:left w:val="single" w:sz="4" w:space="0" w:color="000000"/>
              <w:bottom w:val="single" w:sz="4" w:space="0" w:color="000000"/>
              <w:right w:val="single" w:sz="4" w:space="0" w:color="000000"/>
            </w:tcBorders>
            <w:vAlign w:val="center"/>
            <w:hideMark/>
          </w:tcPr>
          <w:p w14:paraId="5CE114D4"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1(25%)</w:t>
            </w:r>
          </w:p>
        </w:tc>
      </w:tr>
      <w:tr w:rsidR="00133A33" w:rsidRPr="00F96BC9" w14:paraId="0C3F35B0" w14:textId="77777777" w:rsidTr="00782E3A">
        <w:trPr>
          <w:trHeight w:val="499"/>
        </w:trPr>
        <w:tc>
          <w:tcPr>
            <w:tcW w:w="2153" w:type="dxa"/>
            <w:tcBorders>
              <w:top w:val="single" w:sz="4" w:space="0" w:color="000000"/>
              <w:left w:val="single" w:sz="4" w:space="0" w:color="000000"/>
              <w:bottom w:val="single" w:sz="4" w:space="0" w:color="000000"/>
              <w:right w:val="single" w:sz="4" w:space="0" w:color="000000"/>
            </w:tcBorders>
            <w:vAlign w:val="center"/>
            <w:hideMark/>
          </w:tcPr>
          <w:p w14:paraId="21B2166F"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Total</w:t>
            </w:r>
          </w:p>
        </w:tc>
        <w:tc>
          <w:tcPr>
            <w:tcW w:w="2212" w:type="dxa"/>
            <w:tcBorders>
              <w:top w:val="single" w:sz="4" w:space="0" w:color="000000"/>
              <w:left w:val="single" w:sz="4" w:space="0" w:color="000000"/>
              <w:bottom w:val="single" w:sz="4" w:space="0" w:color="000000"/>
              <w:right w:val="single" w:sz="4" w:space="0" w:color="000000"/>
            </w:tcBorders>
            <w:vAlign w:val="center"/>
            <w:hideMark/>
          </w:tcPr>
          <w:p w14:paraId="48137106"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40</w:t>
            </w:r>
          </w:p>
        </w:tc>
        <w:tc>
          <w:tcPr>
            <w:tcW w:w="2375" w:type="dxa"/>
            <w:tcBorders>
              <w:top w:val="single" w:sz="4" w:space="0" w:color="000000"/>
              <w:left w:val="single" w:sz="4" w:space="0" w:color="000000"/>
              <w:bottom w:val="single" w:sz="4" w:space="0" w:color="000000"/>
              <w:right w:val="single" w:sz="4" w:space="0" w:color="000000"/>
            </w:tcBorders>
            <w:vAlign w:val="center"/>
            <w:hideMark/>
          </w:tcPr>
          <w:p w14:paraId="2CE3BEB5"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34(85%)</w:t>
            </w:r>
          </w:p>
        </w:tc>
        <w:tc>
          <w:tcPr>
            <w:tcW w:w="2250" w:type="dxa"/>
            <w:tcBorders>
              <w:top w:val="single" w:sz="4" w:space="0" w:color="000000"/>
              <w:left w:val="single" w:sz="4" w:space="0" w:color="000000"/>
              <w:bottom w:val="single" w:sz="4" w:space="0" w:color="000000"/>
              <w:right w:val="single" w:sz="4" w:space="0" w:color="000000"/>
            </w:tcBorders>
            <w:vAlign w:val="center"/>
            <w:hideMark/>
          </w:tcPr>
          <w:p w14:paraId="38180331"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6(15%)</w:t>
            </w:r>
          </w:p>
        </w:tc>
      </w:tr>
    </w:tbl>
    <w:p w14:paraId="6FFB4DF8"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16EB034E" w14:textId="77777777" w:rsidR="00133A33" w:rsidRPr="00F96BC9" w:rsidRDefault="00133A33" w:rsidP="00133A33">
      <w:pPr>
        <w:ind w:left="0" w:firstLine="0"/>
        <w:rPr>
          <w:rFonts w:ascii="Times New Roman" w:eastAsia="Calibri" w:hAnsi="Times New Roman" w:cs="Times New Roman"/>
          <w:sz w:val="20"/>
          <w:szCs w:val="20"/>
          <w:lang w:val="en-US"/>
        </w:rPr>
      </w:pPr>
      <w:r w:rsidRPr="00F96BC9">
        <w:rPr>
          <w:rFonts w:ascii="Times New Roman" w:eastAsia="Calibri" w:hAnsi="Times New Roman" w:cs="Times New Roman"/>
          <w:sz w:val="20"/>
          <w:szCs w:val="20"/>
          <w:lang w:val="en-US"/>
        </w:rPr>
        <w:t>Bacteriological Sampling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4"/>
        <w:gridCol w:w="1715"/>
        <w:gridCol w:w="1993"/>
        <w:gridCol w:w="2204"/>
        <w:gridCol w:w="1710"/>
      </w:tblGrid>
      <w:tr w:rsidR="00133A33" w:rsidRPr="00F96BC9" w14:paraId="5C107362" w14:textId="77777777" w:rsidTr="00782E3A">
        <w:trPr>
          <w:trHeight w:val="446"/>
        </w:trPr>
        <w:tc>
          <w:tcPr>
            <w:tcW w:w="1774" w:type="dxa"/>
            <w:tcBorders>
              <w:top w:val="single" w:sz="4" w:space="0" w:color="000000"/>
              <w:left w:val="single" w:sz="4" w:space="0" w:color="000000"/>
              <w:bottom w:val="single" w:sz="4" w:space="0" w:color="000000"/>
              <w:right w:val="single" w:sz="4" w:space="0" w:color="000000"/>
            </w:tcBorders>
            <w:vAlign w:val="center"/>
            <w:hideMark/>
          </w:tcPr>
          <w:p w14:paraId="50EA8381"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Agencies</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4FC3C03B"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No. of Samples </w:t>
            </w:r>
          </w:p>
          <w:p w14:paraId="23B28581"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Submitted</w:t>
            </w:r>
          </w:p>
        </w:tc>
        <w:tc>
          <w:tcPr>
            <w:tcW w:w="1902" w:type="dxa"/>
            <w:tcBorders>
              <w:top w:val="single" w:sz="4" w:space="0" w:color="000000"/>
              <w:left w:val="single" w:sz="4" w:space="0" w:color="000000"/>
              <w:bottom w:val="single" w:sz="4" w:space="0" w:color="000000"/>
              <w:right w:val="single" w:sz="4" w:space="0" w:color="000000"/>
            </w:tcBorders>
            <w:vAlign w:val="center"/>
            <w:hideMark/>
          </w:tcPr>
          <w:p w14:paraId="12B87930"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No. Satisfactory</w:t>
            </w:r>
          </w:p>
          <w:p w14:paraId="4A0DD950"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(Negative)(%)</w:t>
            </w:r>
          </w:p>
        </w:tc>
        <w:tc>
          <w:tcPr>
            <w:tcW w:w="2055" w:type="dxa"/>
            <w:tcBorders>
              <w:top w:val="single" w:sz="4" w:space="0" w:color="000000"/>
              <w:left w:val="single" w:sz="4" w:space="0" w:color="000000"/>
              <w:bottom w:val="single" w:sz="4" w:space="0" w:color="000000"/>
              <w:right w:val="single" w:sz="4" w:space="0" w:color="000000"/>
            </w:tcBorders>
            <w:vAlign w:val="center"/>
            <w:hideMark/>
          </w:tcPr>
          <w:p w14:paraId="1056B8B8"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No. Unsatisfactory</w:t>
            </w:r>
          </w:p>
          <w:p w14:paraId="69F91879"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 (Positive)(%)</w:t>
            </w:r>
          </w:p>
        </w:tc>
        <w:tc>
          <w:tcPr>
            <w:tcW w:w="1710" w:type="dxa"/>
            <w:tcBorders>
              <w:top w:val="single" w:sz="4" w:space="0" w:color="000000"/>
              <w:left w:val="single" w:sz="4" w:space="0" w:color="000000"/>
              <w:bottom w:val="single" w:sz="4" w:space="0" w:color="000000"/>
              <w:right w:val="single" w:sz="4" w:space="0" w:color="000000"/>
            </w:tcBorders>
            <w:hideMark/>
          </w:tcPr>
          <w:p w14:paraId="142CCB8D"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Results</w:t>
            </w:r>
          </w:p>
          <w:p w14:paraId="1589A1CA"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 Pending</w:t>
            </w:r>
          </w:p>
        </w:tc>
      </w:tr>
      <w:tr w:rsidR="00133A33" w:rsidRPr="00F96BC9" w14:paraId="36D085A2" w14:textId="77777777" w:rsidTr="00782E3A">
        <w:trPr>
          <w:trHeight w:val="265"/>
        </w:trPr>
        <w:tc>
          <w:tcPr>
            <w:tcW w:w="1774" w:type="dxa"/>
            <w:tcBorders>
              <w:top w:val="single" w:sz="4" w:space="0" w:color="000000"/>
              <w:left w:val="single" w:sz="4" w:space="0" w:color="000000"/>
              <w:bottom w:val="single" w:sz="4" w:space="0" w:color="000000"/>
              <w:right w:val="single" w:sz="4" w:space="0" w:color="000000"/>
            </w:tcBorders>
            <w:vAlign w:val="center"/>
            <w:hideMark/>
          </w:tcPr>
          <w:p w14:paraId="7E276EDC"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NWC</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49D4DC37"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1902" w:type="dxa"/>
            <w:tcBorders>
              <w:top w:val="single" w:sz="4" w:space="0" w:color="000000"/>
              <w:left w:val="single" w:sz="4" w:space="0" w:color="000000"/>
              <w:bottom w:val="single" w:sz="4" w:space="0" w:color="000000"/>
              <w:right w:val="single" w:sz="4" w:space="0" w:color="000000"/>
            </w:tcBorders>
            <w:vAlign w:val="center"/>
            <w:hideMark/>
          </w:tcPr>
          <w:p w14:paraId="06111236"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2055" w:type="dxa"/>
            <w:tcBorders>
              <w:top w:val="single" w:sz="4" w:space="0" w:color="000000"/>
              <w:left w:val="single" w:sz="4" w:space="0" w:color="000000"/>
              <w:bottom w:val="single" w:sz="4" w:space="0" w:color="000000"/>
              <w:right w:val="single" w:sz="4" w:space="0" w:color="000000"/>
            </w:tcBorders>
            <w:vAlign w:val="center"/>
            <w:hideMark/>
          </w:tcPr>
          <w:p w14:paraId="57F44821"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1710" w:type="dxa"/>
            <w:tcBorders>
              <w:top w:val="single" w:sz="4" w:space="0" w:color="000000"/>
              <w:left w:val="single" w:sz="4" w:space="0" w:color="000000"/>
              <w:bottom w:val="single" w:sz="4" w:space="0" w:color="000000"/>
              <w:right w:val="single" w:sz="4" w:space="0" w:color="000000"/>
            </w:tcBorders>
            <w:hideMark/>
          </w:tcPr>
          <w:p w14:paraId="518001C3"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r>
      <w:tr w:rsidR="00133A33" w:rsidRPr="00F96BC9" w14:paraId="73A9DDF9" w14:textId="77777777" w:rsidTr="00782E3A">
        <w:trPr>
          <w:trHeight w:val="273"/>
        </w:trPr>
        <w:tc>
          <w:tcPr>
            <w:tcW w:w="1774" w:type="dxa"/>
            <w:tcBorders>
              <w:top w:val="single" w:sz="4" w:space="0" w:color="000000"/>
              <w:left w:val="single" w:sz="4" w:space="0" w:color="000000"/>
              <w:bottom w:val="single" w:sz="4" w:space="0" w:color="000000"/>
              <w:right w:val="single" w:sz="4" w:space="0" w:color="000000"/>
            </w:tcBorders>
            <w:vAlign w:val="center"/>
            <w:hideMark/>
          </w:tcPr>
          <w:p w14:paraId="78A371FD"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Parish Council</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3158E475"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1902" w:type="dxa"/>
            <w:tcBorders>
              <w:top w:val="single" w:sz="4" w:space="0" w:color="000000"/>
              <w:left w:val="single" w:sz="4" w:space="0" w:color="000000"/>
              <w:bottom w:val="single" w:sz="4" w:space="0" w:color="000000"/>
              <w:right w:val="single" w:sz="4" w:space="0" w:color="000000"/>
            </w:tcBorders>
            <w:vAlign w:val="center"/>
            <w:hideMark/>
          </w:tcPr>
          <w:p w14:paraId="3A41258F"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2055" w:type="dxa"/>
            <w:tcBorders>
              <w:top w:val="single" w:sz="4" w:space="0" w:color="000000"/>
              <w:left w:val="single" w:sz="4" w:space="0" w:color="000000"/>
              <w:bottom w:val="single" w:sz="4" w:space="0" w:color="000000"/>
              <w:right w:val="single" w:sz="4" w:space="0" w:color="000000"/>
            </w:tcBorders>
            <w:vAlign w:val="center"/>
            <w:hideMark/>
          </w:tcPr>
          <w:p w14:paraId="704ABC9B"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1710" w:type="dxa"/>
            <w:tcBorders>
              <w:top w:val="single" w:sz="4" w:space="0" w:color="000000"/>
              <w:left w:val="single" w:sz="4" w:space="0" w:color="000000"/>
              <w:bottom w:val="single" w:sz="4" w:space="0" w:color="000000"/>
              <w:right w:val="single" w:sz="4" w:space="0" w:color="000000"/>
            </w:tcBorders>
            <w:hideMark/>
          </w:tcPr>
          <w:p w14:paraId="7E328875"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r>
      <w:tr w:rsidR="00133A33" w:rsidRPr="00F96BC9" w14:paraId="71CDED73" w14:textId="77777777" w:rsidTr="00782E3A">
        <w:trPr>
          <w:trHeight w:val="273"/>
        </w:trPr>
        <w:tc>
          <w:tcPr>
            <w:tcW w:w="1774" w:type="dxa"/>
            <w:tcBorders>
              <w:top w:val="single" w:sz="4" w:space="0" w:color="000000"/>
              <w:left w:val="single" w:sz="4" w:space="0" w:color="000000"/>
              <w:bottom w:val="single" w:sz="4" w:space="0" w:color="000000"/>
              <w:right w:val="single" w:sz="4" w:space="0" w:color="000000"/>
            </w:tcBorders>
            <w:vAlign w:val="center"/>
            <w:hideMark/>
          </w:tcPr>
          <w:p w14:paraId="56B581D5"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lastRenderedPageBreak/>
              <w:t>Private</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0C42A345"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1902" w:type="dxa"/>
            <w:tcBorders>
              <w:top w:val="single" w:sz="4" w:space="0" w:color="000000"/>
              <w:left w:val="single" w:sz="4" w:space="0" w:color="000000"/>
              <w:bottom w:val="single" w:sz="4" w:space="0" w:color="000000"/>
              <w:right w:val="single" w:sz="4" w:space="0" w:color="000000"/>
            </w:tcBorders>
            <w:vAlign w:val="center"/>
            <w:hideMark/>
          </w:tcPr>
          <w:p w14:paraId="737E4E34"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2055" w:type="dxa"/>
            <w:tcBorders>
              <w:top w:val="single" w:sz="4" w:space="0" w:color="000000"/>
              <w:left w:val="single" w:sz="4" w:space="0" w:color="000000"/>
              <w:bottom w:val="single" w:sz="4" w:space="0" w:color="000000"/>
              <w:right w:val="single" w:sz="4" w:space="0" w:color="000000"/>
            </w:tcBorders>
            <w:vAlign w:val="center"/>
            <w:hideMark/>
          </w:tcPr>
          <w:p w14:paraId="4F8B0D50"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1710" w:type="dxa"/>
            <w:tcBorders>
              <w:top w:val="single" w:sz="4" w:space="0" w:color="000000"/>
              <w:left w:val="single" w:sz="4" w:space="0" w:color="000000"/>
              <w:bottom w:val="single" w:sz="4" w:space="0" w:color="000000"/>
              <w:right w:val="single" w:sz="4" w:space="0" w:color="000000"/>
            </w:tcBorders>
            <w:hideMark/>
          </w:tcPr>
          <w:p w14:paraId="248A899C"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r>
      <w:tr w:rsidR="00133A33" w:rsidRPr="00F96BC9" w14:paraId="73B25E2E" w14:textId="77777777" w:rsidTr="00782E3A">
        <w:trPr>
          <w:trHeight w:val="273"/>
        </w:trPr>
        <w:tc>
          <w:tcPr>
            <w:tcW w:w="1774" w:type="dxa"/>
            <w:tcBorders>
              <w:top w:val="single" w:sz="4" w:space="0" w:color="000000"/>
              <w:left w:val="single" w:sz="4" w:space="0" w:color="000000"/>
              <w:bottom w:val="single" w:sz="4" w:space="0" w:color="000000"/>
              <w:right w:val="single" w:sz="4" w:space="0" w:color="000000"/>
            </w:tcBorders>
            <w:vAlign w:val="center"/>
            <w:hideMark/>
          </w:tcPr>
          <w:p w14:paraId="041B556F"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Total</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7A93228"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1902" w:type="dxa"/>
            <w:tcBorders>
              <w:top w:val="single" w:sz="4" w:space="0" w:color="000000"/>
              <w:left w:val="single" w:sz="4" w:space="0" w:color="000000"/>
              <w:bottom w:val="single" w:sz="4" w:space="0" w:color="000000"/>
              <w:right w:val="single" w:sz="4" w:space="0" w:color="000000"/>
            </w:tcBorders>
            <w:vAlign w:val="center"/>
            <w:hideMark/>
          </w:tcPr>
          <w:p w14:paraId="20F5F02A"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2055" w:type="dxa"/>
            <w:tcBorders>
              <w:top w:val="single" w:sz="4" w:space="0" w:color="000000"/>
              <w:left w:val="single" w:sz="4" w:space="0" w:color="000000"/>
              <w:bottom w:val="single" w:sz="4" w:space="0" w:color="000000"/>
              <w:right w:val="single" w:sz="4" w:space="0" w:color="000000"/>
            </w:tcBorders>
            <w:vAlign w:val="center"/>
            <w:hideMark/>
          </w:tcPr>
          <w:p w14:paraId="160B479D"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c>
          <w:tcPr>
            <w:tcW w:w="1710" w:type="dxa"/>
            <w:tcBorders>
              <w:top w:val="single" w:sz="4" w:space="0" w:color="000000"/>
              <w:left w:val="single" w:sz="4" w:space="0" w:color="000000"/>
              <w:bottom w:val="single" w:sz="4" w:space="0" w:color="000000"/>
              <w:right w:val="single" w:sz="4" w:space="0" w:color="000000"/>
            </w:tcBorders>
            <w:hideMark/>
          </w:tcPr>
          <w:p w14:paraId="49C70908"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tc>
      </w:tr>
    </w:tbl>
    <w:p w14:paraId="1CD40898"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0D5A68B1" w14:textId="6C359676" w:rsidR="00133A33" w:rsidRPr="00F96BC9" w:rsidRDefault="00133A33" w:rsidP="00133A33">
      <w:pPr>
        <w:ind w:left="0" w:firstLine="0"/>
        <w:rPr>
          <w:rFonts w:ascii="Times New Roman" w:eastAsia="Calibri" w:hAnsi="Times New Roman" w:cs="Times New Roman"/>
          <w:i w:val="0"/>
          <w:sz w:val="20"/>
          <w:szCs w:val="20"/>
          <w:lang w:val="en-US"/>
        </w:rPr>
      </w:pPr>
    </w:p>
    <w:p w14:paraId="606F0DFD" w14:textId="77777777" w:rsidR="00133A33" w:rsidRPr="00F96BC9" w:rsidRDefault="00133A33" w:rsidP="00133A33">
      <w:pPr>
        <w:ind w:left="0" w:firstLine="0"/>
        <w:rPr>
          <w:rFonts w:ascii="Times New Roman" w:eastAsia="Calibri" w:hAnsi="Times New Roman" w:cs="Times New Roman"/>
          <w:sz w:val="20"/>
          <w:szCs w:val="20"/>
          <w:lang w:val="en-US"/>
        </w:rPr>
      </w:pPr>
      <w:r w:rsidRPr="00F96BC9">
        <w:rPr>
          <w:rFonts w:ascii="Times New Roman" w:eastAsia="Calibri" w:hAnsi="Times New Roman" w:cs="Times New Roman"/>
          <w:sz w:val="20"/>
          <w:szCs w:val="20"/>
          <w:lang w:val="en-US"/>
        </w:rPr>
        <w:t>Drinking Water Status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8"/>
        <w:gridCol w:w="1936"/>
        <w:gridCol w:w="2084"/>
      </w:tblGrid>
      <w:tr w:rsidR="00133A33" w:rsidRPr="00F96BC9" w14:paraId="7ED037DA" w14:textId="77777777" w:rsidTr="00782E3A">
        <w:trPr>
          <w:trHeight w:val="375"/>
        </w:trPr>
        <w:tc>
          <w:tcPr>
            <w:tcW w:w="2410" w:type="dxa"/>
            <w:tcBorders>
              <w:top w:val="single" w:sz="4" w:space="0" w:color="000000"/>
              <w:left w:val="single" w:sz="4" w:space="0" w:color="000000"/>
              <w:bottom w:val="single" w:sz="4" w:space="0" w:color="000000"/>
              <w:right w:val="single" w:sz="4" w:space="0" w:color="000000"/>
            </w:tcBorders>
            <w:vAlign w:val="center"/>
            <w:hideMark/>
          </w:tcPr>
          <w:p w14:paraId="1F788BE3"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Agency</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6E9B494C"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No. of Supplies</w:t>
            </w:r>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5657CD89"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No. Inspected (%)</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0174F463"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No. Treated (%)</w:t>
            </w:r>
          </w:p>
        </w:tc>
      </w:tr>
      <w:tr w:rsidR="00133A33" w:rsidRPr="00F96BC9" w14:paraId="07FDE60C" w14:textId="77777777" w:rsidTr="00782E3A">
        <w:trPr>
          <w:trHeight w:val="486"/>
        </w:trPr>
        <w:tc>
          <w:tcPr>
            <w:tcW w:w="2410" w:type="dxa"/>
            <w:tcBorders>
              <w:top w:val="single" w:sz="4" w:space="0" w:color="000000"/>
              <w:left w:val="single" w:sz="4" w:space="0" w:color="000000"/>
              <w:bottom w:val="single" w:sz="4" w:space="0" w:color="000000"/>
              <w:right w:val="single" w:sz="4" w:space="0" w:color="000000"/>
            </w:tcBorders>
            <w:hideMark/>
          </w:tcPr>
          <w:p w14:paraId="14FBA7C0"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NWC</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155F3204"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20</w:t>
            </w:r>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000E7EF3"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11(55%)</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4728EC4B"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19(95%)</w:t>
            </w:r>
          </w:p>
        </w:tc>
      </w:tr>
      <w:tr w:rsidR="00133A33" w:rsidRPr="00F96BC9" w14:paraId="7CB9C501" w14:textId="77777777" w:rsidTr="00782E3A">
        <w:trPr>
          <w:trHeight w:val="533"/>
        </w:trPr>
        <w:tc>
          <w:tcPr>
            <w:tcW w:w="2410" w:type="dxa"/>
            <w:tcBorders>
              <w:top w:val="single" w:sz="4" w:space="0" w:color="000000"/>
              <w:left w:val="single" w:sz="4" w:space="0" w:color="000000"/>
              <w:bottom w:val="single" w:sz="4" w:space="0" w:color="000000"/>
              <w:right w:val="single" w:sz="4" w:space="0" w:color="000000"/>
            </w:tcBorders>
            <w:hideMark/>
          </w:tcPr>
          <w:p w14:paraId="326F1195"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Parish Council</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6A0255F2"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44</w:t>
            </w:r>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76A8166D"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25(57%)</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29715AEB"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38(86%)</w:t>
            </w:r>
          </w:p>
        </w:tc>
      </w:tr>
      <w:tr w:rsidR="00133A33" w:rsidRPr="00F96BC9" w14:paraId="63DD85EB" w14:textId="77777777" w:rsidTr="00782E3A">
        <w:trPr>
          <w:trHeight w:val="500"/>
        </w:trPr>
        <w:tc>
          <w:tcPr>
            <w:tcW w:w="2410" w:type="dxa"/>
            <w:tcBorders>
              <w:top w:val="single" w:sz="4" w:space="0" w:color="000000"/>
              <w:left w:val="single" w:sz="4" w:space="0" w:color="000000"/>
              <w:bottom w:val="single" w:sz="4" w:space="0" w:color="000000"/>
              <w:right w:val="single" w:sz="4" w:space="0" w:color="000000"/>
            </w:tcBorders>
            <w:hideMark/>
          </w:tcPr>
          <w:p w14:paraId="7DC7BD2F"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Private</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72B19DCC"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10</w:t>
            </w:r>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22FF8057"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4(40%)</w:t>
            </w:r>
          </w:p>
        </w:tc>
        <w:tc>
          <w:tcPr>
            <w:tcW w:w="2084" w:type="dxa"/>
            <w:tcBorders>
              <w:top w:val="single" w:sz="4" w:space="0" w:color="000000"/>
              <w:left w:val="single" w:sz="4" w:space="0" w:color="000000"/>
              <w:bottom w:val="single" w:sz="4" w:space="0" w:color="000000"/>
              <w:right w:val="single" w:sz="4" w:space="0" w:color="000000"/>
            </w:tcBorders>
            <w:vAlign w:val="center"/>
            <w:hideMark/>
          </w:tcPr>
          <w:p w14:paraId="3EEB4C5E"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9(90%)</w:t>
            </w:r>
          </w:p>
        </w:tc>
      </w:tr>
    </w:tbl>
    <w:p w14:paraId="4467650F"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4D9CBE60"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Supplies which were without chlorine residual at time of inspection were:</w:t>
      </w:r>
    </w:p>
    <w:p w14:paraId="11403F1F"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68C23E5C"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b/>
          <w:i w:val="0"/>
          <w:sz w:val="20"/>
          <w:szCs w:val="20"/>
          <w:lang w:val="en-US"/>
        </w:rPr>
        <w:t xml:space="preserve">NWC </w:t>
      </w:r>
      <w:r w:rsidRPr="00F96BC9">
        <w:rPr>
          <w:rFonts w:ascii="Times New Roman" w:eastAsia="Calibri" w:hAnsi="Times New Roman" w:cs="Times New Roman"/>
          <w:i w:val="0"/>
          <w:sz w:val="20"/>
          <w:szCs w:val="20"/>
          <w:lang w:val="en-US"/>
        </w:rPr>
        <w:t>–                Ramble</w:t>
      </w:r>
    </w:p>
    <w:p w14:paraId="7EDF2ECD"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b/>
          <w:i w:val="0"/>
          <w:sz w:val="20"/>
          <w:szCs w:val="20"/>
          <w:lang w:val="en-US"/>
        </w:rPr>
        <w:t>Parish Council</w:t>
      </w:r>
      <w:r w:rsidRPr="00F96BC9">
        <w:rPr>
          <w:rFonts w:ascii="Times New Roman" w:eastAsia="Calibri" w:hAnsi="Times New Roman" w:cs="Times New Roman"/>
          <w:i w:val="0"/>
          <w:sz w:val="20"/>
          <w:szCs w:val="20"/>
          <w:lang w:val="en-US"/>
        </w:rPr>
        <w:t xml:space="preserve"> – Petersfield, Edward James, Saltrum, Barneswood, Hunts Town, Crescent</w:t>
      </w:r>
    </w:p>
    <w:p w14:paraId="53137771"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b/>
          <w:i w:val="0"/>
          <w:sz w:val="20"/>
          <w:szCs w:val="20"/>
          <w:lang w:val="en-US"/>
        </w:rPr>
        <w:t xml:space="preserve">Private </w:t>
      </w:r>
      <w:r w:rsidRPr="00F96BC9">
        <w:rPr>
          <w:rFonts w:ascii="Times New Roman" w:eastAsia="Calibri" w:hAnsi="Times New Roman" w:cs="Times New Roman"/>
          <w:i w:val="0"/>
          <w:sz w:val="20"/>
          <w:szCs w:val="20"/>
          <w:lang w:val="en-US"/>
        </w:rPr>
        <w:t xml:space="preserve">–             Ocean Ridge </w:t>
      </w:r>
    </w:p>
    <w:p w14:paraId="2CDA0564" w14:textId="77777777" w:rsidR="00133A33" w:rsidRPr="00F96BC9" w:rsidRDefault="00133A33" w:rsidP="00133A33">
      <w:pPr>
        <w:ind w:left="0" w:firstLine="0"/>
        <w:rPr>
          <w:rFonts w:ascii="Times New Roman" w:eastAsia="Calibri" w:hAnsi="Times New Roman" w:cs="Times New Roman"/>
          <w:i w:val="0"/>
          <w:sz w:val="20"/>
          <w:szCs w:val="20"/>
          <w:u w:val="single"/>
          <w:lang w:val="en-US"/>
        </w:rPr>
      </w:pPr>
    </w:p>
    <w:p w14:paraId="430D90EA"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b/>
          <w:i w:val="0"/>
          <w:sz w:val="20"/>
          <w:szCs w:val="20"/>
          <w:u w:val="single"/>
          <w:lang w:val="en-US"/>
        </w:rPr>
        <w:t>*Building Plans and Subdivisions</w:t>
      </w:r>
    </w:p>
    <w:p w14:paraId="7A7D34B3"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305BB31C" w14:textId="77777777" w:rsidR="00133A33" w:rsidRPr="00F96BC9" w:rsidRDefault="00133A33" w:rsidP="00133A33">
      <w:pPr>
        <w:ind w:left="0" w:firstLine="0"/>
        <w:rPr>
          <w:rFonts w:ascii="Times New Roman" w:eastAsia="Calibri" w:hAnsi="Times New Roman" w:cs="Times New Roman"/>
          <w:i w:val="0"/>
          <w:sz w:val="20"/>
          <w:szCs w:val="20"/>
          <w:lang w:val="en-US"/>
        </w:rPr>
      </w:pPr>
    </w:p>
    <w:tbl>
      <w:tblPr>
        <w:tblW w:w="9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804"/>
        <w:gridCol w:w="2082"/>
        <w:gridCol w:w="1728"/>
        <w:gridCol w:w="2304"/>
      </w:tblGrid>
      <w:tr w:rsidR="00133A33" w:rsidRPr="00F96BC9" w14:paraId="2DD99483" w14:textId="77777777" w:rsidTr="00782E3A">
        <w:trPr>
          <w:trHeight w:val="654"/>
        </w:trPr>
        <w:tc>
          <w:tcPr>
            <w:tcW w:w="1942" w:type="dxa"/>
            <w:tcBorders>
              <w:top w:val="single" w:sz="4" w:space="0" w:color="000000"/>
              <w:left w:val="single" w:sz="4" w:space="0" w:color="000000"/>
              <w:bottom w:val="single" w:sz="4" w:space="0" w:color="000000"/>
              <w:right w:val="single" w:sz="4" w:space="0" w:color="000000"/>
            </w:tcBorders>
            <w:vAlign w:val="center"/>
          </w:tcPr>
          <w:p w14:paraId="48F30B38"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p>
        </w:tc>
        <w:tc>
          <w:tcPr>
            <w:tcW w:w="1676" w:type="dxa"/>
            <w:tcBorders>
              <w:top w:val="single" w:sz="4" w:space="0" w:color="000000"/>
              <w:left w:val="single" w:sz="4" w:space="0" w:color="000000"/>
              <w:bottom w:val="single" w:sz="4" w:space="0" w:color="000000"/>
              <w:right w:val="single" w:sz="4" w:space="0" w:color="000000"/>
            </w:tcBorders>
            <w:vAlign w:val="center"/>
            <w:hideMark/>
          </w:tcPr>
          <w:p w14:paraId="2F023937"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No. Received</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0359AC9B"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No. Investigated</w:t>
            </w:r>
          </w:p>
        </w:tc>
        <w:tc>
          <w:tcPr>
            <w:tcW w:w="1830" w:type="dxa"/>
            <w:tcBorders>
              <w:top w:val="single" w:sz="4" w:space="0" w:color="000000"/>
              <w:left w:val="single" w:sz="4" w:space="0" w:color="000000"/>
              <w:bottom w:val="single" w:sz="4" w:space="0" w:color="000000"/>
              <w:right w:val="single" w:sz="4" w:space="0" w:color="000000"/>
            </w:tcBorders>
            <w:vAlign w:val="center"/>
            <w:hideMark/>
          </w:tcPr>
          <w:p w14:paraId="223F5D93"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#.Recommended</w:t>
            </w:r>
          </w:p>
        </w:tc>
        <w:tc>
          <w:tcPr>
            <w:tcW w:w="2261" w:type="dxa"/>
            <w:tcBorders>
              <w:top w:val="single" w:sz="4" w:space="0" w:color="000000"/>
              <w:left w:val="single" w:sz="4" w:space="0" w:color="000000"/>
              <w:bottom w:val="single" w:sz="4" w:space="0" w:color="000000"/>
              <w:right w:val="single" w:sz="4" w:space="0" w:color="000000"/>
            </w:tcBorders>
            <w:vAlign w:val="center"/>
            <w:hideMark/>
          </w:tcPr>
          <w:p w14:paraId="73F58AC5"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#Not Recommended</w:t>
            </w:r>
          </w:p>
        </w:tc>
      </w:tr>
      <w:tr w:rsidR="00133A33" w:rsidRPr="00F96BC9" w14:paraId="24B5189A" w14:textId="77777777" w:rsidTr="00782E3A">
        <w:trPr>
          <w:trHeight w:val="318"/>
        </w:trPr>
        <w:tc>
          <w:tcPr>
            <w:tcW w:w="1942" w:type="dxa"/>
            <w:tcBorders>
              <w:top w:val="single" w:sz="4" w:space="0" w:color="000000"/>
              <w:left w:val="single" w:sz="4" w:space="0" w:color="000000"/>
              <w:bottom w:val="single" w:sz="4" w:space="0" w:color="000000"/>
              <w:right w:val="single" w:sz="4" w:space="0" w:color="000000"/>
            </w:tcBorders>
            <w:vAlign w:val="center"/>
            <w:hideMark/>
          </w:tcPr>
          <w:p w14:paraId="0F2343A1"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Building Plans</w:t>
            </w:r>
          </w:p>
        </w:tc>
        <w:tc>
          <w:tcPr>
            <w:tcW w:w="1676" w:type="dxa"/>
            <w:tcBorders>
              <w:top w:val="single" w:sz="4" w:space="0" w:color="000000"/>
              <w:left w:val="single" w:sz="4" w:space="0" w:color="000000"/>
              <w:bottom w:val="single" w:sz="4" w:space="0" w:color="000000"/>
              <w:right w:val="single" w:sz="4" w:space="0" w:color="000000"/>
            </w:tcBorders>
            <w:vAlign w:val="center"/>
            <w:hideMark/>
          </w:tcPr>
          <w:p w14:paraId="56E62964"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13</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56CEBA1E"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13</w:t>
            </w:r>
          </w:p>
        </w:tc>
        <w:tc>
          <w:tcPr>
            <w:tcW w:w="1830" w:type="dxa"/>
            <w:tcBorders>
              <w:top w:val="single" w:sz="4" w:space="0" w:color="000000"/>
              <w:left w:val="single" w:sz="4" w:space="0" w:color="000000"/>
              <w:bottom w:val="single" w:sz="4" w:space="0" w:color="000000"/>
              <w:right w:val="single" w:sz="4" w:space="0" w:color="000000"/>
            </w:tcBorders>
            <w:vAlign w:val="center"/>
            <w:hideMark/>
          </w:tcPr>
          <w:p w14:paraId="53C6F41A"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19</w:t>
            </w:r>
          </w:p>
        </w:tc>
        <w:tc>
          <w:tcPr>
            <w:tcW w:w="2261" w:type="dxa"/>
            <w:tcBorders>
              <w:top w:val="single" w:sz="4" w:space="0" w:color="000000"/>
              <w:left w:val="single" w:sz="4" w:space="0" w:color="000000"/>
              <w:bottom w:val="single" w:sz="4" w:space="0" w:color="000000"/>
              <w:right w:val="single" w:sz="4" w:space="0" w:color="000000"/>
            </w:tcBorders>
            <w:vAlign w:val="center"/>
            <w:hideMark/>
          </w:tcPr>
          <w:p w14:paraId="128F762B"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0</w:t>
            </w:r>
          </w:p>
        </w:tc>
      </w:tr>
      <w:tr w:rsidR="00133A33" w:rsidRPr="00F96BC9" w14:paraId="58451204" w14:textId="77777777" w:rsidTr="00782E3A">
        <w:trPr>
          <w:trHeight w:val="318"/>
        </w:trPr>
        <w:tc>
          <w:tcPr>
            <w:tcW w:w="1942" w:type="dxa"/>
            <w:tcBorders>
              <w:top w:val="single" w:sz="4" w:space="0" w:color="000000"/>
              <w:left w:val="single" w:sz="4" w:space="0" w:color="000000"/>
              <w:bottom w:val="single" w:sz="4" w:space="0" w:color="000000"/>
              <w:right w:val="single" w:sz="4" w:space="0" w:color="000000"/>
            </w:tcBorders>
            <w:vAlign w:val="center"/>
            <w:hideMark/>
          </w:tcPr>
          <w:p w14:paraId="527DA2A3"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Subdivisions</w:t>
            </w:r>
          </w:p>
        </w:tc>
        <w:tc>
          <w:tcPr>
            <w:tcW w:w="1676" w:type="dxa"/>
            <w:tcBorders>
              <w:top w:val="single" w:sz="4" w:space="0" w:color="000000"/>
              <w:left w:val="single" w:sz="4" w:space="0" w:color="000000"/>
              <w:bottom w:val="single" w:sz="4" w:space="0" w:color="000000"/>
              <w:right w:val="single" w:sz="4" w:space="0" w:color="000000"/>
            </w:tcBorders>
            <w:vAlign w:val="center"/>
            <w:hideMark/>
          </w:tcPr>
          <w:p w14:paraId="38D52720"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0</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644ABD48"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0</w:t>
            </w:r>
          </w:p>
        </w:tc>
        <w:tc>
          <w:tcPr>
            <w:tcW w:w="1830" w:type="dxa"/>
            <w:tcBorders>
              <w:top w:val="single" w:sz="4" w:space="0" w:color="000000"/>
              <w:left w:val="single" w:sz="4" w:space="0" w:color="000000"/>
              <w:bottom w:val="single" w:sz="4" w:space="0" w:color="000000"/>
              <w:right w:val="single" w:sz="4" w:space="0" w:color="000000"/>
            </w:tcBorders>
            <w:vAlign w:val="center"/>
            <w:hideMark/>
          </w:tcPr>
          <w:p w14:paraId="224C5803"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0</w:t>
            </w:r>
          </w:p>
        </w:tc>
        <w:tc>
          <w:tcPr>
            <w:tcW w:w="2261" w:type="dxa"/>
            <w:tcBorders>
              <w:top w:val="single" w:sz="4" w:space="0" w:color="000000"/>
              <w:left w:val="single" w:sz="4" w:space="0" w:color="000000"/>
              <w:bottom w:val="single" w:sz="4" w:space="0" w:color="000000"/>
              <w:right w:val="single" w:sz="4" w:space="0" w:color="000000"/>
            </w:tcBorders>
            <w:vAlign w:val="center"/>
            <w:hideMark/>
          </w:tcPr>
          <w:p w14:paraId="65D9314C" w14:textId="77777777" w:rsidR="00133A33" w:rsidRPr="00F96BC9" w:rsidRDefault="00133A33" w:rsidP="00133A33">
            <w:pPr>
              <w:spacing w:line="276" w:lineRule="auto"/>
              <w:ind w:left="821" w:hanging="907"/>
              <w:jc w:val="center"/>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0</w:t>
            </w:r>
          </w:p>
        </w:tc>
      </w:tr>
      <w:tr w:rsidR="00133A33" w:rsidRPr="00F96BC9" w14:paraId="0A95ED7C" w14:textId="77777777" w:rsidTr="00782E3A">
        <w:trPr>
          <w:trHeight w:val="318"/>
        </w:trPr>
        <w:tc>
          <w:tcPr>
            <w:tcW w:w="1942" w:type="dxa"/>
            <w:tcBorders>
              <w:top w:val="single" w:sz="4" w:space="0" w:color="000000"/>
              <w:left w:val="single" w:sz="4" w:space="0" w:color="000000"/>
              <w:bottom w:val="single" w:sz="4" w:space="0" w:color="000000"/>
              <w:right w:val="single" w:sz="4" w:space="0" w:color="000000"/>
            </w:tcBorders>
            <w:vAlign w:val="center"/>
            <w:hideMark/>
          </w:tcPr>
          <w:p w14:paraId="6CD10263"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Total</w:t>
            </w:r>
          </w:p>
        </w:tc>
        <w:tc>
          <w:tcPr>
            <w:tcW w:w="1676" w:type="dxa"/>
            <w:tcBorders>
              <w:top w:val="single" w:sz="4" w:space="0" w:color="000000"/>
              <w:left w:val="single" w:sz="4" w:space="0" w:color="000000"/>
              <w:bottom w:val="single" w:sz="4" w:space="0" w:color="000000"/>
              <w:right w:val="single" w:sz="4" w:space="0" w:color="000000"/>
            </w:tcBorders>
            <w:vAlign w:val="center"/>
            <w:hideMark/>
          </w:tcPr>
          <w:p w14:paraId="29556F20"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13</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4D94EC7A"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13</w:t>
            </w:r>
          </w:p>
        </w:tc>
        <w:tc>
          <w:tcPr>
            <w:tcW w:w="1830" w:type="dxa"/>
            <w:tcBorders>
              <w:top w:val="single" w:sz="4" w:space="0" w:color="000000"/>
              <w:left w:val="single" w:sz="4" w:space="0" w:color="000000"/>
              <w:bottom w:val="single" w:sz="4" w:space="0" w:color="000000"/>
              <w:right w:val="single" w:sz="4" w:space="0" w:color="000000"/>
            </w:tcBorders>
            <w:vAlign w:val="center"/>
            <w:hideMark/>
          </w:tcPr>
          <w:p w14:paraId="6540D398"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19</w:t>
            </w:r>
          </w:p>
        </w:tc>
        <w:tc>
          <w:tcPr>
            <w:tcW w:w="2261" w:type="dxa"/>
            <w:tcBorders>
              <w:top w:val="single" w:sz="4" w:space="0" w:color="000000"/>
              <w:left w:val="single" w:sz="4" w:space="0" w:color="000000"/>
              <w:bottom w:val="single" w:sz="4" w:space="0" w:color="000000"/>
              <w:right w:val="single" w:sz="4" w:space="0" w:color="000000"/>
            </w:tcBorders>
            <w:vAlign w:val="center"/>
            <w:hideMark/>
          </w:tcPr>
          <w:p w14:paraId="03024ECE" w14:textId="77777777" w:rsidR="00133A33" w:rsidRPr="00F96BC9" w:rsidRDefault="00133A33" w:rsidP="00133A33">
            <w:pPr>
              <w:spacing w:line="276" w:lineRule="auto"/>
              <w:ind w:left="821" w:hanging="907"/>
              <w:jc w:val="center"/>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0</w:t>
            </w:r>
          </w:p>
        </w:tc>
      </w:tr>
    </w:tbl>
    <w:p w14:paraId="34C46DD0"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6EB5A522"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A total of nineteen (19) building plans were recommended and submitted to the Municipal Corporation. Six of which were from the previous month</w:t>
      </w:r>
    </w:p>
    <w:p w14:paraId="498CFF7A"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4131BFC4" w14:textId="77777777" w:rsidR="00133A33" w:rsidRPr="00F96BC9" w:rsidRDefault="00133A33" w:rsidP="00133A33">
      <w:pPr>
        <w:ind w:left="0" w:firstLine="0"/>
        <w:rPr>
          <w:rFonts w:ascii="Times New Roman" w:eastAsia="Calibri" w:hAnsi="Times New Roman" w:cs="Times New Roman"/>
          <w:b/>
          <w:i w:val="0"/>
          <w:sz w:val="20"/>
          <w:szCs w:val="20"/>
          <w:u w:val="single"/>
          <w:lang w:val="en-US"/>
        </w:rPr>
      </w:pPr>
      <w:r w:rsidRPr="00F96BC9">
        <w:rPr>
          <w:rFonts w:ascii="Times New Roman" w:eastAsia="Calibri" w:hAnsi="Times New Roman" w:cs="Times New Roman"/>
          <w:b/>
          <w:i w:val="0"/>
          <w:sz w:val="20"/>
          <w:szCs w:val="20"/>
          <w:u w:val="single"/>
          <w:lang w:val="en-US"/>
        </w:rPr>
        <w:t xml:space="preserve">Barber Shops/ Hair Dressing Salons </w:t>
      </w:r>
    </w:p>
    <w:p w14:paraId="2C9690E1" w14:textId="77777777" w:rsidR="00133A33" w:rsidRPr="00F96BC9" w:rsidRDefault="00133A33" w:rsidP="00133A33">
      <w:pPr>
        <w:ind w:left="0" w:firstLine="0"/>
        <w:rPr>
          <w:rFonts w:ascii="Times New Roman" w:eastAsia="Calibri" w:hAnsi="Times New Roman" w:cs="Times New Roman"/>
          <w:b/>
          <w:i w:val="0"/>
          <w:sz w:val="20"/>
          <w:szCs w:val="20"/>
          <w:u w:val="single"/>
          <w:lang w:val="en-US"/>
        </w:rPr>
      </w:pPr>
    </w:p>
    <w:p w14:paraId="2740D6F0"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Five barber shop and hair dressing salon applications were recommended </w:t>
      </w:r>
    </w:p>
    <w:p w14:paraId="7D828ECC"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14AD319B"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b/>
          <w:i w:val="0"/>
          <w:sz w:val="20"/>
          <w:szCs w:val="20"/>
          <w:u w:val="single"/>
          <w:lang w:val="en-US"/>
        </w:rPr>
        <w:t xml:space="preserve">Burial Site Inspection    </w:t>
      </w:r>
      <w:r w:rsidRPr="00F96BC9">
        <w:rPr>
          <w:rFonts w:ascii="Times New Roman" w:eastAsia="Calibri" w:hAnsi="Times New Roman" w:cs="Times New Roman"/>
          <w:i w:val="0"/>
          <w:sz w:val="20"/>
          <w:szCs w:val="20"/>
          <w:lang w:val="en-US"/>
        </w:rPr>
        <w:t xml:space="preserve">   </w:t>
      </w:r>
    </w:p>
    <w:p w14:paraId="5354C6C6"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765A6DFF"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Forty seven (47) applications were received for family plot burial. All were investigated and recommendations made. </w:t>
      </w:r>
    </w:p>
    <w:p w14:paraId="7F59E2EB"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063AC833" w14:textId="0B91CE15" w:rsidR="00133A33" w:rsidRPr="00F96BC9" w:rsidRDefault="00133A33" w:rsidP="00133A33">
      <w:pPr>
        <w:ind w:left="0" w:firstLine="0"/>
        <w:rPr>
          <w:rFonts w:ascii="Times New Roman" w:eastAsia="Calibri" w:hAnsi="Times New Roman" w:cs="Times New Roman"/>
          <w:b/>
          <w:i w:val="0"/>
          <w:sz w:val="20"/>
          <w:szCs w:val="20"/>
          <w:u w:val="single"/>
          <w:lang w:val="en-US"/>
        </w:rPr>
      </w:pPr>
      <w:r w:rsidRPr="00F96BC9">
        <w:rPr>
          <w:rFonts w:ascii="Times New Roman" w:eastAsia="Calibri" w:hAnsi="Times New Roman" w:cs="Times New Roman"/>
          <w:i w:val="0"/>
          <w:sz w:val="20"/>
          <w:szCs w:val="20"/>
          <w:lang w:val="en-US"/>
        </w:rPr>
        <w:t>A list of the applications was submitted to the Municipal Corporation</w:t>
      </w:r>
      <w:r w:rsidR="00AB33CD">
        <w:rPr>
          <w:rFonts w:ascii="Times New Roman" w:eastAsia="Calibri" w:hAnsi="Times New Roman" w:cs="Times New Roman"/>
          <w:i w:val="0"/>
          <w:sz w:val="20"/>
          <w:szCs w:val="20"/>
          <w:lang w:val="en-US"/>
        </w:rPr>
        <w:t>.</w:t>
      </w:r>
    </w:p>
    <w:p w14:paraId="181F0A0C" w14:textId="77777777" w:rsidR="00133A33" w:rsidRPr="00F96BC9" w:rsidRDefault="00133A33" w:rsidP="00133A33">
      <w:pPr>
        <w:ind w:left="0" w:firstLine="0"/>
        <w:rPr>
          <w:rFonts w:ascii="Times New Roman" w:eastAsia="Calibri" w:hAnsi="Times New Roman" w:cs="Times New Roman"/>
          <w:i w:val="0"/>
          <w:color w:val="FF0000"/>
          <w:sz w:val="20"/>
          <w:szCs w:val="20"/>
          <w:lang w:val="en-US"/>
        </w:rPr>
      </w:pPr>
      <w:r w:rsidRPr="00F96BC9">
        <w:rPr>
          <w:rFonts w:ascii="Times New Roman" w:eastAsia="Calibri" w:hAnsi="Times New Roman" w:cs="Times New Roman"/>
          <w:i w:val="0"/>
          <w:color w:val="FF0000"/>
          <w:sz w:val="20"/>
          <w:szCs w:val="20"/>
          <w:lang w:val="en-US"/>
        </w:rPr>
        <w:t xml:space="preserve">                                              </w:t>
      </w:r>
    </w:p>
    <w:p w14:paraId="79D126B4" w14:textId="7E1A6462" w:rsidR="00133A33" w:rsidRPr="00F96BC9" w:rsidRDefault="00133A33" w:rsidP="00133A33">
      <w:pPr>
        <w:ind w:left="0" w:firstLine="0"/>
        <w:rPr>
          <w:rFonts w:ascii="Times New Roman" w:eastAsia="Calibri" w:hAnsi="Times New Roman" w:cs="Times New Roman"/>
          <w:i w:val="0"/>
          <w:color w:val="FF0000"/>
          <w:sz w:val="20"/>
          <w:szCs w:val="20"/>
          <w:lang w:val="en-US"/>
        </w:rPr>
      </w:pPr>
      <w:r w:rsidRPr="00F96BC9">
        <w:rPr>
          <w:rFonts w:ascii="Times New Roman" w:eastAsia="Calibri" w:hAnsi="Times New Roman" w:cs="Times New Roman"/>
          <w:i w:val="0"/>
          <w:color w:val="FF0000"/>
          <w:sz w:val="20"/>
          <w:szCs w:val="20"/>
          <w:lang w:val="en-US"/>
        </w:rPr>
        <w:t xml:space="preserve">                                               </w:t>
      </w:r>
    </w:p>
    <w:p w14:paraId="67C6B801" w14:textId="77777777" w:rsidR="00133A33" w:rsidRPr="00F96BC9" w:rsidRDefault="00133A33" w:rsidP="00133A33">
      <w:pPr>
        <w:ind w:left="0" w:firstLine="0"/>
        <w:rPr>
          <w:rFonts w:ascii="Times New Roman" w:eastAsia="Calibri" w:hAnsi="Times New Roman" w:cs="Times New Roman"/>
          <w:i w:val="0"/>
          <w:color w:val="FF0000"/>
          <w:sz w:val="20"/>
          <w:szCs w:val="20"/>
          <w:lang w:val="en-US"/>
        </w:rPr>
      </w:pPr>
      <w:r w:rsidRPr="00F96BC9">
        <w:rPr>
          <w:rFonts w:ascii="Times New Roman" w:eastAsia="Calibri" w:hAnsi="Times New Roman" w:cs="Times New Roman"/>
          <w:b/>
          <w:i w:val="0"/>
          <w:sz w:val="20"/>
          <w:szCs w:val="20"/>
          <w:u w:val="single"/>
          <w:lang w:val="en-US"/>
        </w:rPr>
        <w:t>Mosquito Control</w:t>
      </w:r>
    </w:p>
    <w:p w14:paraId="4D8DFEDD" w14:textId="77777777" w:rsidR="00133A33" w:rsidRPr="00F96BC9" w:rsidRDefault="00133A33" w:rsidP="00133A33">
      <w:pPr>
        <w:ind w:left="0" w:firstLine="0"/>
        <w:rPr>
          <w:rFonts w:ascii="Times New Roman" w:eastAsia="Calibri" w:hAnsi="Times New Roman" w:cs="Times New Roman"/>
          <w:b/>
          <w:i w:val="0"/>
          <w:sz w:val="20"/>
          <w:szCs w:val="20"/>
          <w:u w:val="single"/>
          <w:lang w:val="en-US"/>
        </w:rPr>
      </w:pPr>
    </w:p>
    <w:p w14:paraId="0B8B214A" w14:textId="29119AFC"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The Vector Control team continued to carry out Aedes aegypti surveillance in a number of communities throughout the parish. Four (4) communities were visited during this reporting period, with main focus on the mitigation against Dengue fever and Zika virus/fever transmission. The communities visited were Tremolesworth, Derry, Cricket River and Frontier. The average parish premises index was at 13%, with all four communities having indices above single digit. All mosquito breeding sites found were treated. Also one hundred and twenty (120) inspection cards were issued to residents of these communities.</w:t>
      </w:r>
    </w:p>
    <w:p w14:paraId="7388BD3E"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5FD0D78D"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Two (2) tyre shops were inspected, and all two were satisfactory.</w:t>
      </w:r>
    </w:p>
    <w:p w14:paraId="69EA28F1"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2429EBE3" w14:textId="77777777" w:rsidR="00133A33" w:rsidRPr="00F96BC9" w:rsidRDefault="00133A33" w:rsidP="00133A33">
      <w:pPr>
        <w:ind w:left="0" w:firstLine="0"/>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 xml:space="preserve">Fogging   </w:t>
      </w:r>
    </w:p>
    <w:p w14:paraId="774B1D02"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17A4C2C0"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 Fogging activities were carried out in Kiddland, Mason Hall, Day’s Mountain. Tremolesworth and Grays Inn.</w:t>
      </w:r>
    </w:p>
    <w:p w14:paraId="26CFFE51"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w:t>
      </w:r>
    </w:p>
    <w:p w14:paraId="30A78F3B" w14:textId="77777777" w:rsidR="00133A33" w:rsidRPr="00F96BC9" w:rsidRDefault="00133A33" w:rsidP="00133A33">
      <w:pPr>
        <w:ind w:left="0" w:firstLine="0"/>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Barber Shops and Hair Dressing Salon Application</w:t>
      </w:r>
    </w:p>
    <w:p w14:paraId="272EA9BF"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Four (4) applications were received. All four were recommended  </w:t>
      </w:r>
    </w:p>
    <w:p w14:paraId="4432B9A9" w14:textId="77777777" w:rsidR="00133A33" w:rsidRPr="00F96BC9" w:rsidRDefault="00133A33" w:rsidP="00133A33">
      <w:pPr>
        <w:ind w:left="0" w:firstLine="0"/>
        <w:rPr>
          <w:rFonts w:ascii="Times New Roman" w:eastAsia="Calibri" w:hAnsi="Times New Roman" w:cs="Times New Roman"/>
          <w:i w:val="0"/>
          <w:sz w:val="20"/>
          <w:szCs w:val="20"/>
          <w:lang w:val="en-US"/>
        </w:rPr>
      </w:pPr>
    </w:p>
    <w:p w14:paraId="28E1FFC5" w14:textId="237373E4"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b/>
          <w:i w:val="0"/>
          <w:sz w:val="20"/>
          <w:szCs w:val="20"/>
          <w:lang w:val="en-US"/>
        </w:rPr>
        <w:t>Rodent Control Programme</w:t>
      </w:r>
    </w:p>
    <w:p w14:paraId="011DFFC9" w14:textId="77777777" w:rsidR="00133A33" w:rsidRPr="00F96BC9" w:rsidRDefault="00133A33" w:rsidP="00133A33">
      <w:pPr>
        <w:ind w:left="0" w:firstLine="0"/>
        <w:rPr>
          <w:rFonts w:ascii="Times New Roman" w:eastAsia="Calibri" w:hAnsi="Times New Roman" w:cs="Times New Roman"/>
          <w:b/>
          <w:i w:val="0"/>
          <w:sz w:val="20"/>
          <w:szCs w:val="20"/>
          <w:lang w:val="en-US"/>
        </w:rPr>
      </w:pPr>
    </w:p>
    <w:p w14:paraId="76EA85FA"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Copies of the rodent control programme developed by the Saint Mary Health Department were sent to the Chairman of Council, the Chief Executive Officer and Chairman of the Public Health and Solid Waste Committee for their perusal and support. The Health Department is awaiting the corporation response.  </w:t>
      </w:r>
    </w:p>
    <w:p w14:paraId="1E22BE5C" w14:textId="77777777" w:rsidR="00133A33" w:rsidRPr="00F96BC9" w:rsidRDefault="00133A33" w:rsidP="00133A33">
      <w:pPr>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 </w:t>
      </w:r>
    </w:p>
    <w:p w14:paraId="35ED9C13" w14:textId="77777777" w:rsidR="00133A33" w:rsidRPr="00F96BC9" w:rsidRDefault="00133A33" w:rsidP="00133A33">
      <w:pPr>
        <w:ind w:left="0" w:firstLine="0"/>
        <w:rPr>
          <w:rFonts w:ascii="Times New Roman" w:eastAsia="Calibri" w:hAnsi="Times New Roman" w:cs="Times New Roman"/>
          <w:b/>
          <w:i w:val="0"/>
          <w:sz w:val="20"/>
          <w:szCs w:val="20"/>
          <w:lang w:val="en-US"/>
        </w:rPr>
      </w:pPr>
      <w:r w:rsidRPr="00F96BC9">
        <w:rPr>
          <w:rFonts w:ascii="Times New Roman" w:eastAsia="Calibri" w:hAnsi="Times New Roman" w:cs="Times New Roman"/>
          <w:b/>
          <w:i w:val="0"/>
          <w:sz w:val="20"/>
          <w:szCs w:val="20"/>
          <w:lang w:val="en-US"/>
        </w:rPr>
        <w:t>Butchers’ Licencing</w:t>
      </w:r>
    </w:p>
    <w:p w14:paraId="778957C5" w14:textId="4F576ABB" w:rsidR="00133A33" w:rsidRPr="00F96BC9" w:rsidRDefault="00133A33" w:rsidP="00133A33">
      <w:pPr>
        <w:ind w:left="0" w:firstLine="0"/>
        <w:rPr>
          <w:rFonts w:ascii="Times New Roman" w:eastAsia="Calibri" w:hAnsi="Times New Roman" w:cs="Times New Roman"/>
          <w:b/>
          <w:i w:val="0"/>
          <w:sz w:val="20"/>
          <w:szCs w:val="20"/>
          <w:lang w:val="en-US"/>
        </w:rPr>
      </w:pPr>
      <w:r w:rsidRPr="00F96BC9">
        <w:rPr>
          <w:rFonts w:ascii="Times New Roman" w:eastAsia="Calibri" w:hAnsi="Times New Roman" w:cs="Times New Roman"/>
          <w:i w:val="0"/>
          <w:sz w:val="20"/>
          <w:szCs w:val="20"/>
          <w:lang w:val="en-US"/>
        </w:rPr>
        <w:t>Butchers’ licensing session was held on April 4. A separate training and licensing session was held for poultry processors on April 11. A total one hundred and seventeen (117) persons were Licenced.</w:t>
      </w:r>
    </w:p>
    <w:p w14:paraId="5B994AED" w14:textId="77777777" w:rsidR="009622D4" w:rsidRDefault="009622D4" w:rsidP="0035160C">
      <w:pPr>
        <w:ind w:left="0" w:firstLine="0"/>
        <w:jc w:val="both"/>
        <w:rPr>
          <w:rFonts w:ascii="Century Gothic" w:hAnsi="Century Gothic"/>
          <w:b/>
          <w:i w:val="0"/>
          <w:u w:val="single"/>
        </w:rPr>
      </w:pPr>
    </w:p>
    <w:p w14:paraId="420766FB" w14:textId="77777777" w:rsidR="00D74D33" w:rsidRDefault="00D74D33" w:rsidP="00D74D33">
      <w:pPr>
        <w:jc w:val="both"/>
        <w:rPr>
          <w:rFonts w:ascii="Century Gothic" w:hAnsi="Century Gothic"/>
          <w:i w:val="0"/>
        </w:rPr>
      </w:pPr>
      <w:r>
        <w:rPr>
          <w:rFonts w:ascii="Century Gothic" w:hAnsi="Century Gothic"/>
          <w:i w:val="0"/>
        </w:rPr>
        <w:t>The Chairperson thanked Mr. Brown for his report.</w:t>
      </w:r>
    </w:p>
    <w:p w14:paraId="730383A8" w14:textId="77777777" w:rsidR="00D74D33" w:rsidRDefault="00D74D33" w:rsidP="0035160C">
      <w:pPr>
        <w:ind w:left="0" w:firstLine="0"/>
        <w:jc w:val="both"/>
        <w:rPr>
          <w:rFonts w:ascii="Century Gothic" w:hAnsi="Century Gothic"/>
          <w:b/>
          <w:i w:val="0"/>
          <w:u w:val="single"/>
        </w:rPr>
      </w:pPr>
    </w:p>
    <w:p w14:paraId="310675D0" w14:textId="75B545A9" w:rsidR="00D74D33" w:rsidRPr="00D74D33" w:rsidRDefault="00D74D33" w:rsidP="0035160C">
      <w:pPr>
        <w:ind w:left="0" w:firstLine="0"/>
        <w:jc w:val="both"/>
        <w:rPr>
          <w:rFonts w:ascii="Century Gothic" w:hAnsi="Century Gothic"/>
        </w:rPr>
      </w:pPr>
      <w:r w:rsidRPr="00D74D33">
        <w:rPr>
          <w:rFonts w:ascii="Century Gothic" w:hAnsi="Century Gothic"/>
        </w:rPr>
        <w:t>Dr. Tamara Henry</w:t>
      </w:r>
      <w:r>
        <w:rPr>
          <w:rFonts w:ascii="Century Gothic" w:hAnsi="Century Gothic"/>
        </w:rPr>
        <w:t xml:space="preserve">, </w:t>
      </w:r>
      <w:r w:rsidR="00E02C3E">
        <w:rPr>
          <w:rFonts w:ascii="Century Gothic" w:hAnsi="Century Gothic"/>
        </w:rPr>
        <w:t xml:space="preserve">Medical </w:t>
      </w:r>
      <w:r>
        <w:rPr>
          <w:rFonts w:ascii="Century Gothic" w:hAnsi="Century Gothic"/>
        </w:rPr>
        <w:t xml:space="preserve">Officer of Health, </w:t>
      </w:r>
      <w:r w:rsidRPr="00D74D33">
        <w:rPr>
          <w:rFonts w:ascii="Century Gothic" w:hAnsi="Century Gothic"/>
        </w:rPr>
        <w:t>presented as under</w:t>
      </w:r>
      <w:r>
        <w:rPr>
          <w:rFonts w:ascii="Century Gothic" w:hAnsi="Century Gothic"/>
        </w:rPr>
        <w:t>:</w:t>
      </w:r>
    </w:p>
    <w:p w14:paraId="545CA831" w14:textId="6EF15AA7" w:rsidR="00DA11AE" w:rsidRDefault="00DA11AE" w:rsidP="00DA11AE">
      <w:pPr>
        <w:keepNext/>
        <w:spacing w:before="240" w:after="60" w:line="276" w:lineRule="auto"/>
        <w:ind w:left="0" w:firstLine="0"/>
        <w:outlineLvl w:val="1"/>
        <w:rPr>
          <w:rFonts w:ascii="Calibri" w:hAnsi="Calibri" w:cs="Times New Roman"/>
          <w:b/>
          <w:bCs/>
          <w:i w:val="0"/>
          <w:iCs/>
          <w:sz w:val="28"/>
          <w:szCs w:val="28"/>
          <w:u w:val="single"/>
          <w:lang w:val="en-US"/>
        </w:rPr>
      </w:pPr>
      <w:r>
        <w:rPr>
          <w:rFonts w:ascii="Calibri" w:hAnsi="Calibri" w:cs="Times New Roman"/>
          <w:b/>
          <w:bCs/>
          <w:i w:val="0"/>
          <w:iCs/>
          <w:sz w:val="28"/>
          <w:szCs w:val="28"/>
          <w:u w:val="single"/>
          <w:lang w:val="en-US"/>
        </w:rPr>
        <w:t>St. Mary Health Department Technical Report – April 2018</w:t>
      </w:r>
    </w:p>
    <w:p w14:paraId="2D66B79B" w14:textId="77777777" w:rsidR="00DA11AE" w:rsidRPr="00F96BC9" w:rsidRDefault="00DA11AE" w:rsidP="00DA11AE">
      <w:pPr>
        <w:keepNext/>
        <w:spacing w:before="240" w:after="60" w:line="276" w:lineRule="auto"/>
        <w:ind w:left="0" w:firstLine="0"/>
        <w:outlineLvl w:val="1"/>
        <w:rPr>
          <w:rFonts w:ascii="Cambria" w:hAnsi="Cambria" w:cs="Times New Roman"/>
          <w:b/>
          <w:bCs/>
          <w:iCs/>
          <w:sz w:val="20"/>
          <w:szCs w:val="20"/>
          <w:lang w:val="en-US"/>
        </w:rPr>
      </w:pPr>
      <w:r w:rsidRPr="00F96BC9">
        <w:rPr>
          <w:rFonts w:ascii="Calibri" w:hAnsi="Calibri" w:cs="Times New Roman"/>
          <w:b/>
          <w:bCs/>
          <w:i w:val="0"/>
          <w:iCs/>
          <w:sz w:val="20"/>
          <w:szCs w:val="20"/>
          <w:u w:val="single"/>
          <w:lang w:val="en-US"/>
        </w:rPr>
        <w:t>Introduction</w:t>
      </w:r>
    </w:p>
    <w:p w14:paraId="589E84E2" w14:textId="77777777" w:rsidR="00DA11AE" w:rsidRPr="00F96BC9" w:rsidRDefault="00DA11AE" w:rsidP="00DA11AE">
      <w:pPr>
        <w:spacing w:after="200"/>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St. Mary is the second largest of the three Parishes in the North East Regional Health Authority. Services are offered through a network of 2 General hospitals and 30 primary health care facilities. </w:t>
      </w:r>
    </w:p>
    <w:p w14:paraId="3DD5BC3A" w14:textId="77777777" w:rsidR="00DA11AE" w:rsidRPr="00F96BC9" w:rsidRDefault="00DA11AE" w:rsidP="00DA11AE">
      <w:pPr>
        <w:keepNext/>
        <w:spacing w:before="240" w:after="60" w:line="276" w:lineRule="auto"/>
        <w:ind w:left="0" w:firstLine="0"/>
        <w:outlineLvl w:val="1"/>
        <w:rPr>
          <w:rFonts w:ascii="Calibri" w:hAnsi="Calibri" w:cs="Times New Roman"/>
          <w:b/>
          <w:bCs/>
          <w:i w:val="0"/>
          <w:iCs/>
          <w:sz w:val="20"/>
          <w:szCs w:val="20"/>
          <w:u w:val="single"/>
          <w:lang w:val="en-US"/>
        </w:rPr>
      </w:pPr>
      <w:r w:rsidRPr="00F96BC9">
        <w:rPr>
          <w:rFonts w:ascii="Calibri" w:hAnsi="Calibri" w:cs="Times New Roman"/>
          <w:b/>
          <w:bCs/>
          <w:i w:val="0"/>
          <w:iCs/>
          <w:sz w:val="20"/>
          <w:szCs w:val="20"/>
          <w:u w:val="single"/>
          <w:lang w:val="en-US"/>
        </w:rPr>
        <w:t>The key role of the primary healthcare services</w:t>
      </w:r>
    </w:p>
    <w:p w14:paraId="4BA2CB12" w14:textId="463E4D12" w:rsidR="00DA11AE" w:rsidRPr="00F96BC9" w:rsidRDefault="00DA11AE" w:rsidP="00DA11AE">
      <w:pPr>
        <w:spacing w:after="200" w:line="276" w:lineRule="auto"/>
        <w:ind w:left="0" w:firstLine="0"/>
        <w:rPr>
          <w:rFonts w:ascii="Times New Roman" w:hAnsi="Times New Roman" w:cs="Times New Roman"/>
          <w:bCs/>
          <w:i w:val="0"/>
          <w:iCs/>
          <w:sz w:val="20"/>
          <w:szCs w:val="20"/>
        </w:rPr>
      </w:pPr>
      <w:r w:rsidRPr="00F96BC9">
        <w:rPr>
          <w:rFonts w:ascii="Times New Roman" w:eastAsia="Calibri" w:hAnsi="Times New Roman" w:cs="Times New Roman"/>
          <w:i w:val="0"/>
          <w:sz w:val="20"/>
          <w:szCs w:val="20"/>
          <w:lang w:val="en-US"/>
        </w:rPr>
        <w:t xml:space="preserve">Primary health care serves as the ‘watch dog’ of the public’s health and in fact is central to disease surveillance across the Island. </w:t>
      </w:r>
      <w:r w:rsidRPr="00F96BC9">
        <w:rPr>
          <w:rFonts w:ascii="Times New Roman" w:hAnsi="Times New Roman" w:cs="Times New Roman"/>
          <w:bCs/>
          <w:i w:val="0"/>
          <w:iCs/>
          <w:sz w:val="20"/>
          <w:szCs w:val="20"/>
          <w:lang w:val="en-US"/>
        </w:rPr>
        <w:t xml:space="preserve">Surveillance is defined by WHO and the US Centers for </w:t>
      </w:r>
      <w:r w:rsidR="00073372">
        <w:rPr>
          <w:rFonts w:ascii="Times New Roman" w:hAnsi="Times New Roman" w:cs="Times New Roman"/>
          <w:bCs/>
          <w:i w:val="0"/>
          <w:iCs/>
          <w:sz w:val="20"/>
          <w:szCs w:val="20"/>
          <w:lang w:val="en-US"/>
        </w:rPr>
        <w:t>D</w:t>
      </w:r>
      <w:r w:rsidR="00073372" w:rsidRPr="00F96BC9">
        <w:rPr>
          <w:rFonts w:ascii="Times New Roman" w:hAnsi="Times New Roman" w:cs="Times New Roman"/>
          <w:bCs/>
          <w:i w:val="0"/>
          <w:iCs/>
          <w:sz w:val="20"/>
          <w:szCs w:val="20"/>
          <w:lang w:val="en-US"/>
        </w:rPr>
        <w:t xml:space="preserve">isease </w:t>
      </w:r>
      <w:r w:rsidRPr="00F96BC9">
        <w:rPr>
          <w:rFonts w:ascii="Times New Roman" w:hAnsi="Times New Roman" w:cs="Times New Roman"/>
          <w:bCs/>
          <w:i w:val="0"/>
          <w:iCs/>
          <w:sz w:val="20"/>
          <w:szCs w:val="20"/>
          <w:lang w:val="en-US"/>
        </w:rPr>
        <w:t>Prevention and Control (CDC) as the ongoing systematic collection,</w:t>
      </w:r>
      <w:r w:rsidRPr="00F96BC9">
        <w:rPr>
          <w:rFonts w:ascii="Times New Roman" w:eastAsia="Calibri" w:hAnsi="Times New Roman" w:cs="Times New Roman"/>
          <w:i w:val="0"/>
          <w:sz w:val="20"/>
          <w:szCs w:val="20"/>
          <w:lang w:val="en-US"/>
        </w:rPr>
        <w:t xml:space="preserve"> </w:t>
      </w:r>
      <w:r w:rsidRPr="00F96BC9">
        <w:rPr>
          <w:rFonts w:ascii="Times New Roman" w:hAnsi="Times New Roman" w:cs="Times New Roman"/>
          <w:bCs/>
          <w:i w:val="0"/>
          <w:iCs/>
          <w:sz w:val="20"/>
          <w:szCs w:val="20"/>
          <w:lang w:val="en-US"/>
        </w:rPr>
        <w:t>analysis and interpretation of outcome specific data for use in planning, implementation, monitoring and evaluation of public health practice.</w:t>
      </w:r>
      <w:r w:rsidRPr="00F96BC9">
        <w:rPr>
          <w:rFonts w:ascii="Times New Roman" w:hAnsi="Times New Roman" w:cs="Times New Roman"/>
          <w:b/>
          <w:bCs/>
          <w:iCs/>
          <w:sz w:val="20"/>
          <w:szCs w:val="20"/>
        </w:rPr>
        <w:t xml:space="preserve"> </w:t>
      </w:r>
      <w:r w:rsidRPr="00F96BC9">
        <w:rPr>
          <w:rFonts w:ascii="Times New Roman" w:hAnsi="Times New Roman" w:cs="Times New Roman"/>
          <w:bCs/>
          <w:i w:val="0"/>
          <w:iCs/>
          <w:sz w:val="20"/>
          <w:szCs w:val="20"/>
        </w:rPr>
        <w:t>For the purposes of surveillance, diseases are classified into three main groups, these are:</w:t>
      </w:r>
    </w:p>
    <w:p w14:paraId="21C12BD5" w14:textId="77777777" w:rsidR="00DA11AE" w:rsidRPr="00F96BC9" w:rsidRDefault="00DA11AE" w:rsidP="009F34FF">
      <w:pPr>
        <w:numPr>
          <w:ilvl w:val="0"/>
          <w:numId w:val="38"/>
        </w:numPr>
        <w:spacing w:after="200" w:line="276" w:lineRule="auto"/>
        <w:rPr>
          <w:rFonts w:ascii="Times New Roman" w:hAnsi="Times New Roman" w:cs="Times New Roman"/>
          <w:bCs/>
          <w:i w:val="0"/>
          <w:iCs/>
          <w:sz w:val="20"/>
          <w:szCs w:val="20"/>
        </w:rPr>
      </w:pPr>
      <w:r w:rsidRPr="00F96BC9">
        <w:rPr>
          <w:rFonts w:ascii="Times New Roman" w:hAnsi="Times New Roman" w:cs="Times New Roman"/>
          <w:bCs/>
          <w:i w:val="0"/>
          <w:iCs/>
          <w:sz w:val="20"/>
          <w:szCs w:val="20"/>
        </w:rPr>
        <w:t xml:space="preserve">Class 1 </w:t>
      </w:r>
    </w:p>
    <w:p w14:paraId="0ABB5709" w14:textId="77777777" w:rsidR="00DA11AE" w:rsidRPr="00F96BC9" w:rsidRDefault="00DA11AE" w:rsidP="009F34FF">
      <w:pPr>
        <w:numPr>
          <w:ilvl w:val="0"/>
          <w:numId w:val="38"/>
        </w:numPr>
        <w:spacing w:after="200" w:line="276" w:lineRule="auto"/>
        <w:rPr>
          <w:rFonts w:ascii="Times New Roman" w:hAnsi="Times New Roman" w:cs="Times New Roman"/>
          <w:bCs/>
          <w:i w:val="0"/>
          <w:iCs/>
          <w:sz w:val="20"/>
          <w:szCs w:val="20"/>
        </w:rPr>
      </w:pPr>
      <w:r w:rsidRPr="00F96BC9">
        <w:rPr>
          <w:rFonts w:ascii="Times New Roman" w:hAnsi="Times New Roman" w:cs="Times New Roman"/>
          <w:bCs/>
          <w:i w:val="0"/>
          <w:iCs/>
          <w:sz w:val="20"/>
          <w:szCs w:val="20"/>
        </w:rPr>
        <w:t>Class 11</w:t>
      </w:r>
    </w:p>
    <w:p w14:paraId="5006A0C7" w14:textId="77777777" w:rsidR="00DA11AE" w:rsidRPr="00F96BC9" w:rsidRDefault="00DA11AE" w:rsidP="009F34FF">
      <w:pPr>
        <w:numPr>
          <w:ilvl w:val="0"/>
          <w:numId w:val="38"/>
        </w:numPr>
        <w:spacing w:after="200" w:line="276" w:lineRule="auto"/>
        <w:rPr>
          <w:rFonts w:ascii="Times New Roman" w:eastAsia="Calibri" w:hAnsi="Times New Roman" w:cs="Times New Roman"/>
          <w:i w:val="0"/>
          <w:sz w:val="20"/>
          <w:szCs w:val="20"/>
          <w:lang w:val="en-US"/>
        </w:rPr>
      </w:pPr>
      <w:r w:rsidRPr="00F96BC9">
        <w:rPr>
          <w:rFonts w:ascii="Times New Roman" w:hAnsi="Times New Roman" w:cs="Times New Roman"/>
          <w:i w:val="0"/>
          <w:sz w:val="20"/>
          <w:szCs w:val="20"/>
        </w:rPr>
        <w:t>Class 111</w:t>
      </w:r>
    </w:p>
    <w:p w14:paraId="2952C816" w14:textId="77777777" w:rsidR="00DA11AE" w:rsidRPr="00F96BC9" w:rsidRDefault="00DA11AE" w:rsidP="00DA11AE">
      <w:pPr>
        <w:keepNext/>
        <w:spacing w:before="240" w:after="60" w:line="276" w:lineRule="auto"/>
        <w:ind w:left="0" w:firstLine="0"/>
        <w:outlineLvl w:val="1"/>
        <w:rPr>
          <w:rFonts w:ascii="Calibri" w:hAnsi="Calibri" w:cs="Times New Roman"/>
          <w:b/>
          <w:bCs/>
          <w:i w:val="0"/>
          <w:iCs/>
          <w:sz w:val="20"/>
          <w:szCs w:val="20"/>
          <w:u w:val="single"/>
          <w:lang w:val="en-US"/>
        </w:rPr>
      </w:pPr>
      <w:r w:rsidRPr="00F96BC9">
        <w:rPr>
          <w:rFonts w:ascii="Calibri" w:hAnsi="Calibri" w:cs="Times New Roman"/>
          <w:b/>
          <w:bCs/>
          <w:i w:val="0"/>
          <w:iCs/>
          <w:sz w:val="20"/>
          <w:szCs w:val="20"/>
          <w:u w:val="single"/>
          <w:lang w:val="en-US"/>
        </w:rPr>
        <w:t>Class 1 and Syndromic Surveillance</w:t>
      </w:r>
    </w:p>
    <w:p w14:paraId="67D2CD01" w14:textId="77777777" w:rsidR="00DA11AE" w:rsidRPr="00F96BC9" w:rsidRDefault="00DA11AE" w:rsidP="00DA11AE">
      <w:pPr>
        <w:spacing w:after="200" w:line="276" w:lineRule="auto"/>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Class 1 diseases are conditions that by virtue of the fact that they can negatively impact on morbidity and or mortality in the individual affected as well as others must be reported on suspicion to the Public Health Department. The practitioner is given 24 hours within which to make this report.  Below is a list of the class 1 diseases: </w:t>
      </w:r>
    </w:p>
    <w:p w14:paraId="1D0F977A" w14:textId="77777777" w:rsidR="00DA11AE" w:rsidRPr="00073372" w:rsidRDefault="00DA11AE" w:rsidP="00DA11AE">
      <w:pPr>
        <w:keepNext/>
        <w:spacing w:after="200" w:line="276" w:lineRule="auto"/>
        <w:ind w:left="0" w:firstLine="0"/>
        <w:rPr>
          <w:rFonts w:ascii="Calibri" w:eastAsia="Calibri" w:hAnsi="Calibri" w:cs="Times New Roman"/>
          <w:b/>
          <w:bCs/>
          <w:i w:val="0"/>
          <w:sz w:val="20"/>
          <w:szCs w:val="20"/>
          <w:lang w:val="en-US"/>
        </w:rPr>
      </w:pPr>
      <w:r w:rsidRPr="00073372">
        <w:rPr>
          <w:rFonts w:ascii="Calibri" w:eastAsia="Calibri" w:hAnsi="Calibri" w:cs="Times New Roman"/>
          <w:b/>
          <w:bCs/>
          <w:i w:val="0"/>
          <w:sz w:val="20"/>
          <w:szCs w:val="20"/>
          <w:lang w:val="en-US"/>
        </w:rPr>
        <w:t xml:space="preserve">Table </w:t>
      </w:r>
      <w:r w:rsidRPr="00073372">
        <w:rPr>
          <w:rFonts w:ascii="Calibri" w:eastAsia="Calibri" w:hAnsi="Calibri" w:cs="Times New Roman"/>
          <w:b/>
          <w:bCs/>
          <w:i w:val="0"/>
          <w:sz w:val="20"/>
          <w:szCs w:val="20"/>
          <w:lang w:val="en-US"/>
        </w:rPr>
        <w:fldChar w:fldCharType="begin"/>
      </w:r>
      <w:r w:rsidRPr="00F96BC9">
        <w:rPr>
          <w:rFonts w:ascii="Calibri" w:eastAsia="Calibri" w:hAnsi="Calibri" w:cs="Times New Roman"/>
          <w:b/>
          <w:bCs/>
          <w:i w:val="0"/>
          <w:sz w:val="20"/>
          <w:szCs w:val="20"/>
          <w:lang w:val="en-US"/>
        </w:rPr>
        <w:instrText xml:space="preserve"> SEQ Table \* ARABIC </w:instrText>
      </w:r>
      <w:r w:rsidRPr="00073372">
        <w:rPr>
          <w:rFonts w:ascii="Calibri" w:eastAsia="Calibri" w:hAnsi="Calibri" w:cs="Times New Roman"/>
          <w:b/>
          <w:bCs/>
          <w:i w:val="0"/>
          <w:sz w:val="20"/>
          <w:szCs w:val="20"/>
          <w:lang w:val="en-US"/>
        </w:rPr>
        <w:fldChar w:fldCharType="separate"/>
      </w:r>
      <w:r w:rsidRPr="00073372">
        <w:rPr>
          <w:rFonts w:ascii="Calibri" w:eastAsia="Calibri" w:hAnsi="Calibri" w:cs="Times New Roman"/>
          <w:b/>
          <w:bCs/>
          <w:i w:val="0"/>
          <w:noProof/>
          <w:sz w:val="20"/>
          <w:szCs w:val="20"/>
          <w:lang w:val="en-US"/>
        </w:rPr>
        <w:t>1</w:t>
      </w:r>
      <w:r w:rsidRPr="00073372">
        <w:rPr>
          <w:rFonts w:ascii="Calibri" w:eastAsia="Calibri" w:hAnsi="Calibri" w:cs="Times New Roman"/>
          <w:b/>
          <w:bCs/>
          <w:i w:val="0"/>
          <w:sz w:val="20"/>
          <w:szCs w:val="20"/>
          <w:lang w:val="en-US"/>
        </w:rPr>
        <w:fldChar w:fldCharType="end"/>
      </w:r>
      <w:r w:rsidRPr="00073372">
        <w:rPr>
          <w:rFonts w:ascii="Calibri" w:eastAsia="Calibri" w:hAnsi="Calibri" w:cs="Times New Roman"/>
          <w:b/>
          <w:bCs/>
          <w:i w:val="0"/>
          <w:sz w:val="20"/>
          <w:szCs w:val="20"/>
          <w:lang w:val="en-US"/>
        </w:rPr>
        <w:t>: Class 1 Notifiable Diseases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A11AE" w:rsidRPr="00F96BC9" w14:paraId="2A10EF19" w14:textId="77777777" w:rsidTr="00782E3A">
        <w:trPr>
          <w:trHeight w:val="269"/>
        </w:trPr>
        <w:tc>
          <w:tcPr>
            <w:tcW w:w="3192" w:type="dxa"/>
          </w:tcPr>
          <w:p w14:paraId="7A32DD50"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 xml:space="preserve">Accidental Poisoning </w:t>
            </w:r>
          </w:p>
        </w:tc>
        <w:tc>
          <w:tcPr>
            <w:tcW w:w="3192" w:type="dxa"/>
          </w:tcPr>
          <w:p w14:paraId="0C613689"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Haemophilus Influenza Meningitis</w:t>
            </w:r>
          </w:p>
        </w:tc>
        <w:tc>
          <w:tcPr>
            <w:tcW w:w="3192" w:type="dxa"/>
          </w:tcPr>
          <w:p w14:paraId="0875CB9D"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Pertussis-like syndrome</w:t>
            </w:r>
          </w:p>
        </w:tc>
      </w:tr>
      <w:tr w:rsidR="00DA11AE" w:rsidRPr="00F96BC9" w14:paraId="6D1EC75B" w14:textId="77777777" w:rsidTr="00782E3A">
        <w:tc>
          <w:tcPr>
            <w:tcW w:w="3192" w:type="dxa"/>
          </w:tcPr>
          <w:p w14:paraId="66B15A3C"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Acute Flaccid Paralysis  Polio</w:t>
            </w:r>
          </w:p>
        </w:tc>
        <w:tc>
          <w:tcPr>
            <w:tcW w:w="3192" w:type="dxa"/>
          </w:tcPr>
          <w:p w14:paraId="3CDFACED"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Hepatitis B</w:t>
            </w:r>
          </w:p>
        </w:tc>
        <w:tc>
          <w:tcPr>
            <w:tcW w:w="3192" w:type="dxa"/>
          </w:tcPr>
          <w:p w14:paraId="6BF9E6F9"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Plague</w:t>
            </w:r>
          </w:p>
        </w:tc>
      </w:tr>
      <w:tr w:rsidR="00DA11AE" w:rsidRPr="00F96BC9" w14:paraId="049EDBCF" w14:textId="77777777" w:rsidTr="00782E3A">
        <w:tc>
          <w:tcPr>
            <w:tcW w:w="3192" w:type="dxa"/>
          </w:tcPr>
          <w:p w14:paraId="50D2D349"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Anthrax</w:t>
            </w:r>
          </w:p>
        </w:tc>
        <w:tc>
          <w:tcPr>
            <w:tcW w:w="3192" w:type="dxa"/>
          </w:tcPr>
          <w:p w14:paraId="430080A5"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Hepatitis C</w:t>
            </w:r>
          </w:p>
        </w:tc>
        <w:tc>
          <w:tcPr>
            <w:tcW w:w="3192" w:type="dxa"/>
          </w:tcPr>
          <w:p w14:paraId="05540DB7"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Rabies</w:t>
            </w:r>
          </w:p>
        </w:tc>
      </w:tr>
      <w:tr w:rsidR="00DA11AE" w:rsidRPr="00F96BC9" w14:paraId="5C4DF9BD" w14:textId="77777777" w:rsidTr="00782E3A">
        <w:tc>
          <w:tcPr>
            <w:tcW w:w="3192" w:type="dxa"/>
          </w:tcPr>
          <w:p w14:paraId="5D633BC3"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Cholera</w:t>
            </w:r>
          </w:p>
        </w:tc>
        <w:tc>
          <w:tcPr>
            <w:tcW w:w="3192" w:type="dxa"/>
          </w:tcPr>
          <w:p w14:paraId="42F87E15"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HIV/AIDS</w:t>
            </w:r>
          </w:p>
        </w:tc>
        <w:tc>
          <w:tcPr>
            <w:tcW w:w="3192" w:type="dxa"/>
          </w:tcPr>
          <w:p w14:paraId="5209C817"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Rheumatic Fever</w:t>
            </w:r>
          </w:p>
        </w:tc>
      </w:tr>
      <w:tr w:rsidR="00DA11AE" w:rsidRPr="00F96BC9" w14:paraId="12F70AD4" w14:textId="77777777" w:rsidTr="00782E3A">
        <w:tc>
          <w:tcPr>
            <w:tcW w:w="3192" w:type="dxa"/>
          </w:tcPr>
          <w:p w14:paraId="3672AA44"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Congenital Rubella Syndrome</w:t>
            </w:r>
          </w:p>
        </w:tc>
        <w:tc>
          <w:tcPr>
            <w:tcW w:w="3192" w:type="dxa"/>
          </w:tcPr>
          <w:p w14:paraId="67FACE0A"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Legionnaire’s Disease</w:t>
            </w:r>
          </w:p>
        </w:tc>
        <w:tc>
          <w:tcPr>
            <w:tcW w:w="3192" w:type="dxa"/>
          </w:tcPr>
          <w:p w14:paraId="1BBF3F95"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Rubella</w:t>
            </w:r>
          </w:p>
        </w:tc>
      </w:tr>
      <w:tr w:rsidR="00DA11AE" w:rsidRPr="00F96BC9" w14:paraId="3F57F4E9" w14:textId="77777777" w:rsidTr="00782E3A">
        <w:tc>
          <w:tcPr>
            <w:tcW w:w="3192" w:type="dxa"/>
          </w:tcPr>
          <w:p w14:paraId="2A67165F"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Dengue Hemorrhagic Fever</w:t>
            </w:r>
          </w:p>
        </w:tc>
        <w:tc>
          <w:tcPr>
            <w:tcW w:w="3192" w:type="dxa"/>
          </w:tcPr>
          <w:p w14:paraId="4FD20C8F"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Malaria</w:t>
            </w:r>
          </w:p>
        </w:tc>
        <w:tc>
          <w:tcPr>
            <w:tcW w:w="3192" w:type="dxa"/>
          </w:tcPr>
          <w:p w14:paraId="48389FD1"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Tetanus</w:t>
            </w:r>
          </w:p>
        </w:tc>
      </w:tr>
      <w:tr w:rsidR="00DA11AE" w:rsidRPr="00F96BC9" w14:paraId="723414F8" w14:textId="77777777" w:rsidTr="00782E3A">
        <w:tc>
          <w:tcPr>
            <w:tcW w:w="3192" w:type="dxa"/>
          </w:tcPr>
          <w:p w14:paraId="2C5B5C46"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Dengue Shock Syndrome</w:t>
            </w:r>
          </w:p>
        </w:tc>
        <w:tc>
          <w:tcPr>
            <w:tcW w:w="3192" w:type="dxa"/>
          </w:tcPr>
          <w:p w14:paraId="47EFA3CC"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Maternal Death</w:t>
            </w:r>
          </w:p>
        </w:tc>
        <w:tc>
          <w:tcPr>
            <w:tcW w:w="3192" w:type="dxa"/>
          </w:tcPr>
          <w:p w14:paraId="4F6BB60E"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Tuberculosis</w:t>
            </w:r>
          </w:p>
        </w:tc>
      </w:tr>
      <w:tr w:rsidR="00DA11AE" w:rsidRPr="00F96BC9" w14:paraId="01B2E944" w14:textId="77777777" w:rsidTr="00782E3A">
        <w:tc>
          <w:tcPr>
            <w:tcW w:w="3192" w:type="dxa"/>
          </w:tcPr>
          <w:p w14:paraId="53155EC9"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Diphtheria</w:t>
            </w:r>
          </w:p>
        </w:tc>
        <w:tc>
          <w:tcPr>
            <w:tcW w:w="3192" w:type="dxa"/>
          </w:tcPr>
          <w:p w14:paraId="75E2260C"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measles</w:t>
            </w:r>
          </w:p>
        </w:tc>
        <w:tc>
          <w:tcPr>
            <w:tcW w:w="3192" w:type="dxa"/>
          </w:tcPr>
          <w:p w14:paraId="7FDAA32D"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Typhoid</w:t>
            </w:r>
          </w:p>
        </w:tc>
      </w:tr>
      <w:tr w:rsidR="00DA11AE" w:rsidRPr="00F96BC9" w14:paraId="7C0F51CB" w14:textId="77777777" w:rsidTr="00782E3A">
        <w:tc>
          <w:tcPr>
            <w:tcW w:w="3192" w:type="dxa"/>
          </w:tcPr>
          <w:p w14:paraId="47AB892E"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Fever and Rash</w:t>
            </w:r>
          </w:p>
        </w:tc>
        <w:tc>
          <w:tcPr>
            <w:tcW w:w="3192" w:type="dxa"/>
          </w:tcPr>
          <w:p w14:paraId="1ABA7B63"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Meningitis</w:t>
            </w:r>
          </w:p>
        </w:tc>
        <w:tc>
          <w:tcPr>
            <w:tcW w:w="3192" w:type="dxa"/>
          </w:tcPr>
          <w:p w14:paraId="7F1C4EFE"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Yellow Fever</w:t>
            </w:r>
          </w:p>
        </w:tc>
      </w:tr>
      <w:tr w:rsidR="00DA11AE" w:rsidRPr="00F96BC9" w14:paraId="638F766B" w14:textId="77777777" w:rsidTr="00782E3A">
        <w:tc>
          <w:tcPr>
            <w:tcW w:w="3192" w:type="dxa"/>
          </w:tcPr>
          <w:p w14:paraId="72C1CBC2"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Encephalitis</w:t>
            </w:r>
          </w:p>
        </w:tc>
        <w:tc>
          <w:tcPr>
            <w:tcW w:w="3192" w:type="dxa"/>
          </w:tcPr>
          <w:p w14:paraId="0FB2CACA"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Meningococcal Meningitis</w:t>
            </w:r>
          </w:p>
        </w:tc>
        <w:tc>
          <w:tcPr>
            <w:tcW w:w="3192" w:type="dxa"/>
          </w:tcPr>
          <w:p w14:paraId="591A5DDB"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SARS</w:t>
            </w:r>
          </w:p>
        </w:tc>
      </w:tr>
      <w:tr w:rsidR="00DA11AE" w:rsidRPr="00F96BC9" w14:paraId="22FE16F0" w14:textId="77777777" w:rsidTr="00782E3A">
        <w:tc>
          <w:tcPr>
            <w:tcW w:w="3192" w:type="dxa"/>
          </w:tcPr>
          <w:p w14:paraId="11BEDB3D"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Hansen’s Disease (Leprosy)</w:t>
            </w:r>
          </w:p>
        </w:tc>
        <w:tc>
          <w:tcPr>
            <w:tcW w:w="3192" w:type="dxa"/>
          </w:tcPr>
          <w:p w14:paraId="61ED6A02"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Ophthalmia Neonatorum</w:t>
            </w:r>
          </w:p>
        </w:tc>
        <w:tc>
          <w:tcPr>
            <w:tcW w:w="3192" w:type="dxa"/>
          </w:tcPr>
          <w:p w14:paraId="6C08A711" w14:textId="77777777" w:rsidR="00DA11AE" w:rsidRPr="00F96BC9" w:rsidRDefault="00DA11AE" w:rsidP="00782E3A">
            <w:pPr>
              <w:spacing w:after="200"/>
              <w:ind w:left="0" w:firstLine="0"/>
              <w:rPr>
                <w:rFonts w:ascii="Footlight MT Light" w:eastAsia="Calibri" w:hAnsi="Footlight MT Light" w:cs="Times New Roman"/>
                <w:i w:val="0"/>
                <w:sz w:val="20"/>
                <w:szCs w:val="20"/>
                <w:lang w:val="en-US"/>
              </w:rPr>
            </w:pPr>
          </w:p>
        </w:tc>
      </w:tr>
    </w:tbl>
    <w:p w14:paraId="22DC566B" w14:textId="77777777" w:rsidR="009622D4" w:rsidRPr="00F96BC9" w:rsidRDefault="009622D4" w:rsidP="0035160C">
      <w:pPr>
        <w:ind w:left="0" w:firstLine="0"/>
        <w:jc w:val="both"/>
        <w:rPr>
          <w:rFonts w:ascii="Century Gothic" w:hAnsi="Century Gothic"/>
          <w:b/>
          <w:i w:val="0"/>
          <w:sz w:val="20"/>
          <w:szCs w:val="20"/>
          <w:u w:val="single"/>
        </w:rPr>
      </w:pPr>
    </w:p>
    <w:p w14:paraId="24775CE1" w14:textId="77777777" w:rsidR="00DA11AE" w:rsidRPr="00F96BC9" w:rsidRDefault="00DA11AE" w:rsidP="00DA11AE">
      <w:pPr>
        <w:keepNext/>
        <w:spacing w:before="240" w:after="60" w:line="276" w:lineRule="auto"/>
        <w:ind w:left="0" w:firstLine="0"/>
        <w:outlineLvl w:val="1"/>
        <w:rPr>
          <w:rFonts w:ascii="Times New Roman" w:hAnsi="Times New Roman" w:cs="Times New Roman"/>
          <w:b/>
          <w:bCs/>
          <w:iCs/>
          <w:sz w:val="20"/>
          <w:szCs w:val="20"/>
          <w:lang w:val="en-US"/>
        </w:rPr>
      </w:pPr>
      <w:r w:rsidRPr="00F96BC9">
        <w:rPr>
          <w:rFonts w:ascii="Times New Roman" w:hAnsi="Times New Roman" w:cs="Times New Roman"/>
          <w:b/>
          <w:bCs/>
          <w:iCs/>
          <w:sz w:val="20"/>
          <w:szCs w:val="20"/>
          <w:lang w:val="en-US"/>
        </w:rPr>
        <w:t xml:space="preserve">Class 1 Conditions reported March 2018 versus March 2017 </w:t>
      </w:r>
    </w:p>
    <w:p w14:paraId="4476FF24" w14:textId="77777777" w:rsidR="00DA11AE" w:rsidRPr="00073372" w:rsidRDefault="00DA11AE" w:rsidP="00DA11AE">
      <w:pPr>
        <w:keepNext/>
        <w:spacing w:after="200" w:line="276" w:lineRule="auto"/>
        <w:ind w:left="0" w:firstLine="0"/>
        <w:rPr>
          <w:rFonts w:ascii="Calibri" w:eastAsia="Calibri" w:hAnsi="Calibri" w:cs="Times New Roman"/>
          <w:b/>
          <w:bCs/>
          <w:i w:val="0"/>
          <w:sz w:val="20"/>
          <w:szCs w:val="20"/>
          <w:lang w:val="en-US"/>
        </w:rPr>
      </w:pPr>
      <w:r w:rsidRPr="00073372">
        <w:rPr>
          <w:rFonts w:ascii="Calibri" w:eastAsia="Calibri" w:hAnsi="Calibri" w:cs="Times New Roman"/>
          <w:b/>
          <w:bCs/>
          <w:i w:val="0"/>
          <w:sz w:val="20"/>
          <w:szCs w:val="20"/>
          <w:lang w:val="en-US"/>
        </w:rPr>
        <w:t xml:space="preserve">Table </w:t>
      </w:r>
      <w:r w:rsidRPr="00073372">
        <w:rPr>
          <w:rFonts w:ascii="Calibri" w:eastAsia="Calibri" w:hAnsi="Calibri" w:cs="Times New Roman"/>
          <w:b/>
          <w:bCs/>
          <w:i w:val="0"/>
          <w:sz w:val="20"/>
          <w:szCs w:val="20"/>
          <w:lang w:val="en-US"/>
        </w:rPr>
        <w:fldChar w:fldCharType="begin"/>
      </w:r>
      <w:r w:rsidRPr="00F96BC9">
        <w:rPr>
          <w:rFonts w:ascii="Calibri" w:eastAsia="Calibri" w:hAnsi="Calibri" w:cs="Times New Roman"/>
          <w:b/>
          <w:bCs/>
          <w:i w:val="0"/>
          <w:sz w:val="20"/>
          <w:szCs w:val="20"/>
          <w:lang w:val="en-US"/>
        </w:rPr>
        <w:instrText xml:space="preserve"> SEQ Table \* ARABIC </w:instrText>
      </w:r>
      <w:r w:rsidRPr="00073372">
        <w:rPr>
          <w:rFonts w:ascii="Calibri" w:eastAsia="Calibri" w:hAnsi="Calibri" w:cs="Times New Roman"/>
          <w:b/>
          <w:bCs/>
          <w:i w:val="0"/>
          <w:sz w:val="20"/>
          <w:szCs w:val="20"/>
          <w:lang w:val="en-US"/>
        </w:rPr>
        <w:fldChar w:fldCharType="separate"/>
      </w:r>
      <w:r w:rsidRPr="00073372">
        <w:rPr>
          <w:rFonts w:ascii="Calibri" w:eastAsia="Calibri" w:hAnsi="Calibri" w:cs="Times New Roman"/>
          <w:b/>
          <w:bCs/>
          <w:i w:val="0"/>
          <w:noProof/>
          <w:sz w:val="20"/>
          <w:szCs w:val="20"/>
          <w:lang w:val="en-US"/>
        </w:rPr>
        <w:t>2</w:t>
      </w:r>
      <w:r w:rsidRPr="00073372">
        <w:rPr>
          <w:rFonts w:ascii="Calibri" w:eastAsia="Calibri" w:hAnsi="Calibri" w:cs="Times New Roman"/>
          <w:b/>
          <w:bCs/>
          <w:i w:val="0"/>
          <w:sz w:val="20"/>
          <w:szCs w:val="20"/>
          <w:lang w:val="en-US"/>
        </w:rPr>
        <w:fldChar w:fldCharType="end"/>
      </w:r>
      <w:r w:rsidRPr="00073372">
        <w:rPr>
          <w:rFonts w:ascii="Calibri" w:eastAsia="Calibri" w:hAnsi="Calibri" w:cs="Times New Roman"/>
          <w:b/>
          <w:bCs/>
          <w:i w:val="0"/>
          <w:sz w:val="20"/>
          <w:szCs w:val="20"/>
          <w:lang w:val="en-US"/>
        </w:rPr>
        <w:t>: Class 1 events reported in Epidemiologic week 13-16 of 2018 compared to the same period in 2017</w:t>
      </w:r>
    </w:p>
    <w:tbl>
      <w:tblPr>
        <w:tblW w:w="84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50"/>
        <w:gridCol w:w="2250"/>
        <w:gridCol w:w="2250"/>
        <w:gridCol w:w="810"/>
        <w:gridCol w:w="900"/>
      </w:tblGrid>
      <w:tr w:rsidR="00DA11AE" w:rsidRPr="00F96BC9" w14:paraId="390B29C3" w14:textId="77777777" w:rsidTr="00782E3A">
        <w:tc>
          <w:tcPr>
            <w:tcW w:w="2250" w:type="dxa"/>
            <w:tcBorders>
              <w:top w:val="single" w:sz="8" w:space="0" w:color="4F81BD"/>
              <w:left w:val="single" w:sz="8" w:space="0" w:color="4F81BD"/>
              <w:bottom w:val="single" w:sz="18" w:space="0" w:color="4F81BD"/>
              <w:right w:val="single" w:sz="8" w:space="0" w:color="4F81BD"/>
            </w:tcBorders>
          </w:tcPr>
          <w:p w14:paraId="2426F254" w14:textId="77777777" w:rsidR="00DA11AE" w:rsidRPr="00F96BC9" w:rsidRDefault="00DA11AE" w:rsidP="00782E3A">
            <w:pPr>
              <w:spacing w:after="200"/>
              <w:ind w:left="0" w:firstLine="0"/>
              <w:jc w:val="center"/>
              <w:rPr>
                <w:rFonts w:ascii="Footlight MT Light" w:hAnsi="Footlight MT Light" w:cs="Times New Roman"/>
                <w:b/>
                <w:bCs/>
                <w:i w:val="0"/>
                <w:sz w:val="20"/>
                <w:szCs w:val="20"/>
                <w:lang w:val="en-US"/>
              </w:rPr>
            </w:pPr>
            <w:r w:rsidRPr="00F96BC9">
              <w:rPr>
                <w:rFonts w:ascii="Footlight MT Light" w:hAnsi="Footlight MT Light" w:cs="Times New Roman"/>
                <w:b/>
                <w:bCs/>
                <w:i w:val="0"/>
                <w:sz w:val="20"/>
                <w:szCs w:val="20"/>
                <w:lang w:val="en-US"/>
              </w:rPr>
              <w:t xml:space="preserve">Programme Area </w:t>
            </w:r>
          </w:p>
        </w:tc>
        <w:tc>
          <w:tcPr>
            <w:tcW w:w="2250" w:type="dxa"/>
            <w:tcBorders>
              <w:top w:val="single" w:sz="8" w:space="0" w:color="4F81BD"/>
              <w:left w:val="single" w:sz="8" w:space="0" w:color="4F81BD"/>
              <w:bottom w:val="single" w:sz="18" w:space="0" w:color="4F81BD"/>
              <w:right w:val="single" w:sz="8" w:space="0" w:color="4F81BD"/>
            </w:tcBorders>
          </w:tcPr>
          <w:p w14:paraId="052B49B9" w14:textId="77777777" w:rsidR="00DA11AE" w:rsidRPr="00F96BC9" w:rsidRDefault="00DA11AE" w:rsidP="00782E3A">
            <w:pPr>
              <w:spacing w:after="200"/>
              <w:ind w:left="0" w:firstLine="0"/>
              <w:jc w:val="center"/>
              <w:rPr>
                <w:rFonts w:ascii="Footlight MT Light" w:hAnsi="Footlight MT Light" w:cs="Times New Roman"/>
                <w:b/>
                <w:bCs/>
                <w:i w:val="0"/>
                <w:sz w:val="20"/>
                <w:szCs w:val="20"/>
                <w:lang w:val="en-US"/>
              </w:rPr>
            </w:pPr>
            <w:r w:rsidRPr="00F96BC9">
              <w:rPr>
                <w:rFonts w:ascii="Footlight MT Light" w:hAnsi="Footlight MT Light" w:cs="Times New Roman"/>
                <w:b/>
                <w:bCs/>
                <w:i w:val="0"/>
                <w:sz w:val="20"/>
                <w:szCs w:val="20"/>
                <w:lang w:val="en-US"/>
              </w:rPr>
              <w:t>Condition/</w:t>
            </w:r>
          </w:p>
          <w:p w14:paraId="68B80370" w14:textId="77777777" w:rsidR="00DA11AE" w:rsidRPr="00F96BC9" w:rsidRDefault="00DA11AE" w:rsidP="00782E3A">
            <w:pPr>
              <w:spacing w:after="200"/>
              <w:ind w:left="0" w:firstLine="0"/>
              <w:jc w:val="center"/>
              <w:rPr>
                <w:rFonts w:ascii="Footlight MT Light" w:hAnsi="Footlight MT Light" w:cs="Times New Roman"/>
                <w:b/>
                <w:bCs/>
                <w:i w:val="0"/>
                <w:sz w:val="20"/>
                <w:szCs w:val="20"/>
                <w:lang w:val="en-US"/>
              </w:rPr>
            </w:pPr>
            <w:r w:rsidRPr="00F96BC9">
              <w:rPr>
                <w:rFonts w:ascii="Footlight MT Light" w:hAnsi="Footlight MT Light" w:cs="Times New Roman"/>
                <w:b/>
                <w:bCs/>
                <w:i w:val="0"/>
                <w:sz w:val="20"/>
                <w:szCs w:val="20"/>
                <w:lang w:val="en-US"/>
              </w:rPr>
              <w:t>Event</w:t>
            </w:r>
          </w:p>
        </w:tc>
        <w:tc>
          <w:tcPr>
            <w:tcW w:w="2250" w:type="dxa"/>
            <w:tcBorders>
              <w:top w:val="single" w:sz="8" w:space="0" w:color="4F81BD"/>
              <w:left w:val="single" w:sz="8" w:space="0" w:color="4F81BD"/>
              <w:bottom w:val="single" w:sz="18" w:space="0" w:color="4F81BD"/>
              <w:right w:val="single" w:sz="8" w:space="0" w:color="4F81BD"/>
            </w:tcBorders>
          </w:tcPr>
          <w:p w14:paraId="7668D998" w14:textId="77777777" w:rsidR="00DA11AE" w:rsidRPr="00F96BC9" w:rsidRDefault="00DA11AE" w:rsidP="00782E3A">
            <w:pPr>
              <w:spacing w:before="100" w:beforeAutospacing="1" w:after="100" w:afterAutospacing="1"/>
              <w:ind w:left="0" w:firstLine="0"/>
              <w:rPr>
                <w:rFonts w:ascii="Footlight MT Light" w:hAnsi="Footlight MT Light" w:cs="Times New Roman"/>
                <w:b/>
                <w:bCs/>
                <w:i w:val="0"/>
                <w:sz w:val="20"/>
                <w:szCs w:val="20"/>
                <w:lang w:val="en-US"/>
              </w:rPr>
            </w:pPr>
            <w:r w:rsidRPr="00F96BC9">
              <w:rPr>
                <w:rFonts w:ascii="Footlight MT Light" w:hAnsi="Footlight MT Light" w:cs="Times New Roman"/>
                <w:b/>
                <w:bCs/>
                <w:i w:val="0"/>
                <w:sz w:val="20"/>
                <w:szCs w:val="20"/>
                <w:lang w:val="en-US"/>
              </w:rPr>
              <w:t>Classification</w:t>
            </w:r>
          </w:p>
        </w:tc>
        <w:tc>
          <w:tcPr>
            <w:tcW w:w="810" w:type="dxa"/>
            <w:tcBorders>
              <w:top w:val="single" w:sz="8" w:space="0" w:color="4F81BD"/>
              <w:left w:val="single" w:sz="8" w:space="0" w:color="4F81BD"/>
              <w:bottom w:val="single" w:sz="18" w:space="0" w:color="4F81BD"/>
              <w:right w:val="single" w:sz="8" w:space="0" w:color="4F81BD"/>
            </w:tcBorders>
          </w:tcPr>
          <w:p w14:paraId="2F708A5D" w14:textId="77777777" w:rsidR="00DA11AE" w:rsidRPr="00F96BC9" w:rsidRDefault="00DA11AE" w:rsidP="00782E3A">
            <w:pPr>
              <w:spacing w:before="100" w:beforeAutospacing="1" w:after="100" w:afterAutospacing="1"/>
              <w:ind w:left="0" w:firstLine="0"/>
              <w:rPr>
                <w:rFonts w:ascii="Footlight MT Light" w:hAnsi="Footlight MT Light" w:cs="Times New Roman"/>
                <w:b/>
                <w:bCs/>
                <w:i w:val="0"/>
                <w:sz w:val="20"/>
                <w:szCs w:val="20"/>
                <w:lang w:val="en-US"/>
              </w:rPr>
            </w:pPr>
            <w:r w:rsidRPr="00F96BC9">
              <w:rPr>
                <w:rFonts w:ascii="Footlight MT Light" w:hAnsi="Footlight MT Light" w:cs="Times New Roman"/>
                <w:b/>
                <w:bCs/>
                <w:i w:val="0"/>
                <w:sz w:val="20"/>
                <w:szCs w:val="20"/>
                <w:lang w:val="en-US"/>
              </w:rPr>
              <w:t>2017</w:t>
            </w:r>
          </w:p>
        </w:tc>
        <w:tc>
          <w:tcPr>
            <w:tcW w:w="900" w:type="dxa"/>
            <w:tcBorders>
              <w:top w:val="single" w:sz="8" w:space="0" w:color="4F81BD"/>
              <w:left w:val="single" w:sz="8" w:space="0" w:color="4F81BD"/>
              <w:bottom w:val="single" w:sz="18" w:space="0" w:color="4F81BD"/>
              <w:right w:val="single" w:sz="8" w:space="0" w:color="4F81BD"/>
            </w:tcBorders>
          </w:tcPr>
          <w:p w14:paraId="0B78EC3A" w14:textId="77777777" w:rsidR="00DA11AE" w:rsidRPr="00F96BC9" w:rsidRDefault="00DA11AE" w:rsidP="00782E3A">
            <w:pPr>
              <w:spacing w:before="100" w:beforeAutospacing="1" w:after="100" w:afterAutospacing="1"/>
              <w:ind w:left="0" w:firstLine="0"/>
              <w:rPr>
                <w:rFonts w:ascii="Footlight MT Light" w:hAnsi="Footlight MT Light" w:cs="Times New Roman"/>
                <w:b/>
                <w:bCs/>
                <w:i w:val="0"/>
                <w:sz w:val="20"/>
                <w:szCs w:val="20"/>
                <w:lang w:val="en-US"/>
              </w:rPr>
            </w:pPr>
            <w:r w:rsidRPr="00F96BC9">
              <w:rPr>
                <w:rFonts w:ascii="Footlight MT Light" w:hAnsi="Footlight MT Light" w:cs="Times New Roman"/>
                <w:b/>
                <w:bCs/>
                <w:i w:val="0"/>
                <w:sz w:val="20"/>
                <w:szCs w:val="20"/>
                <w:lang w:val="en-US"/>
              </w:rPr>
              <w:t>2018</w:t>
            </w:r>
          </w:p>
        </w:tc>
      </w:tr>
      <w:tr w:rsidR="00DA11AE" w:rsidRPr="00F96BC9" w14:paraId="6744FD9B" w14:textId="77777777" w:rsidTr="00782E3A">
        <w:tc>
          <w:tcPr>
            <w:tcW w:w="2250" w:type="dxa"/>
            <w:vMerge w:val="restart"/>
            <w:tcBorders>
              <w:top w:val="single" w:sz="8" w:space="0" w:color="4F81BD"/>
              <w:left w:val="single" w:sz="8" w:space="0" w:color="4F81BD"/>
              <w:right w:val="single" w:sz="8" w:space="0" w:color="4F81BD"/>
            </w:tcBorders>
          </w:tcPr>
          <w:p w14:paraId="7C4DFC9F"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p w14:paraId="56E15759"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p w14:paraId="1DE0C747" w14:textId="77777777" w:rsidR="00DA11AE" w:rsidRPr="00F96BC9" w:rsidRDefault="00DA11AE" w:rsidP="00782E3A">
            <w:pPr>
              <w:spacing w:before="100" w:beforeAutospacing="1" w:after="100" w:afterAutospacing="1"/>
              <w:ind w:left="0" w:firstLine="0"/>
              <w:rPr>
                <w:rFonts w:ascii="Footlight MT Light" w:hAnsi="Footlight MT Light" w:cs="Times New Roman"/>
                <w:b/>
                <w:bCs/>
                <w:i w:val="0"/>
                <w:sz w:val="20"/>
                <w:szCs w:val="20"/>
                <w:lang w:val="en-US"/>
              </w:rPr>
            </w:pPr>
          </w:p>
          <w:p w14:paraId="5349AF61" w14:textId="77777777" w:rsidR="00DA11AE" w:rsidRPr="00F96BC9" w:rsidRDefault="00DA11AE" w:rsidP="00782E3A">
            <w:pPr>
              <w:spacing w:before="100" w:beforeAutospacing="1" w:after="100" w:afterAutospacing="1"/>
              <w:ind w:left="0" w:firstLine="0"/>
              <w:rPr>
                <w:rFonts w:ascii="Footlight MT Light" w:hAnsi="Footlight MT Light" w:cs="Times New Roman"/>
                <w:b/>
                <w:bCs/>
                <w:i w:val="0"/>
                <w:sz w:val="20"/>
                <w:szCs w:val="20"/>
                <w:lang w:val="en-US"/>
              </w:rPr>
            </w:pPr>
          </w:p>
          <w:p w14:paraId="4CDA0C1B" w14:textId="77777777" w:rsidR="00DA11AE" w:rsidRPr="00F96BC9" w:rsidRDefault="00DA11AE" w:rsidP="00782E3A">
            <w:pPr>
              <w:spacing w:before="100" w:beforeAutospacing="1" w:after="100" w:afterAutospacing="1"/>
              <w:ind w:left="0" w:firstLine="0"/>
              <w:rPr>
                <w:rFonts w:ascii="Footlight MT Light" w:hAnsi="Footlight MT Light" w:cs="Times New Roman"/>
                <w:b/>
                <w:bCs/>
                <w:i w:val="0"/>
                <w:sz w:val="20"/>
                <w:szCs w:val="20"/>
                <w:lang w:val="en-US"/>
              </w:rPr>
            </w:pPr>
          </w:p>
          <w:p w14:paraId="640F48EA" w14:textId="77777777" w:rsidR="00DA11AE" w:rsidRPr="00F96BC9" w:rsidRDefault="00DA11AE" w:rsidP="00782E3A">
            <w:pPr>
              <w:spacing w:before="100" w:beforeAutospacing="1" w:after="100" w:afterAutospacing="1"/>
              <w:ind w:left="0" w:firstLine="0"/>
              <w:rPr>
                <w:rFonts w:ascii="Footlight MT Light" w:hAnsi="Footlight MT Light" w:cs="Times New Roman"/>
                <w:b/>
                <w:bCs/>
                <w:i w:val="0"/>
                <w:sz w:val="20"/>
                <w:szCs w:val="20"/>
                <w:lang w:val="en-US"/>
              </w:rPr>
            </w:pPr>
            <w:r w:rsidRPr="00F96BC9">
              <w:rPr>
                <w:rFonts w:ascii="Footlight MT Light" w:hAnsi="Footlight MT Light" w:cs="Times New Roman"/>
                <w:b/>
                <w:bCs/>
                <w:i w:val="0"/>
                <w:sz w:val="20"/>
                <w:szCs w:val="20"/>
                <w:lang w:val="en-US"/>
              </w:rPr>
              <w:t xml:space="preserve">Infectious Disease </w:t>
            </w:r>
          </w:p>
        </w:tc>
        <w:tc>
          <w:tcPr>
            <w:tcW w:w="2250" w:type="dxa"/>
            <w:tcBorders>
              <w:top w:val="single" w:sz="8" w:space="0" w:color="4F81BD"/>
              <w:left w:val="single" w:sz="8" w:space="0" w:color="4F81BD"/>
              <w:bottom w:val="single" w:sz="8" w:space="0" w:color="4F81BD"/>
              <w:right w:val="single" w:sz="8" w:space="0" w:color="4F81BD"/>
            </w:tcBorders>
          </w:tcPr>
          <w:p w14:paraId="396D226F"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r w:rsidRPr="00F96BC9">
              <w:rPr>
                <w:rFonts w:ascii="Footlight MT Light" w:eastAsia="Calibri" w:hAnsi="Footlight MT Light" w:cs="Times New Roman"/>
                <w:b/>
                <w:bCs/>
                <w:i w:val="0"/>
                <w:sz w:val="20"/>
                <w:szCs w:val="20"/>
                <w:lang w:val="en-US"/>
              </w:rPr>
              <w:t>AFP</w:t>
            </w:r>
          </w:p>
        </w:tc>
        <w:tc>
          <w:tcPr>
            <w:tcW w:w="2250" w:type="dxa"/>
            <w:tcBorders>
              <w:top w:val="single" w:sz="8" w:space="0" w:color="4F81BD"/>
              <w:left w:val="single" w:sz="8" w:space="0" w:color="4F81BD"/>
              <w:bottom w:val="single" w:sz="8" w:space="0" w:color="4F81BD"/>
              <w:right w:val="single" w:sz="8" w:space="0" w:color="4F81BD"/>
            </w:tcBorders>
          </w:tcPr>
          <w:p w14:paraId="2ACEC59B"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Suspected</w:t>
            </w:r>
          </w:p>
        </w:tc>
        <w:tc>
          <w:tcPr>
            <w:tcW w:w="810" w:type="dxa"/>
            <w:tcBorders>
              <w:top w:val="single" w:sz="8" w:space="0" w:color="4F81BD"/>
              <w:left w:val="single" w:sz="8" w:space="0" w:color="4F81BD"/>
              <w:bottom w:val="single" w:sz="8" w:space="0" w:color="4F81BD"/>
              <w:right w:val="single" w:sz="8" w:space="0" w:color="4F81BD"/>
            </w:tcBorders>
          </w:tcPr>
          <w:p w14:paraId="597F9782"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tcPr>
          <w:p w14:paraId="0EE44C04"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1CD4521F" w14:textId="77777777" w:rsidTr="00782E3A">
        <w:tc>
          <w:tcPr>
            <w:tcW w:w="2250" w:type="dxa"/>
            <w:vMerge/>
            <w:tcBorders>
              <w:left w:val="single" w:sz="8" w:space="0" w:color="4F81BD"/>
              <w:right w:val="single" w:sz="8" w:space="0" w:color="4F81BD"/>
            </w:tcBorders>
            <w:shd w:val="clear" w:color="auto" w:fill="D3DFEE"/>
          </w:tcPr>
          <w:p w14:paraId="5CC22070"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1E634F91"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62F03036"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Confirmed</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33766CD9"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613A8384"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318E3847" w14:textId="77777777" w:rsidTr="00782E3A">
        <w:tc>
          <w:tcPr>
            <w:tcW w:w="2250" w:type="dxa"/>
            <w:vMerge/>
            <w:tcBorders>
              <w:left w:val="single" w:sz="8" w:space="0" w:color="4F81BD"/>
              <w:right w:val="single" w:sz="8" w:space="0" w:color="4F81BD"/>
            </w:tcBorders>
          </w:tcPr>
          <w:p w14:paraId="185F29B5"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tcPr>
          <w:p w14:paraId="15CFD24F"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r w:rsidRPr="00F96BC9">
              <w:rPr>
                <w:rFonts w:ascii="Footlight MT Light" w:eastAsia="Calibri" w:hAnsi="Footlight MT Light" w:cs="Times New Roman"/>
                <w:b/>
                <w:bCs/>
                <w:i w:val="0"/>
                <w:sz w:val="20"/>
                <w:szCs w:val="20"/>
                <w:lang w:val="en-US"/>
              </w:rPr>
              <w:t>GBS</w:t>
            </w:r>
          </w:p>
        </w:tc>
        <w:tc>
          <w:tcPr>
            <w:tcW w:w="2250" w:type="dxa"/>
            <w:tcBorders>
              <w:top w:val="single" w:sz="8" w:space="0" w:color="4F81BD"/>
              <w:left w:val="single" w:sz="8" w:space="0" w:color="4F81BD"/>
              <w:bottom w:val="single" w:sz="8" w:space="0" w:color="4F81BD"/>
              <w:right w:val="single" w:sz="8" w:space="0" w:color="4F81BD"/>
            </w:tcBorders>
          </w:tcPr>
          <w:p w14:paraId="60C3D419"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Suspected</w:t>
            </w:r>
          </w:p>
        </w:tc>
        <w:tc>
          <w:tcPr>
            <w:tcW w:w="810" w:type="dxa"/>
            <w:tcBorders>
              <w:top w:val="single" w:sz="8" w:space="0" w:color="4F81BD"/>
              <w:left w:val="single" w:sz="8" w:space="0" w:color="4F81BD"/>
              <w:bottom w:val="single" w:sz="8" w:space="0" w:color="4F81BD"/>
              <w:right w:val="single" w:sz="8" w:space="0" w:color="4F81BD"/>
            </w:tcBorders>
          </w:tcPr>
          <w:p w14:paraId="53ACB426"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tcPr>
          <w:p w14:paraId="2387F351"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548ADA2C" w14:textId="77777777" w:rsidTr="00782E3A">
        <w:tc>
          <w:tcPr>
            <w:tcW w:w="2250" w:type="dxa"/>
            <w:vMerge/>
            <w:tcBorders>
              <w:left w:val="single" w:sz="8" w:space="0" w:color="4F81BD"/>
              <w:right w:val="single" w:sz="8" w:space="0" w:color="4F81BD"/>
            </w:tcBorders>
            <w:shd w:val="clear" w:color="auto" w:fill="D3DFEE"/>
          </w:tcPr>
          <w:p w14:paraId="3811CB11"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1DA82BC3"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57A3907C"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Confirmed</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38EACB2D"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228146EE"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4376E03C" w14:textId="77777777" w:rsidTr="00782E3A">
        <w:tc>
          <w:tcPr>
            <w:tcW w:w="2250" w:type="dxa"/>
            <w:vMerge/>
            <w:tcBorders>
              <w:left w:val="single" w:sz="8" w:space="0" w:color="4F81BD"/>
              <w:right w:val="single" w:sz="8" w:space="0" w:color="4F81BD"/>
            </w:tcBorders>
          </w:tcPr>
          <w:p w14:paraId="6DE0AF49"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tcPr>
          <w:p w14:paraId="5FB17389"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r w:rsidRPr="00F96BC9">
              <w:rPr>
                <w:rFonts w:ascii="Footlight MT Light" w:eastAsia="Calibri" w:hAnsi="Footlight MT Light" w:cs="Times New Roman"/>
                <w:b/>
                <w:bCs/>
                <w:i w:val="0"/>
                <w:sz w:val="20"/>
                <w:szCs w:val="20"/>
                <w:lang w:val="en-US"/>
              </w:rPr>
              <w:t>Dengue</w:t>
            </w:r>
          </w:p>
        </w:tc>
        <w:tc>
          <w:tcPr>
            <w:tcW w:w="2250" w:type="dxa"/>
            <w:tcBorders>
              <w:top w:val="single" w:sz="8" w:space="0" w:color="4F81BD"/>
              <w:left w:val="single" w:sz="8" w:space="0" w:color="4F81BD"/>
              <w:bottom w:val="single" w:sz="8" w:space="0" w:color="4F81BD"/>
              <w:right w:val="single" w:sz="8" w:space="0" w:color="4F81BD"/>
            </w:tcBorders>
          </w:tcPr>
          <w:p w14:paraId="35AA3DE4"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Suspected</w:t>
            </w:r>
          </w:p>
        </w:tc>
        <w:tc>
          <w:tcPr>
            <w:tcW w:w="810" w:type="dxa"/>
            <w:tcBorders>
              <w:top w:val="single" w:sz="8" w:space="0" w:color="4F81BD"/>
              <w:left w:val="single" w:sz="8" w:space="0" w:color="4F81BD"/>
              <w:bottom w:val="single" w:sz="8" w:space="0" w:color="4F81BD"/>
              <w:right w:val="single" w:sz="8" w:space="0" w:color="4F81BD"/>
            </w:tcBorders>
          </w:tcPr>
          <w:p w14:paraId="5F15159D"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tcPr>
          <w:p w14:paraId="46EB144E"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21DB9FDE" w14:textId="77777777" w:rsidTr="00782E3A">
        <w:tc>
          <w:tcPr>
            <w:tcW w:w="2250" w:type="dxa"/>
            <w:vMerge/>
            <w:tcBorders>
              <w:left w:val="single" w:sz="8" w:space="0" w:color="4F81BD"/>
              <w:right w:val="single" w:sz="8" w:space="0" w:color="4F81BD"/>
            </w:tcBorders>
            <w:shd w:val="clear" w:color="auto" w:fill="D3DFEE"/>
          </w:tcPr>
          <w:p w14:paraId="428526DA"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093056DC"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1E80EB59"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Confirmed</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52D17C5D"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499CDD1E"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2B138DFF" w14:textId="77777777" w:rsidTr="00782E3A">
        <w:tc>
          <w:tcPr>
            <w:tcW w:w="2250" w:type="dxa"/>
            <w:vMerge/>
            <w:tcBorders>
              <w:left w:val="single" w:sz="8" w:space="0" w:color="4F81BD"/>
              <w:right w:val="single" w:sz="8" w:space="0" w:color="4F81BD"/>
            </w:tcBorders>
          </w:tcPr>
          <w:p w14:paraId="0190C492"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tcPr>
          <w:p w14:paraId="29D1BC01"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r w:rsidRPr="00F96BC9">
              <w:rPr>
                <w:rFonts w:ascii="Footlight MT Light" w:eastAsia="Calibri" w:hAnsi="Footlight MT Light" w:cs="Times New Roman"/>
                <w:b/>
                <w:bCs/>
                <w:i w:val="0"/>
                <w:sz w:val="20"/>
                <w:szCs w:val="20"/>
                <w:lang w:val="en-US"/>
              </w:rPr>
              <w:t>Hepatitis</w:t>
            </w:r>
          </w:p>
        </w:tc>
        <w:tc>
          <w:tcPr>
            <w:tcW w:w="2250" w:type="dxa"/>
            <w:tcBorders>
              <w:top w:val="single" w:sz="8" w:space="0" w:color="4F81BD"/>
              <w:left w:val="single" w:sz="8" w:space="0" w:color="4F81BD"/>
              <w:bottom w:val="single" w:sz="8" w:space="0" w:color="4F81BD"/>
              <w:right w:val="single" w:sz="8" w:space="0" w:color="4F81BD"/>
            </w:tcBorders>
          </w:tcPr>
          <w:p w14:paraId="6E263739"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Suspected</w:t>
            </w:r>
          </w:p>
        </w:tc>
        <w:tc>
          <w:tcPr>
            <w:tcW w:w="810" w:type="dxa"/>
            <w:tcBorders>
              <w:top w:val="single" w:sz="8" w:space="0" w:color="4F81BD"/>
              <w:left w:val="single" w:sz="8" w:space="0" w:color="4F81BD"/>
              <w:bottom w:val="single" w:sz="8" w:space="0" w:color="4F81BD"/>
              <w:right w:val="single" w:sz="8" w:space="0" w:color="4F81BD"/>
            </w:tcBorders>
          </w:tcPr>
          <w:p w14:paraId="4B216846"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1</w:t>
            </w:r>
          </w:p>
        </w:tc>
        <w:tc>
          <w:tcPr>
            <w:tcW w:w="900" w:type="dxa"/>
            <w:tcBorders>
              <w:top w:val="single" w:sz="8" w:space="0" w:color="4F81BD"/>
              <w:left w:val="single" w:sz="8" w:space="0" w:color="4F81BD"/>
              <w:bottom w:val="single" w:sz="8" w:space="0" w:color="4F81BD"/>
              <w:right w:val="single" w:sz="8" w:space="0" w:color="4F81BD"/>
            </w:tcBorders>
          </w:tcPr>
          <w:p w14:paraId="5BAA3080"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7FD83197" w14:textId="77777777" w:rsidTr="00782E3A">
        <w:tc>
          <w:tcPr>
            <w:tcW w:w="2250" w:type="dxa"/>
            <w:vMerge/>
            <w:tcBorders>
              <w:left w:val="single" w:sz="8" w:space="0" w:color="4F81BD"/>
              <w:right w:val="single" w:sz="8" w:space="0" w:color="4F81BD"/>
            </w:tcBorders>
            <w:shd w:val="clear" w:color="auto" w:fill="D3DFEE"/>
          </w:tcPr>
          <w:p w14:paraId="283B2DE7"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015CCE97"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606E17E6"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Confirmed</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7A97B05D"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2855D4FA"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1FDC0334" w14:textId="77777777" w:rsidTr="00782E3A">
        <w:tc>
          <w:tcPr>
            <w:tcW w:w="2250" w:type="dxa"/>
            <w:vMerge/>
            <w:tcBorders>
              <w:left w:val="single" w:sz="8" w:space="0" w:color="4F81BD"/>
              <w:right w:val="single" w:sz="8" w:space="0" w:color="4F81BD"/>
            </w:tcBorders>
          </w:tcPr>
          <w:p w14:paraId="23F36598"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tcPr>
          <w:p w14:paraId="4B8D35E2"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r w:rsidRPr="00F96BC9">
              <w:rPr>
                <w:rFonts w:ascii="Footlight MT Light" w:eastAsia="Calibri" w:hAnsi="Footlight MT Light" w:cs="Times New Roman"/>
                <w:b/>
                <w:bCs/>
                <w:i w:val="0"/>
                <w:sz w:val="20"/>
                <w:szCs w:val="20"/>
                <w:lang w:val="en-US"/>
              </w:rPr>
              <w:t xml:space="preserve">Leptospirosis </w:t>
            </w:r>
          </w:p>
        </w:tc>
        <w:tc>
          <w:tcPr>
            <w:tcW w:w="2250" w:type="dxa"/>
            <w:tcBorders>
              <w:top w:val="single" w:sz="8" w:space="0" w:color="4F81BD"/>
              <w:left w:val="single" w:sz="8" w:space="0" w:color="4F81BD"/>
              <w:bottom w:val="single" w:sz="8" w:space="0" w:color="4F81BD"/>
              <w:right w:val="single" w:sz="8" w:space="0" w:color="4F81BD"/>
            </w:tcBorders>
          </w:tcPr>
          <w:p w14:paraId="03590BC0"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Suspected</w:t>
            </w:r>
          </w:p>
        </w:tc>
        <w:tc>
          <w:tcPr>
            <w:tcW w:w="810" w:type="dxa"/>
            <w:tcBorders>
              <w:top w:val="single" w:sz="8" w:space="0" w:color="4F81BD"/>
              <w:left w:val="single" w:sz="8" w:space="0" w:color="4F81BD"/>
              <w:bottom w:val="single" w:sz="8" w:space="0" w:color="4F81BD"/>
              <w:right w:val="single" w:sz="8" w:space="0" w:color="4F81BD"/>
            </w:tcBorders>
          </w:tcPr>
          <w:p w14:paraId="0A2486C4"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2</w:t>
            </w:r>
          </w:p>
        </w:tc>
        <w:tc>
          <w:tcPr>
            <w:tcW w:w="900" w:type="dxa"/>
            <w:tcBorders>
              <w:top w:val="single" w:sz="8" w:space="0" w:color="4F81BD"/>
              <w:left w:val="single" w:sz="8" w:space="0" w:color="4F81BD"/>
              <w:bottom w:val="single" w:sz="8" w:space="0" w:color="4F81BD"/>
              <w:right w:val="single" w:sz="8" w:space="0" w:color="4F81BD"/>
            </w:tcBorders>
          </w:tcPr>
          <w:p w14:paraId="3652C1A7"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1</w:t>
            </w:r>
          </w:p>
        </w:tc>
      </w:tr>
      <w:tr w:rsidR="00DA11AE" w:rsidRPr="00F96BC9" w14:paraId="5CFB75AE" w14:textId="77777777" w:rsidTr="00782E3A">
        <w:tc>
          <w:tcPr>
            <w:tcW w:w="2250" w:type="dxa"/>
            <w:vMerge/>
            <w:tcBorders>
              <w:left w:val="single" w:sz="8" w:space="0" w:color="4F81BD"/>
              <w:right w:val="single" w:sz="8" w:space="0" w:color="4F81BD"/>
            </w:tcBorders>
            <w:shd w:val="clear" w:color="auto" w:fill="D3DFEE"/>
          </w:tcPr>
          <w:p w14:paraId="5673AC12"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2E9D01A3"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58548E8C"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Confirmed</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3EED83E0"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38E8FB3F"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128D62F1" w14:textId="77777777" w:rsidTr="00782E3A">
        <w:tc>
          <w:tcPr>
            <w:tcW w:w="2250" w:type="dxa"/>
            <w:vMerge/>
            <w:tcBorders>
              <w:left w:val="single" w:sz="8" w:space="0" w:color="4F81BD"/>
              <w:right w:val="single" w:sz="8" w:space="0" w:color="4F81BD"/>
            </w:tcBorders>
          </w:tcPr>
          <w:p w14:paraId="35DE6D3A"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tcPr>
          <w:p w14:paraId="31111BD1"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r w:rsidRPr="00F96BC9">
              <w:rPr>
                <w:rFonts w:ascii="Footlight MT Light" w:eastAsia="Calibri" w:hAnsi="Footlight MT Light" w:cs="Times New Roman"/>
                <w:b/>
                <w:bCs/>
                <w:i w:val="0"/>
                <w:sz w:val="20"/>
                <w:szCs w:val="20"/>
                <w:lang w:val="en-US"/>
              </w:rPr>
              <w:t>Chikungunya</w:t>
            </w:r>
          </w:p>
        </w:tc>
        <w:tc>
          <w:tcPr>
            <w:tcW w:w="2250" w:type="dxa"/>
            <w:tcBorders>
              <w:top w:val="single" w:sz="8" w:space="0" w:color="4F81BD"/>
              <w:left w:val="single" w:sz="8" w:space="0" w:color="4F81BD"/>
              <w:bottom w:val="single" w:sz="8" w:space="0" w:color="4F81BD"/>
              <w:right w:val="single" w:sz="8" w:space="0" w:color="4F81BD"/>
            </w:tcBorders>
          </w:tcPr>
          <w:p w14:paraId="78650148"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Suspected</w:t>
            </w:r>
          </w:p>
        </w:tc>
        <w:tc>
          <w:tcPr>
            <w:tcW w:w="810" w:type="dxa"/>
            <w:tcBorders>
              <w:top w:val="single" w:sz="8" w:space="0" w:color="4F81BD"/>
              <w:left w:val="single" w:sz="8" w:space="0" w:color="4F81BD"/>
              <w:bottom w:val="single" w:sz="8" w:space="0" w:color="4F81BD"/>
              <w:right w:val="single" w:sz="8" w:space="0" w:color="4F81BD"/>
            </w:tcBorders>
          </w:tcPr>
          <w:p w14:paraId="55EF179F"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tcPr>
          <w:p w14:paraId="506A2154"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647F50BC" w14:textId="77777777" w:rsidTr="00782E3A">
        <w:tc>
          <w:tcPr>
            <w:tcW w:w="2250" w:type="dxa"/>
            <w:vMerge/>
            <w:tcBorders>
              <w:left w:val="single" w:sz="8" w:space="0" w:color="4F81BD"/>
              <w:right w:val="single" w:sz="8" w:space="0" w:color="4F81BD"/>
            </w:tcBorders>
            <w:shd w:val="clear" w:color="auto" w:fill="D3DFEE"/>
          </w:tcPr>
          <w:p w14:paraId="55197FB5"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4E451985" w14:textId="77777777" w:rsidR="00DA11AE" w:rsidRPr="00F96BC9" w:rsidRDefault="00DA11AE" w:rsidP="00782E3A">
            <w:pPr>
              <w:spacing w:before="100" w:beforeAutospacing="1" w:after="100" w:afterAutospacing="1"/>
              <w:ind w:left="0" w:firstLine="0"/>
              <w:jc w:val="center"/>
              <w:rPr>
                <w:rFonts w:ascii="Footlight MT Light" w:eastAsia="Calibri"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4BF0EA31"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Confirmed</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745542B3"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05ECB242"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25ACC898" w14:textId="77777777" w:rsidTr="00782E3A">
        <w:tc>
          <w:tcPr>
            <w:tcW w:w="2250" w:type="dxa"/>
            <w:vMerge/>
            <w:tcBorders>
              <w:left w:val="single" w:sz="8" w:space="0" w:color="4F81BD"/>
              <w:right w:val="single" w:sz="8" w:space="0" w:color="4F81BD"/>
            </w:tcBorders>
            <w:shd w:val="clear" w:color="auto" w:fill="D3DFEE"/>
          </w:tcPr>
          <w:p w14:paraId="0349366F"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2AB9F6A6"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b/>
                <w:bCs/>
                <w:i w:val="0"/>
                <w:sz w:val="20"/>
                <w:szCs w:val="20"/>
                <w:lang w:val="en-US"/>
              </w:rPr>
            </w:pPr>
            <w:r w:rsidRPr="00F96BC9">
              <w:rPr>
                <w:rFonts w:ascii="Footlight MT Light" w:eastAsia="Calibri" w:hAnsi="Footlight MT Light" w:cs="Times New Roman"/>
                <w:b/>
                <w:bCs/>
                <w:i w:val="0"/>
                <w:sz w:val="20"/>
                <w:szCs w:val="20"/>
                <w:lang w:val="en-US"/>
              </w:rPr>
              <w:t>Accidental Poisoning</w:t>
            </w: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3B380C3C"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Reported</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703A20AD"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5</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0104869C"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7490C66C" w14:textId="77777777" w:rsidTr="00782E3A">
        <w:tc>
          <w:tcPr>
            <w:tcW w:w="2250" w:type="dxa"/>
            <w:vMerge/>
            <w:tcBorders>
              <w:left w:val="single" w:sz="8" w:space="0" w:color="4F81BD"/>
              <w:right w:val="single" w:sz="8" w:space="0" w:color="4F81BD"/>
            </w:tcBorders>
            <w:shd w:val="clear" w:color="auto" w:fill="D3DFEE"/>
          </w:tcPr>
          <w:p w14:paraId="7098325A"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19D0A8D0"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74E8E40A"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Confirmed</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2581417B"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1</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6AB9CA3F"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6FEE0CD9" w14:textId="77777777" w:rsidTr="00782E3A">
        <w:tc>
          <w:tcPr>
            <w:tcW w:w="2250" w:type="dxa"/>
            <w:vMerge/>
            <w:tcBorders>
              <w:left w:val="single" w:sz="8" w:space="0" w:color="4F81BD"/>
              <w:right w:val="single" w:sz="8" w:space="0" w:color="4F81BD"/>
            </w:tcBorders>
            <w:shd w:val="clear" w:color="auto" w:fill="D3DFEE"/>
          </w:tcPr>
          <w:p w14:paraId="711920E1"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6C0F5D7C"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b/>
                <w:bCs/>
                <w:i w:val="0"/>
                <w:sz w:val="20"/>
                <w:szCs w:val="20"/>
                <w:lang w:val="en-US"/>
              </w:rPr>
            </w:pPr>
            <w:r w:rsidRPr="00F96BC9">
              <w:rPr>
                <w:rFonts w:ascii="Footlight MT Light" w:eastAsia="Calibri" w:hAnsi="Footlight MT Light" w:cs="Times New Roman"/>
                <w:b/>
                <w:bCs/>
                <w:i w:val="0"/>
                <w:sz w:val="20"/>
                <w:szCs w:val="20"/>
                <w:lang w:val="en-US"/>
              </w:rPr>
              <w:t>Meningitis</w:t>
            </w: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248240BB"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 xml:space="preserve">Suspected </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33FA01F4"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2</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1929B413"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r w:rsidR="00DA11AE" w:rsidRPr="00F96BC9" w14:paraId="5BD51B05" w14:textId="77777777" w:rsidTr="00782E3A">
        <w:tc>
          <w:tcPr>
            <w:tcW w:w="2250" w:type="dxa"/>
            <w:vMerge/>
            <w:tcBorders>
              <w:left w:val="single" w:sz="8" w:space="0" w:color="4F81BD"/>
              <w:bottom w:val="single" w:sz="8" w:space="0" w:color="4F81BD"/>
              <w:right w:val="single" w:sz="8" w:space="0" w:color="4F81BD"/>
            </w:tcBorders>
            <w:shd w:val="clear" w:color="auto" w:fill="D3DFEE"/>
          </w:tcPr>
          <w:p w14:paraId="1A6FD9C5" w14:textId="77777777" w:rsidR="00DA11AE" w:rsidRPr="00F96BC9" w:rsidRDefault="00DA11AE" w:rsidP="00782E3A">
            <w:pPr>
              <w:spacing w:before="100" w:beforeAutospacing="1" w:after="100" w:afterAutospacing="1"/>
              <w:ind w:left="0" w:firstLine="0"/>
              <w:jc w:val="center"/>
              <w:rPr>
                <w:rFonts w:ascii="Footlight MT Light"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500214A3"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b/>
                <w:bCs/>
                <w:i w:val="0"/>
                <w:sz w:val="20"/>
                <w:szCs w:val="20"/>
                <w:lang w:val="en-US"/>
              </w:rPr>
            </w:pPr>
          </w:p>
        </w:tc>
        <w:tc>
          <w:tcPr>
            <w:tcW w:w="2250" w:type="dxa"/>
            <w:tcBorders>
              <w:top w:val="single" w:sz="8" w:space="0" w:color="4F81BD"/>
              <w:left w:val="single" w:sz="8" w:space="0" w:color="4F81BD"/>
              <w:bottom w:val="single" w:sz="8" w:space="0" w:color="4F81BD"/>
              <w:right w:val="single" w:sz="8" w:space="0" w:color="4F81BD"/>
            </w:tcBorders>
            <w:shd w:val="clear" w:color="auto" w:fill="D3DFEE"/>
          </w:tcPr>
          <w:p w14:paraId="7ADE8249"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Bacterial Confirmed</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14:paraId="453918E4"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14:paraId="3A7CABBC" w14:textId="77777777" w:rsidR="00DA11AE" w:rsidRPr="00F96BC9" w:rsidRDefault="00DA11AE" w:rsidP="00782E3A">
            <w:pPr>
              <w:spacing w:before="100" w:beforeAutospacing="1" w:after="100" w:afterAutospacing="1"/>
              <w:ind w:left="0" w:firstLine="0"/>
              <w:rPr>
                <w:rFonts w:ascii="Footlight MT Light" w:eastAsia="Calibri" w:hAnsi="Footlight MT Light" w:cs="Times New Roman"/>
                <w:i w:val="0"/>
                <w:sz w:val="20"/>
                <w:szCs w:val="20"/>
                <w:lang w:val="en-US"/>
              </w:rPr>
            </w:pPr>
            <w:r w:rsidRPr="00F96BC9">
              <w:rPr>
                <w:rFonts w:ascii="Footlight MT Light" w:eastAsia="Calibri" w:hAnsi="Footlight MT Light" w:cs="Times New Roman"/>
                <w:i w:val="0"/>
                <w:sz w:val="20"/>
                <w:szCs w:val="20"/>
                <w:lang w:val="en-US"/>
              </w:rPr>
              <w:t>0</w:t>
            </w:r>
          </w:p>
        </w:tc>
      </w:tr>
    </w:tbl>
    <w:p w14:paraId="197A72D9" w14:textId="77777777" w:rsidR="00DA11AE" w:rsidRPr="00F96BC9" w:rsidRDefault="00DA11AE" w:rsidP="00DA11AE">
      <w:pPr>
        <w:spacing w:after="200" w:line="276" w:lineRule="auto"/>
        <w:ind w:left="0" w:firstLine="0"/>
        <w:rPr>
          <w:rFonts w:ascii="Footlight MT Light" w:eastAsia="Calibri" w:hAnsi="Footlight MT Light" w:cs="Times New Roman"/>
          <w:i w:val="0"/>
          <w:sz w:val="20"/>
          <w:szCs w:val="20"/>
          <w:lang w:val="en-US"/>
        </w:rPr>
      </w:pPr>
    </w:p>
    <w:p w14:paraId="0994B51E" w14:textId="77777777" w:rsidR="00DA11AE" w:rsidRPr="00F96BC9" w:rsidRDefault="00DA11AE" w:rsidP="00DA11AE">
      <w:pPr>
        <w:spacing w:after="200" w:line="276" w:lineRule="auto"/>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From the table above it can be seen that when epidemiologic weeks 13 – 16  (the month of April) in 2018 was compared with the same period in 2017 there was an overall decrease in the number of suspected cases of Hepatitis B and Leptospirosis. There were no reported cases of arboviral illness during the period under review. Despite this, an integrated approach to the control of vector borne illnesses continues across the parish. </w:t>
      </w:r>
    </w:p>
    <w:p w14:paraId="28F501E9" w14:textId="77777777" w:rsidR="00DA11AE" w:rsidRPr="00F96BC9" w:rsidRDefault="00DA11AE" w:rsidP="00DA11AE">
      <w:pPr>
        <w:spacing w:after="200" w:line="276" w:lineRule="auto"/>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Further, it was noted that there were no cases of microcephaly attributable to infection by the Zika virus, no cases of congenital syphilis and no reported case of a neonatal death in epidemiologic weeks 13 – 16 neither in 2017 nor in 2018. </w:t>
      </w:r>
    </w:p>
    <w:p w14:paraId="5A572275" w14:textId="77777777" w:rsidR="00DA11AE" w:rsidRPr="00F96BC9" w:rsidRDefault="00DA11AE" w:rsidP="00DA11AE">
      <w:pPr>
        <w:spacing w:after="200" w:line="276" w:lineRule="auto"/>
        <w:ind w:left="0" w:firstLine="0"/>
        <w:rPr>
          <w:rFonts w:ascii="Footlight MT Light" w:eastAsia="Calibri" w:hAnsi="Footlight MT Light" w:cs="Times New Roman"/>
          <w:i w:val="0"/>
          <w:sz w:val="20"/>
          <w:szCs w:val="20"/>
          <w:lang w:val="en-US"/>
        </w:rPr>
      </w:pPr>
      <w:r w:rsidRPr="00F96BC9">
        <w:rPr>
          <w:rFonts w:ascii="Times New Roman" w:eastAsia="Calibri" w:hAnsi="Times New Roman" w:cs="Times New Roman"/>
          <w:i w:val="0"/>
          <w:sz w:val="20"/>
          <w:szCs w:val="20"/>
          <w:lang w:val="en-US"/>
        </w:rPr>
        <w:t xml:space="preserve">There was no change in the number of suspected Tuberculosis cases reported when comparing epidemiologic weeks 13 – 16 in 2017 and 2018. There were decreases noted in the number of reported cases of meningitis and accidental poisonings when comparing this and last year during the period under review.   </w:t>
      </w:r>
    </w:p>
    <w:p w14:paraId="57FCC965" w14:textId="11D82070" w:rsidR="00782E3A" w:rsidRDefault="00782E3A" w:rsidP="00782E3A">
      <w:pPr>
        <w:keepNext/>
        <w:spacing w:before="240" w:after="60" w:line="276" w:lineRule="auto"/>
        <w:ind w:left="0" w:firstLine="0"/>
        <w:outlineLvl w:val="1"/>
        <w:rPr>
          <w:rFonts w:ascii="Cambria" w:hAnsi="Cambria" w:cs="Times New Roman"/>
          <w:b/>
          <w:bCs/>
          <w:iCs/>
          <w:sz w:val="20"/>
          <w:szCs w:val="20"/>
          <w:u w:val="single"/>
          <w:lang w:val="en-US"/>
        </w:rPr>
      </w:pPr>
      <w:r w:rsidRPr="00F96BC9">
        <w:rPr>
          <w:rFonts w:ascii="Cambria" w:hAnsi="Cambria" w:cs="Times New Roman"/>
          <w:b/>
          <w:bCs/>
          <w:iCs/>
          <w:sz w:val="20"/>
          <w:szCs w:val="20"/>
          <w:u w:val="single"/>
          <w:lang w:val="en-US"/>
        </w:rPr>
        <w:t>Syndromic Surveillance</w:t>
      </w:r>
    </w:p>
    <w:p w14:paraId="17C703C8" w14:textId="77777777" w:rsidR="00782E3A" w:rsidRPr="00F96BC9" w:rsidRDefault="00782E3A" w:rsidP="00782E3A">
      <w:pPr>
        <w:spacing w:after="200" w:line="276" w:lineRule="auto"/>
        <w:ind w:left="0" w:firstLine="0"/>
        <w:rPr>
          <w:rFonts w:ascii="Times New Roman" w:eastAsia="Calibri" w:hAnsi="Times New Roman" w:cs="Times New Roman"/>
          <w:b/>
          <w:sz w:val="20"/>
          <w:szCs w:val="20"/>
          <w:lang w:val="en-US"/>
        </w:rPr>
      </w:pPr>
      <w:r w:rsidRPr="00F96BC9">
        <w:rPr>
          <w:rFonts w:ascii="Times New Roman" w:eastAsia="Calibri" w:hAnsi="Times New Roman" w:cs="Times New Roman"/>
          <w:b/>
          <w:sz w:val="20"/>
          <w:szCs w:val="20"/>
          <w:lang w:val="en-US"/>
        </w:rPr>
        <w:t xml:space="preserve">Fever and Respiratory Illness </w:t>
      </w:r>
    </w:p>
    <w:p w14:paraId="48E8CC33" w14:textId="77777777" w:rsidR="00782E3A" w:rsidRPr="00073372" w:rsidRDefault="00782E3A" w:rsidP="00782E3A">
      <w:pPr>
        <w:keepNext/>
        <w:spacing w:after="200" w:line="276" w:lineRule="auto"/>
        <w:ind w:left="0" w:firstLine="0"/>
        <w:rPr>
          <w:rFonts w:ascii="Calibri" w:eastAsia="Calibri" w:hAnsi="Calibri" w:cs="Times New Roman"/>
          <w:b/>
          <w:bCs/>
          <w:i w:val="0"/>
          <w:sz w:val="20"/>
          <w:szCs w:val="20"/>
          <w:lang w:val="en-US"/>
        </w:rPr>
      </w:pPr>
      <w:r w:rsidRPr="00073372">
        <w:rPr>
          <w:rFonts w:ascii="Calibri" w:eastAsia="Calibri" w:hAnsi="Calibri" w:cs="Times New Roman"/>
          <w:b/>
          <w:bCs/>
          <w:i w:val="0"/>
          <w:sz w:val="20"/>
          <w:szCs w:val="20"/>
          <w:lang w:val="en-US"/>
        </w:rPr>
        <w:t xml:space="preserve">Figure </w:t>
      </w:r>
      <w:r w:rsidRPr="00073372">
        <w:rPr>
          <w:rFonts w:ascii="Calibri" w:eastAsia="Calibri" w:hAnsi="Calibri" w:cs="Times New Roman"/>
          <w:b/>
          <w:bCs/>
          <w:i w:val="0"/>
          <w:sz w:val="20"/>
          <w:szCs w:val="20"/>
          <w:lang w:val="en-US"/>
        </w:rPr>
        <w:fldChar w:fldCharType="begin"/>
      </w:r>
      <w:r w:rsidRPr="00F96BC9">
        <w:rPr>
          <w:rFonts w:ascii="Calibri" w:eastAsia="Calibri" w:hAnsi="Calibri" w:cs="Times New Roman"/>
          <w:b/>
          <w:bCs/>
          <w:i w:val="0"/>
          <w:sz w:val="20"/>
          <w:szCs w:val="20"/>
          <w:lang w:val="en-US"/>
        </w:rPr>
        <w:instrText xml:space="preserve"> SEQ Figure \* ARABIC </w:instrText>
      </w:r>
      <w:r w:rsidRPr="00073372">
        <w:rPr>
          <w:rFonts w:ascii="Calibri" w:eastAsia="Calibri" w:hAnsi="Calibri" w:cs="Times New Roman"/>
          <w:b/>
          <w:bCs/>
          <w:i w:val="0"/>
          <w:sz w:val="20"/>
          <w:szCs w:val="20"/>
          <w:lang w:val="en-US"/>
        </w:rPr>
        <w:fldChar w:fldCharType="separate"/>
      </w:r>
      <w:r w:rsidRPr="00073372">
        <w:rPr>
          <w:rFonts w:ascii="Calibri" w:eastAsia="Calibri" w:hAnsi="Calibri" w:cs="Times New Roman"/>
          <w:b/>
          <w:bCs/>
          <w:i w:val="0"/>
          <w:noProof/>
          <w:sz w:val="20"/>
          <w:szCs w:val="20"/>
          <w:lang w:val="en-US"/>
        </w:rPr>
        <w:t>1</w:t>
      </w:r>
      <w:r w:rsidRPr="00073372">
        <w:rPr>
          <w:rFonts w:ascii="Calibri" w:eastAsia="Calibri" w:hAnsi="Calibri" w:cs="Times New Roman"/>
          <w:b/>
          <w:bCs/>
          <w:i w:val="0"/>
          <w:sz w:val="20"/>
          <w:szCs w:val="20"/>
          <w:lang w:val="en-US"/>
        </w:rPr>
        <w:fldChar w:fldCharType="end"/>
      </w:r>
      <w:r w:rsidRPr="00073372">
        <w:rPr>
          <w:rFonts w:ascii="Calibri" w:eastAsia="Calibri" w:hAnsi="Calibri" w:cs="Times New Roman"/>
          <w:b/>
          <w:bCs/>
          <w:i w:val="0"/>
          <w:sz w:val="20"/>
          <w:szCs w:val="20"/>
          <w:lang w:val="en-US"/>
        </w:rPr>
        <w:t>: Fever and Respiratory Illnesses reported to date in St. Mary compared with the endemic and epidemiological levels for the syndrome</w:t>
      </w:r>
    </w:p>
    <w:p w14:paraId="25EE9160" w14:textId="77777777" w:rsidR="00782E3A" w:rsidRPr="00F96BC9" w:rsidRDefault="00782E3A" w:rsidP="00782E3A">
      <w:pPr>
        <w:spacing w:after="200" w:line="276" w:lineRule="auto"/>
        <w:ind w:left="0" w:firstLine="0"/>
        <w:rPr>
          <w:rFonts w:ascii="Calibri" w:eastAsia="Calibri" w:hAnsi="Calibri" w:cs="Times New Roman"/>
          <w:i w:val="0"/>
          <w:sz w:val="20"/>
          <w:szCs w:val="20"/>
          <w:lang w:val="en-US"/>
        </w:rPr>
      </w:pPr>
      <w:r w:rsidRPr="00F96BC9">
        <w:rPr>
          <w:rFonts w:ascii="Calibri" w:eastAsia="Calibri" w:hAnsi="Calibri" w:cs="Times New Roman"/>
          <w:i w:val="0"/>
          <w:noProof/>
          <w:sz w:val="20"/>
          <w:szCs w:val="20"/>
          <w:lang w:val="en-US"/>
        </w:rPr>
        <w:drawing>
          <wp:inline distT="0" distB="0" distL="0" distR="0" wp14:anchorId="051AE938" wp14:editId="7471B027">
            <wp:extent cx="6505575" cy="2705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5575" cy="2705100"/>
                    </a:xfrm>
                    <a:prstGeom prst="rect">
                      <a:avLst/>
                    </a:prstGeom>
                    <a:noFill/>
                    <a:ln>
                      <a:noFill/>
                    </a:ln>
                  </pic:spPr>
                </pic:pic>
              </a:graphicData>
            </a:graphic>
          </wp:inline>
        </w:drawing>
      </w:r>
    </w:p>
    <w:p w14:paraId="4C4BE957" w14:textId="77777777" w:rsidR="00782E3A" w:rsidRPr="00F96BC9" w:rsidRDefault="00782E3A" w:rsidP="00782E3A">
      <w:pPr>
        <w:spacing w:after="200" w:line="276" w:lineRule="auto"/>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It is noted from the data that there were fluctuations in the number of reported cases of fever and respiratory symptoms during epidemiologic weeks 1 – 12. However, since epidemiologic week 14 there has been a downward trend in cases. Importantly, neither the endemic nor the epidemic thresholds have been breached. </w:t>
      </w:r>
    </w:p>
    <w:p w14:paraId="174383CD" w14:textId="77777777" w:rsidR="00782E3A" w:rsidRPr="00F96BC9" w:rsidRDefault="00782E3A" w:rsidP="00782E3A">
      <w:pPr>
        <w:keepNext/>
        <w:spacing w:before="240" w:after="60" w:line="276" w:lineRule="auto"/>
        <w:ind w:left="0" w:firstLine="0"/>
        <w:outlineLvl w:val="3"/>
        <w:rPr>
          <w:rFonts w:ascii="Times New Roman" w:hAnsi="Times New Roman" w:cs="Times New Roman"/>
          <w:b/>
          <w:bCs/>
          <w:sz w:val="20"/>
          <w:szCs w:val="20"/>
          <w:lang w:val="en-US"/>
        </w:rPr>
      </w:pPr>
      <w:r w:rsidRPr="00F96BC9">
        <w:rPr>
          <w:rFonts w:ascii="Times New Roman" w:hAnsi="Times New Roman" w:cs="Times New Roman"/>
          <w:b/>
          <w:bCs/>
          <w:sz w:val="20"/>
          <w:szCs w:val="20"/>
          <w:lang w:val="en-US"/>
        </w:rPr>
        <w:t>Gastroenteritis</w:t>
      </w:r>
    </w:p>
    <w:p w14:paraId="1424171B" w14:textId="77777777" w:rsidR="00782E3A" w:rsidRPr="00F96BC9" w:rsidRDefault="00782E3A" w:rsidP="00782E3A">
      <w:pPr>
        <w:spacing w:after="200" w:line="276" w:lineRule="auto"/>
        <w:ind w:left="0" w:firstLine="0"/>
        <w:rPr>
          <w:rFonts w:ascii="Calibri" w:eastAsia="Calibri" w:hAnsi="Calibri" w:cs="Times New Roman"/>
          <w:i w:val="0"/>
          <w:sz w:val="20"/>
          <w:szCs w:val="20"/>
          <w:lang w:val="en-US"/>
        </w:rPr>
      </w:pPr>
    </w:p>
    <w:p w14:paraId="47973329" w14:textId="77777777" w:rsidR="00782E3A" w:rsidRPr="00073372" w:rsidRDefault="00782E3A" w:rsidP="00782E3A">
      <w:pPr>
        <w:keepNext/>
        <w:spacing w:after="200" w:line="276" w:lineRule="auto"/>
        <w:ind w:left="0" w:firstLine="0"/>
        <w:rPr>
          <w:rFonts w:ascii="Calibri" w:eastAsia="Calibri" w:hAnsi="Calibri" w:cs="Times New Roman"/>
          <w:b/>
          <w:bCs/>
          <w:i w:val="0"/>
          <w:sz w:val="20"/>
          <w:szCs w:val="20"/>
          <w:lang w:val="en-US"/>
        </w:rPr>
      </w:pPr>
      <w:r w:rsidRPr="00073372">
        <w:rPr>
          <w:rFonts w:ascii="Calibri" w:eastAsia="Calibri" w:hAnsi="Calibri" w:cs="Times New Roman"/>
          <w:b/>
          <w:bCs/>
          <w:i w:val="0"/>
          <w:sz w:val="20"/>
          <w:szCs w:val="20"/>
          <w:lang w:val="en-US"/>
        </w:rPr>
        <w:t xml:space="preserve">Figure </w:t>
      </w:r>
      <w:r w:rsidRPr="00073372">
        <w:rPr>
          <w:rFonts w:ascii="Calibri" w:eastAsia="Calibri" w:hAnsi="Calibri" w:cs="Times New Roman"/>
          <w:b/>
          <w:bCs/>
          <w:i w:val="0"/>
          <w:sz w:val="20"/>
          <w:szCs w:val="20"/>
          <w:lang w:val="en-US"/>
        </w:rPr>
        <w:fldChar w:fldCharType="begin"/>
      </w:r>
      <w:r w:rsidRPr="00F96BC9">
        <w:rPr>
          <w:rFonts w:ascii="Calibri" w:eastAsia="Calibri" w:hAnsi="Calibri" w:cs="Times New Roman"/>
          <w:b/>
          <w:bCs/>
          <w:i w:val="0"/>
          <w:sz w:val="20"/>
          <w:szCs w:val="20"/>
          <w:lang w:val="en-US"/>
        </w:rPr>
        <w:instrText xml:space="preserve"> SEQ Figure \* ARABIC </w:instrText>
      </w:r>
      <w:r w:rsidRPr="00073372">
        <w:rPr>
          <w:rFonts w:ascii="Calibri" w:eastAsia="Calibri" w:hAnsi="Calibri" w:cs="Times New Roman"/>
          <w:b/>
          <w:bCs/>
          <w:i w:val="0"/>
          <w:sz w:val="20"/>
          <w:szCs w:val="20"/>
          <w:lang w:val="en-US"/>
        </w:rPr>
        <w:fldChar w:fldCharType="separate"/>
      </w:r>
      <w:r w:rsidRPr="00073372">
        <w:rPr>
          <w:rFonts w:ascii="Calibri" w:eastAsia="Calibri" w:hAnsi="Calibri" w:cs="Times New Roman"/>
          <w:b/>
          <w:bCs/>
          <w:i w:val="0"/>
          <w:noProof/>
          <w:sz w:val="20"/>
          <w:szCs w:val="20"/>
          <w:lang w:val="en-US"/>
        </w:rPr>
        <w:t>2</w:t>
      </w:r>
      <w:r w:rsidRPr="00073372">
        <w:rPr>
          <w:rFonts w:ascii="Calibri" w:eastAsia="Calibri" w:hAnsi="Calibri" w:cs="Times New Roman"/>
          <w:b/>
          <w:bCs/>
          <w:i w:val="0"/>
          <w:sz w:val="20"/>
          <w:szCs w:val="20"/>
          <w:lang w:val="en-US"/>
        </w:rPr>
        <w:fldChar w:fldCharType="end"/>
      </w:r>
      <w:r w:rsidRPr="00073372">
        <w:rPr>
          <w:rFonts w:ascii="Calibri" w:eastAsia="Calibri" w:hAnsi="Calibri" w:cs="Times New Roman"/>
          <w:b/>
          <w:bCs/>
          <w:i w:val="0"/>
          <w:sz w:val="20"/>
          <w:szCs w:val="20"/>
          <w:lang w:val="en-US"/>
        </w:rPr>
        <w:t>: Number of cases of Gastroenteritis in the Below 5 Age Group reported between Epi weeks 1-16, 2018</w:t>
      </w:r>
    </w:p>
    <w:p w14:paraId="0E928942" w14:textId="77777777" w:rsidR="00782E3A" w:rsidRPr="00F96BC9" w:rsidRDefault="00782E3A" w:rsidP="00782E3A">
      <w:pPr>
        <w:spacing w:after="200" w:line="276" w:lineRule="auto"/>
        <w:ind w:left="0" w:firstLine="0"/>
        <w:rPr>
          <w:rFonts w:ascii="Calibri" w:eastAsia="Calibri" w:hAnsi="Calibri" w:cs="Times New Roman"/>
          <w:i w:val="0"/>
          <w:sz w:val="20"/>
          <w:szCs w:val="20"/>
          <w:lang w:val="en-US"/>
        </w:rPr>
      </w:pPr>
      <w:r w:rsidRPr="00F96BC9">
        <w:rPr>
          <w:rFonts w:ascii="Calibri" w:eastAsia="Calibri" w:hAnsi="Calibri" w:cs="Times New Roman"/>
          <w:i w:val="0"/>
          <w:noProof/>
          <w:sz w:val="20"/>
          <w:szCs w:val="20"/>
          <w:lang w:val="en-US"/>
        </w:rPr>
        <w:drawing>
          <wp:inline distT="0" distB="0" distL="0" distR="0" wp14:anchorId="487FCBD1" wp14:editId="69BAF04F">
            <wp:extent cx="5934075" cy="1952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14:paraId="26A868E4" w14:textId="77777777" w:rsidR="00782E3A" w:rsidRPr="00F96BC9" w:rsidRDefault="00782E3A" w:rsidP="00F96BC9">
      <w:pPr>
        <w:spacing w:after="200"/>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It can be seen from Figure 2 above that there has been a downward trend in the number of gastroenteritis cases reported in the below 5 years old population as of epidemiologic week 11 and onwards.</w:t>
      </w:r>
    </w:p>
    <w:p w14:paraId="25CCCA59" w14:textId="77777777" w:rsidR="00782E3A" w:rsidRPr="00073372" w:rsidRDefault="00782E3A" w:rsidP="00782E3A">
      <w:pPr>
        <w:keepNext/>
        <w:spacing w:after="200" w:line="276" w:lineRule="auto"/>
        <w:ind w:left="0" w:firstLine="0"/>
        <w:rPr>
          <w:rFonts w:ascii="Calibri" w:eastAsia="Calibri" w:hAnsi="Calibri" w:cs="Times New Roman"/>
          <w:b/>
          <w:bCs/>
          <w:i w:val="0"/>
          <w:sz w:val="20"/>
          <w:szCs w:val="20"/>
          <w:lang w:val="en-US"/>
        </w:rPr>
      </w:pPr>
      <w:r w:rsidRPr="00073372">
        <w:rPr>
          <w:rFonts w:ascii="Calibri" w:eastAsia="Calibri" w:hAnsi="Calibri" w:cs="Times New Roman"/>
          <w:b/>
          <w:bCs/>
          <w:i w:val="0"/>
          <w:sz w:val="20"/>
          <w:szCs w:val="20"/>
          <w:lang w:val="en-US"/>
        </w:rPr>
        <w:lastRenderedPageBreak/>
        <w:t>Figure 3: Number of cases of Gastroenteritis in the Above 5 Age Group reported between Epi weeks 1-16, 2018</w:t>
      </w:r>
    </w:p>
    <w:p w14:paraId="3C7B71CD" w14:textId="77777777" w:rsidR="00782E3A" w:rsidRPr="00F96BC9" w:rsidRDefault="00782E3A" w:rsidP="00782E3A">
      <w:pPr>
        <w:spacing w:after="200" w:line="480" w:lineRule="auto"/>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noProof/>
          <w:sz w:val="20"/>
          <w:szCs w:val="20"/>
          <w:lang w:val="en-US"/>
        </w:rPr>
        <w:drawing>
          <wp:inline distT="0" distB="0" distL="0" distR="0" wp14:anchorId="43A1E94E" wp14:editId="358030AD">
            <wp:extent cx="5943600" cy="2124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14:paraId="66C9AB86" w14:textId="77777777" w:rsidR="00782E3A" w:rsidRPr="00F96BC9" w:rsidRDefault="00782E3A" w:rsidP="00782E3A">
      <w:pPr>
        <w:spacing w:after="200" w:line="276" w:lineRule="auto"/>
        <w:ind w:left="0" w:firstLine="0"/>
        <w:rPr>
          <w:rFonts w:ascii="Calibri" w:eastAsia="Calibri" w:hAnsi="Calibri" w:cs="Times New Roman"/>
          <w:i w:val="0"/>
          <w:sz w:val="20"/>
          <w:szCs w:val="20"/>
          <w:lang w:val="en-US"/>
        </w:rPr>
      </w:pPr>
      <w:r w:rsidRPr="00F96BC9">
        <w:rPr>
          <w:rFonts w:ascii="Times New Roman" w:eastAsia="Calibri" w:hAnsi="Times New Roman" w:cs="Times New Roman"/>
          <w:i w:val="0"/>
          <w:sz w:val="20"/>
          <w:szCs w:val="20"/>
          <w:lang w:val="en-US"/>
        </w:rPr>
        <w:t xml:space="preserve">While there were fluctuations in the number of reported gastroenteritis cases in the above 5 age group population, it can be seen that as at epidemiologic week 11 and onwards a downward trend is being experienced. Neither the endemic nor epidemiologic levels were breached. </w:t>
      </w:r>
    </w:p>
    <w:p w14:paraId="61C61CA7" w14:textId="77777777" w:rsidR="00782E3A" w:rsidRPr="00F96BC9" w:rsidRDefault="00782E3A" w:rsidP="00782E3A">
      <w:pPr>
        <w:spacing w:after="200" w:line="276" w:lineRule="auto"/>
        <w:ind w:left="0" w:firstLine="0"/>
        <w:rPr>
          <w:rFonts w:ascii="Footlight MT Light" w:eastAsia="Calibri" w:hAnsi="Footlight MT Light" w:cs="Times New Roman"/>
          <w:i w:val="0"/>
          <w:sz w:val="20"/>
          <w:szCs w:val="20"/>
          <w:lang w:val="en-US"/>
        </w:rPr>
      </w:pPr>
      <w:r w:rsidRPr="00F96BC9">
        <w:rPr>
          <w:rFonts w:ascii="Times New Roman" w:eastAsia="Calibri" w:hAnsi="Times New Roman" w:cs="Times New Roman"/>
          <w:i w:val="0"/>
          <w:sz w:val="20"/>
          <w:szCs w:val="20"/>
          <w:lang w:val="en-US"/>
        </w:rPr>
        <w:t xml:space="preserve">Of note, when compared to the &lt;5 years age group, the &gt;5 years age group accounted for  over 65% of all GE cases reported during Epi weeks 13 to 16 in 2018. </w:t>
      </w:r>
    </w:p>
    <w:p w14:paraId="08461EDE" w14:textId="77777777" w:rsidR="00782E3A" w:rsidRPr="00F96BC9" w:rsidRDefault="00782E3A" w:rsidP="00782E3A">
      <w:pPr>
        <w:keepNext/>
        <w:spacing w:before="240" w:after="60" w:line="276" w:lineRule="auto"/>
        <w:ind w:left="0" w:firstLine="0"/>
        <w:outlineLvl w:val="1"/>
        <w:rPr>
          <w:rFonts w:ascii="Cambria" w:hAnsi="Cambria" w:cs="Times New Roman"/>
          <w:b/>
          <w:bCs/>
          <w:iCs/>
          <w:sz w:val="20"/>
          <w:szCs w:val="20"/>
          <w:u w:val="single"/>
          <w:lang w:val="en-US"/>
        </w:rPr>
      </w:pPr>
      <w:r w:rsidRPr="00F96BC9">
        <w:rPr>
          <w:rFonts w:ascii="Cambria" w:hAnsi="Cambria" w:cs="Times New Roman"/>
          <w:b/>
          <w:bCs/>
          <w:iCs/>
          <w:sz w:val="20"/>
          <w:szCs w:val="20"/>
          <w:u w:val="single"/>
          <w:lang w:val="en-US"/>
        </w:rPr>
        <w:t>Health Education and promotion</w:t>
      </w:r>
    </w:p>
    <w:p w14:paraId="12874BE6" w14:textId="77777777" w:rsidR="00782E3A" w:rsidRPr="00F96BC9" w:rsidRDefault="00782E3A" w:rsidP="00782E3A">
      <w:pPr>
        <w:ind w:left="0" w:firstLine="0"/>
        <w:rPr>
          <w:rFonts w:ascii="Times New Roman" w:eastAsia="Calibri" w:hAnsi="Times New Roman" w:cs="Times New Roman"/>
          <w:b/>
          <w:sz w:val="20"/>
          <w:szCs w:val="20"/>
          <w:lang w:val="en-US"/>
        </w:rPr>
      </w:pPr>
    </w:p>
    <w:p w14:paraId="6B77835B" w14:textId="6425A391" w:rsidR="00782E3A" w:rsidRPr="00F96BC9" w:rsidRDefault="00782E3A" w:rsidP="00782E3A">
      <w:pPr>
        <w:spacing w:line="276" w:lineRule="auto"/>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Non-Communicable diseases such as Diabetes Mellitus and Hypertension are considered as public health disasters in slow motion and continue to be main causes of morbidity and mortality worldwide. The St. Mary Health Department as part of its thrust to stem the tide of these diseases continues to address several modifiable risk factors of the conditions namely:</w:t>
      </w:r>
      <w:r w:rsidR="00073372">
        <w:rPr>
          <w:rFonts w:ascii="Times New Roman" w:eastAsia="Calibri" w:hAnsi="Times New Roman" w:cs="Times New Roman"/>
          <w:i w:val="0"/>
          <w:sz w:val="20"/>
          <w:szCs w:val="20"/>
          <w:lang w:val="en-US"/>
        </w:rPr>
        <w:br/>
      </w:r>
    </w:p>
    <w:p w14:paraId="62F71ADD" w14:textId="77777777" w:rsidR="00782E3A" w:rsidRPr="00F96BC9" w:rsidRDefault="00782E3A" w:rsidP="009F34FF">
      <w:pPr>
        <w:numPr>
          <w:ilvl w:val="0"/>
          <w:numId w:val="43"/>
        </w:numPr>
        <w:spacing w:after="200" w:line="360"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Unhealthy diets and the harmful use of alcohol - through continued educational sessions at the clinic sites and at outreach initiatives </w:t>
      </w:r>
    </w:p>
    <w:p w14:paraId="3CCE8433" w14:textId="77777777" w:rsidR="00782E3A" w:rsidRPr="00F96BC9" w:rsidRDefault="00782E3A" w:rsidP="009F34FF">
      <w:pPr>
        <w:numPr>
          <w:ilvl w:val="0"/>
          <w:numId w:val="43"/>
        </w:numPr>
        <w:tabs>
          <w:tab w:val="left" w:pos="810"/>
        </w:tabs>
        <w:spacing w:after="200" w:line="360"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Physical Inactivity -  World Physical Activity Day was celebrated on April 6, 2018 at the Annotto Bay Hospital, After Work sweat session on April 9, 2018 at the Whitehorne Barracks </w:t>
      </w:r>
    </w:p>
    <w:p w14:paraId="59B2724A" w14:textId="77777777" w:rsidR="00782E3A" w:rsidRPr="00F96BC9" w:rsidRDefault="00782E3A" w:rsidP="009F34FF">
      <w:pPr>
        <w:numPr>
          <w:ilvl w:val="0"/>
          <w:numId w:val="43"/>
        </w:numPr>
        <w:tabs>
          <w:tab w:val="left" w:pos="810"/>
        </w:tabs>
        <w:spacing w:after="200" w:line="360"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Tobacco smoking- Tobacco cessation training offered to  Clinicians in the primary care setting on April 30, 2018 </w:t>
      </w:r>
    </w:p>
    <w:p w14:paraId="2DD771F3" w14:textId="77777777" w:rsidR="00782E3A" w:rsidRPr="00F96BC9" w:rsidRDefault="00782E3A" w:rsidP="00782E3A">
      <w:pPr>
        <w:keepNext/>
        <w:spacing w:before="240" w:after="60" w:line="276" w:lineRule="auto"/>
        <w:ind w:left="0" w:firstLine="0"/>
        <w:outlineLvl w:val="1"/>
        <w:rPr>
          <w:rFonts w:ascii="Cambria" w:hAnsi="Cambria" w:cs="Times New Roman"/>
          <w:b/>
          <w:bCs/>
          <w:iCs/>
          <w:sz w:val="20"/>
          <w:szCs w:val="20"/>
          <w:u w:val="single"/>
          <w:lang w:val="en-US"/>
        </w:rPr>
      </w:pPr>
      <w:r w:rsidRPr="00F96BC9">
        <w:rPr>
          <w:rFonts w:ascii="Cambria" w:hAnsi="Cambria" w:cs="Times New Roman"/>
          <w:b/>
          <w:bCs/>
          <w:iCs/>
          <w:sz w:val="20"/>
          <w:szCs w:val="20"/>
          <w:u w:val="single"/>
          <w:lang w:val="en-US"/>
        </w:rPr>
        <w:t xml:space="preserve">Commemorative Events </w:t>
      </w:r>
    </w:p>
    <w:p w14:paraId="3D3B54CA" w14:textId="77777777" w:rsidR="00782E3A" w:rsidRPr="00F96BC9" w:rsidRDefault="00782E3A" w:rsidP="00782E3A">
      <w:pPr>
        <w:ind w:left="0" w:firstLine="0"/>
        <w:rPr>
          <w:rFonts w:ascii="Times New Roman" w:eastAsia="Calibri" w:hAnsi="Times New Roman" w:cs="Times New Roman"/>
          <w:i w:val="0"/>
          <w:sz w:val="20"/>
          <w:szCs w:val="20"/>
          <w:lang w:val="en-US"/>
        </w:rPr>
      </w:pPr>
    </w:p>
    <w:p w14:paraId="2830973C" w14:textId="77777777" w:rsidR="00782E3A" w:rsidRPr="00F96BC9" w:rsidRDefault="00782E3A" w:rsidP="00782E3A">
      <w:pPr>
        <w:ind w:left="0" w:firstLine="0"/>
        <w:rPr>
          <w:rFonts w:ascii="Times New Roman" w:eastAsia="Calibri" w:hAnsi="Times New Roman" w:cs="Times New Roman"/>
          <w:sz w:val="20"/>
          <w:szCs w:val="20"/>
          <w:lang w:val="en-US"/>
        </w:rPr>
      </w:pPr>
      <w:r w:rsidRPr="00F96BC9">
        <w:rPr>
          <w:rFonts w:ascii="Times New Roman" w:eastAsia="Calibri" w:hAnsi="Times New Roman" w:cs="Times New Roman"/>
          <w:sz w:val="20"/>
          <w:szCs w:val="20"/>
          <w:lang w:val="en-US"/>
        </w:rPr>
        <w:t>Vaccination week in the Americas (April 21 – 27, 2018)</w:t>
      </w:r>
    </w:p>
    <w:p w14:paraId="6B26A812" w14:textId="77777777" w:rsidR="00782E3A" w:rsidRPr="00F96BC9" w:rsidRDefault="00782E3A" w:rsidP="009F34FF">
      <w:pPr>
        <w:numPr>
          <w:ilvl w:val="0"/>
          <w:numId w:val="40"/>
        </w:numPr>
        <w:spacing w:after="200" w:line="276"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Vaccination Fair and foot ball match  – April 21, 2018</w:t>
      </w:r>
    </w:p>
    <w:p w14:paraId="42EDD359" w14:textId="77777777" w:rsidR="00782E3A" w:rsidRPr="00F96BC9" w:rsidRDefault="00782E3A" w:rsidP="00782E3A">
      <w:pPr>
        <w:ind w:left="0" w:firstLine="0"/>
        <w:rPr>
          <w:rFonts w:ascii="Times New Roman" w:eastAsia="Calibri" w:hAnsi="Times New Roman" w:cs="Times New Roman"/>
          <w:i w:val="0"/>
          <w:sz w:val="20"/>
          <w:szCs w:val="20"/>
          <w:lang w:val="en-US"/>
        </w:rPr>
      </w:pPr>
    </w:p>
    <w:p w14:paraId="38D1C411" w14:textId="77777777" w:rsidR="00782E3A" w:rsidRPr="00F96BC9" w:rsidRDefault="00782E3A" w:rsidP="00782E3A">
      <w:pPr>
        <w:ind w:left="0" w:firstLine="0"/>
        <w:rPr>
          <w:rFonts w:ascii="Times New Roman" w:eastAsia="Calibri" w:hAnsi="Times New Roman" w:cs="Times New Roman"/>
          <w:sz w:val="20"/>
          <w:szCs w:val="20"/>
          <w:lang w:val="en-US"/>
        </w:rPr>
      </w:pPr>
      <w:r w:rsidRPr="00F96BC9">
        <w:rPr>
          <w:rFonts w:ascii="Times New Roman" w:eastAsia="Calibri" w:hAnsi="Times New Roman" w:cs="Times New Roman"/>
          <w:sz w:val="20"/>
          <w:szCs w:val="20"/>
          <w:lang w:val="en-US"/>
        </w:rPr>
        <w:t>World Malaria Day</w:t>
      </w:r>
    </w:p>
    <w:p w14:paraId="625B85A2" w14:textId="77777777" w:rsidR="00782E3A" w:rsidRPr="00F96BC9" w:rsidRDefault="00782E3A" w:rsidP="00F96BC9">
      <w:pPr>
        <w:numPr>
          <w:ilvl w:val="0"/>
          <w:numId w:val="40"/>
        </w:numPr>
        <w:spacing w:after="200" w:line="276" w:lineRule="auto"/>
        <w:rPr>
          <w:rFonts w:ascii="Times New Roman" w:eastAsia="Calibri" w:hAnsi="Times New Roman" w:cs="Times New Roman"/>
          <w:b/>
          <w:sz w:val="20"/>
          <w:szCs w:val="20"/>
          <w:lang w:val="en-US"/>
        </w:rPr>
      </w:pPr>
      <w:r w:rsidRPr="00F96BC9">
        <w:rPr>
          <w:rFonts w:ascii="Times New Roman" w:eastAsia="Calibri" w:hAnsi="Times New Roman" w:cs="Times New Roman"/>
          <w:i w:val="0"/>
          <w:sz w:val="20"/>
          <w:szCs w:val="20"/>
          <w:lang w:val="en-US"/>
        </w:rPr>
        <w:t>Malaria Day Symposium- April 25, 2018. Approximately 80 persons in attendance with 8 schools participating in the competition ( Mahoe Hill Primary School, Enfield Primary School, Scotts Hall Primary School, Mount Joseph’s Primary School, Beecham Hill Primary School, Baxter’s Mountain Primary School, Horace Clarke High School and Brimmervale High School). Mount Joseph’s Primary school received the winning prize.</w:t>
      </w:r>
      <w:r w:rsidRPr="00F96BC9">
        <w:rPr>
          <w:rFonts w:ascii="Times New Roman" w:eastAsia="Calibri" w:hAnsi="Times New Roman" w:cs="Times New Roman"/>
          <w:b/>
          <w:sz w:val="20"/>
          <w:szCs w:val="20"/>
          <w:lang w:val="en-US"/>
        </w:rPr>
        <w:tab/>
      </w:r>
    </w:p>
    <w:p w14:paraId="6C22804D" w14:textId="77777777" w:rsidR="00782E3A" w:rsidRPr="00F96BC9" w:rsidRDefault="00782E3A" w:rsidP="00782E3A">
      <w:pPr>
        <w:spacing w:after="200" w:line="276" w:lineRule="auto"/>
        <w:ind w:left="0" w:firstLine="0"/>
        <w:rPr>
          <w:rFonts w:ascii="Calibri" w:eastAsia="Calibri" w:hAnsi="Calibri" w:cs="Times New Roman"/>
          <w:b/>
          <w:sz w:val="20"/>
          <w:szCs w:val="20"/>
          <w:u w:val="single"/>
          <w:lang w:val="en-US"/>
        </w:rPr>
      </w:pPr>
      <w:r w:rsidRPr="00F96BC9">
        <w:rPr>
          <w:rFonts w:ascii="Calibri" w:eastAsia="Calibri" w:hAnsi="Calibri" w:cs="Times New Roman"/>
          <w:b/>
          <w:sz w:val="20"/>
          <w:szCs w:val="20"/>
          <w:u w:val="single"/>
          <w:lang w:val="en-US"/>
        </w:rPr>
        <w:t xml:space="preserve">Outreach Activities </w:t>
      </w:r>
    </w:p>
    <w:p w14:paraId="02A0EBC2" w14:textId="77777777" w:rsidR="00782E3A" w:rsidRPr="00F96BC9" w:rsidRDefault="00782E3A" w:rsidP="00782E3A">
      <w:pPr>
        <w:spacing w:after="200" w:line="276" w:lineRule="auto"/>
        <w:ind w:left="0" w:firstLine="0"/>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The WARR group was in the Parish during the month of April. Care was delivered on the following days and at the listed locations. </w:t>
      </w:r>
    </w:p>
    <w:p w14:paraId="72812699" w14:textId="77777777" w:rsidR="00782E3A" w:rsidRPr="00F96BC9" w:rsidRDefault="00782E3A" w:rsidP="009F34FF">
      <w:pPr>
        <w:numPr>
          <w:ilvl w:val="0"/>
          <w:numId w:val="39"/>
        </w:numPr>
        <w:spacing w:after="200" w:line="276"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April 9, 2018- Rock River Health Center </w:t>
      </w:r>
    </w:p>
    <w:p w14:paraId="5FB2B378" w14:textId="77777777" w:rsidR="00782E3A" w:rsidRPr="00F96BC9" w:rsidRDefault="00782E3A" w:rsidP="009F34FF">
      <w:pPr>
        <w:numPr>
          <w:ilvl w:val="0"/>
          <w:numId w:val="39"/>
        </w:numPr>
        <w:spacing w:after="200" w:line="276"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April 10, 2018- Windsor Castle Health Centre</w:t>
      </w:r>
    </w:p>
    <w:p w14:paraId="659BE51F" w14:textId="77777777" w:rsidR="00782E3A" w:rsidRPr="00F96BC9" w:rsidRDefault="00782E3A" w:rsidP="009F34FF">
      <w:pPr>
        <w:numPr>
          <w:ilvl w:val="0"/>
          <w:numId w:val="39"/>
        </w:numPr>
        <w:spacing w:after="200" w:line="276"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April 11, 2018- Clonmel Health Centre </w:t>
      </w:r>
    </w:p>
    <w:p w14:paraId="28B1D0FF" w14:textId="77777777" w:rsidR="00782E3A" w:rsidRPr="00F96BC9" w:rsidRDefault="00782E3A" w:rsidP="009F34FF">
      <w:pPr>
        <w:numPr>
          <w:ilvl w:val="0"/>
          <w:numId w:val="39"/>
        </w:numPr>
        <w:spacing w:after="200" w:line="276"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April 12, 2018- Islington Health Centre</w:t>
      </w:r>
    </w:p>
    <w:p w14:paraId="48AB8E58" w14:textId="77777777" w:rsidR="00782E3A" w:rsidRPr="00F96BC9" w:rsidRDefault="00782E3A" w:rsidP="009F34FF">
      <w:pPr>
        <w:numPr>
          <w:ilvl w:val="0"/>
          <w:numId w:val="39"/>
        </w:numPr>
        <w:spacing w:after="200" w:line="276"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April 13, 2018- Mary Mount High School </w:t>
      </w:r>
    </w:p>
    <w:p w14:paraId="7885851F" w14:textId="77777777" w:rsidR="00782E3A" w:rsidRPr="00F96BC9" w:rsidRDefault="00782E3A" w:rsidP="00782E3A">
      <w:pPr>
        <w:spacing w:after="200" w:line="276" w:lineRule="auto"/>
        <w:ind w:left="0" w:firstLine="0"/>
        <w:rPr>
          <w:rFonts w:ascii="Times New Roman" w:eastAsia="Calibri" w:hAnsi="Times New Roman" w:cs="Times New Roman"/>
          <w:sz w:val="20"/>
          <w:szCs w:val="20"/>
          <w:lang w:val="en-US"/>
        </w:rPr>
      </w:pPr>
      <w:r w:rsidRPr="00F96BC9">
        <w:rPr>
          <w:rFonts w:ascii="Times New Roman" w:eastAsia="Calibri" w:hAnsi="Times New Roman" w:cs="Times New Roman"/>
          <w:sz w:val="20"/>
          <w:szCs w:val="20"/>
          <w:lang w:val="en-US"/>
        </w:rPr>
        <w:t>Collaboration with the National Health Fund</w:t>
      </w:r>
    </w:p>
    <w:p w14:paraId="3550DCFD" w14:textId="77777777" w:rsidR="00782E3A" w:rsidRPr="00F96BC9" w:rsidRDefault="00782E3A" w:rsidP="009F34FF">
      <w:pPr>
        <w:numPr>
          <w:ilvl w:val="0"/>
          <w:numId w:val="41"/>
        </w:numPr>
        <w:spacing w:after="200" w:line="276"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lastRenderedPageBreak/>
        <w:t>April 10- at the Clonmel Baptist Church</w:t>
      </w:r>
    </w:p>
    <w:p w14:paraId="7A3AB0F2" w14:textId="77777777" w:rsidR="00782E3A" w:rsidRPr="00F96BC9" w:rsidRDefault="00782E3A" w:rsidP="009F34FF">
      <w:pPr>
        <w:numPr>
          <w:ilvl w:val="0"/>
          <w:numId w:val="41"/>
        </w:numPr>
        <w:spacing w:after="200" w:line="276" w:lineRule="auto"/>
        <w:rPr>
          <w:rFonts w:ascii="Times New Roman" w:eastAsia="Calibri" w:hAnsi="Times New Roman" w:cs="Times New Roman"/>
          <w:i w:val="0"/>
          <w:sz w:val="20"/>
          <w:szCs w:val="20"/>
          <w:lang w:val="en-US"/>
        </w:rPr>
      </w:pPr>
      <w:r w:rsidRPr="00F96BC9">
        <w:rPr>
          <w:rFonts w:ascii="Times New Roman" w:eastAsia="Calibri" w:hAnsi="Times New Roman" w:cs="Times New Roman"/>
          <w:i w:val="0"/>
          <w:sz w:val="20"/>
          <w:szCs w:val="20"/>
          <w:lang w:val="en-US"/>
        </w:rPr>
        <w:t xml:space="preserve">April 19-  at the Sandside Church of God of Prophecy </w:t>
      </w:r>
    </w:p>
    <w:p w14:paraId="38A3285A" w14:textId="77777777" w:rsidR="00782E3A" w:rsidRPr="00F96BC9" w:rsidRDefault="00782E3A" w:rsidP="00782E3A">
      <w:pPr>
        <w:spacing w:after="200" w:line="276" w:lineRule="auto"/>
        <w:ind w:left="0" w:firstLine="0"/>
        <w:rPr>
          <w:rFonts w:ascii="Times New Roman" w:eastAsia="Calibri" w:hAnsi="Times New Roman" w:cs="Times New Roman"/>
          <w:sz w:val="20"/>
          <w:szCs w:val="20"/>
          <w:lang w:val="en-US"/>
        </w:rPr>
      </w:pPr>
      <w:r w:rsidRPr="00F96BC9">
        <w:rPr>
          <w:rFonts w:ascii="Times New Roman" w:eastAsia="Calibri" w:hAnsi="Times New Roman" w:cs="Times New Roman"/>
          <w:sz w:val="20"/>
          <w:szCs w:val="20"/>
          <w:lang w:val="en-US"/>
        </w:rPr>
        <w:t>Collaboration with the North-East Jamaica Conference of Seventh day Adventists</w:t>
      </w:r>
    </w:p>
    <w:p w14:paraId="664FE906" w14:textId="77777777" w:rsidR="00782E3A" w:rsidRPr="00F96BC9" w:rsidRDefault="00782E3A" w:rsidP="009F34FF">
      <w:pPr>
        <w:numPr>
          <w:ilvl w:val="0"/>
          <w:numId w:val="42"/>
        </w:numPr>
        <w:spacing w:after="200" w:line="276" w:lineRule="auto"/>
        <w:rPr>
          <w:rFonts w:ascii="Times New Roman" w:eastAsia="Calibri" w:hAnsi="Times New Roman" w:cs="Times New Roman"/>
          <w:b/>
          <w:sz w:val="20"/>
          <w:szCs w:val="20"/>
          <w:lang w:val="en-US"/>
        </w:rPr>
      </w:pPr>
      <w:r w:rsidRPr="00F96BC9">
        <w:rPr>
          <w:rFonts w:ascii="Times New Roman" w:eastAsia="Calibri" w:hAnsi="Times New Roman" w:cs="Times New Roman"/>
          <w:i w:val="0"/>
          <w:sz w:val="20"/>
          <w:szCs w:val="20"/>
          <w:lang w:val="en-US"/>
        </w:rPr>
        <w:t>April 5, 2018 – at the Grey’s</w:t>
      </w:r>
      <w:r w:rsidRPr="00F96BC9">
        <w:rPr>
          <w:rFonts w:ascii="Times New Roman" w:eastAsia="Calibri" w:hAnsi="Times New Roman" w:cs="Times New Roman"/>
          <w:b/>
          <w:i w:val="0"/>
          <w:sz w:val="20"/>
          <w:szCs w:val="20"/>
          <w:lang w:val="en-US"/>
        </w:rPr>
        <w:t xml:space="preserve"> </w:t>
      </w:r>
      <w:r w:rsidRPr="00F96BC9">
        <w:rPr>
          <w:rFonts w:ascii="Times New Roman" w:eastAsia="Calibri" w:hAnsi="Times New Roman" w:cs="Times New Roman"/>
          <w:i w:val="0"/>
          <w:sz w:val="20"/>
          <w:szCs w:val="20"/>
          <w:lang w:val="en-US"/>
        </w:rPr>
        <w:t xml:space="preserve">Inn Sports </w:t>
      </w:r>
    </w:p>
    <w:p w14:paraId="3E678573" w14:textId="77777777" w:rsidR="00DA11AE" w:rsidRDefault="00DA11AE" w:rsidP="0035160C">
      <w:pPr>
        <w:ind w:left="0" w:firstLine="0"/>
        <w:jc w:val="both"/>
        <w:rPr>
          <w:rFonts w:ascii="Century Gothic" w:hAnsi="Century Gothic"/>
          <w:b/>
          <w:i w:val="0"/>
          <w:u w:val="single"/>
        </w:rPr>
      </w:pPr>
    </w:p>
    <w:p w14:paraId="49BC8BAF" w14:textId="0832B771" w:rsidR="005F51B5" w:rsidRDefault="005F51B5" w:rsidP="005F51B5">
      <w:pPr>
        <w:jc w:val="both"/>
        <w:rPr>
          <w:rFonts w:ascii="Century Gothic" w:hAnsi="Century Gothic"/>
          <w:i w:val="0"/>
        </w:rPr>
      </w:pPr>
      <w:r>
        <w:rPr>
          <w:rFonts w:ascii="Century Gothic" w:hAnsi="Century Gothic"/>
          <w:i w:val="0"/>
        </w:rPr>
        <w:t xml:space="preserve">The Chairperson thanked </w:t>
      </w:r>
      <w:r w:rsidR="00D50D63">
        <w:rPr>
          <w:rFonts w:ascii="Century Gothic" w:hAnsi="Century Gothic"/>
          <w:i w:val="0"/>
        </w:rPr>
        <w:t>D</w:t>
      </w:r>
      <w:r>
        <w:rPr>
          <w:rFonts w:ascii="Century Gothic" w:hAnsi="Century Gothic"/>
          <w:i w:val="0"/>
        </w:rPr>
        <w:t xml:space="preserve">r. </w:t>
      </w:r>
      <w:r w:rsidR="00D50D63">
        <w:rPr>
          <w:rFonts w:ascii="Century Gothic" w:hAnsi="Century Gothic"/>
          <w:i w:val="0"/>
        </w:rPr>
        <w:t>Henry for her</w:t>
      </w:r>
      <w:r>
        <w:rPr>
          <w:rFonts w:ascii="Century Gothic" w:hAnsi="Century Gothic"/>
          <w:i w:val="0"/>
        </w:rPr>
        <w:t xml:space="preserve"> report.</w:t>
      </w:r>
    </w:p>
    <w:p w14:paraId="137D38C1" w14:textId="77777777" w:rsidR="00C92871" w:rsidRDefault="00C92871" w:rsidP="005F51B5">
      <w:pPr>
        <w:jc w:val="both"/>
        <w:rPr>
          <w:rFonts w:ascii="Century Gothic" w:hAnsi="Century Gothic"/>
          <w:i w:val="0"/>
        </w:rPr>
      </w:pPr>
    </w:p>
    <w:p w14:paraId="758FD698" w14:textId="77777777" w:rsidR="00073372" w:rsidRDefault="00073372" w:rsidP="00C92871">
      <w:pPr>
        <w:ind w:left="0" w:firstLine="0"/>
        <w:jc w:val="both"/>
        <w:rPr>
          <w:rFonts w:ascii="Century Gothic" w:hAnsi="Century Gothic"/>
          <w:b/>
          <w:i w:val="0"/>
          <w:u w:val="single"/>
        </w:rPr>
      </w:pPr>
    </w:p>
    <w:p w14:paraId="318A6ABD" w14:textId="77777777" w:rsidR="00C92871" w:rsidRDefault="00C92871" w:rsidP="00C92871">
      <w:pPr>
        <w:ind w:left="0" w:firstLine="0"/>
        <w:jc w:val="both"/>
        <w:rPr>
          <w:rFonts w:ascii="Century Gothic" w:hAnsi="Century Gothic"/>
          <w:b/>
          <w:i w:val="0"/>
          <w:u w:val="single"/>
        </w:rPr>
      </w:pPr>
      <w:r w:rsidRPr="00756CA6">
        <w:rPr>
          <w:rFonts w:ascii="Century Gothic" w:hAnsi="Century Gothic"/>
          <w:b/>
          <w:i w:val="0"/>
          <w:u w:val="single"/>
        </w:rPr>
        <w:t>QUESTIONS/CONCERNS</w:t>
      </w:r>
      <w:r>
        <w:rPr>
          <w:rFonts w:ascii="Century Gothic" w:hAnsi="Century Gothic"/>
          <w:b/>
          <w:i w:val="0"/>
          <w:u w:val="single"/>
        </w:rPr>
        <w:t>/COMMENTS/</w:t>
      </w:r>
      <w:r w:rsidRPr="00756CA6">
        <w:rPr>
          <w:rFonts w:ascii="Century Gothic" w:hAnsi="Century Gothic"/>
          <w:b/>
          <w:i w:val="0"/>
          <w:u w:val="single"/>
        </w:rPr>
        <w:t>HIGHLIGHTS</w:t>
      </w:r>
    </w:p>
    <w:p w14:paraId="7F4ADB8D" w14:textId="77777777" w:rsidR="009E4D7A" w:rsidRDefault="009E4D7A" w:rsidP="00C92871">
      <w:pPr>
        <w:ind w:left="0" w:firstLine="0"/>
        <w:jc w:val="both"/>
        <w:rPr>
          <w:rFonts w:ascii="Century Gothic" w:hAnsi="Century Gothic"/>
          <w:b/>
          <w:i w:val="0"/>
          <w:u w:val="single"/>
        </w:rPr>
      </w:pPr>
    </w:p>
    <w:p w14:paraId="75D5B5E4" w14:textId="22AFEDD5" w:rsidR="009E4D7A" w:rsidRPr="009E4D7A" w:rsidRDefault="009E4D7A" w:rsidP="00C92871">
      <w:pPr>
        <w:ind w:left="0" w:firstLine="0"/>
        <w:jc w:val="both"/>
        <w:rPr>
          <w:rFonts w:ascii="Century Gothic" w:hAnsi="Century Gothic"/>
          <w:i w:val="0"/>
        </w:rPr>
      </w:pPr>
      <w:r w:rsidRPr="009E4D7A">
        <w:rPr>
          <w:rFonts w:ascii="Century Gothic" w:hAnsi="Century Gothic"/>
          <w:i w:val="0"/>
        </w:rPr>
        <w:t>Nil</w:t>
      </w:r>
    </w:p>
    <w:p w14:paraId="262DB206" w14:textId="77777777" w:rsidR="00C92871" w:rsidRPr="00756CA6" w:rsidRDefault="00C92871" w:rsidP="00C92871">
      <w:pPr>
        <w:ind w:left="0" w:firstLine="0"/>
        <w:jc w:val="both"/>
        <w:rPr>
          <w:rFonts w:ascii="Century Gothic" w:hAnsi="Century Gothic"/>
          <w:b/>
          <w:i w:val="0"/>
          <w:u w:val="single"/>
        </w:rPr>
      </w:pPr>
    </w:p>
    <w:p w14:paraId="61479988" w14:textId="487FB87F" w:rsidR="005F51B5" w:rsidRDefault="005F51B5" w:rsidP="00AC5564">
      <w:pPr>
        <w:ind w:left="0" w:firstLine="0"/>
        <w:jc w:val="both"/>
        <w:rPr>
          <w:rFonts w:ascii="Century Gothic" w:hAnsi="Century Gothic"/>
          <w:i w:val="0"/>
        </w:rPr>
      </w:pPr>
    </w:p>
    <w:p w14:paraId="3504E3B5" w14:textId="77777777" w:rsidR="00E70BEF" w:rsidRPr="007E40E8" w:rsidRDefault="00E70BEF" w:rsidP="00BA49E1">
      <w:pPr>
        <w:ind w:left="0" w:firstLine="0"/>
        <w:jc w:val="both"/>
        <w:rPr>
          <w:rFonts w:ascii="Century Gothic" w:hAnsi="Century Gothic"/>
          <w:b/>
          <w:i w:val="0"/>
          <w:u w:val="single"/>
        </w:rPr>
      </w:pPr>
      <w:r w:rsidRPr="007E40E8">
        <w:rPr>
          <w:rFonts w:ascii="Century Gothic" w:hAnsi="Century Gothic"/>
          <w:b/>
          <w:i w:val="0"/>
          <w:u w:val="single"/>
        </w:rPr>
        <w:t>QUESTION</w:t>
      </w:r>
      <w:r w:rsidR="00FD6806" w:rsidRPr="007E40E8">
        <w:rPr>
          <w:rFonts w:ascii="Century Gothic" w:hAnsi="Century Gothic"/>
          <w:b/>
          <w:i w:val="0"/>
          <w:u w:val="single"/>
        </w:rPr>
        <w:t>S</w:t>
      </w:r>
      <w:r w:rsidRPr="007E40E8">
        <w:rPr>
          <w:rFonts w:ascii="Century Gothic" w:hAnsi="Century Gothic"/>
          <w:b/>
          <w:i w:val="0"/>
          <w:u w:val="single"/>
        </w:rPr>
        <w:t xml:space="preserve"> TO THE LOCAL BOARD OF HEALTH</w:t>
      </w:r>
    </w:p>
    <w:p w14:paraId="17A06C40" w14:textId="77777777" w:rsidR="001963AA" w:rsidRDefault="001963AA" w:rsidP="00BA49E1">
      <w:pPr>
        <w:ind w:left="0" w:firstLine="0"/>
        <w:jc w:val="both"/>
        <w:rPr>
          <w:rFonts w:ascii="Century Gothic" w:hAnsi="Century Gothic"/>
          <w:b/>
          <w:i w:val="0"/>
          <w:u w:val="single"/>
        </w:rPr>
      </w:pPr>
    </w:p>
    <w:p w14:paraId="264223B9" w14:textId="526146AC" w:rsidR="00AD3AE5" w:rsidRPr="00AD3AE5" w:rsidRDefault="00AD3AE5" w:rsidP="00BA49E1">
      <w:pPr>
        <w:ind w:left="0" w:firstLine="0"/>
        <w:jc w:val="both"/>
        <w:rPr>
          <w:rFonts w:ascii="Century Gothic" w:hAnsi="Century Gothic"/>
          <w:i w:val="0"/>
        </w:rPr>
      </w:pPr>
      <w:r w:rsidRPr="00AD3AE5">
        <w:rPr>
          <w:rFonts w:ascii="Century Gothic" w:hAnsi="Century Gothic"/>
          <w:i w:val="0"/>
        </w:rPr>
        <w:t>Nil</w:t>
      </w:r>
    </w:p>
    <w:p w14:paraId="1BEEC910" w14:textId="77777777" w:rsidR="00337D6C" w:rsidRDefault="00337D6C" w:rsidP="00BA49E1">
      <w:pPr>
        <w:ind w:left="0" w:firstLine="0"/>
        <w:jc w:val="both"/>
        <w:rPr>
          <w:rFonts w:ascii="Century Gothic" w:hAnsi="Century Gothic"/>
          <w:b/>
          <w:i w:val="0"/>
          <w:u w:val="single"/>
        </w:rPr>
      </w:pPr>
    </w:p>
    <w:p w14:paraId="49CE8FBB" w14:textId="77777777" w:rsidR="005010C8" w:rsidRPr="007E40E8" w:rsidRDefault="005010C8" w:rsidP="00BA49E1">
      <w:pPr>
        <w:ind w:left="0" w:firstLine="0"/>
        <w:jc w:val="both"/>
        <w:rPr>
          <w:rFonts w:ascii="Century Gothic" w:hAnsi="Century Gothic"/>
          <w:b/>
          <w:i w:val="0"/>
          <w:u w:val="single"/>
        </w:rPr>
      </w:pPr>
      <w:r w:rsidRPr="007E40E8">
        <w:rPr>
          <w:rFonts w:ascii="Century Gothic" w:hAnsi="Century Gothic"/>
          <w:b/>
          <w:i w:val="0"/>
          <w:u w:val="single"/>
        </w:rPr>
        <w:t>RESUMPTION OF COUNCIL</w:t>
      </w:r>
    </w:p>
    <w:p w14:paraId="146CDE04" w14:textId="77777777" w:rsidR="005010C8" w:rsidRPr="007E40E8" w:rsidRDefault="005010C8" w:rsidP="00BA49E1">
      <w:pPr>
        <w:ind w:left="0" w:firstLine="0"/>
        <w:jc w:val="both"/>
        <w:rPr>
          <w:rFonts w:ascii="Century Gothic" w:hAnsi="Century Gothic"/>
          <w:b/>
        </w:rPr>
      </w:pPr>
    </w:p>
    <w:p w14:paraId="2F8DF434" w14:textId="4CB2C42E" w:rsidR="005C7853" w:rsidRPr="007E40E8" w:rsidRDefault="005C7853" w:rsidP="00BA49E1">
      <w:pPr>
        <w:ind w:left="0" w:firstLine="0"/>
        <w:jc w:val="both"/>
        <w:rPr>
          <w:rFonts w:ascii="Century Gothic" w:hAnsi="Century Gothic"/>
          <w:b/>
          <w:i w:val="0"/>
        </w:rPr>
      </w:pPr>
      <w:r w:rsidRPr="007E40E8">
        <w:rPr>
          <w:rFonts w:ascii="Century Gothic" w:hAnsi="Century Gothic"/>
          <w:b/>
          <w:i w:val="0"/>
        </w:rPr>
        <w:t xml:space="preserve">ON A MOTION BY COUNCILLOR SECONDED BY </w:t>
      </w:r>
      <w:r w:rsidR="0040005F" w:rsidRPr="007E40E8">
        <w:rPr>
          <w:rFonts w:ascii="Century Gothic" w:hAnsi="Century Gothic"/>
          <w:b/>
          <w:i w:val="0"/>
        </w:rPr>
        <w:t xml:space="preserve">COUNCILLOR </w:t>
      </w:r>
      <w:r w:rsidR="00773CE5">
        <w:rPr>
          <w:rFonts w:ascii="Century Gothic" w:hAnsi="Century Gothic"/>
          <w:b/>
          <w:i w:val="0"/>
        </w:rPr>
        <w:t>HUDSON</w:t>
      </w:r>
      <w:r w:rsidR="000C1EE6" w:rsidRPr="007E40E8">
        <w:rPr>
          <w:rFonts w:ascii="Century Gothic" w:hAnsi="Century Gothic"/>
          <w:b/>
          <w:i w:val="0"/>
        </w:rPr>
        <w:t xml:space="preserve">, </w:t>
      </w:r>
      <w:r w:rsidR="00C932F3">
        <w:rPr>
          <w:rFonts w:ascii="Century Gothic" w:hAnsi="Century Gothic"/>
          <w:b/>
          <w:i w:val="0"/>
        </w:rPr>
        <w:t xml:space="preserve">COUNCIL </w:t>
      </w:r>
      <w:r w:rsidR="0089057D" w:rsidRPr="007E40E8">
        <w:rPr>
          <w:rFonts w:ascii="Century Gothic" w:hAnsi="Century Gothic"/>
          <w:b/>
          <w:i w:val="0"/>
        </w:rPr>
        <w:t>R</w:t>
      </w:r>
      <w:r w:rsidRPr="007E40E8">
        <w:rPr>
          <w:rFonts w:ascii="Century Gothic" w:hAnsi="Century Gothic"/>
          <w:b/>
          <w:i w:val="0"/>
        </w:rPr>
        <w:t>ESUMED</w:t>
      </w:r>
      <w:r w:rsidR="00A824D2">
        <w:rPr>
          <w:rFonts w:ascii="Century Gothic" w:hAnsi="Century Gothic"/>
          <w:b/>
          <w:i w:val="0"/>
        </w:rPr>
        <w:t xml:space="preserve"> </w:t>
      </w:r>
      <w:r w:rsidR="00F133C7" w:rsidRPr="007E40E8">
        <w:rPr>
          <w:rFonts w:ascii="Century Gothic" w:hAnsi="Century Gothic"/>
          <w:b/>
          <w:i w:val="0"/>
        </w:rPr>
        <w:t xml:space="preserve">ITS </w:t>
      </w:r>
      <w:r w:rsidR="0089057D" w:rsidRPr="007E40E8">
        <w:rPr>
          <w:rFonts w:ascii="Century Gothic" w:hAnsi="Century Gothic"/>
          <w:b/>
          <w:i w:val="0"/>
        </w:rPr>
        <w:t>SITTING</w:t>
      </w:r>
      <w:r w:rsidRPr="007E40E8">
        <w:rPr>
          <w:rFonts w:ascii="Century Gothic" w:hAnsi="Century Gothic"/>
          <w:b/>
          <w:i w:val="0"/>
        </w:rPr>
        <w:t>.</w:t>
      </w:r>
    </w:p>
    <w:p w14:paraId="437CA223" w14:textId="77777777" w:rsidR="00C932F3" w:rsidRDefault="00C932F3" w:rsidP="00BA49E1">
      <w:pPr>
        <w:ind w:left="0" w:firstLine="0"/>
        <w:jc w:val="both"/>
        <w:rPr>
          <w:rFonts w:ascii="Century Gothic" w:hAnsi="Century Gothic"/>
          <w:b/>
          <w:i w:val="0"/>
          <w:u w:val="single"/>
        </w:rPr>
      </w:pPr>
    </w:p>
    <w:p w14:paraId="30E107E2" w14:textId="77777777" w:rsidR="00955231" w:rsidRDefault="005010C8" w:rsidP="00BA49E1">
      <w:pPr>
        <w:ind w:left="0" w:firstLine="0"/>
        <w:jc w:val="both"/>
        <w:rPr>
          <w:rFonts w:ascii="Century Gothic" w:hAnsi="Century Gothic"/>
          <w:b/>
          <w:i w:val="0"/>
          <w:u w:val="single"/>
        </w:rPr>
      </w:pPr>
      <w:r w:rsidRPr="007E40E8">
        <w:rPr>
          <w:rFonts w:ascii="Century Gothic" w:hAnsi="Century Gothic"/>
          <w:b/>
          <w:i w:val="0"/>
          <w:u w:val="single"/>
        </w:rPr>
        <w:t>REPORT</w:t>
      </w:r>
      <w:r w:rsidR="00D93B04" w:rsidRPr="007E40E8">
        <w:rPr>
          <w:rFonts w:ascii="Century Gothic" w:hAnsi="Century Gothic"/>
          <w:b/>
          <w:i w:val="0"/>
          <w:u w:val="single"/>
        </w:rPr>
        <w:t>S</w:t>
      </w:r>
      <w:r w:rsidRPr="007E40E8">
        <w:rPr>
          <w:rFonts w:ascii="Century Gothic" w:hAnsi="Century Gothic"/>
          <w:b/>
          <w:i w:val="0"/>
          <w:u w:val="single"/>
        </w:rPr>
        <w:t xml:space="preserve"> FROM AGENCIES AND COMMITTEES</w:t>
      </w:r>
    </w:p>
    <w:p w14:paraId="32A42ED9" w14:textId="77777777" w:rsidR="00337D6C" w:rsidRDefault="00337D6C" w:rsidP="00BA49E1">
      <w:pPr>
        <w:ind w:left="0" w:firstLine="0"/>
        <w:jc w:val="both"/>
        <w:rPr>
          <w:rFonts w:ascii="Century Gothic" w:hAnsi="Century Gothic"/>
          <w:b/>
          <w:i w:val="0"/>
          <w:u w:val="single"/>
        </w:rPr>
      </w:pPr>
    </w:p>
    <w:p w14:paraId="1F0593A1" w14:textId="16A911F0" w:rsidR="00B84022" w:rsidRPr="00B84022" w:rsidRDefault="00B84022" w:rsidP="009F34FF">
      <w:pPr>
        <w:pStyle w:val="ListParagraph"/>
        <w:numPr>
          <w:ilvl w:val="0"/>
          <w:numId w:val="13"/>
        </w:numPr>
        <w:jc w:val="both"/>
        <w:rPr>
          <w:rFonts w:ascii="Century Gothic" w:hAnsi="Century Gothic"/>
          <w:b/>
          <w:i w:val="0"/>
          <w:u w:val="single"/>
        </w:rPr>
      </w:pPr>
    </w:p>
    <w:p w14:paraId="1F16DDF7" w14:textId="2488C214" w:rsidR="00AD3AE5" w:rsidRPr="00AD3AE5" w:rsidRDefault="001D172F" w:rsidP="00AD3AE5">
      <w:pPr>
        <w:pStyle w:val="ListParagraph"/>
        <w:tabs>
          <w:tab w:val="left" w:pos="4545"/>
        </w:tabs>
        <w:ind w:left="1080" w:firstLine="0"/>
        <w:rPr>
          <w:rFonts w:ascii="Times New Roman" w:hAnsi="Times New Roman" w:cs="Times New Roman"/>
          <w:i w:val="0"/>
          <w:color w:val="000000"/>
          <w:highlight w:val="yellow"/>
          <w:lang w:val="en-US"/>
        </w:rPr>
      </w:pPr>
      <w:r>
        <w:rPr>
          <w:rFonts w:ascii="Century Gothic" w:hAnsi="Century Gothic"/>
          <w:b/>
          <w:i w:val="0"/>
        </w:rPr>
        <w:t xml:space="preserve">                                               </w:t>
      </w:r>
      <w:r w:rsidR="00AD3AE5">
        <w:rPr>
          <w:rFonts w:ascii="Century Gothic" w:hAnsi="Century Gothic"/>
          <w:b/>
          <w:i w:val="0"/>
        </w:rPr>
        <w:t xml:space="preserve">  </w:t>
      </w:r>
      <w:r w:rsidR="00337D6C" w:rsidRPr="00AD3AE5">
        <w:rPr>
          <w:rFonts w:ascii="Century Gothic" w:hAnsi="Century Gothic"/>
          <w:b/>
          <w:i w:val="0"/>
        </w:rPr>
        <w:t xml:space="preserve">  </w:t>
      </w:r>
      <w:r w:rsidR="00AD3AE5" w:rsidRPr="00AD3AE5">
        <w:rPr>
          <w:rFonts w:ascii="Times New Roman" w:hAnsi="Times New Roman" w:cs="Times New Roman"/>
          <w:noProof/>
          <w:color w:val="000000"/>
          <w:highlight w:val="yellow"/>
          <w:lang w:val="en-US"/>
        </w:rPr>
        <w:drawing>
          <wp:inline distT="0" distB="0" distL="0" distR="0" wp14:anchorId="4367D06E" wp14:editId="29B935A6">
            <wp:extent cx="714253" cy="611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29726" cy="624405"/>
                    </a:xfrm>
                    <a:prstGeom prst="rect">
                      <a:avLst/>
                    </a:prstGeom>
                    <a:noFill/>
                    <a:ln w="9525">
                      <a:noFill/>
                      <a:miter lim="800000"/>
                      <a:headEnd/>
                      <a:tailEnd/>
                    </a:ln>
                  </pic:spPr>
                </pic:pic>
              </a:graphicData>
            </a:graphic>
          </wp:inline>
        </w:drawing>
      </w:r>
    </w:p>
    <w:p w14:paraId="4B4E1DCD" w14:textId="77777777" w:rsidR="00AD3AE5" w:rsidRPr="00AD3AE5" w:rsidRDefault="00AD3AE5" w:rsidP="00AD3AE5">
      <w:pPr>
        <w:tabs>
          <w:tab w:val="left" w:pos="4545"/>
        </w:tabs>
        <w:ind w:left="0" w:firstLine="0"/>
        <w:jc w:val="center"/>
        <w:rPr>
          <w:rFonts w:ascii="Times New Roman" w:hAnsi="Times New Roman" w:cs="Times New Roman"/>
          <w:i w:val="0"/>
          <w:color w:val="000000"/>
          <w:highlight w:val="yellow"/>
          <w:lang w:val="en-US"/>
        </w:rPr>
      </w:pPr>
    </w:p>
    <w:p w14:paraId="0EDA2FD8" w14:textId="77777777" w:rsidR="00AD3AE5" w:rsidRPr="00AD3AE5" w:rsidRDefault="00AD3AE5" w:rsidP="00AD3AE5">
      <w:pPr>
        <w:ind w:left="0" w:firstLine="0"/>
        <w:jc w:val="center"/>
        <w:rPr>
          <w:rFonts w:ascii="Times New Roman" w:hAnsi="Times New Roman" w:cs="Times New Roman"/>
          <w:i w:val="0"/>
          <w:color w:val="000000"/>
          <w:sz w:val="32"/>
          <w:szCs w:val="32"/>
          <w:lang w:val="en-US"/>
        </w:rPr>
      </w:pPr>
      <w:r w:rsidRPr="00AD3AE5">
        <w:rPr>
          <w:rFonts w:ascii="Times New Roman" w:hAnsi="Times New Roman" w:cs="Times New Roman"/>
          <w:i w:val="0"/>
          <w:color w:val="000000"/>
          <w:sz w:val="32"/>
          <w:szCs w:val="32"/>
          <w:lang w:val="en-US"/>
        </w:rPr>
        <w:t>JAMAICA FIRE BRIGADE</w:t>
      </w:r>
    </w:p>
    <w:p w14:paraId="636A3A4C" w14:textId="77777777" w:rsidR="00AD3AE5" w:rsidRDefault="00AD3AE5" w:rsidP="00AD3AE5">
      <w:pPr>
        <w:ind w:left="0" w:firstLine="0"/>
        <w:rPr>
          <w:rFonts w:ascii="Times New Roman" w:hAnsi="Times New Roman" w:cs="Times New Roman"/>
          <w:i w:val="0"/>
          <w:color w:val="000000"/>
          <w:lang w:val="en-US" w:bidi="ar-EG"/>
        </w:rPr>
      </w:pPr>
    </w:p>
    <w:p w14:paraId="38197621" w14:textId="77777777" w:rsidR="001959A7" w:rsidRPr="001959A7" w:rsidRDefault="001959A7" w:rsidP="001959A7">
      <w:pPr>
        <w:ind w:left="0" w:firstLine="0"/>
        <w:rPr>
          <w:rFonts w:ascii="Times New Roman" w:hAnsi="Times New Roman" w:cs="Times New Roman"/>
          <w:b/>
          <w:bCs/>
          <w:i w:val="0"/>
          <w:color w:val="000000"/>
          <w:u w:val="single"/>
          <w:lang w:val="en-US" w:bidi="ar-EG"/>
        </w:rPr>
      </w:pPr>
      <w:r w:rsidRPr="001959A7">
        <w:rPr>
          <w:rFonts w:ascii="Times New Roman" w:hAnsi="Times New Roman" w:cs="Times New Roman"/>
          <w:b/>
          <w:bCs/>
          <w:i w:val="0"/>
          <w:color w:val="000000"/>
          <w:u w:val="single"/>
          <w:lang w:val="en-US" w:bidi="ar-EG"/>
        </w:rPr>
        <w:t>REPORT FOR THE MONTH OF April 2018</w:t>
      </w:r>
    </w:p>
    <w:p w14:paraId="43D5AC73" w14:textId="77777777" w:rsidR="001959A7" w:rsidRPr="001959A7" w:rsidRDefault="001959A7" w:rsidP="001959A7">
      <w:pPr>
        <w:ind w:left="0" w:firstLine="0"/>
        <w:rPr>
          <w:rFonts w:ascii="Times New Roman" w:hAnsi="Times New Roman" w:cs="Times New Roman"/>
          <w:b/>
          <w:bCs/>
          <w:i w:val="0"/>
          <w:color w:val="000000"/>
          <w:u w:val="single"/>
          <w:lang w:val="en-US" w:bidi="ar-EG"/>
        </w:rPr>
      </w:pPr>
    </w:p>
    <w:p w14:paraId="77459728" w14:textId="77777777" w:rsidR="001959A7" w:rsidRPr="009E4D7A" w:rsidRDefault="001959A7" w:rsidP="001959A7">
      <w:pPr>
        <w:ind w:left="0" w:firstLine="0"/>
        <w:rPr>
          <w:rFonts w:ascii="Times New Roman" w:hAnsi="Times New Roman" w:cs="Times New Roman"/>
          <w:i w:val="0"/>
          <w:color w:val="000000"/>
          <w:sz w:val="22"/>
          <w:lang w:val="en-US" w:bidi="ar-EG"/>
        </w:rPr>
      </w:pPr>
      <w:r w:rsidRPr="009E4D7A">
        <w:rPr>
          <w:rFonts w:ascii="Times New Roman" w:hAnsi="Times New Roman" w:cs="Times New Roman"/>
          <w:i w:val="0"/>
          <w:color w:val="000000"/>
          <w:sz w:val="22"/>
          <w:lang w:val="en-US" w:bidi="ar-EG"/>
        </w:rPr>
        <w:t xml:space="preserve">Kindly see below information on the Fire Statistics and Fire Prevention activities in the </w:t>
      </w:r>
    </w:p>
    <w:p w14:paraId="43C4E280" w14:textId="77777777" w:rsidR="001959A7" w:rsidRPr="009E4D7A" w:rsidRDefault="001959A7" w:rsidP="001959A7">
      <w:pPr>
        <w:ind w:left="0" w:firstLine="0"/>
        <w:rPr>
          <w:rFonts w:ascii="Times New Roman" w:hAnsi="Times New Roman" w:cs="Times New Roman"/>
          <w:b/>
          <w:bCs/>
          <w:i w:val="0"/>
          <w:color w:val="000000"/>
          <w:sz w:val="22"/>
          <w:u w:val="single"/>
          <w:lang w:val="en-US" w:bidi="ar-EG"/>
        </w:rPr>
      </w:pPr>
      <w:r w:rsidRPr="009E4D7A">
        <w:rPr>
          <w:rFonts w:ascii="Times New Roman" w:hAnsi="Times New Roman" w:cs="Times New Roman"/>
          <w:i w:val="0"/>
          <w:color w:val="000000"/>
          <w:sz w:val="22"/>
          <w:lang w:val="en-US" w:bidi="ar-EG"/>
        </w:rPr>
        <w:t xml:space="preserve">St. Mary Division, Area II, Jamaica Fire Brigade for the </w:t>
      </w:r>
      <w:r w:rsidRPr="009E4D7A">
        <w:rPr>
          <w:rFonts w:ascii="Times New Roman" w:hAnsi="Times New Roman" w:cs="Times New Roman"/>
          <w:b/>
          <w:i w:val="0"/>
          <w:color w:val="000000"/>
          <w:sz w:val="22"/>
          <w:lang w:val="en-US" w:bidi="ar-EG"/>
        </w:rPr>
        <w:t>Month of April 2018</w:t>
      </w:r>
      <w:r w:rsidRPr="009E4D7A">
        <w:rPr>
          <w:rFonts w:ascii="Times New Roman" w:hAnsi="Times New Roman" w:cs="Times New Roman"/>
          <w:i w:val="0"/>
          <w:color w:val="000000"/>
          <w:sz w:val="22"/>
          <w:lang w:val="en-US" w:bidi="ar-EG"/>
        </w:rPr>
        <w:t>.</w:t>
      </w:r>
    </w:p>
    <w:p w14:paraId="733223D6" w14:textId="77777777" w:rsidR="001959A7" w:rsidRPr="001959A7" w:rsidRDefault="001959A7" w:rsidP="001959A7">
      <w:pPr>
        <w:ind w:left="0" w:firstLine="0"/>
        <w:rPr>
          <w:rFonts w:ascii="Times New Roman" w:hAnsi="Times New Roman" w:cs="Times New Roman"/>
          <w:b/>
          <w:bCs/>
          <w:i w:val="0"/>
          <w:color w:val="000000"/>
          <w:u w:val="single"/>
          <w:lang w:val="en-US" w:bidi="ar-EG"/>
        </w:rPr>
      </w:pPr>
    </w:p>
    <w:p w14:paraId="64ACE318" w14:textId="77777777" w:rsidR="001959A7" w:rsidRPr="001959A7" w:rsidRDefault="001959A7" w:rsidP="001959A7">
      <w:pPr>
        <w:ind w:left="0" w:firstLine="0"/>
        <w:rPr>
          <w:rFonts w:ascii="Times New Roman" w:hAnsi="Times New Roman" w:cs="Times New Roman"/>
          <w:b/>
          <w:bCs/>
          <w:i w:val="0"/>
          <w:color w:val="000000"/>
          <w:u w:val="single"/>
          <w:lang w:val="en-US" w:bidi="ar-EG"/>
        </w:rPr>
      </w:pPr>
      <w:r w:rsidRPr="001959A7">
        <w:rPr>
          <w:rFonts w:ascii="Times New Roman" w:hAnsi="Times New Roman" w:cs="Times New Roman"/>
          <w:b/>
          <w:bCs/>
          <w:i w:val="0"/>
          <w:color w:val="000000"/>
          <w:u w:val="single"/>
          <w:lang w:val="en-US" w:bidi="ar-EG"/>
        </w:rPr>
        <w:t>FIRE PREVENTION ACTIVITIES</w:t>
      </w:r>
    </w:p>
    <w:p w14:paraId="5790FFE3" w14:textId="77777777" w:rsidR="001959A7" w:rsidRPr="001959A7" w:rsidRDefault="001959A7" w:rsidP="001959A7">
      <w:pPr>
        <w:ind w:left="0" w:firstLine="0"/>
        <w:rPr>
          <w:rFonts w:ascii="Times New Roman" w:hAnsi="Times New Roman" w:cs="Times New Roman"/>
          <w:bCs/>
          <w:i w:val="0"/>
          <w:color w:val="000000"/>
          <w:lang w:val="en-US" w:bidi="ar-EG"/>
        </w:rPr>
      </w:pPr>
    </w:p>
    <w:p w14:paraId="70B57E14" w14:textId="77777777" w:rsidR="001959A7" w:rsidRPr="009E4D7A" w:rsidRDefault="001959A7" w:rsidP="001959A7">
      <w:pPr>
        <w:ind w:left="0" w:firstLine="0"/>
        <w:rPr>
          <w:rFonts w:ascii="Times New Roman" w:hAnsi="Times New Roman" w:cs="Times New Roman"/>
          <w:b/>
          <w:bCs/>
          <w:i w:val="0"/>
          <w:color w:val="000000"/>
          <w:sz w:val="22"/>
          <w:lang w:val="en-US" w:bidi="ar-EG"/>
        </w:rPr>
      </w:pPr>
      <w:r w:rsidRPr="009E4D7A">
        <w:rPr>
          <w:rFonts w:ascii="Times New Roman" w:hAnsi="Times New Roman" w:cs="Times New Roman"/>
          <w:bCs/>
          <w:i w:val="0"/>
          <w:color w:val="000000"/>
          <w:sz w:val="22"/>
          <w:lang w:val="en-US" w:bidi="ar-EG"/>
        </w:rPr>
        <w:t xml:space="preserve">The Fire Prevention Section of the St. Mary Division was engaged in the under listed activities during the </w:t>
      </w:r>
      <w:r w:rsidRPr="009E4D7A">
        <w:rPr>
          <w:rFonts w:ascii="Times New Roman" w:hAnsi="Times New Roman" w:cs="Times New Roman"/>
          <w:b/>
          <w:bCs/>
          <w:i w:val="0"/>
          <w:color w:val="000000"/>
          <w:sz w:val="22"/>
          <w:lang w:val="en-US" w:bidi="ar-EG"/>
        </w:rPr>
        <w:t>Month of April 2018.</w:t>
      </w:r>
    </w:p>
    <w:p w14:paraId="7DB2C491" w14:textId="77777777" w:rsidR="001959A7" w:rsidRPr="009E4D7A" w:rsidRDefault="001959A7" w:rsidP="001959A7">
      <w:pPr>
        <w:ind w:left="0" w:firstLine="0"/>
        <w:rPr>
          <w:rFonts w:ascii="Times New Roman" w:hAnsi="Times New Roman" w:cs="Times New Roman"/>
          <w:bCs/>
          <w:i w:val="0"/>
          <w:color w:val="000000"/>
          <w:sz w:val="22"/>
          <w:lang w:val="en-US" w:bidi="ar-EG"/>
        </w:rPr>
      </w:pPr>
    </w:p>
    <w:p w14:paraId="4E2BDFE4" w14:textId="77777777" w:rsidR="001959A7" w:rsidRPr="009E4D7A" w:rsidRDefault="001959A7" w:rsidP="001959A7">
      <w:pPr>
        <w:ind w:left="0" w:firstLine="0"/>
        <w:rPr>
          <w:rFonts w:ascii="Times New Roman" w:hAnsi="Times New Roman" w:cs="Times New Roman"/>
          <w:b/>
          <w:bCs/>
          <w:i w:val="0"/>
          <w:color w:val="000000"/>
          <w:sz w:val="22"/>
          <w:lang w:val="en-US" w:bidi="ar-EG"/>
        </w:rPr>
      </w:pPr>
      <w:r w:rsidRPr="009E4D7A">
        <w:rPr>
          <w:rFonts w:ascii="Times New Roman" w:hAnsi="Times New Roman" w:cs="Times New Roman"/>
          <w:b/>
          <w:bCs/>
          <w:i w:val="0"/>
          <w:color w:val="000000"/>
          <w:sz w:val="22"/>
          <w:lang w:val="en-US" w:bidi="ar-EG"/>
        </w:rPr>
        <w:t>Inspection of Buildings:</w:t>
      </w:r>
    </w:p>
    <w:p w14:paraId="0439195B" w14:textId="77777777" w:rsidR="001959A7" w:rsidRPr="009E4D7A" w:rsidRDefault="001959A7" w:rsidP="001959A7">
      <w:pPr>
        <w:tabs>
          <w:tab w:val="center" w:pos="4680"/>
        </w:tabs>
        <w:ind w:left="0" w:firstLine="0"/>
        <w:rPr>
          <w:rFonts w:ascii="Times New Roman" w:hAnsi="Times New Roman" w:cs="Times New Roman"/>
          <w:bCs/>
          <w:i w:val="0"/>
          <w:color w:val="000000"/>
          <w:sz w:val="22"/>
          <w:lang w:val="en-US" w:bidi="ar-EG"/>
        </w:rPr>
      </w:pPr>
    </w:p>
    <w:p w14:paraId="1D8E5E46"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Industrial &amp; Commercial</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08</w:t>
      </w:r>
    </w:p>
    <w:p w14:paraId="79C36F54" w14:textId="5243BD8C"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Schools/Training Centre</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03</w:t>
      </w:r>
    </w:p>
    <w:p w14:paraId="5992E9CB"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Hotels/ Guest Houses</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04</w:t>
      </w:r>
    </w:p>
    <w:p w14:paraId="741FE962"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Early Childhood Institution</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08</w:t>
      </w:r>
    </w:p>
    <w:p w14:paraId="0749503D"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Fuel Station</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02</w:t>
      </w:r>
    </w:p>
    <w:p w14:paraId="2297DC8C"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Office</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07</w:t>
      </w:r>
    </w:p>
    <w:p w14:paraId="36F4BD07"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 xml:space="preserve">Place of Attraction </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01</w:t>
      </w:r>
    </w:p>
    <w:p w14:paraId="66048B09"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Clubs, Bar/ Grill &amp; Sporting Venues</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01</w:t>
      </w:r>
    </w:p>
    <w:p w14:paraId="5756BBC6"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Restaurant</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01</w:t>
      </w:r>
    </w:p>
    <w:p w14:paraId="356E7D29" w14:textId="77777777" w:rsidR="001959A7" w:rsidRPr="009E4D7A" w:rsidRDefault="001959A7" w:rsidP="001959A7">
      <w:pPr>
        <w:ind w:left="0" w:firstLine="0"/>
        <w:rPr>
          <w:rFonts w:ascii="Times New Roman" w:hAnsi="Times New Roman" w:cs="Times New Roman"/>
          <w:b/>
          <w:bCs/>
          <w:i w:val="0"/>
          <w:color w:val="000000"/>
          <w:sz w:val="22"/>
          <w:lang w:val="en-US" w:bidi="ar-EG"/>
        </w:rPr>
      </w:pPr>
    </w:p>
    <w:p w14:paraId="6AC46CC0" w14:textId="77777777" w:rsidR="001959A7" w:rsidRPr="009E4D7A" w:rsidRDefault="001959A7" w:rsidP="001959A7">
      <w:pPr>
        <w:ind w:left="0" w:firstLine="0"/>
        <w:rPr>
          <w:rFonts w:ascii="Times New Roman" w:hAnsi="Times New Roman" w:cs="Times New Roman"/>
          <w:b/>
          <w:bCs/>
          <w:i w:val="0"/>
          <w:color w:val="000000"/>
          <w:sz w:val="22"/>
          <w:lang w:val="en-US" w:bidi="ar-EG"/>
        </w:rPr>
      </w:pPr>
      <w:r w:rsidRPr="009E4D7A">
        <w:rPr>
          <w:rFonts w:ascii="Times New Roman" w:hAnsi="Times New Roman" w:cs="Times New Roman"/>
          <w:b/>
          <w:bCs/>
          <w:i w:val="0"/>
          <w:color w:val="000000"/>
          <w:sz w:val="22"/>
          <w:lang w:val="en-US" w:bidi="ar-EG"/>
        </w:rPr>
        <w:t>Total</w:t>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t>35</w:t>
      </w:r>
    </w:p>
    <w:p w14:paraId="1851823C" w14:textId="301AB1AD" w:rsidR="001959A7" w:rsidRPr="009E4D7A" w:rsidRDefault="001959A7" w:rsidP="001959A7">
      <w:pPr>
        <w:ind w:left="0" w:firstLine="0"/>
        <w:rPr>
          <w:rFonts w:ascii="Times New Roman" w:hAnsi="Times New Roman" w:cs="Times New Roman"/>
          <w:b/>
          <w:bCs/>
          <w:i w:val="0"/>
          <w:color w:val="000000"/>
          <w:sz w:val="22"/>
          <w:lang w:val="en-US" w:bidi="ar-EG"/>
        </w:rPr>
      </w:pPr>
      <w:r w:rsidRPr="009E4D7A">
        <w:rPr>
          <w:rFonts w:ascii="Times New Roman" w:hAnsi="Times New Roman" w:cs="Times New Roman"/>
          <w:b/>
          <w:bCs/>
          <w:i w:val="0"/>
          <w:color w:val="000000"/>
          <w:sz w:val="22"/>
          <w:lang w:val="en-US" w:bidi="ar-EG"/>
        </w:rPr>
        <w:t xml:space="preserve"> Buildings Certified</w:t>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t>23</w:t>
      </w:r>
    </w:p>
    <w:p w14:paraId="70486ACB" w14:textId="77777777" w:rsidR="001959A7" w:rsidRPr="009E4D7A" w:rsidRDefault="001959A7" w:rsidP="001959A7">
      <w:pPr>
        <w:ind w:left="0" w:firstLine="0"/>
        <w:rPr>
          <w:rFonts w:ascii="Times New Roman" w:hAnsi="Times New Roman" w:cs="Times New Roman"/>
          <w:b/>
          <w:bCs/>
          <w:i w:val="0"/>
          <w:color w:val="000000"/>
          <w:sz w:val="22"/>
          <w:lang w:val="en-US" w:bidi="ar-EG"/>
        </w:rPr>
      </w:pPr>
      <w:r w:rsidRPr="009E4D7A">
        <w:rPr>
          <w:rFonts w:ascii="Times New Roman" w:hAnsi="Times New Roman" w:cs="Times New Roman"/>
          <w:b/>
          <w:bCs/>
          <w:i w:val="0"/>
          <w:color w:val="000000"/>
          <w:sz w:val="22"/>
          <w:lang w:val="en-US" w:bidi="ar-EG"/>
        </w:rPr>
        <w:t>Educational Activities</w:t>
      </w:r>
    </w:p>
    <w:p w14:paraId="2535E0FD" w14:textId="77777777" w:rsidR="001959A7" w:rsidRPr="001959A7" w:rsidRDefault="001959A7" w:rsidP="001959A7">
      <w:pPr>
        <w:ind w:left="0" w:firstLine="0"/>
        <w:rPr>
          <w:rFonts w:ascii="Times New Roman" w:hAnsi="Times New Roman" w:cs="Times New Roman"/>
          <w:bCs/>
          <w:i w:val="0"/>
          <w:color w:val="000000"/>
          <w:lang w:val="en-US" w:bidi="ar-EG"/>
        </w:rPr>
      </w:pPr>
    </w:p>
    <w:p w14:paraId="1F050B7A"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Lectures</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 xml:space="preserve">            10</w:t>
      </w:r>
    </w:p>
    <w:p w14:paraId="1F95F853"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Fire Drills</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07</w:t>
      </w:r>
    </w:p>
    <w:p w14:paraId="57645A0C"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lastRenderedPageBreak/>
        <w:t>Exhibition</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01</w:t>
      </w:r>
    </w:p>
    <w:p w14:paraId="3FDF6CA7"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Community Fire Safety Awareness</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02</w:t>
      </w:r>
    </w:p>
    <w:p w14:paraId="79582AE4"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Video Presentation</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02</w:t>
      </w:r>
    </w:p>
    <w:p w14:paraId="46726011" w14:textId="0BCB9468"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Seminars and Special Meetings</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01</w:t>
      </w:r>
    </w:p>
    <w:p w14:paraId="2CDC541A"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 xml:space="preserve"> Fire Investigation</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t>01</w:t>
      </w:r>
    </w:p>
    <w:p w14:paraId="1B9340D0" w14:textId="77777777" w:rsidR="001959A7" w:rsidRPr="009E4D7A" w:rsidRDefault="001959A7" w:rsidP="001959A7">
      <w:pPr>
        <w:ind w:left="0" w:firstLine="0"/>
        <w:rPr>
          <w:rFonts w:ascii="Times New Roman" w:hAnsi="Times New Roman" w:cs="Times New Roman"/>
          <w:bCs/>
          <w:i w:val="0"/>
          <w:color w:val="000000"/>
          <w:sz w:val="22"/>
          <w:lang w:val="en-US" w:bidi="ar-EG"/>
        </w:rPr>
      </w:pPr>
    </w:p>
    <w:p w14:paraId="7B2A3D75" w14:textId="77777777" w:rsidR="001959A7" w:rsidRPr="009E4D7A" w:rsidRDefault="001959A7" w:rsidP="001959A7">
      <w:pPr>
        <w:ind w:left="0" w:firstLine="0"/>
        <w:rPr>
          <w:rFonts w:ascii="Times New Roman" w:hAnsi="Times New Roman" w:cs="Times New Roman"/>
          <w:b/>
          <w:bCs/>
          <w:i w:val="0"/>
          <w:color w:val="000000"/>
          <w:sz w:val="22"/>
          <w:lang w:val="en-US" w:bidi="ar-EG"/>
        </w:rPr>
      </w:pPr>
      <w:r w:rsidRPr="009E4D7A">
        <w:rPr>
          <w:rFonts w:ascii="Times New Roman" w:hAnsi="Times New Roman" w:cs="Times New Roman"/>
          <w:b/>
          <w:bCs/>
          <w:i w:val="0"/>
          <w:color w:val="000000"/>
          <w:sz w:val="22"/>
          <w:lang w:val="en-US" w:bidi="ar-EG"/>
        </w:rPr>
        <w:t>Total</w:t>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r>
      <w:r w:rsidRPr="009E4D7A">
        <w:rPr>
          <w:rFonts w:ascii="Times New Roman" w:hAnsi="Times New Roman" w:cs="Times New Roman"/>
          <w:b/>
          <w:bCs/>
          <w:i w:val="0"/>
          <w:color w:val="000000"/>
          <w:sz w:val="22"/>
          <w:lang w:val="en-US" w:bidi="ar-EG"/>
        </w:rPr>
        <w:tab/>
        <w:t>24</w:t>
      </w:r>
    </w:p>
    <w:p w14:paraId="1E849FCD" w14:textId="77777777" w:rsidR="001959A7" w:rsidRPr="009E4D7A" w:rsidRDefault="001959A7" w:rsidP="001959A7">
      <w:pPr>
        <w:ind w:left="0" w:firstLine="0"/>
        <w:rPr>
          <w:rFonts w:ascii="Times New Roman" w:hAnsi="Times New Roman" w:cs="Times New Roman"/>
          <w:b/>
          <w:bCs/>
          <w:i w:val="0"/>
          <w:color w:val="000000"/>
          <w:sz w:val="22"/>
          <w:lang w:val="en-US" w:bidi="ar-EG"/>
        </w:rPr>
      </w:pPr>
    </w:p>
    <w:p w14:paraId="60F33D55" w14:textId="77777777" w:rsidR="001959A7" w:rsidRPr="009E4D7A" w:rsidRDefault="001959A7" w:rsidP="001959A7">
      <w:pPr>
        <w:ind w:left="0" w:firstLine="0"/>
        <w:rPr>
          <w:rFonts w:ascii="Times New Roman" w:hAnsi="Times New Roman" w:cs="Times New Roman"/>
          <w:b/>
          <w:bCs/>
          <w:i w:val="0"/>
          <w:color w:val="000000"/>
          <w:sz w:val="22"/>
          <w:lang w:val="en-US" w:bidi="ar-EG"/>
        </w:rPr>
      </w:pPr>
      <w:r w:rsidRPr="009E4D7A">
        <w:rPr>
          <w:rFonts w:ascii="Times New Roman" w:hAnsi="Times New Roman" w:cs="Times New Roman"/>
          <w:b/>
          <w:bCs/>
          <w:i w:val="0"/>
          <w:color w:val="000000"/>
          <w:sz w:val="22"/>
          <w:lang w:val="en-US" w:bidi="ar-EG"/>
        </w:rPr>
        <w:t>Fire Hydrants</w:t>
      </w:r>
    </w:p>
    <w:p w14:paraId="6E84D91E" w14:textId="77777777" w:rsidR="001959A7" w:rsidRPr="009E4D7A" w:rsidRDefault="001959A7" w:rsidP="001959A7">
      <w:pPr>
        <w:ind w:left="0" w:firstLine="0"/>
        <w:rPr>
          <w:rFonts w:ascii="Times New Roman" w:hAnsi="Times New Roman" w:cs="Times New Roman"/>
          <w:b/>
          <w:bCs/>
          <w:i w:val="0"/>
          <w:color w:val="000000"/>
          <w:sz w:val="22"/>
          <w:lang w:val="en-US" w:bidi="ar-EG"/>
        </w:rPr>
      </w:pPr>
    </w:p>
    <w:p w14:paraId="798A3BAC" w14:textId="1C090684" w:rsidR="001959A7" w:rsidRPr="009E4D7A" w:rsidRDefault="001959A7" w:rsidP="001959A7">
      <w:pPr>
        <w:ind w:left="0" w:firstLine="0"/>
        <w:rPr>
          <w:rFonts w:ascii="Times New Roman" w:hAnsi="Times New Roman" w:cs="Times New Roman"/>
          <w:bCs/>
          <w:i w:val="0"/>
          <w:color w:val="FF0000"/>
          <w:sz w:val="22"/>
          <w:lang w:val="en-US" w:bidi="ar-EG"/>
        </w:rPr>
      </w:pPr>
      <w:r w:rsidRPr="009E4D7A">
        <w:rPr>
          <w:rFonts w:ascii="Times New Roman" w:hAnsi="Times New Roman" w:cs="Times New Roman"/>
          <w:bCs/>
          <w:i w:val="0"/>
          <w:color w:val="000000"/>
          <w:sz w:val="22"/>
          <w:lang w:val="en-US" w:bidi="ar-EG"/>
        </w:rPr>
        <w:t>No. of Fire Hydrants Inspected</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FF0000"/>
          <w:sz w:val="22"/>
          <w:lang w:val="en-US" w:bidi="ar-EG"/>
        </w:rPr>
        <w:t>28</w:t>
      </w:r>
    </w:p>
    <w:p w14:paraId="4720255A" w14:textId="77777777" w:rsidR="001959A7" w:rsidRPr="009E4D7A" w:rsidRDefault="001959A7" w:rsidP="001959A7">
      <w:pPr>
        <w:ind w:left="0" w:firstLine="0"/>
        <w:rPr>
          <w:rFonts w:ascii="Times New Roman" w:hAnsi="Times New Roman" w:cs="Times New Roman"/>
          <w:bCs/>
          <w:i w:val="0"/>
          <w:color w:val="000000"/>
          <w:sz w:val="22"/>
          <w:lang w:val="en-US" w:bidi="ar-EG"/>
        </w:rPr>
      </w:pPr>
      <w:r w:rsidRPr="009E4D7A">
        <w:rPr>
          <w:rFonts w:ascii="Times New Roman" w:hAnsi="Times New Roman" w:cs="Times New Roman"/>
          <w:bCs/>
          <w:i w:val="0"/>
          <w:color w:val="000000"/>
          <w:sz w:val="22"/>
          <w:lang w:val="en-US" w:bidi="ar-EG"/>
        </w:rPr>
        <w:t xml:space="preserve">No. of Hydrants Serviced </w:t>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000000"/>
          <w:sz w:val="22"/>
          <w:lang w:val="en-US" w:bidi="ar-EG"/>
        </w:rPr>
        <w:tab/>
      </w:r>
      <w:r w:rsidRPr="009E4D7A">
        <w:rPr>
          <w:rFonts w:ascii="Times New Roman" w:hAnsi="Times New Roman" w:cs="Times New Roman"/>
          <w:bCs/>
          <w:i w:val="0"/>
          <w:color w:val="FF0000"/>
          <w:sz w:val="22"/>
          <w:lang w:val="en-US" w:bidi="ar-EG"/>
        </w:rPr>
        <w:t>40</w:t>
      </w:r>
    </w:p>
    <w:p w14:paraId="3745CEE1" w14:textId="77777777" w:rsidR="001959A7" w:rsidRPr="009E4D7A" w:rsidRDefault="001959A7" w:rsidP="001959A7">
      <w:pPr>
        <w:ind w:left="0" w:firstLine="0"/>
        <w:rPr>
          <w:rFonts w:ascii="Times New Roman" w:hAnsi="Times New Roman" w:cs="Times New Roman"/>
          <w:bCs/>
          <w:i w:val="0"/>
          <w:color w:val="000000"/>
          <w:sz w:val="22"/>
          <w:lang w:val="en-US" w:bidi="ar-EG"/>
        </w:rPr>
      </w:pPr>
    </w:p>
    <w:p w14:paraId="0C1E57C5" w14:textId="77777777" w:rsidR="001959A7" w:rsidRPr="001959A7" w:rsidRDefault="001959A7" w:rsidP="001959A7">
      <w:pPr>
        <w:tabs>
          <w:tab w:val="left" w:pos="5115"/>
        </w:tabs>
        <w:ind w:left="0" w:firstLine="0"/>
        <w:rPr>
          <w:rFonts w:ascii="Times New Roman" w:hAnsi="Times New Roman" w:cs="Times New Roman"/>
          <w:b/>
          <w:bCs/>
          <w:i w:val="0"/>
          <w:color w:val="000000"/>
          <w:u w:val="single"/>
          <w:lang w:val="en-US" w:bidi="ar-EG"/>
        </w:rPr>
      </w:pPr>
      <w:r w:rsidRPr="001959A7">
        <w:rPr>
          <w:rFonts w:ascii="Times New Roman" w:hAnsi="Times New Roman" w:cs="Times New Roman"/>
          <w:b/>
          <w:bCs/>
          <w:i w:val="0"/>
          <w:color w:val="000000"/>
          <w:u w:val="single"/>
          <w:lang w:val="en-US" w:bidi="ar-EG"/>
        </w:rPr>
        <w:t>FIRE STATISTICS</w:t>
      </w:r>
    </w:p>
    <w:p w14:paraId="0319E5BB" w14:textId="77777777" w:rsidR="001959A7" w:rsidRPr="001959A7" w:rsidRDefault="001959A7" w:rsidP="001959A7">
      <w:pPr>
        <w:ind w:left="0" w:firstLine="0"/>
        <w:contextualSpacing/>
        <w:rPr>
          <w:rFonts w:ascii="Times New Roman" w:hAnsi="Times New Roman" w:cs="Times New Roman"/>
          <w:b/>
          <w:u w:val="single"/>
          <w:lang w:val="en-US"/>
        </w:rPr>
      </w:pPr>
    </w:p>
    <w:p w14:paraId="6AC6C6B5" w14:textId="77777777" w:rsidR="001959A7" w:rsidRPr="009E4D7A" w:rsidRDefault="001959A7" w:rsidP="001959A7">
      <w:pPr>
        <w:ind w:left="360" w:firstLine="0"/>
        <w:rPr>
          <w:rFonts w:ascii="Times New Roman" w:hAnsi="Times New Roman" w:cs="Times New Roman"/>
          <w:i w:val="0"/>
          <w:sz w:val="22"/>
          <w:lang w:val="en-US"/>
        </w:rPr>
      </w:pPr>
      <w:r w:rsidRPr="009E4D7A">
        <w:rPr>
          <w:rFonts w:ascii="Times New Roman" w:hAnsi="Times New Roman" w:cs="Times New Roman"/>
          <w:i w:val="0"/>
          <w:sz w:val="22"/>
          <w:lang w:val="en-US"/>
        </w:rPr>
        <w:t xml:space="preserve">Please note the under mentioned statistics and other relevant information for the period under review: </w:t>
      </w:r>
    </w:p>
    <w:p w14:paraId="66C1FEAB" w14:textId="77777777" w:rsidR="001959A7" w:rsidRPr="001959A7" w:rsidRDefault="001959A7" w:rsidP="001959A7">
      <w:pPr>
        <w:ind w:left="0" w:firstLine="0"/>
        <w:rPr>
          <w:rFonts w:ascii="Times New Roman" w:hAnsi="Times New Roman" w:cs="Times New Roman"/>
          <w:i w:val="0"/>
          <w:lang w:val="en-US"/>
        </w:rPr>
      </w:pPr>
      <w:r w:rsidRPr="001959A7">
        <w:rPr>
          <w:rFonts w:ascii="Times New Roman" w:hAnsi="Times New Roman" w:cs="Times New Roman"/>
          <w:i w:val="0"/>
          <w:lang w:val="en-US"/>
        </w:rPr>
        <w:t xml:space="preserve"> </w:t>
      </w:r>
    </w:p>
    <w:tbl>
      <w:tblPr>
        <w:tblW w:w="10387" w:type="dxa"/>
        <w:tblLayout w:type="fixed"/>
        <w:tblLook w:val="04A0" w:firstRow="1" w:lastRow="0" w:firstColumn="1" w:lastColumn="0" w:noHBand="0" w:noVBand="1"/>
      </w:tblPr>
      <w:tblGrid>
        <w:gridCol w:w="721"/>
        <w:gridCol w:w="536"/>
        <w:gridCol w:w="766"/>
        <w:gridCol w:w="974"/>
        <w:gridCol w:w="870"/>
        <w:gridCol w:w="967"/>
        <w:gridCol w:w="773"/>
        <w:gridCol w:w="1011"/>
        <w:gridCol w:w="870"/>
        <w:gridCol w:w="290"/>
        <w:gridCol w:w="1160"/>
        <w:gridCol w:w="676"/>
        <w:gridCol w:w="773"/>
      </w:tblGrid>
      <w:tr w:rsidR="001959A7" w:rsidRPr="001959A7" w14:paraId="5A232F1B" w14:textId="77777777" w:rsidTr="001959A7">
        <w:trPr>
          <w:cantSplit/>
          <w:trHeight w:val="1351"/>
        </w:trPr>
        <w:tc>
          <w:tcPr>
            <w:tcW w:w="1257"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14:paraId="3B53DC22" w14:textId="77777777" w:rsidR="001959A7" w:rsidRPr="001959A7" w:rsidRDefault="001959A7" w:rsidP="001959A7">
            <w:pPr>
              <w:bidi/>
              <w:ind w:left="0" w:firstLine="0"/>
              <w:rPr>
                <w:rFonts w:ascii="Times New Roman" w:hAnsi="Times New Roman" w:cs="Times New Roman"/>
                <w:b/>
                <w:lang w:val="en-US" w:eastAsia="en-029"/>
              </w:rPr>
            </w:pPr>
            <w:r w:rsidRPr="001959A7">
              <w:rPr>
                <w:rFonts w:ascii="Times New Roman" w:hAnsi="Times New Roman" w:cs="Times New Roman"/>
                <w:b/>
                <w:lang w:val="en-US" w:eastAsia="en-029"/>
              </w:rPr>
              <w:t>Total Calls</w:t>
            </w:r>
          </w:p>
        </w:tc>
        <w:tc>
          <w:tcPr>
            <w:tcW w:w="766" w:type="dxa"/>
            <w:tcBorders>
              <w:top w:val="single" w:sz="8" w:space="0" w:color="auto"/>
              <w:left w:val="single" w:sz="8" w:space="0" w:color="auto"/>
              <w:bottom w:val="single" w:sz="8" w:space="0" w:color="000000"/>
              <w:right w:val="single" w:sz="8" w:space="0" w:color="auto"/>
            </w:tcBorders>
            <w:textDirection w:val="btLr"/>
            <w:vAlign w:val="center"/>
          </w:tcPr>
          <w:p w14:paraId="1B30E16A" w14:textId="77777777" w:rsidR="001959A7" w:rsidRPr="001959A7" w:rsidRDefault="001959A7" w:rsidP="001959A7">
            <w:pPr>
              <w:bidi/>
              <w:ind w:left="113" w:right="113" w:firstLine="0"/>
              <w:jc w:val="center"/>
              <w:rPr>
                <w:rFonts w:ascii="Times New Roman" w:hAnsi="Times New Roman" w:cs="Times New Roman"/>
                <w:b/>
                <w:sz w:val="18"/>
                <w:szCs w:val="18"/>
                <w:lang w:val="en-US" w:eastAsia="en-029"/>
              </w:rPr>
            </w:pPr>
            <w:r w:rsidRPr="001959A7">
              <w:rPr>
                <w:rFonts w:ascii="Times New Roman" w:hAnsi="Times New Roman" w:cs="Times New Roman"/>
                <w:b/>
                <w:sz w:val="18"/>
                <w:szCs w:val="18"/>
                <w:lang w:val="en-US" w:eastAsia="en-029"/>
              </w:rPr>
              <w:t>M.F.A</w:t>
            </w:r>
          </w:p>
        </w:tc>
        <w:tc>
          <w:tcPr>
            <w:tcW w:w="974" w:type="dxa"/>
            <w:tcBorders>
              <w:top w:val="single" w:sz="8" w:space="0" w:color="auto"/>
              <w:left w:val="single" w:sz="8" w:space="0" w:color="auto"/>
              <w:bottom w:val="single" w:sz="8" w:space="0" w:color="000000"/>
              <w:right w:val="single" w:sz="8" w:space="0" w:color="auto"/>
            </w:tcBorders>
            <w:textDirection w:val="btLr"/>
            <w:vAlign w:val="center"/>
          </w:tcPr>
          <w:p w14:paraId="3D4469E9" w14:textId="77777777" w:rsidR="001959A7" w:rsidRPr="001959A7" w:rsidRDefault="001959A7" w:rsidP="001959A7">
            <w:pPr>
              <w:bidi/>
              <w:ind w:left="113" w:right="113" w:firstLine="0"/>
              <w:jc w:val="center"/>
              <w:rPr>
                <w:rFonts w:ascii="Times New Roman" w:hAnsi="Times New Roman" w:cs="Times New Roman"/>
                <w:b/>
                <w:sz w:val="18"/>
                <w:szCs w:val="18"/>
                <w:lang w:val="en-US" w:eastAsia="en-029"/>
              </w:rPr>
            </w:pPr>
            <w:r w:rsidRPr="001959A7">
              <w:rPr>
                <w:rFonts w:ascii="Times New Roman" w:hAnsi="Times New Roman" w:cs="Times New Roman"/>
                <w:b/>
                <w:sz w:val="18"/>
                <w:szCs w:val="18"/>
                <w:lang w:val="en-US" w:eastAsia="en-029"/>
              </w:rPr>
              <w:t>F.A.W.G .I</w:t>
            </w:r>
          </w:p>
        </w:tc>
        <w:tc>
          <w:tcPr>
            <w:tcW w:w="870" w:type="dxa"/>
            <w:tcBorders>
              <w:top w:val="single" w:sz="8" w:space="0" w:color="auto"/>
              <w:left w:val="single" w:sz="8" w:space="0" w:color="auto"/>
              <w:bottom w:val="single" w:sz="8" w:space="0" w:color="000000"/>
              <w:right w:val="single" w:sz="8" w:space="0" w:color="auto"/>
            </w:tcBorders>
            <w:textDirection w:val="btLr"/>
            <w:vAlign w:val="center"/>
          </w:tcPr>
          <w:p w14:paraId="049FF7A6" w14:textId="77777777" w:rsidR="001959A7" w:rsidRPr="001959A7" w:rsidRDefault="001959A7" w:rsidP="001959A7">
            <w:pPr>
              <w:bidi/>
              <w:ind w:left="113" w:right="113" w:firstLine="0"/>
              <w:jc w:val="center"/>
              <w:rPr>
                <w:rFonts w:ascii="Times New Roman" w:hAnsi="Times New Roman" w:cs="Times New Roman"/>
                <w:b/>
                <w:sz w:val="20"/>
                <w:lang w:val="en-US" w:eastAsia="en-029"/>
              </w:rPr>
            </w:pPr>
            <w:r w:rsidRPr="001959A7">
              <w:rPr>
                <w:rFonts w:ascii="Times New Roman" w:hAnsi="Times New Roman" w:cs="Times New Roman"/>
                <w:b/>
                <w:sz w:val="20"/>
                <w:lang w:val="en-US" w:eastAsia="en-029"/>
              </w:rPr>
              <w:t>S.S.C</w:t>
            </w:r>
          </w:p>
        </w:tc>
        <w:tc>
          <w:tcPr>
            <w:tcW w:w="967" w:type="dxa"/>
            <w:tcBorders>
              <w:top w:val="single" w:sz="8" w:space="0" w:color="auto"/>
              <w:left w:val="single" w:sz="8" w:space="0" w:color="auto"/>
              <w:bottom w:val="single" w:sz="8" w:space="0" w:color="000000"/>
              <w:right w:val="single" w:sz="8" w:space="0" w:color="auto"/>
            </w:tcBorders>
            <w:textDirection w:val="btLr"/>
            <w:vAlign w:val="center"/>
          </w:tcPr>
          <w:p w14:paraId="07EC5348" w14:textId="77777777" w:rsidR="001959A7" w:rsidRPr="001959A7" w:rsidRDefault="001959A7" w:rsidP="001959A7">
            <w:pPr>
              <w:bidi/>
              <w:ind w:left="113" w:right="113" w:firstLine="0"/>
              <w:jc w:val="center"/>
              <w:rPr>
                <w:rFonts w:ascii="Times New Roman" w:hAnsi="Times New Roman" w:cs="Times New Roman"/>
                <w:b/>
                <w:sz w:val="20"/>
                <w:lang w:val="en-US" w:eastAsia="en-029"/>
              </w:rPr>
            </w:pPr>
            <w:r w:rsidRPr="001959A7">
              <w:rPr>
                <w:rFonts w:ascii="Times New Roman" w:hAnsi="Times New Roman" w:cs="Times New Roman"/>
                <w:b/>
                <w:sz w:val="20"/>
                <w:lang w:val="en-US" w:eastAsia="en-029"/>
              </w:rPr>
              <w:t>Rubbish</w:t>
            </w:r>
          </w:p>
        </w:tc>
        <w:tc>
          <w:tcPr>
            <w:tcW w:w="773" w:type="dxa"/>
            <w:tcBorders>
              <w:top w:val="single" w:sz="8" w:space="0" w:color="auto"/>
              <w:left w:val="single" w:sz="8" w:space="0" w:color="auto"/>
              <w:bottom w:val="single" w:sz="8" w:space="0" w:color="000000"/>
              <w:right w:val="single" w:sz="8" w:space="0" w:color="auto"/>
            </w:tcBorders>
            <w:textDirection w:val="btLr"/>
          </w:tcPr>
          <w:p w14:paraId="10439892" w14:textId="77777777" w:rsidR="001959A7" w:rsidRPr="001959A7" w:rsidRDefault="001959A7" w:rsidP="001959A7">
            <w:pPr>
              <w:bidi/>
              <w:ind w:left="113" w:right="113" w:firstLine="0"/>
              <w:jc w:val="center"/>
              <w:rPr>
                <w:rFonts w:ascii="Times New Roman" w:hAnsi="Times New Roman" w:cs="Times New Roman"/>
                <w:b/>
                <w:sz w:val="20"/>
                <w:lang w:val="en-029" w:eastAsia="en-029"/>
              </w:rPr>
            </w:pPr>
            <w:r w:rsidRPr="001959A7">
              <w:rPr>
                <w:rFonts w:ascii="Times New Roman" w:hAnsi="Times New Roman" w:cs="Times New Roman"/>
                <w:b/>
                <w:sz w:val="20"/>
                <w:lang w:val="en-029" w:eastAsia="en-029"/>
              </w:rPr>
              <w:t>Bush</w:t>
            </w:r>
          </w:p>
        </w:tc>
        <w:tc>
          <w:tcPr>
            <w:tcW w:w="1011"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C40E159" w14:textId="77777777" w:rsidR="001959A7" w:rsidRPr="001959A7" w:rsidRDefault="001959A7" w:rsidP="001959A7">
            <w:pPr>
              <w:bidi/>
              <w:ind w:left="113" w:right="113" w:firstLine="0"/>
              <w:jc w:val="center"/>
              <w:rPr>
                <w:rFonts w:ascii="Times New Roman" w:hAnsi="Times New Roman" w:cs="Times New Roman"/>
                <w:b/>
                <w:sz w:val="20"/>
                <w:lang w:val="en-US" w:eastAsia="en-029"/>
              </w:rPr>
            </w:pPr>
            <w:r w:rsidRPr="001959A7">
              <w:rPr>
                <w:rFonts w:ascii="Times New Roman" w:hAnsi="Times New Roman" w:cs="Times New Roman"/>
                <w:b/>
                <w:sz w:val="20"/>
                <w:lang w:val="en-US" w:eastAsia="en-029"/>
              </w:rPr>
              <w:t>Structural</w:t>
            </w:r>
          </w:p>
          <w:p w14:paraId="3011D1AC" w14:textId="77777777" w:rsidR="001959A7" w:rsidRPr="001959A7" w:rsidRDefault="001959A7" w:rsidP="001959A7">
            <w:pPr>
              <w:bidi/>
              <w:ind w:left="113" w:right="113" w:firstLine="0"/>
              <w:jc w:val="center"/>
              <w:rPr>
                <w:rFonts w:ascii="Times New Roman" w:hAnsi="Times New Roman" w:cs="Times New Roman"/>
                <w:b/>
                <w:sz w:val="20"/>
                <w:lang w:val="en-US" w:eastAsia="en-029"/>
              </w:rPr>
            </w:pPr>
          </w:p>
        </w:tc>
        <w:tc>
          <w:tcPr>
            <w:tcW w:w="870" w:type="dxa"/>
            <w:tcBorders>
              <w:top w:val="single" w:sz="8" w:space="0" w:color="auto"/>
              <w:left w:val="single" w:sz="8" w:space="0" w:color="auto"/>
              <w:bottom w:val="single" w:sz="8" w:space="0" w:color="000000"/>
              <w:right w:val="single" w:sz="8" w:space="0" w:color="auto"/>
            </w:tcBorders>
            <w:textDirection w:val="btLr"/>
          </w:tcPr>
          <w:p w14:paraId="36A5921F" w14:textId="77777777" w:rsidR="001959A7" w:rsidRPr="001959A7" w:rsidRDefault="001959A7" w:rsidP="001959A7">
            <w:pPr>
              <w:bidi/>
              <w:ind w:left="113" w:right="113" w:firstLine="0"/>
              <w:jc w:val="center"/>
              <w:rPr>
                <w:rFonts w:ascii="Times New Roman" w:hAnsi="Times New Roman" w:cs="Times New Roman"/>
                <w:b/>
                <w:sz w:val="20"/>
                <w:lang w:val="en-US" w:eastAsia="en-029"/>
              </w:rPr>
            </w:pPr>
          </w:p>
          <w:p w14:paraId="08E3728D" w14:textId="77777777" w:rsidR="001959A7" w:rsidRPr="001959A7" w:rsidRDefault="001959A7" w:rsidP="001959A7">
            <w:pPr>
              <w:tabs>
                <w:tab w:val="left" w:pos="518"/>
              </w:tabs>
              <w:bidi/>
              <w:ind w:left="113" w:right="113" w:firstLine="0"/>
              <w:jc w:val="center"/>
              <w:rPr>
                <w:rFonts w:ascii="Times New Roman" w:hAnsi="Times New Roman" w:cs="Times New Roman"/>
                <w:b/>
                <w:sz w:val="18"/>
                <w:szCs w:val="18"/>
                <w:lang w:val="en-US"/>
              </w:rPr>
            </w:pPr>
            <w:r w:rsidRPr="001959A7">
              <w:rPr>
                <w:rFonts w:ascii="Times New Roman" w:hAnsi="Times New Roman" w:cs="Times New Roman"/>
                <w:b/>
                <w:sz w:val="18"/>
                <w:szCs w:val="18"/>
                <w:lang w:val="en-US"/>
              </w:rPr>
              <w:t>M.V.A</w:t>
            </w:r>
          </w:p>
        </w:tc>
        <w:tc>
          <w:tcPr>
            <w:tcW w:w="290" w:type="dxa"/>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tcPr>
          <w:p w14:paraId="18AE430C" w14:textId="77777777" w:rsidR="001959A7" w:rsidRPr="001959A7" w:rsidRDefault="001959A7" w:rsidP="001959A7">
            <w:pPr>
              <w:ind w:left="113" w:right="113" w:firstLine="0"/>
              <w:rPr>
                <w:rFonts w:ascii="Times New Roman" w:hAnsi="Times New Roman" w:cs="Times New Roman"/>
                <w:b/>
                <w:lang w:val="en-US" w:eastAsia="en-029"/>
              </w:rPr>
            </w:pPr>
          </w:p>
        </w:tc>
        <w:tc>
          <w:tcPr>
            <w:tcW w:w="1160"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14:paraId="704EE332" w14:textId="77777777" w:rsidR="001959A7" w:rsidRPr="001959A7" w:rsidRDefault="001959A7" w:rsidP="001959A7">
            <w:pPr>
              <w:ind w:left="113" w:right="113" w:firstLine="0"/>
              <w:rPr>
                <w:rFonts w:ascii="Times New Roman" w:hAnsi="Times New Roman" w:cs="Times New Roman"/>
                <w:b/>
                <w:lang w:val="en-US" w:eastAsia="en-029"/>
              </w:rPr>
            </w:pPr>
            <w:r w:rsidRPr="001959A7">
              <w:rPr>
                <w:rFonts w:ascii="Times New Roman" w:hAnsi="Times New Roman" w:cs="Times New Roman"/>
                <w:b/>
                <w:lang w:val="en-US" w:eastAsia="en-029"/>
              </w:rPr>
              <w:t>Displaced</w:t>
            </w:r>
          </w:p>
        </w:tc>
        <w:tc>
          <w:tcPr>
            <w:tcW w:w="676" w:type="dxa"/>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14:paraId="1D6EEC14" w14:textId="77777777" w:rsidR="001959A7" w:rsidRPr="001959A7" w:rsidRDefault="001959A7" w:rsidP="001959A7">
            <w:pPr>
              <w:bidi/>
              <w:ind w:left="113" w:right="113" w:firstLine="0"/>
              <w:jc w:val="center"/>
              <w:rPr>
                <w:rFonts w:ascii="Times New Roman" w:hAnsi="Times New Roman" w:cs="Times New Roman"/>
                <w:b/>
                <w:sz w:val="20"/>
                <w:lang w:val="en-US" w:eastAsia="en-029"/>
              </w:rPr>
            </w:pPr>
            <w:r w:rsidRPr="001959A7">
              <w:rPr>
                <w:rFonts w:ascii="Times New Roman" w:hAnsi="Times New Roman" w:cs="Times New Roman"/>
                <w:b/>
                <w:sz w:val="20"/>
                <w:lang w:val="en-US" w:eastAsia="en-029"/>
              </w:rPr>
              <w:t>Death</w:t>
            </w:r>
          </w:p>
        </w:tc>
        <w:tc>
          <w:tcPr>
            <w:tcW w:w="773" w:type="dxa"/>
            <w:tcBorders>
              <w:top w:val="single" w:sz="8" w:space="0" w:color="auto"/>
              <w:left w:val="single" w:sz="8" w:space="0" w:color="auto"/>
              <w:bottom w:val="single" w:sz="8" w:space="0" w:color="000000"/>
              <w:right w:val="single" w:sz="8" w:space="0" w:color="auto"/>
            </w:tcBorders>
            <w:textDirection w:val="btLr"/>
            <w:vAlign w:val="center"/>
          </w:tcPr>
          <w:p w14:paraId="436378EF" w14:textId="77777777" w:rsidR="001959A7" w:rsidRPr="001959A7" w:rsidRDefault="001959A7" w:rsidP="001959A7">
            <w:pPr>
              <w:bidi/>
              <w:ind w:left="113" w:right="113" w:firstLine="0"/>
              <w:jc w:val="center"/>
              <w:rPr>
                <w:rFonts w:ascii="Times New Roman" w:hAnsi="Times New Roman" w:cs="Times New Roman"/>
                <w:b/>
                <w:sz w:val="20"/>
                <w:lang w:val="en-US" w:eastAsia="en-029"/>
              </w:rPr>
            </w:pPr>
            <w:r w:rsidRPr="001959A7">
              <w:rPr>
                <w:rFonts w:ascii="Times New Roman" w:hAnsi="Times New Roman" w:cs="Times New Roman"/>
                <w:b/>
                <w:sz w:val="20"/>
                <w:lang w:val="en-US" w:eastAsia="en-029"/>
              </w:rPr>
              <w:t>Injury</w:t>
            </w:r>
          </w:p>
        </w:tc>
      </w:tr>
      <w:tr w:rsidR="001959A7" w:rsidRPr="001959A7" w14:paraId="110DDCA1" w14:textId="77777777" w:rsidTr="001959A7">
        <w:trPr>
          <w:trHeight w:val="674"/>
        </w:trPr>
        <w:tc>
          <w:tcPr>
            <w:tcW w:w="721" w:type="dxa"/>
            <w:tcBorders>
              <w:top w:val="nil"/>
              <w:left w:val="single" w:sz="8" w:space="0" w:color="auto"/>
              <w:bottom w:val="single" w:sz="8" w:space="0" w:color="000000"/>
              <w:right w:val="single" w:sz="8" w:space="0" w:color="auto"/>
            </w:tcBorders>
            <w:shd w:val="clear" w:color="auto" w:fill="auto"/>
            <w:vAlign w:val="center"/>
          </w:tcPr>
          <w:p w14:paraId="12D30730" w14:textId="77777777" w:rsidR="001959A7" w:rsidRPr="001959A7" w:rsidRDefault="001959A7" w:rsidP="001959A7">
            <w:pPr>
              <w:bidi/>
              <w:ind w:left="0" w:firstLine="0"/>
              <w:rPr>
                <w:rFonts w:ascii="Times New Roman" w:hAnsi="Times New Roman" w:cs="Times New Roman"/>
                <w:i w:val="0"/>
                <w:lang w:val="en-029" w:eastAsia="en-029"/>
              </w:rPr>
            </w:pPr>
            <w:r w:rsidRPr="001959A7">
              <w:rPr>
                <w:rFonts w:ascii="Times New Roman" w:hAnsi="Times New Roman" w:cs="Times New Roman"/>
                <w:i w:val="0"/>
                <w:rtl/>
                <w:lang w:val="en-029" w:eastAsia="en-029"/>
              </w:rPr>
              <w:t>Mar</w:t>
            </w:r>
          </w:p>
        </w:tc>
        <w:tc>
          <w:tcPr>
            <w:tcW w:w="536" w:type="dxa"/>
            <w:tcBorders>
              <w:top w:val="nil"/>
              <w:left w:val="single" w:sz="8" w:space="0" w:color="auto"/>
              <w:bottom w:val="single" w:sz="8" w:space="0" w:color="000000"/>
              <w:right w:val="single" w:sz="8" w:space="0" w:color="auto"/>
            </w:tcBorders>
            <w:shd w:val="clear" w:color="auto" w:fill="auto"/>
            <w:vAlign w:val="center"/>
          </w:tcPr>
          <w:p w14:paraId="44C770E3" w14:textId="77777777" w:rsidR="001959A7" w:rsidRPr="001959A7" w:rsidRDefault="001959A7" w:rsidP="001959A7">
            <w:pPr>
              <w:bidi/>
              <w:ind w:left="0" w:firstLine="0"/>
              <w:rPr>
                <w:rFonts w:ascii="Times New Roman" w:hAnsi="Times New Roman" w:cs="Times New Roman"/>
                <w:i w:val="0"/>
                <w:sz w:val="18"/>
                <w:szCs w:val="18"/>
                <w:lang w:val="en-029" w:eastAsia="en-029"/>
              </w:rPr>
            </w:pPr>
            <w:r w:rsidRPr="001959A7">
              <w:rPr>
                <w:rFonts w:ascii="Times New Roman" w:hAnsi="Times New Roman" w:cs="Times New Roman"/>
                <w:i w:val="0"/>
                <w:sz w:val="18"/>
                <w:szCs w:val="18"/>
                <w:rtl/>
                <w:lang w:val="en-029" w:eastAsia="en-029"/>
              </w:rPr>
              <w:t>23</w:t>
            </w:r>
          </w:p>
        </w:tc>
        <w:tc>
          <w:tcPr>
            <w:tcW w:w="766" w:type="dxa"/>
            <w:tcBorders>
              <w:top w:val="nil"/>
              <w:left w:val="single" w:sz="8" w:space="0" w:color="auto"/>
              <w:bottom w:val="single" w:sz="8" w:space="0" w:color="000000"/>
              <w:right w:val="single" w:sz="8" w:space="0" w:color="auto"/>
            </w:tcBorders>
            <w:vAlign w:val="center"/>
          </w:tcPr>
          <w:p w14:paraId="32429400" w14:textId="77777777" w:rsidR="001959A7" w:rsidRPr="001959A7" w:rsidRDefault="001959A7" w:rsidP="001959A7">
            <w:pPr>
              <w:ind w:left="0" w:firstLine="0"/>
              <w:jc w:val="center"/>
              <w:rPr>
                <w:rFonts w:ascii="Times New Roman" w:hAnsi="Times New Roman" w:cs="Times New Roman"/>
                <w:i w:val="0"/>
                <w:lang w:val="en-US" w:eastAsia="en-029"/>
              </w:rPr>
            </w:pPr>
            <w:r w:rsidRPr="001959A7">
              <w:rPr>
                <w:rFonts w:ascii="Times New Roman" w:hAnsi="Times New Roman" w:cs="Times New Roman"/>
                <w:i w:val="0"/>
                <w:lang w:val="en-US" w:eastAsia="en-029"/>
              </w:rPr>
              <w:t>00</w:t>
            </w:r>
          </w:p>
        </w:tc>
        <w:tc>
          <w:tcPr>
            <w:tcW w:w="974" w:type="dxa"/>
            <w:tcBorders>
              <w:top w:val="nil"/>
              <w:left w:val="single" w:sz="8" w:space="0" w:color="auto"/>
              <w:bottom w:val="single" w:sz="8" w:space="0" w:color="000000"/>
              <w:right w:val="single" w:sz="8" w:space="0" w:color="auto"/>
            </w:tcBorders>
            <w:vAlign w:val="center"/>
          </w:tcPr>
          <w:p w14:paraId="3F348E2E" w14:textId="77777777" w:rsidR="001959A7" w:rsidRPr="001959A7" w:rsidRDefault="001959A7" w:rsidP="001959A7">
            <w:pPr>
              <w:bidi/>
              <w:ind w:left="0" w:firstLine="0"/>
              <w:jc w:val="center"/>
              <w:rPr>
                <w:rFonts w:ascii="Times New Roman" w:hAnsi="Times New Roman" w:cs="Times New Roman"/>
                <w:i w:val="0"/>
                <w:lang w:val="en-029" w:eastAsia="en-029"/>
              </w:rPr>
            </w:pPr>
            <w:r w:rsidRPr="001959A7">
              <w:rPr>
                <w:rFonts w:ascii="Times New Roman" w:hAnsi="Times New Roman" w:cs="Times New Roman"/>
                <w:i w:val="0"/>
                <w:rtl/>
                <w:lang w:val="en-029" w:eastAsia="en-029"/>
              </w:rPr>
              <w:t>01</w:t>
            </w:r>
          </w:p>
        </w:tc>
        <w:tc>
          <w:tcPr>
            <w:tcW w:w="870" w:type="dxa"/>
            <w:tcBorders>
              <w:top w:val="nil"/>
              <w:left w:val="single" w:sz="8" w:space="0" w:color="auto"/>
              <w:bottom w:val="single" w:sz="8" w:space="0" w:color="000000"/>
              <w:right w:val="single" w:sz="8" w:space="0" w:color="auto"/>
            </w:tcBorders>
            <w:vAlign w:val="center"/>
          </w:tcPr>
          <w:p w14:paraId="5E3F4DCE" w14:textId="77777777" w:rsidR="001959A7" w:rsidRPr="001959A7" w:rsidRDefault="001959A7" w:rsidP="001959A7">
            <w:pPr>
              <w:bidi/>
              <w:ind w:left="0" w:firstLine="0"/>
              <w:jc w:val="center"/>
              <w:rPr>
                <w:rFonts w:ascii="Times New Roman" w:hAnsi="Times New Roman" w:cs="Times New Roman"/>
                <w:i w:val="0"/>
                <w:lang w:val="en-029" w:eastAsia="en-029"/>
              </w:rPr>
            </w:pPr>
            <w:r w:rsidRPr="001959A7">
              <w:rPr>
                <w:rFonts w:ascii="Times New Roman" w:hAnsi="Times New Roman" w:cs="Times New Roman"/>
                <w:i w:val="0"/>
                <w:rtl/>
                <w:lang w:val="en-029" w:eastAsia="en-029"/>
              </w:rPr>
              <w:t>04</w:t>
            </w:r>
          </w:p>
        </w:tc>
        <w:tc>
          <w:tcPr>
            <w:tcW w:w="967" w:type="dxa"/>
            <w:tcBorders>
              <w:top w:val="nil"/>
              <w:left w:val="single" w:sz="8" w:space="0" w:color="auto"/>
              <w:bottom w:val="single" w:sz="8" w:space="0" w:color="000000"/>
              <w:right w:val="single" w:sz="8" w:space="0" w:color="auto"/>
            </w:tcBorders>
            <w:vAlign w:val="center"/>
          </w:tcPr>
          <w:p w14:paraId="3D98C289" w14:textId="77777777" w:rsidR="001959A7" w:rsidRPr="001959A7" w:rsidRDefault="001959A7" w:rsidP="001959A7">
            <w:pPr>
              <w:ind w:left="0" w:firstLine="0"/>
              <w:jc w:val="center"/>
              <w:rPr>
                <w:rFonts w:ascii="Times New Roman" w:hAnsi="Times New Roman" w:cs="Times New Roman"/>
                <w:i w:val="0"/>
                <w:lang w:val="en-US" w:eastAsia="en-029"/>
              </w:rPr>
            </w:pPr>
            <w:r w:rsidRPr="001959A7">
              <w:rPr>
                <w:rFonts w:ascii="Times New Roman" w:hAnsi="Times New Roman" w:cs="Times New Roman"/>
                <w:i w:val="0"/>
                <w:lang w:val="en-US" w:eastAsia="en-029"/>
              </w:rPr>
              <w:t>12</w:t>
            </w:r>
          </w:p>
        </w:tc>
        <w:tc>
          <w:tcPr>
            <w:tcW w:w="773" w:type="dxa"/>
            <w:tcBorders>
              <w:top w:val="nil"/>
              <w:left w:val="single" w:sz="8" w:space="0" w:color="auto"/>
              <w:bottom w:val="single" w:sz="8" w:space="0" w:color="000000"/>
              <w:right w:val="single" w:sz="8" w:space="0" w:color="auto"/>
            </w:tcBorders>
          </w:tcPr>
          <w:p w14:paraId="286BCE6C" w14:textId="77777777" w:rsidR="001959A7" w:rsidRPr="001959A7" w:rsidRDefault="001959A7" w:rsidP="001959A7">
            <w:pPr>
              <w:ind w:left="0" w:firstLine="0"/>
              <w:jc w:val="center"/>
              <w:rPr>
                <w:rFonts w:ascii="Times New Roman" w:hAnsi="Times New Roman" w:cs="Times New Roman"/>
                <w:i w:val="0"/>
                <w:lang w:val="en-US" w:eastAsia="en-029"/>
              </w:rPr>
            </w:pPr>
          </w:p>
        </w:tc>
        <w:tc>
          <w:tcPr>
            <w:tcW w:w="1011" w:type="dxa"/>
            <w:tcBorders>
              <w:top w:val="nil"/>
              <w:left w:val="single" w:sz="8" w:space="0" w:color="auto"/>
              <w:bottom w:val="single" w:sz="8" w:space="0" w:color="000000"/>
              <w:right w:val="single" w:sz="8" w:space="0" w:color="auto"/>
            </w:tcBorders>
            <w:shd w:val="clear" w:color="auto" w:fill="auto"/>
            <w:vAlign w:val="center"/>
          </w:tcPr>
          <w:p w14:paraId="4ADAD81B" w14:textId="77777777" w:rsidR="001959A7" w:rsidRPr="001959A7" w:rsidRDefault="001959A7" w:rsidP="001959A7">
            <w:pPr>
              <w:ind w:left="0" w:firstLine="0"/>
              <w:jc w:val="center"/>
              <w:rPr>
                <w:rFonts w:ascii="Times New Roman" w:hAnsi="Times New Roman" w:cs="Times New Roman"/>
                <w:i w:val="0"/>
                <w:lang w:val="en-US" w:eastAsia="en-029"/>
              </w:rPr>
            </w:pPr>
            <w:r w:rsidRPr="001959A7">
              <w:rPr>
                <w:rFonts w:ascii="Times New Roman" w:hAnsi="Times New Roman" w:cs="Times New Roman"/>
                <w:i w:val="0"/>
                <w:lang w:val="en-US" w:eastAsia="en-029"/>
              </w:rPr>
              <w:t>06</w:t>
            </w:r>
          </w:p>
        </w:tc>
        <w:tc>
          <w:tcPr>
            <w:tcW w:w="870" w:type="dxa"/>
            <w:tcBorders>
              <w:top w:val="nil"/>
              <w:left w:val="single" w:sz="8" w:space="0" w:color="auto"/>
              <w:bottom w:val="single" w:sz="8" w:space="0" w:color="000000"/>
              <w:right w:val="single" w:sz="8" w:space="0" w:color="auto"/>
            </w:tcBorders>
            <w:vAlign w:val="center"/>
          </w:tcPr>
          <w:p w14:paraId="48A1599A" w14:textId="77777777" w:rsidR="001959A7" w:rsidRPr="001959A7" w:rsidRDefault="001959A7" w:rsidP="001959A7">
            <w:pPr>
              <w:ind w:left="0" w:firstLine="0"/>
              <w:jc w:val="center"/>
              <w:rPr>
                <w:rFonts w:ascii="Times New Roman" w:hAnsi="Times New Roman" w:cs="Times New Roman"/>
                <w:i w:val="0"/>
                <w:lang w:val="en-US" w:eastAsia="en-029"/>
              </w:rPr>
            </w:pPr>
            <w:r w:rsidRPr="001959A7">
              <w:rPr>
                <w:rFonts w:ascii="Times New Roman" w:hAnsi="Times New Roman" w:cs="Times New Roman"/>
                <w:i w:val="0"/>
                <w:lang w:val="en-US" w:eastAsia="en-029"/>
              </w:rPr>
              <w:t>06</w:t>
            </w:r>
          </w:p>
        </w:tc>
        <w:tc>
          <w:tcPr>
            <w:tcW w:w="290" w:type="dxa"/>
            <w:tcBorders>
              <w:top w:val="nil"/>
              <w:left w:val="single" w:sz="8" w:space="0" w:color="auto"/>
              <w:bottom w:val="single" w:sz="8" w:space="0" w:color="000000"/>
              <w:right w:val="single" w:sz="8" w:space="0" w:color="auto"/>
            </w:tcBorders>
            <w:shd w:val="clear" w:color="auto" w:fill="D9D9D9" w:themeFill="background1" w:themeFillShade="D9"/>
          </w:tcPr>
          <w:p w14:paraId="70F741F5" w14:textId="77777777" w:rsidR="001959A7" w:rsidRPr="001959A7" w:rsidRDefault="001959A7" w:rsidP="001959A7">
            <w:pPr>
              <w:ind w:left="0" w:firstLine="0"/>
              <w:jc w:val="center"/>
              <w:rPr>
                <w:rFonts w:ascii="Times New Roman" w:hAnsi="Times New Roman" w:cs="Times New Roman"/>
                <w:i w:val="0"/>
                <w:lang w:val="en-US" w:eastAsia="en-029"/>
              </w:rPr>
            </w:pPr>
          </w:p>
        </w:tc>
        <w:tc>
          <w:tcPr>
            <w:tcW w:w="1160" w:type="dxa"/>
            <w:tcBorders>
              <w:top w:val="nil"/>
              <w:left w:val="single" w:sz="8" w:space="0" w:color="auto"/>
              <w:bottom w:val="single" w:sz="8" w:space="0" w:color="000000"/>
              <w:right w:val="single" w:sz="8" w:space="0" w:color="auto"/>
            </w:tcBorders>
            <w:shd w:val="clear" w:color="auto" w:fill="auto"/>
            <w:vAlign w:val="center"/>
          </w:tcPr>
          <w:p w14:paraId="58AA4C1D" w14:textId="77777777" w:rsidR="001959A7" w:rsidRPr="001959A7" w:rsidRDefault="001959A7" w:rsidP="001959A7">
            <w:pPr>
              <w:ind w:left="0" w:firstLine="0"/>
              <w:jc w:val="center"/>
              <w:rPr>
                <w:rFonts w:ascii="Times New Roman" w:hAnsi="Times New Roman" w:cs="Times New Roman"/>
                <w:i w:val="0"/>
                <w:lang w:val="en-US" w:eastAsia="en-029"/>
              </w:rPr>
            </w:pPr>
            <w:r w:rsidRPr="001959A7">
              <w:rPr>
                <w:rFonts w:ascii="Times New Roman" w:hAnsi="Times New Roman" w:cs="Times New Roman"/>
                <w:i w:val="0"/>
                <w:lang w:val="en-US" w:eastAsia="en-029"/>
              </w:rPr>
              <w:t>06</w:t>
            </w:r>
          </w:p>
        </w:tc>
        <w:tc>
          <w:tcPr>
            <w:tcW w:w="676" w:type="dxa"/>
            <w:tcBorders>
              <w:top w:val="nil"/>
              <w:left w:val="single" w:sz="8" w:space="0" w:color="auto"/>
              <w:bottom w:val="single" w:sz="8" w:space="0" w:color="000000"/>
              <w:right w:val="single" w:sz="8" w:space="0" w:color="auto"/>
            </w:tcBorders>
            <w:shd w:val="clear" w:color="auto" w:fill="auto"/>
            <w:vAlign w:val="center"/>
          </w:tcPr>
          <w:p w14:paraId="1836D4F8" w14:textId="77777777" w:rsidR="001959A7" w:rsidRPr="001959A7" w:rsidRDefault="001959A7" w:rsidP="001959A7">
            <w:pPr>
              <w:bidi/>
              <w:ind w:left="0" w:firstLine="0"/>
              <w:jc w:val="center"/>
              <w:rPr>
                <w:rFonts w:ascii="Times New Roman" w:hAnsi="Times New Roman" w:cs="Times New Roman"/>
                <w:i w:val="0"/>
                <w:lang w:val="en-029" w:eastAsia="en-029"/>
              </w:rPr>
            </w:pPr>
            <w:r w:rsidRPr="001959A7">
              <w:rPr>
                <w:rFonts w:ascii="Times New Roman" w:hAnsi="Times New Roman" w:cs="Times New Roman"/>
                <w:i w:val="0"/>
                <w:rtl/>
                <w:lang w:val="en-029" w:eastAsia="en-029"/>
              </w:rPr>
              <w:t>02</w:t>
            </w:r>
          </w:p>
        </w:tc>
        <w:tc>
          <w:tcPr>
            <w:tcW w:w="773" w:type="dxa"/>
            <w:tcBorders>
              <w:top w:val="nil"/>
              <w:left w:val="single" w:sz="8" w:space="0" w:color="auto"/>
              <w:bottom w:val="single" w:sz="8" w:space="0" w:color="000000"/>
              <w:right w:val="single" w:sz="8" w:space="0" w:color="auto"/>
            </w:tcBorders>
            <w:vAlign w:val="center"/>
          </w:tcPr>
          <w:p w14:paraId="0A94FF2B" w14:textId="77777777" w:rsidR="001959A7" w:rsidRPr="001959A7" w:rsidRDefault="001959A7" w:rsidP="001959A7">
            <w:pPr>
              <w:bidi/>
              <w:ind w:left="0" w:firstLine="0"/>
              <w:jc w:val="center"/>
              <w:rPr>
                <w:rFonts w:ascii="Times New Roman" w:hAnsi="Times New Roman" w:cs="Times New Roman"/>
                <w:i w:val="0"/>
                <w:lang w:val="en-029" w:eastAsia="en-029"/>
              </w:rPr>
            </w:pPr>
            <w:r w:rsidRPr="001959A7">
              <w:rPr>
                <w:rFonts w:ascii="Times New Roman" w:hAnsi="Times New Roman" w:cs="Times New Roman"/>
                <w:i w:val="0"/>
                <w:rtl/>
                <w:lang w:val="en-029" w:eastAsia="en-029"/>
              </w:rPr>
              <w:t>16</w:t>
            </w:r>
          </w:p>
        </w:tc>
      </w:tr>
      <w:tr w:rsidR="001959A7" w:rsidRPr="001959A7" w14:paraId="200D3662" w14:textId="77777777" w:rsidTr="001959A7">
        <w:trPr>
          <w:trHeight w:val="735"/>
        </w:trPr>
        <w:tc>
          <w:tcPr>
            <w:tcW w:w="721" w:type="dxa"/>
            <w:tcBorders>
              <w:top w:val="nil"/>
              <w:left w:val="single" w:sz="8" w:space="0" w:color="auto"/>
              <w:bottom w:val="single" w:sz="4" w:space="0" w:color="auto"/>
              <w:right w:val="single" w:sz="8" w:space="0" w:color="auto"/>
            </w:tcBorders>
            <w:shd w:val="clear" w:color="auto" w:fill="auto"/>
            <w:vAlign w:val="center"/>
          </w:tcPr>
          <w:p w14:paraId="5BD5D551" w14:textId="77777777" w:rsidR="001959A7" w:rsidRPr="001959A7" w:rsidRDefault="001959A7" w:rsidP="001959A7">
            <w:pPr>
              <w:bidi/>
              <w:ind w:left="0" w:firstLine="0"/>
              <w:rPr>
                <w:rFonts w:ascii="Times New Roman" w:hAnsi="Times New Roman" w:cs="Times New Roman"/>
                <w:i w:val="0"/>
                <w:lang w:val="en-029" w:eastAsia="en-029"/>
              </w:rPr>
            </w:pPr>
            <w:r w:rsidRPr="001959A7">
              <w:rPr>
                <w:rFonts w:ascii="Times New Roman" w:hAnsi="Times New Roman" w:cs="Times New Roman"/>
                <w:i w:val="0"/>
                <w:rtl/>
                <w:lang w:val="en-029" w:eastAsia="en-029"/>
              </w:rPr>
              <w:t>Apr</w:t>
            </w:r>
          </w:p>
        </w:tc>
        <w:tc>
          <w:tcPr>
            <w:tcW w:w="536" w:type="dxa"/>
            <w:tcBorders>
              <w:top w:val="nil"/>
              <w:left w:val="single" w:sz="8" w:space="0" w:color="auto"/>
              <w:bottom w:val="single" w:sz="4" w:space="0" w:color="auto"/>
              <w:right w:val="single" w:sz="8" w:space="0" w:color="auto"/>
            </w:tcBorders>
            <w:shd w:val="clear" w:color="auto" w:fill="auto"/>
            <w:vAlign w:val="center"/>
          </w:tcPr>
          <w:p w14:paraId="3565738C" w14:textId="77777777" w:rsidR="001959A7" w:rsidRPr="001959A7" w:rsidRDefault="001959A7" w:rsidP="001959A7">
            <w:pPr>
              <w:bidi/>
              <w:ind w:left="0" w:firstLine="0"/>
              <w:rPr>
                <w:rFonts w:ascii="Times New Roman" w:hAnsi="Times New Roman" w:cs="Times New Roman"/>
                <w:i w:val="0"/>
                <w:sz w:val="18"/>
                <w:szCs w:val="18"/>
                <w:lang w:val="en-029" w:eastAsia="en-029"/>
              </w:rPr>
            </w:pPr>
            <w:r w:rsidRPr="001959A7">
              <w:rPr>
                <w:rFonts w:ascii="Times New Roman" w:hAnsi="Times New Roman" w:cs="Times New Roman"/>
                <w:i w:val="0"/>
                <w:sz w:val="18"/>
                <w:szCs w:val="18"/>
                <w:rtl/>
                <w:lang w:val="en-029" w:eastAsia="en-029"/>
              </w:rPr>
              <w:t>37</w:t>
            </w:r>
          </w:p>
        </w:tc>
        <w:tc>
          <w:tcPr>
            <w:tcW w:w="766" w:type="dxa"/>
            <w:tcBorders>
              <w:top w:val="nil"/>
              <w:left w:val="single" w:sz="8" w:space="0" w:color="auto"/>
              <w:bottom w:val="single" w:sz="4" w:space="0" w:color="auto"/>
              <w:right w:val="single" w:sz="8" w:space="0" w:color="auto"/>
            </w:tcBorders>
            <w:vAlign w:val="center"/>
          </w:tcPr>
          <w:p w14:paraId="100E83A6" w14:textId="77777777" w:rsidR="001959A7" w:rsidRPr="001959A7" w:rsidRDefault="001959A7" w:rsidP="001959A7">
            <w:pPr>
              <w:ind w:left="0" w:firstLine="0"/>
              <w:jc w:val="center"/>
              <w:rPr>
                <w:rFonts w:ascii="Times New Roman" w:hAnsi="Times New Roman" w:cs="Times New Roman"/>
                <w:i w:val="0"/>
                <w:lang w:val="en-US" w:eastAsia="en-029"/>
              </w:rPr>
            </w:pPr>
            <w:r w:rsidRPr="001959A7">
              <w:rPr>
                <w:rFonts w:ascii="Times New Roman" w:hAnsi="Times New Roman" w:cs="Times New Roman"/>
                <w:i w:val="0"/>
                <w:lang w:val="en-US" w:eastAsia="en-029"/>
              </w:rPr>
              <w:t>04</w:t>
            </w:r>
          </w:p>
        </w:tc>
        <w:tc>
          <w:tcPr>
            <w:tcW w:w="974" w:type="dxa"/>
            <w:tcBorders>
              <w:top w:val="nil"/>
              <w:left w:val="single" w:sz="8" w:space="0" w:color="auto"/>
              <w:bottom w:val="single" w:sz="4" w:space="0" w:color="auto"/>
              <w:right w:val="single" w:sz="8" w:space="0" w:color="auto"/>
            </w:tcBorders>
            <w:vAlign w:val="center"/>
          </w:tcPr>
          <w:p w14:paraId="17DD3D37" w14:textId="77777777" w:rsidR="001959A7" w:rsidRPr="001959A7" w:rsidRDefault="001959A7" w:rsidP="001959A7">
            <w:pPr>
              <w:bidi/>
              <w:ind w:left="0" w:firstLine="0"/>
              <w:jc w:val="center"/>
              <w:rPr>
                <w:rFonts w:ascii="Times New Roman" w:hAnsi="Times New Roman" w:cs="Times New Roman"/>
                <w:i w:val="0"/>
                <w:lang w:val="en-029" w:eastAsia="en-029"/>
              </w:rPr>
            </w:pPr>
            <w:r w:rsidRPr="001959A7">
              <w:rPr>
                <w:rFonts w:ascii="Times New Roman" w:hAnsi="Times New Roman" w:cs="Times New Roman"/>
                <w:i w:val="0"/>
                <w:rtl/>
                <w:lang w:val="en-029" w:eastAsia="en-029"/>
              </w:rPr>
              <w:t>02</w:t>
            </w:r>
          </w:p>
        </w:tc>
        <w:tc>
          <w:tcPr>
            <w:tcW w:w="870" w:type="dxa"/>
            <w:tcBorders>
              <w:top w:val="nil"/>
              <w:left w:val="single" w:sz="8" w:space="0" w:color="auto"/>
              <w:bottom w:val="single" w:sz="4" w:space="0" w:color="auto"/>
              <w:right w:val="single" w:sz="8" w:space="0" w:color="auto"/>
            </w:tcBorders>
            <w:vAlign w:val="center"/>
          </w:tcPr>
          <w:p w14:paraId="1D822C84" w14:textId="77777777" w:rsidR="001959A7" w:rsidRPr="001959A7" w:rsidRDefault="001959A7" w:rsidP="001959A7">
            <w:pPr>
              <w:bidi/>
              <w:ind w:left="0" w:firstLine="0"/>
              <w:jc w:val="center"/>
              <w:rPr>
                <w:rFonts w:ascii="Times New Roman" w:hAnsi="Times New Roman" w:cs="Times New Roman"/>
                <w:i w:val="0"/>
                <w:lang w:val="en-029" w:eastAsia="en-029"/>
              </w:rPr>
            </w:pPr>
            <w:r w:rsidRPr="001959A7">
              <w:rPr>
                <w:rFonts w:ascii="Times New Roman" w:hAnsi="Times New Roman" w:cs="Times New Roman"/>
                <w:i w:val="0"/>
                <w:rtl/>
                <w:lang w:val="en-029" w:eastAsia="en-029"/>
              </w:rPr>
              <w:t>00</w:t>
            </w:r>
          </w:p>
        </w:tc>
        <w:tc>
          <w:tcPr>
            <w:tcW w:w="967" w:type="dxa"/>
            <w:tcBorders>
              <w:top w:val="nil"/>
              <w:left w:val="single" w:sz="8" w:space="0" w:color="auto"/>
              <w:bottom w:val="single" w:sz="4" w:space="0" w:color="auto"/>
              <w:right w:val="single" w:sz="8" w:space="0" w:color="auto"/>
            </w:tcBorders>
            <w:vAlign w:val="center"/>
          </w:tcPr>
          <w:p w14:paraId="25F28D03" w14:textId="77777777" w:rsidR="001959A7" w:rsidRPr="001959A7" w:rsidRDefault="001959A7" w:rsidP="001959A7">
            <w:pPr>
              <w:ind w:left="0" w:firstLine="0"/>
              <w:jc w:val="center"/>
              <w:rPr>
                <w:rFonts w:ascii="Times New Roman" w:hAnsi="Times New Roman" w:cs="Times New Roman"/>
                <w:i w:val="0"/>
                <w:lang w:val="en-029" w:eastAsia="en-029"/>
              </w:rPr>
            </w:pPr>
            <w:r w:rsidRPr="001959A7">
              <w:rPr>
                <w:rFonts w:ascii="Times New Roman" w:hAnsi="Times New Roman" w:cs="Times New Roman"/>
                <w:i w:val="0"/>
                <w:lang w:val="en-029" w:eastAsia="en-029"/>
              </w:rPr>
              <w:t>4</w:t>
            </w:r>
          </w:p>
        </w:tc>
        <w:tc>
          <w:tcPr>
            <w:tcW w:w="773" w:type="dxa"/>
            <w:tcBorders>
              <w:top w:val="nil"/>
              <w:left w:val="single" w:sz="8" w:space="0" w:color="auto"/>
              <w:bottom w:val="single" w:sz="4" w:space="0" w:color="auto"/>
              <w:right w:val="single" w:sz="8" w:space="0" w:color="auto"/>
            </w:tcBorders>
            <w:vAlign w:val="center"/>
          </w:tcPr>
          <w:p w14:paraId="65186363" w14:textId="77777777" w:rsidR="001959A7" w:rsidRPr="001959A7" w:rsidRDefault="001959A7" w:rsidP="001959A7">
            <w:pPr>
              <w:ind w:left="0" w:firstLine="0"/>
              <w:jc w:val="center"/>
              <w:rPr>
                <w:rFonts w:ascii="Times New Roman" w:hAnsi="Times New Roman" w:cs="Times New Roman"/>
                <w:i w:val="0"/>
                <w:lang w:val="en-029" w:eastAsia="en-029"/>
              </w:rPr>
            </w:pPr>
            <w:r w:rsidRPr="001959A7">
              <w:rPr>
                <w:rFonts w:ascii="Times New Roman" w:hAnsi="Times New Roman" w:cs="Times New Roman"/>
                <w:i w:val="0"/>
                <w:lang w:val="en-029" w:eastAsia="en-029"/>
              </w:rPr>
              <w:t>15</w:t>
            </w:r>
          </w:p>
        </w:tc>
        <w:tc>
          <w:tcPr>
            <w:tcW w:w="1011" w:type="dxa"/>
            <w:tcBorders>
              <w:top w:val="nil"/>
              <w:left w:val="single" w:sz="8" w:space="0" w:color="auto"/>
              <w:bottom w:val="single" w:sz="4" w:space="0" w:color="auto"/>
              <w:right w:val="single" w:sz="8" w:space="0" w:color="auto"/>
            </w:tcBorders>
            <w:shd w:val="clear" w:color="auto" w:fill="auto"/>
            <w:vAlign w:val="center"/>
          </w:tcPr>
          <w:p w14:paraId="73A9A8C0" w14:textId="77777777" w:rsidR="001959A7" w:rsidRPr="001959A7" w:rsidRDefault="001959A7" w:rsidP="001959A7">
            <w:pPr>
              <w:ind w:left="0" w:firstLine="0"/>
              <w:jc w:val="center"/>
              <w:rPr>
                <w:rFonts w:ascii="Times New Roman" w:hAnsi="Times New Roman" w:cs="Times New Roman"/>
                <w:i w:val="0"/>
                <w:lang w:val="en-US" w:eastAsia="en-029"/>
              </w:rPr>
            </w:pPr>
            <w:r w:rsidRPr="001959A7">
              <w:rPr>
                <w:rFonts w:ascii="Times New Roman" w:hAnsi="Times New Roman" w:cs="Times New Roman"/>
                <w:i w:val="0"/>
                <w:lang w:val="en-US" w:eastAsia="en-029"/>
              </w:rPr>
              <w:t>09</w:t>
            </w:r>
          </w:p>
        </w:tc>
        <w:tc>
          <w:tcPr>
            <w:tcW w:w="870" w:type="dxa"/>
            <w:tcBorders>
              <w:top w:val="nil"/>
              <w:left w:val="single" w:sz="8" w:space="0" w:color="auto"/>
              <w:bottom w:val="single" w:sz="4" w:space="0" w:color="auto"/>
              <w:right w:val="single" w:sz="8" w:space="0" w:color="auto"/>
            </w:tcBorders>
            <w:vAlign w:val="center"/>
          </w:tcPr>
          <w:p w14:paraId="4EBBBB25" w14:textId="77777777" w:rsidR="001959A7" w:rsidRPr="001959A7" w:rsidRDefault="001959A7" w:rsidP="001959A7">
            <w:pPr>
              <w:ind w:left="0" w:firstLine="0"/>
              <w:jc w:val="center"/>
              <w:rPr>
                <w:rFonts w:ascii="Times New Roman" w:hAnsi="Times New Roman" w:cs="Times New Roman"/>
                <w:i w:val="0"/>
                <w:lang w:val="en-US" w:eastAsia="en-029"/>
              </w:rPr>
            </w:pPr>
            <w:r w:rsidRPr="001959A7">
              <w:rPr>
                <w:rFonts w:ascii="Times New Roman" w:hAnsi="Times New Roman" w:cs="Times New Roman"/>
                <w:i w:val="0"/>
                <w:lang w:val="en-US" w:eastAsia="en-029"/>
              </w:rPr>
              <w:t>03</w:t>
            </w:r>
          </w:p>
        </w:tc>
        <w:tc>
          <w:tcPr>
            <w:tcW w:w="290" w:type="dxa"/>
            <w:tcBorders>
              <w:top w:val="nil"/>
              <w:left w:val="single" w:sz="8" w:space="0" w:color="auto"/>
              <w:bottom w:val="single" w:sz="4" w:space="0" w:color="auto"/>
              <w:right w:val="single" w:sz="8" w:space="0" w:color="auto"/>
            </w:tcBorders>
            <w:shd w:val="clear" w:color="auto" w:fill="D9D9D9" w:themeFill="background1" w:themeFillShade="D9"/>
          </w:tcPr>
          <w:p w14:paraId="13075BC7" w14:textId="77777777" w:rsidR="001959A7" w:rsidRPr="001959A7" w:rsidRDefault="001959A7" w:rsidP="001959A7">
            <w:pPr>
              <w:ind w:left="0" w:firstLine="0"/>
              <w:jc w:val="center"/>
              <w:rPr>
                <w:rFonts w:ascii="Times New Roman" w:hAnsi="Times New Roman" w:cs="Times New Roman"/>
                <w:i w:val="0"/>
                <w:lang w:val="en-US" w:eastAsia="en-029"/>
              </w:rPr>
            </w:pPr>
          </w:p>
        </w:tc>
        <w:tc>
          <w:tcPr>
            <w:tcW w:w="1160" w:type="dxa"/>
            <w:tcBorders>
              <w:top w:val="nil"/>
              <w:left w:val="single" w:sz="8" w:space="0" w:color="auto"/>
              <w:bottom w:val="single" w:sz="4" w:space="0" w:color="auto"/>
              <w:right w:val="single" w:sz="8" w:space="0" w:color="auto"/>
            </w:tcBorders>
            <w:shd w:val="clear" w:color="auto" w:fill="auto"/>
            <w:vAlign w:val="center"/>
          </w:tcPr>
          <w:p w14:paraId="1C5892E6" w14:textId="77777777" w:rsidR="001959A7" w:rsidRPr="001959A7" w:rsidRDefault="001959A7" w:rsidP="001959A7">
            <w:pPr>
              <w:ind w:left="0" w:firstLine="0"/>
              <w:jc w:val="center"/>
              <w:rPr>
                <w:rFonts w:ascii="Times New Roman" w:hAnsi="Times New Roman" w:cs="Times New Roman"/>
                <w:i w:val="0"/>
                <w:lang w:val="en-US" w:eastAsia="en-029"/>
              </w:rPr>
            </w:pPr>
            <w:r w:rsidRPr="001959A7">
              <w:rPr>
                <w:rFonts w:ascii="Times New Roman" w:hAnsi="Times New Roman" w:cs="Times New Roman"/>
                <w:i w:val="0"/>
                <w:lang w:val="en-US" w:eastAsia="en-029"/>
              </w:rPr>
              <w:t>15</w:t>
            </w:r>
          </w:p>
        </w:tc>
        <w:tc>
          <w:tcPr>
            <w:tcW w:w="676" w:type="dxa"/>
            <w:tcBorders>
              <w:top w:val="nil"/>
              <w:left w:val="single" w:sz="8" w:space="0" w:color="auto"/>
              <w:bottom w:val="single" w:sz="4" w:space="0" w:color="auto"/>
              <w:right w:val="single" w:sz="8" w:space="0" w:color="auto"/>
            </w:tcBorders>
            <w:shd w:val="clear" w:color="auto" w:fill="auto"/>
            <w:vAlign w:val="center"/>
          </w:tcPr>
          <w:p w14:paraId="0D083E7A" w14:textId="77777777" w:rsidR="001959A7" w:rsidRPr="001959A7" w:rsidRDefault="001959A7" w:rsidP="001959A7">
            <w:pPr>
              <w:bidi/>
              <w:ind w:left="0" w:firstLine="0"/>
              <w:jc w:val="center"/>
              <w:rPr>
                <w:rFonts w:ascii="Times New Roman" w:hAnsi="Times New Roman" w:cs="Times New Roman"/>
                <w:i w:val="0"/>
                <w:lang w:val="en-029" w:eastAsia="en-029"/>
              </w:rPr>
            </w:pPr>
            <w:r w:rsidRPr="001959A7">
              <w:rPr>
                <w:rFonts w:ascii="Times New Roman" w:hAnsi="Times New Roman" w:cs="Times New Roman"/>
                <w:i w:val="0"/>
                <w:rtl/>
                <w:lang w:val="en-029" w:eastAsia="en-029"/>
              </w:rPr>
              <w:t>01</w:t>
            </w:r>
          </w:p>
        </w:tc>
        <w:tc>
          <w:tcPr>
            <w:tcW w:w="773" w:type="dxa"/>
            <w:tcBorders>
              <w:top w:val="nil"/>
              <w:left w:val="single" w:sz="8" w:space="0" w:color="auto"/>
              <w:bottom w:val="single" w:sz="4" w:space="0" w:color="auto"/>
              <w:right w:val="single" w:sz="8" w:space="0" w:color="auto"/>
            </w:tcBorders>
            <w:vAlign w:val="center"/>
          </w:tcPr>
          <w:p w14:paraId="10517549" w14:textId="77777777" w:rsidR="001959A7" w:rsidRPr="001959A7" w:rsidRDefault="001959A7" w:rsidP="001959A7">
            <w:pPr>
              <w:bidi/>
              <w:ind w:left="0" w:firstLine="0"/>
              <w:jc w:val="center"/>
              <w:rPr>
                <w:rFonts w:ascii="Times New Roman" w:hAnsi="Times New Roman" w:cs="Times New Roman"/>
                <w:i w:val="0"/>
                <w:lang w:val="en-029" w:eastAsia="en-029"/>
              </w:rPr>
            </w:pPr>
            <w:r w:rsidRPr="001959A7">
              <w:rPr>
                <w:rFonts w:ascii="Times New Roman" w:hAnsi="Times New Roman" w:cs="Times New Roman"/>
                <w:i w:val="0"/>
                <w:rtl/>
                <w:lang w:val="en-029" w:eastAsia="en-029"/>
              </w:rPr>
              <w:t>02</w:t>
            </w:r>
          </w:p>
        </w:tc>
      </w:tr>
    </w:tbl>
    <w:p w14:paraId="35EBFE4E" w14:textId="4CCF4D0A" w:rsidR="001959A7" w:rsidRPr="001959A7" w:rsidRDefault="001959A7" w:rsidP="001959A7">
      <w:pPr>
        <w:bidi/>
        <w:ind w:left="0" w:firstLine="0"/>
        <w:rPr>
          <w:rFonts w:ascii="Times New Roman" w:hAnsi="Times New Roman" w:cs="Times New Roman"/>
          <w:i w:val="0"/>
          <w:color w:val="92D050"/>
          <w:lang w:val="en-029" w:eastAsia="en-029"/>
        </w:rPr>
      </w:pPr>
    </w:p>
    <w:tbl>
      <w:tblPr>
        <w:tblW w:w="13512" w:type="dxa"/>
        <w:tblInd w:w="93" w:type="dxa"/>
        <w:tblLook w:val="04A0" w:firstRow="1" w:lastRow="0" w:firstColumn="1" w:lastColumn="0" w:noHBand="0" w:noVBand="1"/>
      </w:tblPr>
      <w:tblGrid>
        <w:gridCol w:w="1250"/>
        <w:gridCol w:w="1250"/>
        <w:gridCol w:w="1250"/>
        <w:gridCol w:w="1250"/>
        <w:gridCol w:w="1250"/>
        <w:gridCol w:w="1250"/>
        <w:gridCol w:w="1250"/>
        <w:gridCol w:w="1250"/>
        <w:gridCol w:w="1872"/>
        <w:gridCol w:w="540"/>
        <w:gridCol w:w="620"/>
        <w:gridCol w:w="480"/>
      </w:tblGrid>
      <w:tr w:rsidR="001959A7" w:rsidRPr="009E4D7A" w14:paraId="0D008C12" w14:textId="77777777" w:rsidTr="009B4C08">
        <w:trPr>
          <w:trHeight w:val="315"/>
        </w:trPr>
        <w:tc>
          <w:tcPr>
            <w:tcW w:w="10000" w:type="dxa"/>
            <w:gridSpan w:val="8"/>
            <w:shd w:val="clear" w:color="auto" w:fill="auto"/>
            <w:noWrap/>
            <w:vAlign w:val="bottom"/>
            <w:hideMark/>
          </w:tcPr>
          <w:p w14:paraId="2A6A091D" w14:textId="77777777" w:rsidR="001959A7" w:rsidRPr="009E4D7A" w:rsidRDefault="001959A7" w:rsidP="001959A7">
            <w:pPr>
              <w:ind w:left="0" w:firstLine="0"/>
              <w:rPr>
                <w:rFonts w:ascii="Times New Roman" w:hAnsi="Times New Roman" w:cs="Times New Roman"/>
                <w:i w:val="0"/>
                <w:sz w:val="22"/>
                <w:lang w:val="en-029" w:eastAsia="en-029"/>
              </w:rPr>
            </w:pPr>
          </w:p>
          <w:p w14:paraId="2AABDBA0" w14:textId="77777777" w:rsidR="001959A7" w:rsidRPr="009E4D7A" w:rsidRDefault="001959A7" w:rsidP="001959A7">
            <w:pPr>
              <w:ind w:left="0" w:firstLine="0"/>
              <w:rPr>
                <w:rFonts w:ascii="Times New Roman" w:hAnsi="Times New Roman" w:cs="Times New Roman"/>
                <w:i w:val="0"/>
                <w:sz w:val="22"/>
                <w:lang w:val="en-029" w:eastAsia="en-029"/>
              </w:rPr>
            </w:pPr>
            <w:r w:rsidRPr="009E4D7A">
              <w:rPr>
                <w:rFonts w:ascii="Times New Roman" w:hAnsi="Times New Roman" w:cs="Times New Roman"/>
                <w:i w:val="0"/>
                <w:sz w:val="22"/>
                <w:lang w:val="en-029" w:eastAsia="en-029"/>
              </w:rPr>
              <w:t xml:space="preserve">Fire destroyed  houses at: </w:t>
            </w:r>
          </w:p>
          <w:p w14:paraId="1E15497E" w14:textId="77777777" w:rsidR="001959A7" w:rsidRPr="009E4D7A" w:rsidRDefault="001959A7" w:rsidP="009F34FF">
            <w:pPr>
              <w:numPr>
                <w:ilvl w:val="0"/>
                <w:numId w:val="44"/>
              </w:numPr>
              <w:bidi/>
              <w:contextualSpacing/>
              <w:rPr>
                <w:rFonts w:ascii="Times New Roman" w:hAnsi="Times New Roman" w:cs="Times New Roman"/>
                <w:i w:val="0"/>
                <w:sz w:val="22"/>
                <w:lang w:val="en-029" w:eastAsia="en-029"/>
              </w:rPr>
            </w:pPr>
            <w:r w:rsidRPr="009E4D7A">
              <w:rPr>
                <w:rFonts w:ascii="Times New Roman" w:hAnsi="Times New Roman" w:cs="Times New Roman"/>
                <w:i w:val="0"/>
                <w:sz w:val="22"/>
                <w:lang w:val="en-029" w:eastAsia="en-029"/>
              </w:rPr>
              <w:t xml:space="preserve">Baileys Vale on April 13, 2018. </w:t>
            </w:r>
          </w:p>
          <w:p w14:paraId="31B11B60" w14:textId="77777777" w:rsidR="001959A7" w:rsidRPr="009E4D7A" w:rsidRDefault="001959A7" w:rsidP="009F34FF">
            <w:pPr>
              <w:numPr>
                <w:ilvl w:val="0"/>
                <w:numId w:val="44"/>
              </w:numPr>
              <w:bidi/>
              <w:contextualSpacing/>
              <w:rPr>
                <w:rFonts w:ascii="Times New Roman" w:hAnsi="Times New Roman" w:cs="Times New Roman"/>
                <w:i w:val="0"/>
                <w:sz w:val="22"/>
                <w:lang w:val="en-029" w:eastAsia="en-029"/>
              </w:rPr>
            </w:pPr>
            <w:r w:rsidRPr="009E4D7A">
              <w:rPr>
                <w:rFonts w:ascii="Times New Roman" w:hAnsi="Times New Roman" w:cs="Times New Roman"/>
                <w:i w:val="0"/>
                <w:sz w:val="22"/>
                <w:lang w:val="en-029" w:eastAsia="en-029"/>
              </w:rPr>
              <w:t>Belfield Pen on April 14, 2018</w:t>
            </w:r>
          </w:p>
          <w:p w14:paraId="7273F8FB" w14:textId="77777777" w:rsidR="001959A7" w:rsidRPr="009E4D7A" w:rsidRDefault="001959A7" w:rsidP="009F34FF">
            <w:pPr>
              <w:numPr>
                <w:ilvl w:val="0"/>
                <w:numId w:val="44"/>
              </w:numPr>
              <w:bidi/>
              <w:contextualSpacing/>
              <w:rPr>
                <w:rFonts w:ascii="Times New Roman" w:hAnsi="Times New Roman" w:cs="Times New Roman"/>
                <w:i w:val="0"/>
                <w:sz w:val="22"/>
                <w:lang w:val="en-029" w:eastAsia="en-029"/>
              </w:rPr>
            </w:pPr>
            <w:r w:rsidRPr="009E4D7A">
              <w:rPr>
                <w:rFonts w:ascii="Times New Roman" w:hAnsi="Times New Roman" w:cs="Times New Roman"/>
                <w:i w:val="0"/>
                <w:sz w:val="22"/>
                <w:lang w:val="en-029" w:eastAsia="en-029"/>
              </w:rPr>
              <w:t>Scott’s Hall on April 17, 2018</w:t>
            </w:r>
          </w:p>
          <w:p w14:paraId="66239D7B" w14:textId="77777777" w:rsidR="001959A7" w:rsidRPr="009E4D7A" w:rsidRDefault="001959A7" w:rsidP="009F34FF">
            <w:pPr>
              <w:numPr>
                <w:ilvl w:val="0"/>
                <w:numId w:val="44"/>
              </w:numPr>
              <w:bidi/>
              <w:contextualSpacing/>
              <w:rPr>
                <w:rFonts w:ascii="Times New Roman" w:hAnsi="Times New Roman" w:cs="Times New Roman"/>
                <w:i w:val="0"/>
                <w:sz w:val="22"/>
                <w:lang w:val="en-029" w:eastAsia="en-029"/>
              </w:rPr>
            </w:pPr>
            <w:r w:rsidRPr="009E4D7A">
              <w:rPr>
                <w:rFonts w:ascii="Times New Roman" w:hAnsi="Times New Roman" w:cs="Times New Roman"/>
                <w:i w:val="0"/>
                <w:sz w:val="22"/>
                <w:lang w:val="en-029" w:eastAsia="en-029"/>
              </w:rPr>
              <w:t>Robins Bay on April 19, 2018</w:t>
            </w:r>
          </w:p>
          <w:p w14:paraId="7F5D71E3" w14:textId="6E990FFB" w:rsidR="001959A7" w:rsidRPr="009E4D7A" w:rsidRDefault="00346EAE" w:rsidP="009F34FF">
            <w:pPr>
              <w:numPr>
                <w:ilvl w:val="0"/>
                <w:numId w:val="44"/>
              </w:numPr>
              <w:bidi/>
              <w:contextualSpacing/>
              <w:rPr>
                <w:rFonts w:ascii="Times New Roman" w:hAnsi="Times New Roman" w:cs="Times New Roman"/>
                <w:i w:val="0"/>
                <w:sz w:val="22"/>
                <w:lang w:val="en-029" w:eastAsia="en-029"/>
              </w:rPr>
            </w:pPr>
            <w:r w:rsidRPr="009E4D7A">
              <w:rPr>
                <w:rFonts w:ascii="Times New Roman" w:hAnsi="Times New Roman" w:cs="Times New Roman"/>
                <w:i w:val="0"/>
                <w:sz w:val="22"/>
                <w:lang w:val="en-029" w:eastAsia="en-029"/>
              </w:rPr>
              <w:t>Gibraltar</w:t>
            </w:r>
            <w:r w:rsidR="001959A7" w:rsidRPr="009E4D7A">
              <w:rPr>
                <w:rFonts w:ascii="Times New Roman" w:hAnsi="Times New Roman" w:cs="Times New Roman"/>
                <w:i w:val="0"/>
                <w:sz w:val="22"/>
                <w:lang w:val="en-029" w:eastAsia="en-029"/>
              </w:rPr>
              <w:t>, Annotto Bay on April 21, 2018</w:t>
            </w:r>
          </w:p>
          <w:p w14:paraId="3EE71B7C" w14:textId="77777777" w:rsidR="001959A7" w:rsidRPr="009E4D7A" w:rsidRDefault="001959A7" w:rsidP="009F34FF">
            <w:pPr>
              <w:numPr>
                <w:ilvl w:val="0"/>
                <w:numId w:val="44"/>
              </w:numPr>
              <w:bidi/>
              <w:contextualSpacing/>
              <w:rPr>
                <w:rFonts w:ascii="Times New Roman" w:hAnsi="Times New Roman" w:cs="Times New Roman"/>
                <w:i w:val="0"/>
                <w:sz w:val="22"/>
                <w:lang w:val="en-029" w:eastAsia="en-029"/>
              </w:rPr>
            </w:pPr>
            <w:r w:rsidRPr="009E4D7A">
              <w:rPr>
                <w:rFonts w:ascii="Times New Roman" w:hAnsi="Times New Roman" w:cs="Times New Roman"/>
                <w:i w:val="0"/>
                <w:sz w:val="22"/>
                <w:lang w:val="en-029" w:eastAsia="en-029"/>
              </w:rPr>
              <w:t>Rectory Street on April 24, 2018.</w:t>
            </w:r>
          </w:p>
          <w:p w14:paraId="43162E00" w14:textId="77777777" w:rsidR="001959A7" w:rsidRPr="009E4D7A" w:rsidRDefault="001959A7" w:rsidP="009F34FF">
            <w:pPr>
              <w:numPr>
                <w:ilvl w:val="0"/>
                <w:numId w:val="44"/>
              </w:numPr>
              <w:bidi/>
              <w:contextualSpacing/>
              <w:rPr>
                <w:rFonts w:ascii="Times New Roman" w:hAnsi="Times New Roman" w:cs="Times New Roman"/>
                <w:i w:val="0"/>
                <w:sz w:val="22"/>
                <w:lang w:val="en-029" w:eastAsia="en-029"/>
              </w:rPr>
            </w:pPr>
            <w:r w:rsidRPr="009E4D7A">
              <w:rPr>
                <w:rFonts w:ascii="Times New Roman" w:hAnsi="Times New Roman" w:cs="Times New Roman"/>
                <w:i w:val="0"/>
                <w:sz w:val="22"/>
                <w:lang w:val="en-029" w:eastAsia="en-029"/>
              </w:rPr>
              <w:t xml:space="preserve">The burnt remains of an adult male in the building at Rectory Street. </w:t>
            </w:r>
          </w:p>
        </w:tc>
        <w:tc>
          <w:tcPr>
            <w:tcW w:w="1872" w:type="dxa"/>
            <w:shd w:val="clear" w:color="auto" w:fill="auto"/>
            <w:noWrap/>
            <w:vAlign w:val="bottom"/>
            <w:hideMark/>
          </w:tcPr>
          <w:p w14:paraId="44EF9A8E" w14:textId="77777777" w:rsidR="001959A7" w:rsidRPr="009E4D7A" w:rsidRDefault="001959A7" w:rsidP="001959A7">
            <w:pPr>
              <w:ind w:left="0" w:firstLine="0"/>
              <w:rPr>
                <w:rFonts w:ascii="Arial" w:hAnsi="Arial" w:cs="Arial"/>
                <w:i w:val="0"/>
                <w:sz w:val="22"/>
                <w:szCs w:val="20"/>
                <w:lang w:val="en-029" w:eastAsia="en-029"/>
              </w:rPr>
            </w:pPr>
          </w:p>
        </w:tc>
        <w:tc>
          <w:tcPr>
            <w:tcW w:w="540" w:type="dxa"/>
            <w:shd w:val="clear" w:color="auto" w:fill="auto"/>
            <w:noWrap/>
            <w:vAlign w:val="bottom"/>
            <w:hideMark/>
          </w:tcPr>
          <w:p w14:paraId="37090A49" w14:textId="77777777" w:rsidR="001959A7" w:rsidRPr="009E4D7A" w:rsidRDefault="001959A7" w:rsidP="001959A7">
            <w:pPr>
              <w:ind w:left="0" w:firstLine="0"/>
              <w:rPr>
                <w:rFonts w:ascii="Arial" w:hAnsi="Arial" w:cs="Arial"/>
                <w:i w:val="0"/>
                <w:sz w:val="22"/>
                <w:szCs w:val="20"/>
                <w:lang w:val="en-029" w:eastAsia="en-029"/>
              </w:rPr>
            </w:pPr>
          </w:p>
        </w:tc>
        <w:tc>
          <w:tcPr>
            <w:tcW w:w="620" w:type="dxa"/>
            <w:shd w:val="clear" w:color="auto" w:fill="auto"/>
            <w:noWrap/>
            <w:vAlign w:val="bottom"/>
            <w:hideMark/>
          </w:tcPr>
          <w:p w14:paraId="70DC5E0B" w14:textId="77777777" w:rsidR="001959A7" w:rsidRPr="009E4D7A" w:rsidRDefault="001959A7" w:rsidP="001959A7">
            <w:pPr>
              <w:ind w:left="0" w:firstLine="0"/>
              <w:rPr>
                <w:rFonts w:ascii="Arial" w:hAnsi="Arial" w:cs="Arial"/>
                <w:i w:val="0"/>
                <w:sz w:val="22"/>
                <w:szCs w:val="20"/>
                <w:lang w:val="en-029" w:eastAsia="en-029"/>
              </w:rPr>
            </w:pPr>
          </w:p>
        </w:tc>
        <w:tc>
          <w:tcPr>
            <w:tcW w:w="480" w:type="dxa"/>
            <w:shd w:val="clear" w:color="auto" w:fill="auto"/>
            <w:noWrap/>
            <w:vAlign w:val="bottom"/>
            <w:hideMark/>
          </w:tcPr>
          <w:p w14:paraId="5110CFCB" w14:textId="77777777" w:rsidR="001959A7" w:rsidRPr="009E4D7A" w:rsidRDefault="001959A7" w:rsidP="001959A7">
            <w:pPr>
              <w:ind w:left="0" w:firstLine="0"/>
              <w:rPr>
                <w:rFonts w:ascii="Arial" w:hAnsi="Arial" w:cs="Arial"/>
                <w:i w:val="0"/>
                <w:sz w:val="22"/>
                <w:szCs w:val="20"/>
                <w:lang w:val="en-029" w:eastAsia="en-029"/>
              </w:rPr>
            </w:pPr>
          </w:p>
        </w:tc>
      </w:tr>
      <w:tr w:rsidR="001959A7" w:rsidRPr="009E4D7A" w14:paraId="0DBA95F5" w14:textId="77777777" w:rsidTr="009B4C08">
        <w:trPr>
          <w:trHeight w:val="315"/>
        </w:trPr>
        <w:tc>
          <w:tcPr>
            <w:tcW w:w="11872" w:type="dxa"/>
            <w:gridSpan w:val="9"/>
            <w:shd w:val="clear" w:color="auto" w:fill="auto"/>
            <w:noWrap/>
            <w:vAlign w:val="bottom"/>
            <w:hideMark/>
          </w:tcPr>
          <w:p w14:paraId="49A78438" w14:textId="253FE366" w:rsidR="001959A7" w:rsidRPr="009E4D7A" w:rsidRDefault="001959A7" w:rsidP="00EF5476">
            <w:pPr>
              <w:tabs>
                <w:tab w:val="left" w:pos="5115"/>
              </w:tabs>
              <w:ind w:left="0" w:firstLine="0"/>
              <w:rPr>
                <w:rFonts w:ascii="Times New Roman" w:hAnsi="Times New Roman" w:cs="Times New Roman"/>
                <w:b/>
                <w:bCs/>
                <w:i w:val="0"/>
                <w:color w:val="000000"/>
                <w:sz w:val="22"/>
                <w:u w:val="single"/>
                <w:lang w:val="en-US" w:bidi="ar-EG"/>
              </w:rPr>
            </w:pPr>
            <w:r w:rsidRPr="009E4D7A">
              <w:rPr>
                <w:rFonts w:ascii="Times New Roman" w:hAnsi="Times New Roman" w:cs="Times New Roman"/>
                <w:i w:val="0"/>
                <w:sz w:val="22"/>
                <w:lang w:val="en-029" w:eastAsia="en-029"/>
              </w:rPr>
              <w:t>.</w:t>
            </w:r>
          </w:p>
          <w:p w14:paraId="3A883B40" w14:textId="77777777" w:rsidR="001959A7" w:rsidRPr="009E4D7A" w:rsidRDefault="001959A7" w:rsidP="001959A7">
            <w:pPr>
              <w:ind w:left="0" w:firstLine="0"/>
              <w:rPr>
                <w:rFonts w:ascii="Times New Roman" w:hAnsi="Times New Roman" w:cs="Times New Roman"/>
                <w:i w:val="0"/>
                <w:sz w:val="22"/>
                <w:lang w:val="en-US" w:bidi="ar-EG"/>
              </w:rPr>
            </w:pPr>
            <w:r w:rsidRPr="009E4D7A">
              <w:rPr>
                <w:rFonts w:ascii="Times New Roman" w:hAnsi="Times New Roman" w:cs="Times New Roman"/>
                <w:i w:val="0"/>
                <w:sz w:val="22"/>
                <w:lang w:val="en-US" w:bidi="ar-EG"/>
              </w:rPr>
              <w:t>Estimated Value of Property Loss</w:t>
            </w:r>
            <w:r w:rsidRPr="009E4D7A">
              <w:rPr>
                <w:rFonts w:ascii="Times New Roman" w:hAnsi="Times New Roman" w:cs="Times New Roman"/>
                <w:i w:val="0"/>
                <w:sz w:val="22"/>
                <w:lang w:val="en-US" w:bidi="ar-EG"/>
              </w:rPr>
              <w:tab/>
            </w:r>
            <w:r w:rsidRPr="009E4D7A">
              <w:rPr>
                <w:rFonts w:ascii="Times New Roman" w:hAnsi="Times New Roman" w:cs="Times New Roman"/>
                <w:bCs/>
                <w:i w:val="0"/>
                <w:sz w:val="22"/>
                <w:lang w:val="en-029" w:eastAsia="en-029"/>
              </w:rPr>
              <w:t>$    13,315,000.00</w:t>
            </w:r>
          </w:p>
          <w:p w14:paraId="1755D71A" w14:textId="7328E1B7" w:rsidR="001959A7" w:rsidRPr="009E4D7A" w:rsidRDefault="001959A7" w:rsidP="001959A7">
            <w:pPr>
              <w:ind w:left="0" w:firstLine="0"/>
              <w:rPr>
                <w:rFonts w:ascii="Times New Roman" w:hAnsi="Times New Roman" w:cs="Times New Roman"/>
                <w:i w:val="0"/>
                <w:sz w:val="22"/>
                <w:lang w:val="en-US" w:bidi="ar-EG"/>
              </w:rPr>
            </w:pPr>
            <w:r w:rsidRPr="009E4D7A">
              <w:rPr>
                <w:rFonts w:ascii="Times New Roman" w:hAnsi="Times New Roman" w:cs="Times New Roman"/>
                <w:i w:val="0"/>
                <w:sz w:val="22"/>
                <w:lang w:val="en-US" w:bidi="ar-EG"/>
              </w:rPr>
              <w:t>Estimated Value Property at Risk</w:t>
            </w:r>
            <w:r w:rsidRPr="009E4D7A">
              <w:rPr>
                <w:rFonts w:ascii="Times New Roman" w:hAnsi="Times New Roman" w:cs="Times New Roman"/>
                <w:i w:val="0"/>
                <w:sz w:val="22"/>
                <w:lang w:val="en-US" w:bidi="ar-EG"/>
              </w:rPr>
              <w:tab/>
              <w:t>$  397,680,000.00</w:t>
            </w:r>
          </w:p>
          <w:p w14:paraId="5329B38C" w14:textId="3952E8B2" w:rsidR="001959A7" w:rsidRPr="009E4D7A" w:rsidRDefault="001959A7" w:rsidP="001959A7">
            <w:pPr>
              <w:ind w:left="0" w:firstLine="0"/>
              <w:rPr>
                <w:rFonts w:ascii="Times New Roman" w:hAnsi="Times New Roman" w:cs="Times New Roman"/>
                <w:bCs/>
                <w:i w:val="0"/>
                <w:sz w:val="22"/>
                <w:lang w:val="en-029" w:eastAsia="en-029"/>
              </w:rPr>
            </w:pPr>
            <w:r w:rsidRPr="009E4D7A">
              <w:rPr>
                <w:rFonts w:ascii="Times New Roman" w:hAnsi="Times New Roman" w:cs="Times New Roman"/>
                <w:i w:val="0"/>
                <w:sz w:val="22"/>
                <w:lang w:val="en-US" w:bidi="ar-EG"/>
              </w:rPr>
              <w:t xml:space="preserve">Estimated Value of Property Saved </w:t>
            </w:r>
            <w:r w:rsidRPr="009E4D7A">
              <w:rPr>
                <w:rFonts w:ascii="Times New Roman" w:hAnsi="Times New Roman" w:cs="Times New Roman"/>
                <w:i w:val="0"/>
                <w:sz w:val="22"/>
                <w:lang w:val="en-US" w:bidi="ar-EG"/>
              </w:rPr>
              <w:tab/>
            </w:r>
            <w:r w:rsidRPr="009E4D7A">
              <w:rPr>
                <w:rFonts w:ascii="Times New Roman" w:hAnsi="Times New Roman" w:cs="Times New Roman"/>
                <w:bCs/>
                <w:i w:val="0"/>
                <w:sz w:val="22"/>
                <w:lang w:val="en-029" w:eastAsia="en-029"/>
              </w:rPr>
              <w:t>$  384,365,000.00</w:t>
            </w:r>
          </w:p>
          <w:p w14:paraId="41C1604C" w14:textId="58551CD5" w:rsidR="001959A7" w:rsidRPr="009E4D7A" w:rsidRDefault="001959A7" w:rsidP="001959A7">
            <w:pPr>
              <w:ind w:left="0" w:firstLine="0"/>
              <w:rPr>
                <w:rFonts w:ascii="Times New Roman" w:hAnsi="Times New Roman" w:cs="Times New Roman"/>
                <w:bCs/>
                <w:i w:val="0"/>
                <w:sz w:val="22"/>
                <w:lang w:val="en-029" w:eastAsia="en-029"/>
              </w:rPr>
            </w:pPr>
          </w:p>
          <w:p w14:paraId="4E507240" w14:textId="3CFCCED6" w:rsidR="001959A7" w:rsidRPr="009E4D7A" w:rsidRDefault="00EF5476" w:rsidP="001959A7">
            <w:pPr>
              <w:ind w:left="0" w:firstLine="0"/>
              <w:rPr>
                <w:rFonts w:ascii="Times New Roman" w:hAnsi="Times New Roman" w:cs="Times New Roman"/>
                <w:bCs/>
                <w:i w:val="0"/>
                <w:sz w:val="22"/>
                <w:lang w:val="en-029" w:eastAsia="en-029"/>
              </w:rPr>
            </w:pPr>
            <w:r w:rsidRPr="009E4D7A">
              <w:rPr>
                <w:rFonts w:ascii="Times New Roman" w:hAnsi="Times New Roman" w:cs="Times New Roman"/>
                <w:i w:val="0"/>
                <w:noProof/>
                <w:sz w:val="22"/>
                <w:lang w:val="en-US"/>
              </w:rPr>
              <w:drawing>
                <wp:anchor distT="0" distB="0" distL="114300" distR="114300" simplePos="0" relativeHeight="251717632" behindDoc="1" locked="0" layoutInCell="1" allowOverlap="1" wp14:anchorId="6D66B53F" wp14:editId="37B9BE9C">
                  <wp:simplePos x="0" y="0"/>
                  <wp:positionH relativeFrom="column">
                    <wp:posOffset>3425190</wp:posOffset>
                  </wp:positionH>
                  <wp:positionV relativeFrom="paragraph">
                    <wp:posOffset>20320</wp:posOffset>
                  </wp:positionV>
                  <wp:extent cx="2733675" cy="2457450"/>
                  <wp:effectExtent l="0" t="0" r="9525"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F3BE474" w14:textId="7F5ABB12" w:rsidR="001959A7" w:rsidRPr="009E4D7A" w:rsidRDefault="001959A7" w:rsidP="001959A7">
            <w:pPr>
              <w:ind w:left="0" w:firstLine="0"/>
              <w:rPr>
                <w:rFonts w:ascii="Times New Roman" w:hAnsi="Times New Roman" w:cs="Times New Roman"/>
                <w:bCs/>
                <w:i w:val="0"/>
                <w:sz w:val="22"/>
                <w:lang w:val="en-029" w:eastAsia="en-029"/>
              </w:rPr>
            </w:pPr>
            <w:r w:rsidRPr="009E4D7A">
              <w:rPr>
                <w:rFonts w:ascii="Times New Roman" w:hAnsi="Times New Roman" w:cs="Times New Roman"/>
                <w:i w:val="0"/>
                <w:noProof/>
                <w:sz w:val="22"/>
                <w:lang w:val="en-US"/>
              </w:rPr>
              <w:drawing>
                <wp:anchor distT="0" distB="0" distL="114300" distR="114300" simplePos="0" relativeHeight="251716608" behindDoc="1" locked="0" layoutInCell="1" allowOverlap="1" wp14:anchorId="0731DCEC" wp14:editId="4FBC7AB5">
                  <wp:simplePos x="0" y="0"/>
                  <wp:positionH relativeFrom="column">
                    <wp:posOffset>15240</wp:posOffset>
                  </wp:positionH>
                  <wp:positionV relativeFrom="paragraph">
                    <wp:posOffset>-252730</wp:posOffset>
                  </wp:positionV>
                  <wp:extent cx="2628900" cy="2524125"/>
                  <wp:effectExtent l="0" t="0" r="0" b="9525"/>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7B822DD" w14:textId="50BF7017" w:rsidR="001959A7" w:rsidRPr="009E4D7A" w:rsidRDefault="001959A7" w:rsidP="001959A7">
            <w:pPr>
              <w:ind w:left="0" w:firstLine="0"/>
              <w:rPr>
                <w:rFonts w:ascii="Times New Roman" w:hAnsi="Times New Roman" w:cs="Times New Roman"/>
                <w:bCs/>
                <w:i w:val="0"/>
                <w:sz w:val="22"/>
                <w:lang w:val="en-029" w:eastAsia="en-029"/>
              </w:rPr>
            </w:pPr>
          </w:p>
          <w:p w14:paraId="01D9D70F" w14:textId="37E25B8E" w:rsidR="001959A7" w:rsidRPr="009E4D7A" w:rsidRDefault="001959A7" w:rsidP="001959A7">
            <w:pPr>
              <w:ind w:left="0" w:firstLine="0"/>
              <w:rPr>
                <w:rFonts w:ascii="Times New Roman" w:hAnsi="Times New Roman" w:cs="Times New Roman"/>
                <w:i w:val="0"/>
                <w:sz w:val="22"/>
                <w:lang w:val="en-US" w:bidi="ar-EG"/>
              </w:rPr>
            </w:pPr>
          </w:p>
          <w:p w14:paraId="1D1BFBB8" w14:textId="54A0159C" w:rsidR="001959A7" w:rsidRPr="009E4D7A" w:rsidRDefault="001959A7" w:rsidP="001959A7">
            <w:pPr>
              <w:ind w:left="0" w:firstLine="0"/>
              <w:rPr>
                <w:rFonts w:ascii="Times New Roman" w:hAnsi="Times New Roman" w:cs="Times New Roman"/>
                <w:i w:val="0"/>
                <w:sz w:val="22"/>
                <w:lang w:val="en-029" w:eastAsia="en-029"/>
              </w:rPr>
            </w:pPr>
          </w:p>
        </w:tc>
        <w:tc>
          <w:tcPr>
            <w:tcW w:w="540" w:type="dxa"/>
            <w:shd w:val="clear" w:color="auto" w:fill="auto"/>
            <w:noWrap/>
            <w:vAlign w:val="bottom"/>
            <w:hideMark/>
          </w:tcPr>
          <w:p w14:paraId="55948E32" w14:textId="77777777" w:rsidR="001959A7" w:rsidRPr="009E4D7A" w:rsidRDefault="001959A7" w:rsidP="001959A7">
            <w:pPr>
              <w:ind w:left="0" w:firstLine="0"/>
              <w:rPr>
                <w:rFonts w:ascii="Arial" w:hAnsi="Arial" w:cs="Arial"/>
                <w:i w:val="0"/>
                <w:sz w:val="22"/>
                <w:szCs w:val="20"/>
                <w:lang w:val="en-029" w:eastAsia="en-029"/>
              </w:rPr>
            </w:pPr>
          </w:p>
        </w:tc>
        <w:tc>
          <w:tcPr>
            <w:tcW w:w="620" w:type="dxa"/>
            <w:shd w:val="clear" w:color="auto" w:fill="auto"/>
            <w:noWrap/>
            <w:vAlign w:val="bottom"/>
            <w:hideMark/>
          </w:tcPr>
          <w:p w14:paraId="3F200887" w14:textId="77777777" w:rsidR="001959A7" w:rsidRPr="009E4D7A" w:rsidRDefault="001959A7" w:rsidP="001959A7">
            <w:pPr>
              <w:ind w:left="0" w:firstLine="0"/>
              <w:rPr>
                <w:rFonts w:ascii="Arial" w:hAnsi="Arial" w:cs="Arial"/>
                <w:i w:val="0"/>
                <w:sz w:val="22"/>
                <w:szCs w:val="20"/>
                <w:lang w:val="en-029" w:eastAsia="en-029"/>
              </w:rPr>
            </w:pPr>
          </w:p>
        </w:tc>
        <w:tc>
          <w:tcPr>
            <w:tcW w:w="480" w:type="dxa"/>
            <w:shd w:val="clear" w:color="auto" w:fill="auto"/>
            <w:noWrap/>
            <w:vAlign w:val="bottom"/>
            <w:hideMark/>
          </w:tcPr>
          <w:p w14:paraId="4AF40041" w14:textId="77777777" w:rsidR="001959A7" w:rsidRPr="009E4D7A" w:rsidRDefault="001959A7" w:rsidP="001959A7">
            <w:pPr>
              <w:ind w:left="0" w:firstLine="0"/>
              <w:rPr>
                <w:rFonts w:ascii="Arial" w:hAnsi="Arial" w:cs="Arial"/>
                <w:i w:val="0"/>
                <w:sz w:val="22"/>
                <w:szCs w:val="20"/>
                <w:lang w:val="en-029" w:eastAsia="en-029"/>
              </w:rPr>
            </w:pPr>
          </w:p>
        </w:tc>
      </w:tr>
      <w:tr w:rsidR="001959A7" w:rsidRPr="001959A7" w14:paraId="572E2144" w14:textId="77777777" w:rsidTr="009B4C08">
        <w:trPr>
          <w:trHeight w:val="315"/>
        </w:trPr>
        <w:tc>
          <w:tcPr>
            <w:tcW w:w="11872" w:type="dxa"/>
            <w:gridSpan w:val="9"/>
            <w:shd w:val="clear" w:color="auto" w:fill="auto"/>
            <w:noWrap/>
            <w:vAlign w:val="bottom"/>
            <w:hideMark/>
          </w:tcPr>
          <w:p w14:paraId="4A179166" w14:textId="3851E08D" w:rsidR="001959A7" w:rsidRPr="001959A7" w:rsidRDefault="001959A7" w:rsidP="001959A7">
            <w:pPr>
              <w:ind w:left="0" w:firstLine="0"/>
              <w:rPr>
                <w:rFonts w:ascii="Times New Roman" w:hAnsi="Times New Roman" w:cs="Times New Roman"/>
                <w:i w:val="0"/>
                <w:lang w:val="en-029" w:eastAsia="en-029"/>
              </w:rPr>
            </w:pPr>
          </w:p>
        </w:tc>
        <w:tc>
          <w:tcPr>
            <w:tcW w:w="540" w:type="dxa"/>
            <w:shd w:val="clear" w:color="auto" w:fill="auto"/>
            <w:noWrap/>
            <w:vAlign w:val="bottom"/>
            <w:hideMark/>
          </w:tcPr>
          <w:p w14:paraId="0531D525" w14:textId="77777777" w:rsidR="001959A7" w:rsidRPr="001959A7" w:rsidRDefault="001959A7" w:rsidP="001959A7">
            <w:pPr>
              <w:ind w:left="0" w:firstLine="0"/>
              <w:rPr>
                <w:rFonts w:ascii="Arial" w:hAnsi="Arial" w:cs="Arial"/>
                <w:i w:val="0"/>
                <w:sz w:val="20"/>
                <w:szCs w:val="20"/>
                <w:lang w:val="en-029" w:eastAsia="en-029"/>
              </w:rPr>
            </w:pPr>
          </w:p>
        </w:tc>
        <w:tc>
          <w:tcPr>
            <w:tcW w:w="620" w:type="dxa"/>
            <w:shd w:val="clear" w:color="auto" w:fill="auto"/>
            <w:noWrap/>
            <w:vAlign w:val="bottom"/>
            <w:hideMark/>
          </w:tcPr>
          <w:p w14:paraId="63CA8CCF" w14:textId="77777777" w:rsidR="001959A7" w:rsidRPr="001959A7" w:rsidRDefault="001959A7" w:rsidP="001959A7">
            <w:pPr>
              <w:ind w:left="0" w:firstLine="0"/>
              <w:rPr>
                <w:rFonts w:ascii="Arial" w:hAnsi="Arial" w:cs="Arial"/>
                <w:i w:val="0"/>
                <w:sz w:val="20"/>
                <w:szCs w:val="20"/>
                <w:lang w:val="en-029" w:eastAsia="en-029"/>
              </w:rPr>
            </w:pPr>
          </w:p>
        </w:tc>
        <w:tc>
          <w:tcPr>
            <w:tcW w:w="480" w:type="dxa"/>
            <w:shd w:val="clear" w:color="auto" w:fill="auto"/>
            <w:noWrap/>
            <w:vAlign w:val="bottom"/>
            <w:hideMark/>
          </w:tcPr>
          <w:p w14:paraId="6C88CD05" w14:textId="77777777" w:rsidR="001959A7" w:rsidRPr="001959A7" w:rsidRDefault="001959A7" w:rsidP="001959A7">
            <w:pPr>
              <w:ind w:left="0" w:firstLine="0"/>
              <w:rPr>
                <w:rFonts w:ascii="Arial" w:hAnsi="Arial" w:cs="Arial"/>
                <w:i w:val="0"/>
                <w:sz w:val="20"/>
                <w:szCs w:val="20"/>
                <w:lang w:val="en-029" w:eastAsia="en-029"/>
              </w:rPr>
            </w:pPr>
          </w:p>
        </w:tc>
      </w:tr>
      <w:tr w:rsidR="001959A7" w:rsidRPr="001959A7" w14:paraId="6FA4A879" w14:textId="77777777" w:rsidTr="009B4C08">
        <w:trPr>
          <w:trHeight w:val="315"/>
        </w:trPr>
        <w:tc>
          <w:tcPr>
            <w:tcW w:w="10000" w:type="dxa"/>
            <w:gridSpan w:val="8"/>
            <w:shd w:val="clear" w:color="auto" w:fill="auto"/>
            <w:noWrap/>
            <w:vAlign w:val="bottom"/>
            <w:hideMark/>
          </w:tcPr>
          <w:p w14:paraId="1FBF0FA3" w14:textId="6A248C92" w:rsidR="001959A7" w:rsidRPr="001959A7" w:rsidRDefault="001959A7" w:rsidP="001959A7">
            <w:pPr>
              <w:ind w:left="0" w:firstLine="0"/>
              <w:rPr>
                <w:rFonts w:ascii="Times New Roman" w:hAnsi="Times New Roman" w:cs="Times New Roman"/>
                <w:i w:val="0"/>
                <w:lang w:val="en-029" w:eastAsia="en-029"/>
              </w:rPr>
            </w:pPr>
          </w:p>
        </w:tc>
        <w:tc>
          <w:tcPr>
            <w:tcW w:w="1872" w:type="dxa"/>
            <w:shd w:val="clear" w:color="auto" w:fill="auto"/>
            <w:noWrap/>
            <w:vAlign w:val="bottom"/>
            <w:hideMark/>
          </w:tcPr>
          <w:p w14:paraId="7FC7A332" w14:textId="77777777" w:rsidR="001959A7" w:rsidRPr="001959A7" w:rsidRDefault="001959A7" w:rsidP="001959A7">
            <w:pPr>
              <w:ind w:left="0" w:firstLine="0"/>
              <w:rPr>
                <w:rFonts w:ascii="Times New Roman" w:hAnsi="Times New Roman" w:cs="Times New Roman"/>
                <w:i w:val="0"/>
                <w:lang w:val="en-029" w:eastAsia="en-029"/>
              </w:rPr>
            </w:pPr>
          </w:p>
        </w:tc>
        <w:tc>
          <w:tcPr>
            <w:tcW w:w="540" w:type="dxa"/>
            <w:shd w:val="clear" w:color="auto" w:fill="auto"/>
            <w:noWrap/>
            <w:vAlign w:val="bottom"/>
            <w:hideMark/>
          </w:tcPr>
          <w:p w14:paraId="28CCC434" w14:textId="77777777" w:rsidR="001959A7" w:rsidRPr="001959A7" w:rsidRDefault="001959A7" w:rsidP="001959A7">
            <w:pPr>
              <w:ind w:left="0" w:firstLine="0"/>
              <w:rPr>
                <w:rFonts w:ascii="Arial" w:hAnsi="Arial" w:cs="Arial"/>
                <w:i w:val="0"/>
                <w:sz w:val="20"/>
                <w:szCs w:val="20"/>
                <w:lang w:val="en-029" w:eastAsia="en-029"/>
              </w:rPr>
            </w:pPr>
          </w:p>
        </w:tc>
        <w:tc>
          <w:tcPr>
            <w:tcW w:w="620" w:type="dxa"/>
            <w:shd w:val="clear" w:color="auto" w:fill="auto"/>
            <w:noWrap/>
            <w:vAlign w:val="bottom"/>
            <w:hideMark/>
          </w:tcPr>
          <w:p w14:paraId="528FCF4A" w14:textId="77777777" w:rsidR="001959A7" w:rsidRPr="001959A7" w:rsidRDefault="001959A7" w:rsidP="001959A7">
            <w:pPr>
              <w:ind w:left="0" w:firstLine="0"/>
              <w:rPr>
                <w:rFonts w:ascii="Arial" w:hAnsi="Arial" w:cs="Arial"/>
                <w:i w:val="0"/>
                <w:sz w:val="20"/>
                <w:szCs w:val="20"/>
                <w:lang w:val="en-029" w:eastAsia="en-029"/>
              </w:rPr>
            </w:pPr>
          </w:p>
        </w:tc>
        <w:tc>
          <w:tcPr>
            <w:tcW w:w="480" w:type="dxa"/>
            <w:shd w:val="clear" w:color="auto" w:fill="auto"/>
            <w:noWrap/>
            <w:vAlign w:val="bottom"/>
            <w:hideMark/>
          </w:tcPr>
          <w:p w14:paraId="72101FE6" w14:textId="77777777" w:rsidR="001959A7" w:rsidRPr="001959A7" w:rsidRDefault="001959A7" w:rsidP="001959A7">
            <w:pPr>
              <w:ind w:left="0" w:firstLine="0"/>
              <w:rPr>
                <w:rFonts w:ascii="Arial" w:hAnsi="Arial" w:cs="Arial"/>
                <w:i w:val="0"/>
                <w:sz w:val="20"/>
                <w:szCs w:val="20"/>
                <w:lang w:val="en-029" w:eastAsia="en-029"/>
              </w:rPr>
            </w:pPr>
          </w:p>
        </w:tc>
      </w:tr>
      <w:tr w:rsidR="001959A7" w:rsidRPr="001959A7" w14:paraId="167A4924" w14:textId="77777777" w:rsidTr="009B4C08">
        <w:trPr>
          <w:trHeight w:val="315"/>
        </w:trPr>
        <w:tc>
          <w:tcPr>
            <w:tcW w:w="12412" w:type="dxa"/>
            <w:gridSpan w:val="10"/>
            <w:shd w:val="clear" w:color="auto" w:fill="auto"/>
            <w:noWrap/>
            <w:vAlign w:val="bottom"/>
          </w:tcPr>
          <w:p w14:paraId="1AE015C8" w14:textId="22FB5D06" w:rsidR="001959A7" w:rsidRPr="001959A7" w:rsidRDefault="001959A7" w:rsidP="001959A7">
            <w:pPr>
              <w:ind w:left="0" w:firstLine="0"/>
              <w:rPr>
                <w:rFonts w:ascii="Times New Roman" w:hAnsi="Times New Roman" w:cs="Times New Roman"/>
                <w:i w:val="0"/>
                <w:lang w:val="en-029" w:eastAsia="en-029"/>
              </w:rPr>
            </w:pPr>
          </w:p>
        </w:tc>
        <w:tc>
          <w:tcPr>
            <w:tcW w:w="620" w:type="dxa"/>
            <w:shd w:val="clear" w:color="auto" w:fill="auto"/>
            <w:noWrap/>
            <w:vAlign w:val="bottom"/>
          </w:tcPr>
          <w:p w14:paraId="21B05BD2" w14:textId="77777777" w:rsidR="001959A7" w:rsidRPr="001959A7" w:rsidRDefault="001959A7" w:rsidP="001959A7">
            <w:pPr>
              <w:ind w:left="0" w:firstLine="0"/>
              <w:rPr>
                <w:rFonts w:ascii="Arial" w:hAnsi="Arial" w:cs="Arial"/>
                <w:i w:val="0"/>
                <w:sz w:val="20"/>
                <w:szCs w:val="20"/>
                <w:lang w:val="en-029" w:eastAsia="en-029"/>
              </w:rPr>
            </w:pPr>
          </w:p>
        </w:tc>
        <w:tc>
          <w:tcPr>
            <w:tcW w:w="480" w:type="dxa"/>
            <w:shd w:val="clear" w:color="auto" w:fill="auto"/>
            <w:noWrap/>
            <w:vAlign w:val="bottom"/>
          </w:tcPr>
          <w:p w14:paraId="05BF49AE" w14:textId="77777777" w:rsidR="001959A7" w:rsidRPr="001959A7" w:rsidRDefault="001959A7" w:rsidP="001959A7">
            <w:pPr>
              <w:ind w:left="0" w:firstLine="0"/>
              <w:rPr>
                <w:rFonts w:ascii="Arial" w:hAnsi="Arial" w:cs="Arial"/>
                <w:i w:val="0"/>
                <w:sz w:val="20"/>
                <w:szCs w:val="20"/>
                <w:lang w:val="en-029" w:eastAsia="en-029"/>
              </w:rPr>
            </w:pPr>
          </w:p>
        </w:tc>
      </w:tr>
      <w:tr w:rsidR="001959A7" w:rsidRPr="001959A7" w14:paraId="08B0D9C8" w14:textId="77777777" w:rsidTr="001959A7">
        <w:trPr>
          <w:trHeight w:val="80"/>
        </w:trPr>
        <w:tc>
          <w:tcPr>
            <w:tcW w:w="13512" w:type="dxa"/>
            <w:gridSpan w:val="12"/>
            <w:shd w:val="clear" w:color="auto" w:fill="auto"/>
            <w:noWrap/>
            <w:vAlign w:val="bottom"/>
          </w:tcPr>
          <w:p w14:paraId="6C54B501" w14:textId="0DADF2C9" w:rsidR="001959A7" w:rsidRPr="001959A7" w:rsidRDefault="001959A7" w:rsidP="001959A7">
            <w:pPr>
              <w:ind w:left="0" w:firstLine="0"/>
              <w:rPr>
                <w:rFonts w:ascii="Times New Roman" w:hAnsi="Times New Roman" w:cs="Times New Roman"/>
                <w:i w:val="0"/>
                <w:lang w:val="en-029" w:eastAsia="en-029"/>
              </w:rPr>
            </w:pPr>
          </w:p>
        </w:tc>
      </w:tr>
      <w:tr w:rsidR="001959A7" w:rsidRPr="001959A7" w14:paraId="05DF92D5" w14:textId="77777777" w:rsidTr="009B4C08">
        <w:trPr>
          <w:trHeight w:val="315"/>
        </w:trPr>
        <w:tc>
          <w:tcPr>
            <w:tcW w:w="11872" w:type="dxa"/>
            <w:gridSpan w:val="9"/>
            <w:shd w:val="clear" w:color="auto" w:fill="auto"/>
            <w:noWrap/>
            <w:vAlign w:val="bottom"/>
          </w:tcPr>
          <w:p w14:paraId="039F8F39" w14:textId="7F756FCA" w:rsidR="001959A7" w:rsidRPr="001959A7" w:rsidRDefault="001959A7" w:rsidP="001959A7">
            <w:pPr>
              <w:ind w:left="0" w:firstLine="0"/>
              <w:rPr>
                <w:rFonts w:ascii="Times New Roman" w:hAnsi="Times New Roman" w:cs="Times New Roman"/>
                <w:i w:val="0"/>
                <w:lang w:val="en-029" w:eastAsia="en-029"/>
              </w:rPr>
            </w:pPr>
          </w:p>
        </w:tc>
        <w:tc>
          <w:tcPr>
            <w:tcW w:w="540" w:type="dxa"/>
            <w:shd w:val="clear" w:color="auto" w:fill="auto"/>
            <w:noWrap/>
            <w:vAlign w:val="bottom"/>
          </w:tcPr>
          <w:p w14:paraId="1B462EB6" w14:textId="77777777" w:rsidR="001959A7" w:rsidRPr="001959A7" w:rsidRDefault="001959A7" w:rsidP="001959A7">
            <w:pPr>
              <w:ind w:left="0" w:firstLine="0"/>
              <w:rPr>
                <w:rFonts w:ascii="Arial" w:hAnsi="Arial" w:cs="Arial"/>
                <w:i w:val="0"/>
                <w:sz w:val="20"/>
                <w:szCs w:val="20"/>
                <w:lang w:val="en-029" w:eastAsia="en-029"/>
              </w:rPr>
            </w:pPr>
          </w:p>
        </w:tc>
        <w:tc>
          <w:tcPr>
            <w:tcW w:w="620" w:type="dxa"/>
            <w:shd w:val="clear" w:color="auto" w:fill="auto"/>
            <w:noWrap/>
            <w:vAlign w:val="bottom"/>
            <w:hideMark/>
          </w:tcPr>
          <w:p w14:paraId="6E7ACE03" w14:textId="77777777" w:rsidR="001959A7" w:rsidRPr="001959A7" w:rsidRDefault="001959A7" w:rsidP="001959A7">
            <w:pPr>
              <w:ind w:left="0" w:firstLine="0"/>
              <w:rPr>
                <w:rFonts w:ascii="Arial" w:hAnsi="Arial" w:cs="Arial"/>
                <w:i w:val="0"/>
                <w:sz w:val="20"/>
                <w:szCs w:val="20"/>
                <w:lang w:val="en-029" w:eastAsia="en-029"/>
              </w:rPr>
            </w:pPr>
          </w:p>
        </w:tc>
        <w:tc>
          <w:tcPr>
            <w:tcW w:w="480" w:type="dxa"/>
            <w:shd w:val="clear" w:color="auto" w:fill="auto"/>
            <w:noWrap/>
            <w:vAlign w:val="bottom"/>
            <w:hideMark/>
          </w:tcPr>
          <w:p w14:paraId="783E3762" w14:textId="77777777" w:rsidR="001959A7" w:rsidRPr="001959A7" w:rsidRDefault="001959A7" w:rsidP="001959A7">
            <w:pPr>
              <w:ind w:left="0" w:firstLine="0"/>
              <w:rPr>
                <w:rFonts w:ascii="Arial" w:hAnsi="Arial" w:cs="Arial"/>
                <w:i w:val="0"/>
                <w:sz w:val="20"/>
                <w:szCs w:val="20"/>
                <w:lang w:val="en-029" w:eastAsia="en-029"/>
              </w:rPr>
            </w:pPr>
          </w:p>
        </w:tc>
      </w:tr>
      <w:tr w:rsidR="001959A7" w:rsidRPr="001959A7" w14:paraId="0C5DAB5D" w14:textId="77777777" w:rsidTr="009B4C08">
        <w:trPr>
          <w:trHeight w:val="315"/>
        </w:trPr>
        <w:tc>
          <w:tcPr>
            <w:tcW w:w="1250" w:type="dxa"/>
            <w:shd w:val="clear" w:color="auto" w:fill="auto"/>
            <w:noWrap/>
            <w:vAlign w:val="bottom"/>
          </w:tcPr>
          <w:p w14:paraId="6D109BF7" w14:textId="77777777" w:rsidR="001959A7" w:rsidRPr="001959A7" w:rsidRDefault="001959A7" w:rsidP="001959A7">
            <w:pPr>
              <w:ind w:left="0" w:firstLine="0"/>
              <w:rPr>
                <w:rFonts w:ascii="Arial" w:hAnsi="Arial" w:cs="Arial"/>
                <w:i w:val="0"/>
                <w:sz w:val="20"/>
                <w:szCs w:val="20"/>
                <w:lang w:val="en-029" w:eastAsia="en-029"/>
              </w:rPr>
            </w:pPr>
          </w:p>
        </w:tc>
        <w:tc>
          <w:tcPr>
            <w:tcW w:w="1250" w:type="dxa"/>
            <w:shd w:val="clear" w:color="auto" w:fill="auto"/>
            <w:noWrap/>
            <w:vAlign w:val="bottom"/>
          </w:tcPr>
          <w:p w14:paraId="313C417A" w14:textId="3F16ECEF" w:rsidR="001959A7" w:rsidRPr="001959A7" w:rsidRDefault="001959A7" w:rsidP="001959A7">
            <w:pPr>
              <w:ind w:left="0" w:firstLine="0"/>
              <w:rPr>
                <w:rFonts w:ascii="Arial" w:hAnsi="Arial" w:cs="Arial"/>
                <w:i w:val="0"/>
                <w:sz w:val="20"/>
                <w:szCs w:val="20"/>
                <w:lang w:val="en-029" w:eastAsia="en-029"/>
              </w:rPr>
            </w:pPr>
          </w:p>
        </w:tc>
        <w:tc>
          <w:tcPr>
            <w:tcW w:w="1250" w:type="dxa"/>
            <w:shd w:val="clear" w:color="auto" w:fill="auto"/>
            <w:noWrap/>
            <w:vAlign w:val="bottom"/>
          </w:tcPr>
          <w:p w14:paraId="6FA8AAC7" w14:textId="77777777" w:rsidR="001959A7" w:rsidRPr="001959A7" w:rsidRDefault="001959A7" w:rsidP="001959A7">
            <w:pPr>
              <w:ind w:left="0" w:firstLine="0"/>
              <w:rPr>
                <w:rFonts w:ascii="Arial" w:hAnsi="Arial" w:cs="Arial"/>
                <w:i w:val="0"/>
                <w:sz w:val="20"/>
                <w:szCs w:val="20"/>
                <w:lang w:val="en-029" w:eastAsia="en-029"/>
              </w:rPr>
            </w:pPr>
          </w:p>
        </w:tc>
        <w:tc>
          <w:tcPr>
            <w:tcW w:w="1250" w:type="dxa"/>
            <w:shd w:val="clear" w:color="auto" w:fill="auto"/>
            <w:noWrap/>
            <w:vAlign w:val="bottom"/>
          </w:tcPr>
          <w:p w14:paraId="34AC7CBE" w14:textId="77777777" w:rsidR="001959A7" w:rsidRPr="001959A7" w:rsidRDefault="001959A7" w:rsidP="001959A7">
            <w:pPr>
              <w:ind w:left="0" w:firstLine="0"/>
              <w:rPr>
                <w:rFonts w:ascii="Arial" w:hAnsi="Arial" w:cs="Arial"/>
                <w:i w:val="0"/>
                <w:sz w:val="20"/>
                <w:szCs w:val="20"/>
                <w:lang w:val="en-029" w:eastAsia="en-029"/>
              </w:rPr>
            </w:pPr>
          </w:p>
        </w:tc>
        <w:tc>
          <w:tcPr>
            <w:tcW w:w="1250" w:type="dxa"/>
            <w:shd w:val="clear" w:color="auto" w:fill="auto"/>
            <w:noWrap/>
            <w:vAlign w:val="bottom"/>
          </w:tcPr>
          <w:p w14:paraId="583A66F4" w14:textId="77777777" w:rsidR="001959A7" w:rsidRPr="001959A7" w:rsidRDefault="001959A7" w:rsidP="001959A7">
            <w:pPr>
              <w:ind w:left="0" w:firstLine="0"/>
              <w:rPr>
                <w:rFonts w:ascii="Arial" w:hAnsi="Arial" w:cs="Arial"/>
                <w:i w:val="0"/>
                <w:sz w:val="20"/>
                <w:szCs w:val="20"/>
                <w:lang w:val="en-029" w:eastAsia="en-029"/>
              </w:rPr>
            </w:pPr>
          </w:p>
        </w:tc>
        <w:tc>
          <w:tcPr>
            <w:tcW w:w="1250" w:type="dxa"/>
            <w:shd w:val="clear" w:color="auto" w:fill="auto"/>
            <w:noWrap/>
            <w:vAlign w:val="bottom"/>
          </w:tcPr>
          <w:p w14:paraId="538C87FD" w14:textId="7D17168F" w:rsidR="001959A7" w:rsidRPr="001959A7" w:rsidRDefault="001959A7" w:rsidP="001959A7">
            <w:pPr>
              <w:ind w:left="0" w:firstLine="0"/>
              <w:rPr>
                <w:rFonts w:ascii="Arial" w:hAnsi="Arial" w:cs="Arial"/>
                <w:i w:val="0"/>
                <w:sz w:val="20"/>
                <w:szCs w:val="20"/>
                <w:lang w:val="en-029" w:eastAsia="en-029"/>
              </w:rPr>
            </w:pPr>
          </w:p>
        </w:tc>
        <w:tc>
          <w:tcPr>
            <w:tcW w:w="1250" w:type="dxa"/>
            <w:shd w:val="clear" w:color="auto" w:fill="auto"/>
            <w:noWrap/>
            <w:vAlign w:val="bottom"/>
          </w:tcPr>
          <w:p w14:paraId="5149DD96" w14:textId="77777777" w:rsidR="001959A7" w:rsidRPr="001959A7" w:rsidRDefault="001959A7" w:rsidP="001959A7">
            <w:pPr>
              <w:ind w:left="0" w:firstLine="0"/>
              <w:rPr>
                <w:rFonts w:ascii="Arial" w:hAnsi="Arial" w:cs="Arial"/>
                <w:i w:val="0"/>
                <w:sz w:val="20"/>
                <w:szCs w:val="20"/>
                <w:lang w:val="en-029" w:eastAsia="en-029"/>
              </w:rPr>
            </w:pPr>
          </w:p>
        </w:tc>
        <w:tc>
          <w:tcPr>
            <w:tcW w:w="1250" w:type="dxa"/>
            <w:shd w:val="clear" w:color="auto" w:fill="auto"/>
            <w:noWrap/>
            <w:vAlign w:val="bottom"/>
          </w:tcPr>
          <w:p w14:paraId="19C693D1" w14:textId="77777777" w:rsidR="001959A7" w:rsidRPr="001959A7" w:rsidRDefault="001959A7" w:rsidP="001959A7">
            <w:pPr>
              <w:ind w:left="0" w:firstLine="0"/>
              <w:rPr>
                <w:rFonts w:ascii="Arial" w:hAnsi="Arial" w:cs="Arial"/>
                <w:i w:val="0"/>
                <w:sz w:val="20"/>
                <w:szCs w:val="20"/>
                <w:lang w:val="en-029" w:eastAsia="en-029"/>
              </w:rPr>
            </w:pPr>
          </w:p>
        </w:tc>
        <w:tc>
          <w:tcPr>
            <w:tcW w:w="1872" w:type="dxa"/>
            <w:shd w:val="clear" w:color="auto" w:fill="auto"/>
            <w:noWrap/>
            <w:vAlign w:val="bottom"/>
          </w:tcPr>
          <w:p w14:paraId="722187F9" w14:textId="77777777" w:rsidR="001959A7" w:rsidRPr="001959A7" w:rsidRDefault="001959A7" w:rsidP="001959A7">
            <w:pPr>
              <w:ind w:left="0" w:firstLine="0"/>
              <w:rPr>
                <w:rFonts w:ascii="Arial" w:hAnsi="Arial" w:cs="Arial"/>
                <w:i w:val="0"/>
                <w:sz w:val="20"/>
                <w:szCs w:val="20"/>
                <w:lang w:val="en-029" w:eastAsia="en-029"/>
              </w:rPr>
            </w:pPr>
          </w:p>
        </w:tc>
        <w:tc>
          <w:tcPr>
            <w:tcW w:w="540" w:type="dxa"/>
            <w:shd w:val="clear" w:color="auto" w:fill="auto"/>
            <w:noWrap/>
            <w:vAlign w:val="bottom"/>
          </w:tcPr>
          <w:p w14:paraId="0B6A4D80" w14:textId="77777777" w:rsidR="001959A7" w:rsidRPr="001959A7" w:rsidRDefault="001959A7" w:rsidP="001959A7">
            <w:pPr>
              <w:ind w:left="0" w:firstLine="0"/>
              <w:rPr>
                <w:rFonts w:ascii="Arial" w:hAnsi="Arial" w:cs="Arial"/>
                <w:i w:val="0"/>
                <w:sz w:val="20"/>
                <w:szCs w:val="20"/>
                <w:lang w:val="en-029" w:eastAsia="en-029"/>
              </w:rPr>
            </w:pPr>
          </w:p>
        </w:tc>
        <w:tc>
          <w:tcPr>
            <w:tcW w:w="620" w:type="dxa"/>
            <w:shd w:val="clear" w:color="auto" w:fill="auto"/>
            <w:noWrap/>
            <w:vAlign w:val="bottom"/>
            <w:hideMark/>
          </w:tcPr>
          <w:p w14:paraId="082BECAA" w14:textId="77777777" w:rsidR="001959A7" w:rsidRPr="001959A7" w:rsidRDefault="001959A7" w:rsidP="001959A7">
            <w:pPr>
              <w:ind w:left="0" w:firstLine="0"/>
              <w:rPr>
                <w:rFonts w:ascii="Arial" w:hAnsi="Arial" w:cs="Arial"/>
                <w:i w:val="0"/>
                <w:sz w:val="20"/>
                <w:szCs w:val="20"/>
                <w:lang w:val="en-029" w:eastAsia="en-029"/>
              </w:rPr>
            </w:pPr>
          </w:p>
        </w:tc>
        <w:tc>
          <w:tcPr>
            <w:tcW w:w="480" w:type="dxa"/>
            <w:shd w:val="clear" w:color="auto" w:fill="auto"/>
            <w:noWrap/>
            <w:vAlign w:val="bottom"/>
            <w:hideMark/>
          </w:tcPr>
          <w:p w14:paraId="1822DBF9" w14:textId="77777777" w:rsidR="001959A7" w:rsidRPr="001959A7" w:rsidRDefault="001959A7" w:rsidP="001959A7">
            <w:pPr>
              <w:ind w:left="0" w:firstLine="0"/>
              <w:rPr>
                <w:rFonts w:ascii="Arial" w:hAnsi="Arial" w:cs="Arial"/>
                <w:i w:val="0"/>
                <w:sz w:val="20"/>
                <w:szCs w:val="20"/>
                <w:lang w:val="en-029" w:eastAsia="en-029"/>
              </w:rPr>
            </w:pPr>
          </w:p>
        </w:tc>
      </w:tr>
    </w:tbl>
    <w:p w14:paraId="0083C257" w14:textId="35A06F97" w:rsidR="001959A7" w:rsidRPr="001959A7" w:rsidRDefault="001959A7" w:rsidP="001959A7">
      <w:pPr>
        <w:tabs>
          <w:tab w:val="left" w:pos="1155"/>
        </w:tabs>
        <w:bidi/>
        <w:spacing w:line="360" w:lineRule="auto"/>
        <w:ind w:left="0" w:firstLine="0"/>
        <w:rPr>
          <w:rFonts w:ascii="Times New Roman" w:hAnsi="Times New Roman" w:cs="Times New Roman"/>
          <w:i w:val="0"/>
          <w:lang w:val="en-029" w:eastAsia="en-029"/>
        </w:rPr>
      </w:pPr>
    </w:p>
    <w:p w14:paraId="59C335E2" w14:textId="77777777" w:rsidR="001959A7" w:rsidRPr="001959A7" w:rsidRDefault="001959A7" w:rsidP="001959A7">
      <w:pPr>
        <w:bidi/>
        <w:ind w:left="0" w:firstLine="0"/>
        <w:rPr>
          <w:rFonts w:ascii="Times New Roman" w:hAnsi="Times New Roman" w:cs="Times New Roman"/>
          <w:i w:val="0"/>
          <w:color w:val="92D050"/>
          <w:rtl/>
          <w:lang w:val="en-029" w:eastAsia="en-029"/>
        </w:rPr>
      </w:pPr>
      <w:r w:rsidRPr="001959A7">
        <w:rPr>
          <w:rFonts w:ascii="Times New Roman" w:hAnsi="Times New Roman" w:cs="Times New Roman"/>
          <w:i w:val="0"/>
          <w:color w:val="92D050"/>
          <w:lang w:val="en-029" w:eastAsia="en-029"/>
        </w:rPr>
        <w:t xml:space="preserve">                                                                                    </w:t>
      </w:r>
    </w:p>
    <w:p w14:paraId="3772484C" w14:textId="77777777" w:rsidR="00EF5476" w:rsidRDefault="001959A7" w:rsidP="00EF5476">
      <w:pPr>
        <w:tabs>
          <w:tab w:val="left" w:pos="7635"/>
        </w:tabs>
        <w:bidi/>
        <w:ind w:left="0" w:firstLine="0"/>
        <w:rPr>
          <w:rFonts w:ascii="Times New Roman" w:hAnsi="Times New Roman" w:cs="Times New Roman"/>
          <w:i w:val="0"/>
          <w:u w:val="single"/>
          <w:rtl/>
          <w:lang w:val="en-029"/>
        </w:rPr>
      </w:pPr>
      <w:r w:rsidRPr="001959A7">
        <w:rPr>
          <w:rFonts w:ascii="Times New Roman" w:hAnsi="Times New Roman" w:cs="Times New Roman"/>
          <w:i w:val="0"/>
          <w:u w:val="single"/>
          <w:rtl/>
          <w:lang w:val="en-029"/>
        </w:rPr>
        <w:t>.</w:t>
      </w:r>
    </w:p>
    <w:p w14:paraId="34693BB6" w14:textId="77777777" w:rsidR="00EF5476" w:rsidRDefault="00EF5476" w:rsidP="00EF5476">
      <w:pPr>
        <w:tabs>
          <w:tab w:val="left" w:pos="7635"/>
        </w:tabs>
        <w:bidi/>
        <w:ind w:left="0" w:firstLine="0"/>
        <w:rPr>
          <w:rFonts w:ascii="Times New Roman" w:hAnsi="Times New Roman" w:cs="Times New Roman"/>
          <w:i w:val="0"/>
          <w:u w:val="single"/>
          <w:rtl/>
          <w:lang w:val="en-029"/>
        </w:rPr>
      </w:pPr>
    </w:p>
    <w:p w14:paraId="70965B0B" w14:textId="364C6CF1" w:rsidR="001959A7" w:rsidRDefault="001959A7" w:rsidP="00EF5476">
      <w:pPr>
        <w:tabs>
          <w:tab w:val="left" w:pos="7635"/>
        </w:tabs>
        <w:bidi/>
        <w:ind w:left="0" w:firstLine="0"/>
        <w:rPr>
          <w:rFonts w:ascii="Times New Roman" w:hAnsi="Times New Roman" w:cs="Times New Roman"/>
          <w:b/>
          <w:bCs/>
          <w:i w:val="0"/>
          <w:sz w:val="20"/>
          <w:szCs w:val="20"/>
          <w:lang w:val="en-US"/>
        </w:rPr>
      </w:pPr>
      <w:r w:rsidRPr="001959A7">
        <w:rPr>
          <w:rFonts w:ascii="Times New Roman" w:hAnsi="Times New Roman" w:cs="Times New Roman"/>
          <w:b/>
          <w:bCs/>
          <w:i w:val="0"/>
          <w:sz w:val="20"/>
          <w:szCs w:val="20"/>
          <w:lang w:val="en-US"/>
        </w:rPr>
        <w:t>Classification of genuine calls for April 2018                            # of Calls in April 2014 to 2018</w:t>
      </w:r>
    </w:p>
    <w:p w14:paraId="65E9523E" w14:textId="77777777" w:rsidR="00EF5476" w:rsidRDefault="00EF5476" w:rsidP="00EF5476">
      <w:pPr>
        <w:tabs>
          <w:tab w:val="left" w:pos="7635"/>
        </w:tabs>
        <w:bidi/>
        <w:ind w:left="0" w:firstLine="0"/>
        <w:rPr>
          <w:rFonts w:ascii="Times New Roman" w:hAnsi="Times New Roman" w:cs="Times New Roman"/>
          <w:b/>
          <w:bCs/>
          <w:i w:val="0"/>
          <w:sz w:val="20"/>
          <w:szCs w:val="20"/>
          <w:lang w:val="en-US"/>
        </w:rPr>
      </w:pPr>
    </w:p>
    <w:p w14:paraId="430510FB" w14:textId="77777777" w:rsidR="00EF5476" w:rsidRDefault="00EF5476" w:rsidP="00EF5476">
      <w:pPr>
        <w:tabs>
          <w:tab w:val="left" w:pos="7635"/>
        </w:tabs>
        <w:bidi/>
        <w:ind w:left="0" w:firstLine="0"/>
        <w:rPr>
          <w:rFonts w:ascii="Times New Roman" w:hAnsi="Times New Roman" w:cs="Times New Roman"/>
          <w:b/>
          <w:bCs/>
          <w:i w:val="0"/>
          <w:sz w:val="20"/>
          <w:szCs w:val="20"/>
          <w:lang w:val="en-US"/>
        </w:rPr>
      </w:pPr>
    </w:p>
    <w:p w14:paraId="646D438E" w14:textId="77777777" w:rsidR="001959A7" w:rsidRPr="009E4D7A" w:rsidRDefault="001959A7" w:rsidP="001959A7">
      <w:pPr>
        <w:ind w:left="0" w:firstLine="0"/>
        <w:rPr>
          <w:rFonts w:ascii="Times New Roman" w:hAnsi="Times New Roman" w:cs="Times New Roman"/>
          <w:i w:val="0"/>
          <w:color w:val="000000"/>
          <w:sz w:val="22"/>
          <w:lang w:val="en-US" w:bidi="ar-EG"/>
        </w:rPr>
      </w:pPr>
      <w:r w:rsidRPr="009E4D7A">
        <w:rPr>
          <w:rFonts w:ascii="Times New Roman" w:hAnsi="Times New Roman" w:cs="Times New Roman"/>
          <w:i w:val="0"/>
          <w:color w:val="000000"/>
          <w:sz w:val="22"/>
          <w:lang w:val="en-US" w:bidi="ar-EG"/>
        </w:rPr>
        <w:t>Total calls for April 2018 increased compared to the previous month. Despite the increase calls for April 2018, it was below the 33.2 average calls for April over the five year period (2014-2018).</w:t>
      </w:r>
    </w:p>
    <w:p w14:paraId="4A0127B1" w14:textId="77777777" w:rsidR="00F273BE" w:rsidRDefault="00F273BE" w:rsidP="001959A7">
      <w:pPr>
        <w:ind w:left="0" w:firstLine="0"/>
        <w:rPr>
          <w:rFonts w:ascii="Times New Roman" w:hAnsi="Times New Roman" w:cs="Times New Roman"/>
          <w:i w:val="0"/>
          <w:color w:val="000000"/>
          <w:sz w:val="22"/>
          <w:lang w:val="en-US" w:bidi="ar-EG"/>
        </w:rPr>
      </w:pPr>
    </w:p>
    <w:p w14:paraId="295C81B3" w14:textId="77777777" w:rsidR="00F273BE" w:rsidRDefault="00F273BE" w:rsidP="001959A7">
      <w:pPr>
        <w:ind w:left="0" w:firstLine="0"/>
        <w:rPr>
          <w:rFonts w:ascii="Times New Roman" w:hAnsi="Times New Roman" w:cs="Times New Roman"/>
          <w:i w:val="0"/>
          <w:color w:val="000000"/>
          <w:sz w:val="22"/>
          <w:lang w:val="en-US" w:bidi="ar-EG"/>
        </w:rPr>
      </w:pPr>
    </w:p>
    <w:p w14:paraId="0D75280D" w14:textId="77777777" w:rsidR="001959A7" w:rsidRPr="009E4D7A" w:rsidRDefault="001959A7" w:rsidP="001959A7">
      <w:pPr>
        <w:ind w:left="0" w:firstLine="0"/>
        <w:rPr>
          <w:rFonts w:ascii="Times New Roman" w:hAnsi="Times New Roman" w:cs="Times New Roman"/>
          <w:i w:val="0"/>
          <w:color w:val="000000"/>
          <w:sz w:val="22"/>
          <w:lang w:val="en-US" w:bidi="ar-EG"/>
        </w:rPr>
      </w:pPr>
      <w:r w:rsidRPr="009E4D7A">
        <w:rPr>
          <w:rFonts w:ascii="Times New Roman" w:hAnsi="Times New Roman" w:cs="Times New Roman"/>
          <w:i w:val="0"/>
          <w:color w:val="000000"/>
          <w:sz w:val="22"/>
          <w:lang w:val="en-US" w:bidi="ar-EG"/>
        </w:rPr>
        <w:lastRenderedPageBreak/>
        <w:t xml:space="preserve">Both Fire engines operated satisfactorily with minimal defects covering </w:t>
      </w:r>
      <w:r w:rsidRPr="009E4D7A">
        <w:rPr>
          <w:rFonts w:ascii="Times New Roman" w:hAnsi="Times New Roman" w:cs="Times New Roman"/>
          <w:i w:val="0"/>
          <w:color w:val="FF0000"/>
          <w:sz w:val="22"/>
          <w:lang w:val="en-US" w:bidi="ar-EG"/>
        </w:rPr>
        <w:t>1435</w:t>
      </w:r>
      <w:r w:rsidRPr="009E4D7A">
        <w:rPr>
          <w:rFonts w:ascii="Times New Roman" w:hAnsi="Times New Roman" w:cs="Times New Roman"/>
          <w:i w:val="0"/>
          <w:color w:val="000000"/>
          <w:sz w:val="22"/>
          <w:lang w:val="en-US" w:bidi="ar-EG"/>
        </w:rPr>
        <w:t xml:space="preserve"> kilometers for the month.</w:t>
      </w:r>
    </w:p>
    <w:p w14:paraId="5CE8860B" w14:textId="77777777" w:rsidR="00F273BE" w:rsidRDefault="00F273BE" w:rsidP="001959A7">
      <w:pPr>
        <w:ind w:left="0" w:firstLine="0"/>
        <w:rPr>
          <w:rFonts w:ascii="Times New Roman" w:hAnsi="Times New Roman" w:cs="Times New Roman"/>
          <w:i w:val="0"/>
          <w:color w:val="000000"/>
          <w:sz w:val="22"/>
          <w:lang w:val="en-US" w:bidi="ar-EG"/>
        </w:rPr>
      </w:pPr>
    </w:p>
    <w:p w14:paraId="043E8450" w14:textId="77777777" w:rsidR="001959A7" w:rsidRPr="009E4D7A" w:rsidRDefault="001959A7" w:rsidP="001959A7">
      <w:pPr>
        <w:ind w:left="0" w:firstLine="0"/>
        <w:rPr>
          <w:rFonts w:ascii="Times New Roman" w:hAnsi="Times New Roman" w:cs="Times New Roman"/>
          <w:i w:val="0"/>
          <w:color w:val="000000"/>
          <w:sz w:val="22"/>
          <w:lang w:val="en-US" w:bidi="ar-EG"/>
        </w:rPr>
      </w:pPr>
      <w:r w:rsidRPr="009E4D7A">
        <w:rPr>
          <w:rFonts w:ascii="Times New Roman" w:hAnsi="Times New Roman" w:cs="Times New Roman"/>
          <w:i w:val="0"/>
          <w:color w:val="000000"/>
          <w:sz w:val="22"/>
          <w:lang w:val="en-US" w:bidi="ar-EG"/>
        </w:rPr>
        <w:t>While the Fire Safety Standards compliance rate is still at a low, the message of “</w:t>
      </w:r>
      <w:r w:rsidRPr="009E4D7A">
        <w:rPr>
          <w:rFonts w:ascii="Times New Roman" w:hAnsi="Times New Roman" w:cs="Times New Roman"/>
          <w:b/>
          <w:i w:val="0"/>
          <w:color w:val="000000"/>
          <w:sz w:val="22"/>
          <w:lang w:val="en-US" w:bidi="ar-EG"/>
        </w:rPr>
        <w:t>Fire Safety”</w:t>
      </w:r>
      <w:r w:rsidRPr="009E4D7A">
        <w:rPr>
          <w:rFonts w:ascii="Times New Roman" w:hAnsi="Times New Roman" w:cs="Times New Roman"/>
          <w:i w:val="0"/>
          <w:color w:val="000000"/>
          <w:sz w:val="22"/>
          <w:lang w:val="en-US" w:bidi="ar-EG"/>
        </w:rPr>
        <w:t xml:space="preserve"> must continue to be shared amongst all.</w:t>
      </w:r>
    </w:p>
    <w:p w14:paraId="6ACE9A5D" w14:textId="77777777" w:rsidR="005052BD" w:rsidRPr="009E4D7A" w:rsidRDefault="005052BD" w:rsidP="00AD3AE5">
      <w:pPr>
        <w:ind w:left="0" w:firstLine="0"/>
        <w:rPr>
          <w:rFonts w:ascii="Times New Roman" w:hAnsi="Times New Roman" w:cs="Times New Roman"/>
          <w:i w:val="0"/>
          <w:color w:val="000000"/>
          <w:sz w:val="22"/>
          <w:lang w:val="en-US" w:bidi="ar-EG"/>
        </w:rPr>
      </w:pPr>
    </w:p>
    <w:p w14:paraId="7D4B64BA" w14:textId="77777777" w:rsidR="00AD3AE5" w:rsidRPr="00AD3AE5" w:rsidRDefault="00AD3AE5" w:rsidP="00AD3AE5">
      <w:pPr>
        <w:tabs>
          <w:tab w:val="left" w:pos="873"/>
        </w:tabs>
        <w:ind w:left="0" w:firstLine="0"/>
        <w:rPr>
          <w:rFonts w:ascii="Times New Roman" w:hAnsi="Times New Roman" w:cs="Times New Roman"/>
          <w:i w:val="0"/>
          <w:color w:val="000000"/>
          <w:lang w:val="en-US" w:bidi="ar-EG"/>
        </w:rPr>
      </w:pPr>
    </w:p>
    <w:p w14:paraId="4D5CC21D" w14:textId="305E7777" w:rsidR="000403EF" w:rsidRDefault="000403EF" w:rsidP="000403EF">
      <w:pPr>
        <w:jc w:val="both"/>
        <w:rPr>
          <w:rFonts w:ascii="Century Gothic" w:hAnsi="Century Gothic"/>
          <w:i w:val="0"/>
        </w:rPr>
      </w:pPr>
      <w:r>
        <w:rPr>
          <w:rFonts w:ascii="Century Gothic" w:hAnsi="Century Gothic"/>
          <w:i w:val="0"/>
        </w:rPr>
        <w:t>The Chairperson thanked Mr. Bryan for his report.</w:t>
      </w:r>
    </w:p>
    <w:p w14:paraId="7A8FA76D" w14:textId="77777777" w:rsidR="000403EF" w:rsidRDefault="000403EF" w:rsidP="000403EF">
      <w:pPr>
        <w:jc w:val="both"/>
        <w:rPr>
          <w:rFonts w:ascii="Century Gothic" w:hAnsi="Century Gothic"/>
          <w:i w:val="0"/>
        </w:rPr>
      </w:pPr>
    </w:p>
    <w:p w14:paraId="56256C83" w14:textId="26BAC8E2" w:rsidR="005B17C0" w:rsidRDefault="000F439A" w:rsidP="000F439A">
      <w:pPr>
        <w:ind w:left="0" w:firstLine="0"/>
        <w:rPr>
          <w:rFonts w:ascii="Century Gothic" w:hAnsi="Century Gothic" w:cs="Times New Roman"/>
          <w:b/>
          <w:i w:val="0"/>
          <w:u w:val="single"/>
          <w:lang w:val="en-US"/>
        </w:rPr>
      </w:pPr>
      <w:r w:rsidRPr="000F439A">
        <w:rPr>
          <w:rFonts w:ascii="Century Gothic" w:hAnsi="Century Gothic" w:cs="Times New Roman"/>
          <w:b/>
          <w:i w:val="0"/>
          <w:u w:val="single"/>
          <w:lang w:val="en-US"/>
        </w:rPr>
        <w:t>QUESTIONS/CONCERNS ON REPORT</w:t>
      </w:r>
    </w:p>
    <w:p w14:paraId="723E7814" w14:textId="77777777" w:rsidR="000F439A" w:rsidRDefault="000F439A" w:rsidP="000F439A">
      <w:pPr>
        <w:ind w:left="0" w:firstLine="0"/>
        <w:rPr>
          <w:rFonts w:ascii="Century Gothic" w:hAnsi="Century Gothic" w:cs="Times New Roman"/>
          <w:b/>
          <w:i w:val="0"/>
          <w:u w:val="single"/>
          <w:lang w:val="en-US"/>
        </w:rPr>
      </w:pPr>
    </w:p>
    <w:p w14:paraId="52D2CFAC" w14:textId="7353B37F" w:rsidR="000F439A" w:rsidRPr="00030EBD" w:rsidRDefault="00A67143" w:rsidP="000F439A">
      <w:pPr>
        <w:ind w:left="0" w:firstLine="0"/>
        <w:rPr>
          <w:rFonts w:ascii="Century Gothic" w:hAnsi="Century Gothic" w:cs="Times New Roman"/>
          <w:i w:val="0"/>
          <w:lang w:val="en-US"/>
        </w:rPr>
      </w:pPr>
      <w:r>
        <w:rPr>
          <w:rFonts w:ascii="Century Gothic" w:hAnsi="Century Gothic" w:cs="Times New Roman"/>
          <w:i w:val="0"/>
          <w:lang w:val="en-US"/>
        </w:rPr>
        <w:t>Nil</w:t>
      </w:r>
    </w:p>
    <w:p w14:paraId="74C0B447" w14:textId="77777777" w:rsidR="005B17C0" w:rsidRPr="007E40E8" w:rsidRDefault="005B17C0" w:rsidP="005B17C0">
      <w:pPr>
        <w:ind w:left="0" w:firstLine="0"/>
        <w:jc w:val="center"/>
        <w:rPr>
          <w:rFonts w:ascii="Century Gothic" w:hAnsi="Century Gothic"/>
          <w:i w:val="0"/>
          <w:lang w:val="en-US"/>
        </w:rPr>
      </w:pPr>
    </w:p>
    <w:p w14:paraId="6CE52636" w14:textId="1E50A91F" w:rsidR="001C3727" w:rsidRDefault="001C3727" w:rsidP="009F34FF">
      <w:pPr>
        <w:pStyle w:val="ListParagraph"/>
        <w:numPr>
          <w:ilvl w:val="0"/>
          <w:numId w:val="11"/>
        </w:numPr>
        <w:jc w:val="both"/>
        <w:rPr>
          <w:rFonts w:ascii="Century Gothic" w:hAnsi="Century Gothic"/>
          <w:b/>
          <w:i w:val="0"/>
          <w:u w:val="single"/>
        </w:rPr>
      </w:pPr>
      <w:r w:rsidRPr="007E40E8">
        <w:rPr>
          <w:rFonts w:ascii="Century Gothic" w:hAnsi="Century Gothic"/>
          <w:b/>
          <w:i w:val="0"/>
          <w:u w:val="single"/>
        </w:rPr>
        <w:t>PARISH DEVELOPMENT COMMITTEE</w:t>
      </w:r>
    </w:p>
    <w:p w14:paraId="7CC15DCE" w14:textId="77777777" w:rsidR="000F439A" w:rsidRDefault="000F439A" w:rsidP="000F439A">
      <w:pPr>
        <w:jc w:val="both"/>
        <w:rPr>
          <w:rFonts w:ascii="Century Gothic" w:hAnsi="Century Gothic"/>
          <w:b/>
          <w:i w:val="0"/>
          <w:u w:val="single"/>
        </w:rPr>
      </w:pPr>
    </w:p>
    <w:p w14:paraId="297504BA" w14:textId="78E86C54" w:rsidR="00781634" w:rsidRPr="000F439A" w:rsidRDefault="009F34FF" w:rsidP="00781634">
      <w:pPr>
        <w:spacing w:after="200"/>
        <w:ind w:left="0" w:firstLine="0"/>
        <w:contextualSpacing/>
        <w:rPr>
          <w:rFonts w:ascii="Century Gothic" w:eastAsia="Calibri" w:hAnsi="Century Gothic" w:cs="Times New Roman"/>
          <w:b/>
          <w:i w:val="0"/>
          <w:lang w:val="en-US"/>
        </w:rPr>
      </w:pPr>
      <w:r>
        <w:rPr>
          <w:rFonts w:ascii="Century Gothic" w:hAnsi="Century Gothic"/>
          <w:i w:val="0"/>
        </w:rPr>
        <w:t>Nil</w:t>
      </w:r>
    </w:p>
    <w:p w14:paraId="2A3EB2FF" w14:textId="7B626836" w:rsidR="000F439A" w:rsidRPr="004F32E3" w:rsidRDefault="000F439A" w:rsidP="009F34FF">
      <w:pPr>
        <w:pStyle w:val="ListParagraph"/>
        <w:numPr>
          <w:ilvl w:val="0"/>
          <w:numId w:val="11"/>
        </w:numPr>
        <w:jc w:val="both"/>
        <w:rPr>
          <w:rFonts w:ascii="Century Gothic" w:hAnsi="Century Gothic"/>
          <w:b/>
          <w:i w:val="0"/>
          <w:u w:val="single"/>
        </w:rPr>
      </w:pPr>
      <w:r w:rsidRPr="004F32E3">
        <w:rPr>
          <w:rFonts w:ascii="Century Gothic" w:hAnsi="Century Gothic"/>
          <w:b/>
          <w:i w:val="0"/>
          <w:u w:val="single"/>
        </w:rPr>
        <w:t>ALGAJ REPORT</w:t>
      </w:r>
    </w:p>
    <w:p w14:paraId="3CFCA1C5" w14:textId="77777777" w:rsidR="00965DA6" w:rsidRPr="004F32E3" w:rsidRDefault="00965DA6" w:rsidP="0045392A">
      <w:pPr>
        <w:spacing w:after="14"/>
        <w:rPr>
          <w:rFonts w:ascii="Century Gothic" w:eastAsia="Calibri" w:hAnsi="Century Gothic" w:cs="Calibri"/>
          <w:i w:val="0"/>
          <w:szCs w:val="22"/>
          <w:lang w:val="en-US"/>
        </w:rPr>
      </w:pPr>
    </w:p>
    <w:p w14:paraId="4E59EEB4" w14:textId="31D7E600" w:rsidR="00F35DF4" w:rsidRDefault="00074090" w:rsidP="00074090">
      <w:pPr>
        <w:spacing w:after="14"/>
        <w:ind w:left="0" w:firstLine="0"/>
        <w:rPr>
          <w:rFonts w:ascii="Century Gothic" w:eastAsia="Calibri" w:hAnsi="Century Gothic" w:cs="Calibri"/>
          <w:i w:val="0"/>
          <w:szCs w:val="22"/>
          <w:lang w:val="en-US"/>
        </w:rPr>
      </w:pPr>
      <w:r>
        <w:rPr>
          <w:rFonts w:ascii="Century Gothic" w:eastAsia="Calibri" w:hAnsi="Century Gothic" w:cs="Calibri"/>
          <w:i w:val="0"/>
          <w:szCs w:val="22"/>
          <w:lang w:val="en-US"/>
        </w:rPr>
        <w:t>The following report was circulated:</w:t>
      </w:r>
    </w:p>
    <w:p w14:paraId="756B060B" w14:textId="77777777" w:rsidR="00074090" w:rsidRDefault="00074090" w:rsidP="00074090">
      <w:pPr>
        <w:spacing w:after="14"/>
        <w:ind w:left="0" w:firstLine="0"/>
        <w:rPr>
          <w:rFonts w:ascii="Century Gothic" w:eastAsia="Calibri" w:hAnsi="Century Gothic" w:cs="Calibri"/>
          <w:i w:val="0"/>
          <w:szCs w:val="22"/>
          <w:lang w:val="en-US"/>
        </w:rPr>
      </w:pPr>
    </w:p>
    <w:p w14:paraId="366AF2D1" w14:textId="55CA7FFB" w:rsidR="009F34FF" w:rsidRPr="009F34FF" w:rsidRDefault="009F34FF" w:rsidP="009F34FF">
      <w:pPr>
        <w:spacing w:after="216" w:line="230" w:lineRule="auto"/>
        <w:ind w:left="10" w:right="-15" w:hanging="10"/>
        <w:rPr>
          <w:rFonts w:ascii="Calibri" w:eastAsia="Calibri" w:hAnsi="Calibri" w:cs="Calibri"/>
          <w:i w:val="0"/>
          <w:color w:val="000000"/>
          <w:sz w:val="22"/>
          <w:szCs w:val="22"/>
          <w:lang w:val="en-US"/>
        </w:rPr>
      </w:pPr>
      <w:r w:rsidRPr="009F34FF">
        <w:rPr>
          <w:rFonts w:ascii="Georgia" w:eastAsia="Georgia" w:hAnsi="Georgia" w:cs="Georgia"/>
          <w:b/>
          <w:i w:val="0"/>
          <w:color w:val="4D4D4D"/>
          <w:sz w:val="32"/>
          <w:szCs w:val="22"/>
          <w:lang w:val="en-US"/>
        </w:rPr>
        <w:t xml:space="preserve">ALGAJ’s Vice President/Treasurer  </w:t>
      </w:r>
    </w:p>
    <w:p w14:paraId="3FF2079B" w14:textId="549C9F1E" w:rsidR="009F34FF" w:rsidRPr="009F34FF" w:rsidRDefault="009F34FF" w:rsidP="009F34FF">
      <w:pPr>
        <w:spacing w:after="216" w:line="230" w:lineRule="auto"/>
        <w:ind w:left="10" w:right="-15" w:hanging="10"/>
        <w:rPr>
          <w:rFonts w:ascii="Calibri" w:eastAsia="Calibri" w:hAnsi="Calibri" w:cs="Calibri"/>
          <w:i w:val="0"/>
          <w:color w:val="000000"/>
          <w:sz w:val="22"/>
          <w:szCs w:val="22"/>
          <w:lang w:val="en-US"/>
        </w:rPr>
      </w:pPr>
      <w:r w:rsidRPr="009F34FF">
        <w:rPr>
          <w:rFonts w:ascii="Calibri" w:eastAsia="Calibri" w:hAnsi="Calibri" w:cs="Calibri"/>
          <w:i w:val="0"/>
          <w:noProof/>
          <w:color w:val="000000"/>
          <w:sz w:val="22"/>
          <w:szCs w:val="22"/>
          <w:lang w:val="en-US"/>
        </w:rPr>
        <w:drawing>
          <wp:anchor distT="0" distB="0" distL="114300" distR="114300" simplePos="0" relativeHeight="251719680" behindDoc="0" locked="0" layoutInCell="1" allowOverlap="0" wp14:anchorId="31070B1B" wp14:editId="44557AE2">
            <wp:simplePos x="0" y="0"/>
            <wp:positionH relativeFrom="column">
              <wp:posOffset>-20955</wp:posOffset>
            </wp:positionH>
            <wp:positionV relativeFrom="paragraph">
              <wp:posOffset>354330</wp:posOffset>
            </wp:positionV>
            <wp:extent cx="1562100" cy="981075"/>
            <wp:effectExtent l="0" t="0" r="0" b="9525"/>
            <wp:wrapSquare wrapText="bothSides"/>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6"/>
                    <a:stretch>
                      <a:fillRect/>
                    </a:stretch>
                  </pic:blipFill>
                  <pic:spPr>
                    <a:xfrm>
                      <a:off x="0" y="0"/>
                      <a:ext cx="1562100" cy="981075"/>
                    </a:xfrm>
                    <a:prstGeom prst="rect">
                      <a:avLst/>
                    </a:prstGeom>
                  </pic:spPr>
                </pic:pic>
              </a:graphicData>
            </a:graphic>
            <wp14:sizeRelH relativeFrom="margin">
              <wp14:pctWidth>0</wp14:pctWidth>
            </wp14:sizeRelH>
            <wp14:sizeRelV relativeFrom="margin">
              <wp14:pctHeight>0</wp14:pctHeight>
            </wp14:sizeRelV>
          </wp:anchor>
        </w:drawing>
      </w:r>
      <w:r w:rsidRPr="009F34FF">
        <w:rPr>
          <w:rFonts w:ascii="Georgia" w:eastAsia="Georgia" w:hAnsi="Georgia" w:cs="Georgia"/>
          <w:b/>
          <w:i w:val="0"/>
          <w:color w:val="4D4D4D"/>
          <w:sz w:val="32"/>
          <w:szCs w:val="22"/>
          <w:lang w:val="en-US"/>
        </w:rPr>
        <w:t>Cllr. Everes Coke, embarks on a journey by leading the charge of a Welfare Committee</w:t>
      </w:r>
      <w:r w:rsidRPr="009F34FF">
        <w:rPr>
          <w:rFonts w:ascii="Georgia" w:eastAsia="Georgia" w:hAnsi="Georgia" w:cs="Georgia"/>
          <w:b/>
          <w:i w:val="0"/>
          <w:color w:val="4D4D4D"/>
          <w:sz w:val="40"/>
          <w:szCs w:val="22"/>
          <w:lang w:val="en-US"/>
        </w:rPr>
        <w:t xml:space="preserve">. </w:t>
      </w:r>
    </w:p>
    <w:p w14:paraId="431A8A51" w14:textId="77777777" w:rsidR="009F34FF" w:rsidRPr="009F34FF" w:rsidRDefault="009F34FF" w:rsidP="009F34FF">
      <w:pPr>
        <w:spacing w:after="202"/>
        <w:ind w:left="3755" w:firstLine="0"/>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 </w:t>
      </w:r>
    </w:p>
    <w:p w14:paraId="6C392A6D" w14:textId="77777777" w:rsidR="009F34FF" w:rsidRPr="009F34FF" w:rsidRDefault="009F34FF" w:rsidP="009F34FF">
      <w:pPr>
        <w:spacing w:after="202"/>
        <w:ind w:left="3755" w:firstLine="0"/>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 </w:t>
      </w:r>
    </w:p>
    <w:p w14:paraId="681D921A" w14:textId="77777777" w:rsidR="009F34FF" w:rsidRPr="009F34FF" w:rsidRDefault="009F34FF" w:rsidP="009F34FF">
      <w:pPr>
        <w:spacing w:after="202"/>
        <w:ind w:left="3755" w:firstLine="0"/>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 </w:t>
      </w:r>
    </w:p>
    <w:p w14:paraId="517AEF0C" w14:textId="130D35D0" w:rsidR="009F34FF" w:rsidRPr="009F34FF" w:rsidRDefault="009F34FF" w:rsidP="009F34FF">
      <w:pPr>
        <w:spacing w:after="201" w:line="248" w:lineRule="auto"/>
        <w:ind w:left="116" w:right="-15" w:hanging="10"/>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Members of the Welfare Committee: </w:t>
      </w:r>
    </w:p>
    <w:p w14:paraId="74318602" w14:textId="77777777" w:rsidR="009F34FF" w:rsidRPr="009F34FF" w:rsidRDefault="009F34FF" w:rsidP="009F34FF">
      <w:pPr>
        <w:numPr>
          <w:ilvl w:val="0"/>
          <w:numId w:val="45"/>
        </w:numPr>
        <w:spacing w:after="191" w:line="241" w:lineRule="auto"/>
        <w:ind w:right="-15"/>
        <w:rPr>
          <w:rFonts w:ascii="Calibri" w:eastAsia="Calibri" w:hAnsi="Calibri" w:cs="Calibri"/>
          <w:i w:val="0"/>
          <w:color w:val="000000"/>
          <w:sz w:val="22"/>
          <w:szCs w:val="22"/>
          <w:lang w:val="en-US"/>
        </w:rPr>
      </w:pPr>
      <w:r w:rsidRPr="009F34FF">
        <w:rPr>
          <w:rFonts w:ascii="Times New Roman" w:hAnsi="Times New Roman" w:cs="Times New Roman"/>
          <w:i w:val="0"/>
          <w:color w:val="000000"/>
          <w:sz w:val="22"/>
          <w:szCs w:val="22"/>
          <w:lang w:val="en-US"/>
        </w:rPr>
        <w:t xml:space="preserve">Cllr. Everes Coke </w:t>
      </w:r>
    </w:p>
    <w:p w14:paraId="2AEEF516" w14:textId="77777777" w:rsidR="009F34FF" w:rsidRPr="009F34FF" w:rsidRDefault="009F34FF" w:rsidP="009F34FF">
      <w:pPr>
        <w:numPr>
          <w:ilvl w:val="0"/>
          <w:numId w:val="45"/>
        </w:numPr>
        <w:spacing w:after="191" w:line="241" w:lineRule="auto"/>
        <w:ind w:right="-15"/>
        <w:rPr>
          <w:rFonts w:ascii="Calibri" w:eastAsia="Calibri" w:hAnsi="Calibri" w:cs="Calibri"/>
          <w:i w:val="0"/>
          <w:color w:val="000000"/>
          <w:sz w:val="22"/>
          <w:szCs w:val="22"/>
          <w:lang w:val="en-US"/>
        </w:rPr>
      </w:pPr>
      <w:r w:rsidRPr="009F34FF">
        <w:rPr>
          <w:rFonts w:ascii="Times New Roman" w:hAnsi="Times New Roman" w:cs="Times New Roman"/>
          <w:i w:val="0"/>
          <w:color w:val="000000"/>
          <w:sz w:val="22"/>
          <w:szCs w:val="22"/>
          <w:lang w:val="en-US"/>
        </w:rPr>
        <w:t xml:space="preserve">Cllr. Dwight Crawford </w:t>
      </w:r>
    </w:p>
    <w:p w14:paraId="2C3D184C" w14:textId="77777777" w:rsidR="009F34FF" w:rsidRPr="009F34FF" w:rsidRDefault="009F34FF" w:rsidP="009F34FF">
      <w:pPr>
        <w:numPr>
          <w:ilvl w:val="0"/>
          <w:numId w:val="45"/>
        </w:numPr>
        <w:spacing w:after="191" w:line="241" w:lineRule="auto"/>
        <w:ind w:right="-15"/>
        <w:rPr>
          <w:rFonts w:ascii="Calibri" w:eastAsia="Calibri" w:hAnsi="Calibri" w:cs="Calibri"/>
          <w:i w:val="0"/>
          <w:color w:val="000000"/>
          <w:sz w:val="22"/>
          <w:szCs w:val="22"/>
          <w:lang w:val="en-US"/>
        </w:rPr>
      </w:pPr>
      <w:r w:rsidRPr="009F34FF">
        <w:rPr>
          <w:rFonts w:ascii="Times New Roman" w:hAnsi="Times New Roman" w:cs="Times New Roman"/>
          <w:i w:val="0"/>
          <w:color w:val="000000"/>
          <w:sz w:val="22"/>
          <w:szCs w:val="22"/>
          <w:lang w:val="en-US"/>
        </w:rPr>
        <w:t xml:space="preserve">Cllr. Richard Vernon </w:t>
      </w:r>
    </w:p>
    <w:p w14:paraId="3ED9E424" w14:textId="77777777" w:rsidR="009F34FF" w:rsidRPr="009F34FF" w:rsidRDefault="009F34FF" w:rsidP="009F34FF">
      <w:pPr>
        <w:numPr>
          <w:ilvl w:val="0"/>
          <w:numId w:val="45"/>
        </w:numPr>
        <w:spacing w:after="191" w:line="241" w:lineRule="auto"/>
        <w:ind w:right="-15"/>
        <w:rPr>
          <w:rFonts w:ascii="Calibri" w:eastAsia="Calibri" w:hAnsi="Calibri" w:cs="Calibri"/>
          <w:i w:val="0"/>
          <w:color w:val="000000"/>
          <w:sz w:val="22"/>
          <w:szCs w:val="22"/>
          <w:lang w:val="en-US"/>
        </w:rPr>
      </w:pPr>
      <w:r w:rsidRPr="009F34FF">
        <w:rPr>
          <w:rFonts w:ascii="Times New Roman" w:hAnsi="Times New Roman" w:cs="Times New Roman"/>
          <w:i w:val="0"/>
          <w:color w:val="000000"/>
          <w:sz w:val="22"/>
          <w:szCs w:val="22"/>
          <w:lang w:val="en-US"/>
        </w:rPr>
        <w:t xml:space="preserve">Cllr. Kevin Murray </w:t>
      </w:r>
    </w:p>
    <w:p w14:paraId="48120C53" w14:textId="77777777" w:rsidR="009F34FF" w:rsidRPr="009F34FF" w:rsidRDefault="009F34FF" w:rsidP="009F34FF">
      <w:pPr>
        <w:numPr>
          <w:ilvl w:val="0"/>
          <w:numId w:val="45"/>
        </w:numPr>
        <w:spacing w:after="191" w:line="241" w:lineRule="auto"/>
        <w:ind w:right="-15"/>
        <w:rPr>
          <w:rFonts w:ascii="Calibri" w:eastAsia="Calibri" w:hAnsi="Calibri" w:cs="Calibri"/>
          <w:i w:val="0"/>
          <w:color w:val="000000"/>
          <w:sz w:val="22"/>
          <w:szCs w:val="22"/>
          <w:lang w:val="en-US"/>
        </w:rPr>
      </w:pPr>
      <w:r w:rsidRPr="009F34FF">
        <w:rPr>
          <w:rFonts w:ascii="Times New Roman" w:hAnsi="Times New Roman" w:cs="Times New Roman"/>
          <w:i w:val="0"/>
          <w:color w:val="000000"/>
          <w:sz w:val="22"/>
          <w:szCs w:val="22"/>
          <w:lang w:val="en-US"/>
        </w:rPr>
        <w:t xml:space="preserve">Deputy Mayor Donovan White </w:t>
      </w:r>
    </w:p>
    <w:p w14:paraId="776F9E6C" w14:textId="4CC1F85F" w:rsidR="009F34FF" w:rsidRPr="009F34FF" w:rsidRDefault="009F34FF" w:rsidP="009F34FF">
      <w:pPr>
        <w:spacing w:after="191" w:line="241" w:lineRule="auto"/>
        <w:ind w:left="101" w:right="-15" w:hanging="10"/>
        <w:rPr>
          <w:rFonts w:ascii="Calibri" w:eastAsia="Calibri" w:hAnsi="Calibri" w:cs="Calibri"/>
          <w:i w:val="0"/>
          <w:color w:val="000000"/>
          <w:sz w:val="22"/>
          <w:szCs w:val="22"/>
          <w:lang w:val="en-US"/>
        </w:rPr>
      </w:pPr>
      <w:r w:rsidRPr="009F34FF">
        <w:rPr>
          <w:rFonts w:ascii="Times New Roman" w:hAnsi="Times New Roman" w:cs="Times New Roman"/>
          <w:i w:val="0"/>
          <w:color w:val="000000"/>
          <w:sz w:val="22"/>
          <w:szCs w:val="22"/>
          <w:lang w:val="en-US"/>
        </w:rPr>
        <w:t xml:space="preserve">The </w:t>
      </w:r>
      <w:r w:rsidR="009E4D7A">
        <w:rPr>
          <w:rFonts w:ascii="Times New Roman" w:hAnsi="Times New Roman" w:cs="Times New Roman"/>
          <w:i w:val="0"/>
          <w:color w:val="000000"/>
          <w:sz w:val="22"/>
          <w:szCs w:val="22"/>
          <w:lang w:val="en-US"/>
        </w:rPr>
        <w:t>W</w:t>
      </w:r>
      <w:r w:rsidRPr="009F34FF">
        <w:rPr>
          <w:rFonts w:ascii="Times New Roman" w:hAnsi="Times New Roman" w:cs="Times New Roman"/>
          <w:i w:val="0"/>
          <w:color w:val="000000"/>
          <w:sz w:val="22"/>
          <w:szCs w:val="22"/>
          <w:lang w:val="en-US"/>
        </w:rPr>
        <w:t xml:space="preserve">elfare Committee met and had some robust discussions about the welfare and </w:t>
      </w:r>
      <w:r w:rsidR="009E4D7A" w:rsidRPr="009F34FF">
        <w:rPr>
          <w:rFonts w:ascii="Times New Roman" w:hAnsi="Times New Roman" w:cs="Times New Roman"/>
          <w:i w:val="0"/>
          <w:color w:val="000000"/>
          <w:sz w:val="22"/>
          <w:szCs w:val="22"/>
          <w:lang w:val="en-US"/>
        </w:rPr>
        <w:t>well-being</w:t>
      </w:r>
      <w:r w:rsidRPr="009F34FF">
        <w:rPr>
          <w:rFonts w:ascii="Times New Roman" w:hAnsi="Times New Roman" w:cs="Times New Roman"/>
          <w:i w:val="0"/>
          <w:color w:val="000000"/>
          <w:sz w:val="22"/>
          <w:szCs w:val="22"/>
          <w:lang w:val="en-US"/>
        </w:rPr>
        <w:t xml:space="preserve"> of present and past  </w:t>
      </w:r>
    </w:p>
    <w:p w14:paraId="101D8003" w14:textId="77777777" w:rsidR="009F34FF" w:rsidRPr="009F34FF" w:rsidRDefault="009F34FF" w:rsidP="009F34FF">
      <w:pPr>
        <w:spacing w:after="191" w:line="241" w:lineRule="auto"/>
        <w:ind w:left="101" w:right="-15" w:hanging="10"/>
        <w:rPr>
          <w:rFonts w:ascii="Calibri" w:eastAsia="Calibri" w:hAnsi="Calibri" w:cs="Calibri"/>
          <w:i w:val="0"/>
          <w:color w:val="000000"/>
          <w:sz w:val="22"/>
          <w:szCs w:val="22"/>
          <w:lang w:val="en-US"/>
        </w:rPr>
      </w:pPr>
      <w:r w:rsidRPr="009F34FF">
        <w:rPr>
          <w:rFonts w:ascii="Times New Roman" w:hAnsi="Times New Roman" w:cs="Times New Roman"/>
          <w:i w:val="0"/>
          <w:color w:val="000000"/>
          <w:sz w:val="22"/>
          <w:szCs w:val="22"/>
          <w:lang w:val="en-US"/>
        </w:rPr>
        <w:t xml:space="preserve">Councillors.  Cllr. Coke stated that many Councillors have dedicated their lives to serve the people of Jamaica.  </w:t>
      </w:r>
    </w:p>
    <w:p w14:paraId="56C4A06C" w14:textId="77777777" w:rsidR="009F34FF" w:rsidRPr="009F34FF" w:rsidRDefault="009F34FF" w:rsidP="009F34FF">
      <w:pPr>
        <w:spacing w:after="191" w:line="241" w:lineRule="auto"/>
        <w:ind w:left="101" w:right="-15" w:hanging="10"/>
        <w:rPr>
          <w:rFonts w:ascii="Calibri" w:eastAsia="Calibri" w:hAnsi="Calibri" w:cs="Calibri"/>
          <w:i w:val="0"/>
          <w:color w:val="000000"/>
          <w:sz w:val="22"/>
          <w:szCs w:val="22"/>
          <w:lang w:val="en-US"/>
        </w:rPr>
      </w:pPr>
      <w:r w:rsidRPr="009F34FF">
        <w:rPr>
          <w:rFonts w:ascii="Times New Roman" w:hAnsi="Times New Roman" w:cs="Times New Roman"/>
          <w:i w:val="0"/>
          <w:color w:val="000000"/>
          <w:sz w:val="22"/>
          <w:szCs w:val="22"/>
          <w:lang w:val="en-US"/>
        </w:rPr>
        <w:t xml:space="preserve">V.P. Coke strongly stated that as a new Executive Body, ALGAJ will be championing for the following areas of focus, going forward: </w:t>
      </w:r>
    </w:p>
    <w:p w14:paraId="504B24F4" w14:textId="77777777" w:rsidR="009F34FF" w:rsidRPr="009F34FF" w:rsidRDefault="009F34FF" w:rsidP="009F34FF">
      <w:pPr>
        <w:spacing w:after="178" w:line="250" w:lineRule="auto"/>
        <w:ind w:left="101" w:right="-15" w:hanging="10"/>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 xml:space="preserve">1) </w:t>
      </w:r>
      <w:r w:rsidRPr="009F34FF">
        <w:rPr>
          <w:rFonts w:ascii="Georgia" w:eastAsia="Georgia" w:hAnsi="Georgia" w:cs="Georgia"/>
          <w:i w:val="0"/>
          <w:color w:val="000000"/>
          <w:sz w:val="20"/>
          <w:szCs w:val="22"/>
          <w:lang w:val="en-US"/>
        </w:rPr>
        <w:tab/>
        <w:t xml:space="preserve">Improved remuneration for councillors such as </w:t>
      </w:r>
    </w:p>
    <w:p w14:paraId="6DD576AF" w14:textId="77777777" w:rsidR="009F34FF" w:rsidRPr="009F34FF" w:rsidRDefault="009F34FF" w:rsidP="009E4D7A">
      <w:pPr>
        <w:numPr>
          <w:ilvl w:val="0"/>
          <w:numId w:val="54"/>
        </w:numPr>
        <w:spacing w:after="48" w:line="250" w:lineRule="auto"/>
        <w:ind w:right="-15"/>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 xml:space="preserve">Salary </w:t>
      </w:r>
    </w:p>
    <w:p w14:paraId="313713CE" w14:textId="77777777" w:rsidR="009F34FF" w:rsidRPr="009F34FF" w:rsidRDefault="009F34FF" w:rsidP="009E4D7A">
      <w:pPr>
        <w:numPr>
          <w:ilvl w:val="0"/>
          <w:numId w:val="54"/>
        </w:numPr>
        <w:spacing w:after="48" w:line="250" w:lineRule="auto"/>
        <w:ind w:right="-15"/>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 xml:space="preserve">Fringe benefit </w:t>
      </w:r>
    </w:p>
    <w:p w14:paraId="28FFA5F8" w14:textId="77777777" w:rsidR="009F34FF" w:rsidRPr="009F34FF" w:rsidRDefault="009F34FF" w:rsidP="009E4D7A">
      <w:pPr>
        <w:numPr>
          <w:ilvl w:val="0"/>
          <w:numId w:val="54"/>
        </w:numPr>
        <w:spacing w:after="178" w:line="250" w:lineRule="auto"/>
        <w:ind w:right="-15"/>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 xml:space="preserve">Allowances  - such as motor vehicle upkeep among others </w:t>
      </w:r>
    </w:p>
    <w:p w14:paraId="728EF6A7" w14:textId="77777777" w:rsidR="009F34FF" w:rsidRPr="009F34FF" w:rsidRDefault="009F34FF" w:rsidP="009E4D7A">
      <w:pPr>
        <w:numPr>
          <w:ilvl w:val="0"/>
          <w:numId w:val="54"/>
        </w:numPr>
        <w:spacing w:after="178" w:line="250" w:lineRule="auto"/>
        <w:ind w:right="-15"/>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Pension</w:t>
      </w:r>
      <w:r w:rsidRPr="009F34FF">
        <w:rPr>
          <w:rFonts w:ascii="Times New Roman" w:hAnsi="Times New Roman" w:cs="Times New Roman"/>
          <w:i w:val="0"/>
          <w:color w:val="000000"/>
          <w:szCs w:val="22"/>
          <w:lang w:val="en-US"/>
        </w:rPr>
        <w:t xml:space="preserve"> </w:t>
      </w:r>
      <w:r w:rsidRPr="009F34FF">
        <w:rPr>
          <w:rFonts w:ascii="Georgia" w:eastAsia="Georgia" w:hAnsi="Georgia" w:cs="Georgia"/>
          <w:i w:val="0"/>
          <w:color w:val="000000"/>
          <w:sz w:val="20"/>
          <w:szCs w:val="22"/>
          <w:lang w:val="en-US"/>
        </w:rPr>
        <w:t xml:space="preserve"> </w:t>
      </w:r>
    </w:p>
    <w:p w14:paraId="71996385" w14:textId="48581B09" w:rsidR="009F34FF" w:rsidRPr="009F34FF" w:rsidRDefault="009F34FF" w:rsidP="009E4D7A">
      <w:pPr>
        <w:spacing w:after="178" w:line="250" w:lineRule="auto"/>
        <w:ind w:left="709" w:right="-15" w:hanging="618"/>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2)</w:t>
      </w:r>
      <w:r w:rsidR="009E4D7A">
        <w:rPr>
          <w:rFonts w:ascii="Georgia" w:eastAsia="Georgia" w:hAnsi="Georgia" w:cs="Georgia"/>
          <w:i w:val="0"/>
          <w:color w:val="000000"/>
          <w:sz w:val="20"/>
          <w:szCs w:val="22"/>
          <w:lang w:val="en-US"/>
        </w:rPr>
        <w:t xml:space="preserve"> </w:t>
      </w:r>
      <w:r w:rsidRPr="009F34FF">
        <w:rPr>
          <w:rFonts w:ascii="Georgia" w:eastAsia="Georgia" w:hAnsi="Georgia" w:cs="Georgia"/>
          <w:i w:val="0"/>
          <w:color w:val="000000"/>
          <w:sz w:val="20"/>
          <w:szCs w:val="22"/>
          <w:lang w:val="en-US"/>
        </w:rPr>
        <w:t xml:space="preserve">Education Grant for members who pursue higher education </w:t>
      </w:r>
    </w:p>
    <w:p w14:paraId="248BD317" w14:textId="77777777" w:rsidR="009F34FF" w:rsidRPr="009F34FF" w:rsidRDefault="009F34FF" w:rsidP="00F22999">
      <w:pPr>
        <w:numPr>
          <w:ilvl w:val="0"/>
          <w:numId w:val="47"/>
        </w:numPr>
        <w:ind w:right="-15"/>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 xml:space="preserve">Personal development and capacity building for members through special programs and    </w:t>
      </w:r>
    </w:p>
    <w:p w14:paraId="232DD0E1" w14:textId="0745417B" w:rsidR="009F34FF" w:rsidRDefault="009F34FF" w:rsidP="00F22999">
      <w:pPr>
        <w:ind w:left="101" w:right="-15" w:hanging="10"/>
        <w:rPr>
          <w:rFonts w:ascii="Georgia" w:eastAsia="Georgia" w:hAnsi="Georgia" w:cs="Georgia"/>
          <w:i w:val="0"/>
          <w:color w:val="000000"/>
          <w:sz w:val="20"/>
          <w:szCs w:val="22"/>
          <w:lang w:val="en-US"/>
        </w:rPr>
      </w:pPr>
      <w:r w:rsidRPr="009F34FF">
        <w:rPr>
          <w:rFonts w:ascii="Georgia" w:eastAsia="Georgia" w:hAnsi="Georgia" w:cs="Georgia"/>
          <w:i w:val="0"/>
          <w:color w:val="000000"/>
          <w:sz w:val="20"/>
          <w:szCs w:val="22"/>
          <w:lang w:val="en-US"/>
        </w:rPr>
        <w:t xml:space="preserve">      training. </w:t>
      </w:r>
    </w:p>
    <w:p w14:paraId="3BC2BA78" w14:textId="77777777" w:rsidR="00F22999" w:rsidRPr="009F34FF" w:rsidRDefault="00F22999" w:rsidP="00F22999">
      <w:pPr>
        <w:ind w:left="101" w:right="-15" w:hanging="10"/>
        <w:rPr>
          <w:rFonts w:ascii="Calibri" w:eastAsia="Calibri" w:hAnsi="Calibri" w:cs="Calibri"/>
          <w:i w:val="0"/>
          <w:color w:val="000000"/>
          <w:sz w:val="22"/>
          <w:szCs w:val="22"/>
          <w:lang w:val="en-US"/>
        </w:rPr>
      </w:pPr>
    </w:p>
    <w:p w14:paraId="7D7B469F" w14:textId="77777777" w:rsidR="00F22999" w:rsidRPr="00F22999" w:rsidRDefault="009F34FF" w:rsidP="00F22999">
      <w:pPr>
        <w:numPr>
          <w:ilvl w:val="0"/>
          <w:numId w:val="47"/>
        </w:numPr>
        <w:ind w:right="-15"/>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Special assistance for former Councillors having economic challenges</w:t>
      </w:r>
    </w:p>
    <w:p w14:paraId="2FB31212" w14:textId="7D514E79" w:rsidR="009F34FF" w:rsidRPr="009F34FF" w:rsidRDefault="009F34FF" w:rsidP="00F22999">
      <w:pPr>
        <w:numPr>
          <w:ilvl w:val="0"/>
          <w:numId w:val="47"/>
        </w:numPr>
        <w:ind w:right="-15"/>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 </w:t>
      </w:r>
      <w:r w:rsidRPr="009F34FF">
        <w:rPr>
          <w:rFonts w:ascii="Calibri" w:eastAsia="Calibri" w:hAnsi="Calibri" w:cs="Calibri"/>
          <w:i w:val="0"/>
          <w:color w:val="000000"/>
          <w:szCs w:val="22"/>
          <w:lang w:val="en-US"/>
        </w:rPr>
        <w:t xml:space="preserve"> </w:t>
      </w:r>
    </w:p>
    <w:p w14:paraId="03C8F736" w14:textId="7A74C0BB" w:rsidR="009F34FF" w:rsidRPr="00F22999" w:rsidRDefault="009F34FF" w:rsidP="00F22999">
      <w:pPr>
        <w:numPr>
          <w:ilvl w:val="0"/>
          <w:numId w:val="47"/>
        </w:numPr>
        <w:ind w:right="-15"/>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 xml:space="preserve">Stipend for Committee Chairmen </w:t>
      </w:r>
    </w:p>
    <w:p w14:paraId="38786303" w14:textId="77777777" w:rsidR="00F22999" w:rsidRPr="009F34FF" w:rsidRDefault="00F22999" w:rsidP="00F22999">
      <w:pPr>
        <w:numPr>
          <w:ilvl w:val="0"/>
          <w:numId w:val="47"/>
        </w:numPr>
        <w:ind w:right="-15"/>
        <w:rPr>
          <w:rFonts w:ascii="Calibri" w:eastAsia="Calibri" w:hAnsi="Calibri" w:cs="Calibri"/>
          <w:i w:val="0"/>
          <w:color w:val="000000"/>
          <w:sz w:val="22"/>
          <w:szCs w:val="22"/>
          <w:lang w:val="en-US"/>
        </w:rPr>
      </w:pPr>
    </w:p>
    <w:p w14:paraId="4FC08EB6" w14:textId="7DD00E1A" w:rsidR="009F34FF" w:rsidRPr="009F34FF" w:rsidRDefault="009F34FF" w:rsidP="00F22999">
      <w:pPr>
        <w:ind w:left="101" w:right="-15" w:hanging="10"/>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lastRenderedPageBreak/>
        <w:t xml:space="preserve">President Winston Maragh suggested to V.P. Coke that the Welfare Committee could also look into the matter of Councillors who have served Twenty (20) years and over, to possibly receive   Orders of Distinction. </w:t>
      </w:r>
    </w:p>
    <w:p w14:paraId="3A3982F0" w14:textId="77777777" w:rsidR="00F22999" w:rsidRDefault="00F22999" w:rsidP="00F22999">
      <w:pPr>
        <w:spacing w:after="163"/>
        <w:rPr>
          <w:rFonts w:ascii="Georgia" w:eastAsia="Georgia" w:hAnsi="Georgia" w:cs="Georgia"/>
          <w:i w:val="0"/>
          <w:color w:val="000000"/>
          <w:sz w:val="20"/>
          <w:szCs w:val="22"/>
          <w:lang w:val="en-US"/>
        </w:rPr>
      </w:pPr>
    </w:p>
    <w:p w14:paraId="333C7CF5" w14:textId="77777777" w:rsidR="00F22999" w:rsidRDefault="009F34FF" w:rsidP="00F22999">
      <w:pPr>
        <w:spacing w:after="163"/>
        <w:rPr>
          <w:rFonts w:ascii="Georgia" w:eastAsia="Georgia" w:hAnsi="Georgia" w:cs="Georgia"/>
          <w:i w:val="0"/>
          <w:color w:val="000000"/>
          <w:sz w:val="20"/>
          <w:szCs w:val="22"/>
          <w:lang w:val="en-US"/>
        </w:rPr>
      </w:pPr>
      <w:r w:rsidRPr="009F34FF">
        <w:rPr>
          <w:rFonts w:ascii="Calibri" w:eastAsia="Calibri" w:hAnsi="Calibri" w:cs="Calibri"/>
          <w:i w:val="0"/>
          <w:noProof/>
          <w:color w:val="000000"/>
          <w:sz w:val="18"/>
          <w:szCs w:val="22"/>
          <w:lang w:val="en-US"/>
        </w:rPr>
        <mc:AlternateContent>
          <mc:Choice Requires="wpg">
            <w:drawing>
              <wp:anchor distT="0" distB="0" distL="114300" distR="114300" simplePos="0" relativeHeight="251720704" behindDoc="1" locked="0" layoutInCell="1" allowOverlap="1" wp14:anchorId="58A2C956" wp14:editId="02FB8484">
                <wp:simplePos x="0" y="0"/>
                <wp:positionH relativeFrom="column">
                  <wp:posOffset>13970</wp:posOffset>
                </wp:positionH>
                <wp:positionV relativeFrom="paragraph">
                  <wp:posOffset>572770</wp:posOffset>
                </wp:positionV>
                <wp:extent cx="6633083" cy="600977"/>
                <wp:effectExtent l="0" t="0" r="0" b="0"/>
                <wp:wrapNone/>
                <wp:docPr id="2339" name="Group 2339"/>
                <wp:cNvGraphicFramePr/>
                <a:graphic xmlns:a="http://schemas.openxmlformats.org/drawingml/2006/main">
                  <a:graphicData uri="http://schemas.microsoft.com/office/word/2010/wordprocessingGroup">
                    <wpg:wgp>
                      <wpg:cNvGrpSpPr/>
                      <wpg:grpSpPr>
                        <a:xfrm>
                          <a:off x="0" y="0"/>
                          <a:ext cx="6633083" cy="600977"/>
                          <a:chOff x="0" y="0"/>
                          <a:chExt cx="6633083" cy="600977"/>
                        </a:xfrm>
                      </wpg:grpSpPr>
                      <wps:wsp>
                        <wps:cNvPr id="2773" name="Shape 2773"/>
                        <wps:cNvSpPr/>
                        <wps:spPr>
                          <a:xfrm>
                            <a:off x="0" y="0"/>
                            <a:ext cx="6633083" cy="600977"/>
                          </a:xfrm>
                          <a:custGeom>
                            <a:avLst/>
                            <a:gdLst/>
                            <a:ahLst/>
                            <a:cxnLst/>
                            <a:rect l="0" t="0" r="0" b="0"/>
                            <a:pathLst>
                              <a:path w="6633083" h="600977">
                                <a:moveTo>
                                  <a:pt x="0" y="0"/>
                                </a:moveTo>
                                <a:lnTo>
                                  <a:pt x="6633083" y="0"/>
                                </a:lnTo>
                                <a:lnTo>
                                  <a:pt x="6633083" y="600977"/>
                                </a:lnTo>
                                <a:lnTo>
                                  <a:pt x="0" y="600977"/>
                                </a:lnTo>
                                <a:lnTo>
                                  <a:pt x="0" y="0"/>
                                </a:lnTo>
                              </a:path>
                            </a:pathLst>
                          </a:custGeom>
                          <a:solidFill>
                            <a:srgbClr val="D16349"/>
                          </a:solidFill>
                          <a:ln w="0" cap="flat">
                            <a:noFill/>
                            <a:miter lim="127000"/>
                          </a:ln>
                          <a:effectLst/>
                        </wps:spPr>
                        <wps:bodyPr/>
                      </wps:wsp>
                      <wps:wsp>
                        <wps:cNvPr id="303" name="Shape 303"/>
                        <wps:cNvSpPr/>
                        <wps:spPr>
                          <a:xfrm>
                            <a:off x="0" y="0"/>
                            <a:ext cx="6633083" cy="600977"/>
                          </a:xfrm>
                          <a:custGeom>
                            <a:avLst/>
                            <a:gdLst/>
                            <a:ahLst/>
                            <a:cxnLst/>
                            <a:rect l="0" t="0" r="0" b="0"/>
                            <a:pathLst>
                              <a:path w="6633083" h="600977">
                                <a:moveTo>
                                  <a:pt x="0" y="0"/>
                                </a:moveTo>
                                <a:lnTo>
                                  <a:pt x="6633083" y="0"/>
                                </a:lnTo>
                                <a:lnTo>
                                  <a:pt x="6633083" y="600977"/>
                                </a:lnTo>
                                <a:lnTo>
                                  <a:pt x="0" y="600977"/>
                                </a:lnTo>
                                <a:lnTo>
                                  <a:pt x="0" y="0"/>
                                </a:lnTo>
                                <a:close/>
                              </a:path>
                            </a:pathLst>
                          </a:custGeom>
                          <a:noFill/>
                          <a:ln w="19050" cap="rnd" cmpd="sng" algn="ctr">
                            <a:solidFill>
                              <a:srgbClr val="7F4617"/>
                            </a:solidFill>
                            <a:prstDash val="solid"/>
                            <a:miter lim="127000"/>
                          </a:ln>
                          <a:effectLst/>
                        </wps:spPr>
                        <wps:bodyPr/>
                      </wps:wsp>
                    </wpg:wgp>
                  </a:graphicData>
                </a:graphic>
              </wp:anchor>
            </w:drawing>
          </mc:Choice>
          <mc:Fallback>
            <w:pict>
              <v:group w14:anchorId="3FF39F2F" id="Group 2339" o:spid="_x0000_s1026" style="position:absolute;margin-left:1.1pt;margin-top:45.1pt;width:522.3pt;height:47.3pt;z-index:-251595776" coordsize="66330,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">
                <v:shape id="Shape 2773" o:spid="_x0000_s1027" style="position:absolute;width:66330;height:6009;visibility:visible;mso-wrap-style:square;v-text-anchor:top" coordsize="6633083,600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2mscA&#10;AADdAAAADwAAAGRycy9kb3ducmV2LnhtbESPQUvDQBSE70L/w/KE3uymEazEbosUSqWX2ihFb4/s&#10;M4lm34bd1zb+e7dQ8DjMzDfMfDm4Tp0oxNazgekkA0VcedtybeD9bX33CCoKssXOMxn4pQjLxehm&#10;joX1Z97TqZRaJQjHAg00In2hdawachgnvidO3pcPDiXJUGsb8JzgrtN5lj1ohy2nhQZ7WjVU/ZRH&#10;Z+DQ7z7wNd+E1XRTbr/lsJfPbDBmfDs8P4ESGuQ/fG2/WAP5bHYPlzfpC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9prHAAAA3QAAAA8AAAAAAAAAAAAAAAAAmAIAAGRy&#10;cy9kb3ducmV2LnhtbFBLBQYAAAAABAAEAPUAAACMAwAAAAA=&#10;" path="m,l6633083,r,600977l,600977,,e" fillcolor="#d16349" stroked="f" strokeweight="0">
                  <v:stroke miterlimit="83231f" joinstyle="miter"/>
                  <v:path arrowok="t" textboxrect="0,0,6633083,600977"/>
                </v:shape>
                <v:shape id="Shape 303" o:spid="_x0000_s1028" style="position:absolute;width:66330;height:6009;visibility:visible;mso-wrap-style:square;v-text-anchor:top" coordsize="6633083,600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lgMQA&#10;AADcAAAADwAAAGRycy9kb3ducmV2LnhtbESP0YrCMBRE3xf8h3AFX0TTVXClGkVExad1q37Apbm2&#10;1eam20Rb/34jCPs4zMwZZr5sTSkeVLvCsoLPYQSCOLW64EzB+bQdTEE4j6yxtEwKnuRgueh8zDHW&#10;tuGEHkefiQBhF6OC3PsqltKlORl0Q1sRB+9ia4M+yDqTusYmwE0pR1E0kQYLDgs5VrTOKb0d70bB&#10;ZJf8lPLQv94vxW/2vdHN13TUKNXrtqsZCE+t/w+/23utYByN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ZYDEAAAA3AAAAA8AAAAAAAAAAAAAAAAAmAIAAGRycy9k&#10;b3ducmV2LnhtbFBLBQYAAAAABAAEAPUAAACJAwAAAAA=&#10;" path="m,l6633083,r,600977l,600977,,xe" filled="f" strokecolor="#7f4617" strokeweight="1.5pt">
                  <v:stroke miterlimit="83231f" joinstyle="miter" endcap="round"/>
                  <v:path arrowok="t" textboxrect="0,0,6633083,600977"/>
                </v:shape>
              </v:group>
            </w:pict>
          </mc:Fallback>
        </mc:AlternateContent>
      </w:r>
      <w:r w:rsidRPr="009F34FF">
        <w:rPr>
          <w:rFonts w:ascii="Georgia" w:eastAsia="Georgia" w:hAnsi="Georgia" w:cs="Georgia"/>
          <w:i w:val="0"/>
          <w:color w:val="000000"/>
          <w:sz w:val="20"/>
          <w:szCs w:val="22"/>
          <w:lang w:val="en-US"/>
        </w:rPr>
        <w:t>The Executive of ALGAJ was fully on board with the establishment of the Welfare Committee and hoped for</w:t>
      </w:r>
    </w:p>
    <w:p w14:paraId="67783789" w14:textId="3292865E" w:rsidR="009F34FF" w:rsidRDefault="009F34FF" w:rsidP="00F22999">
      <w:pPr>
        <w:spacing w:after="163"/>
        <w:rPr>
          <w:rFonts w:ascii="Georgia" w:eastAsia="Georgia" w:hAnsi="Georgia" w:cs="Georgia"/>
          <w:i w:val="0"/>
          <w:color w:val="000000"/>
          <w:sz w:val="20"/>
          <w:szCs w:val="22"/>
          <w:lang w:val="en-US"/>
        </w:rPr>
      </w:pPr>
      <w:r w:rsidRPr="009F34FF">
        <w:rPr>
          <w:rFonts w:ascii="Georgia" w:eastAsia="Georgia" w:hAnsi="Georgia" w:cs="Georgia"/>
          <w:i w:val="0"/>
          <w:color w:val="000000"/>
          <w:sz w:val="20"/>
          <w:szCs w:val="22"/>
          <w:lang w:val="en-US"/>
        </w:rPr>
        <w:t xml:space="preserve"> productive results. </w:t>
      </w:r>
    </w:p>
    <w:p w14:paraId="773D3E11" w14:textId="77777777" w:rsidR="009F34FF" w:rsidRDefault="009F34FF" w:rsidP="009F34FF">
      <w:pPr>
        <w:spacing w:after="163"/>
        <w:ind w:left="1438" w:firstLine="0"/>
        <w:rPr>
          <w:rFonts w:ascii="Georgia" w:eastAsia="Georgia" w:hAnsi="Georgia" w:cs="Georgia"/>
          <w:i w:val="0"/>
          <w:color w:val="000000"/>
          <w:sz w:val="20"/>
          <w:szCs w:val="22"/>
          <w:lang w:val="en-US"/>
        </w:rPr>
      </w:pPr>
    </w:p>
    <w:p w14:paraId="0965BF04" w14:textId="09F781DA" w:rsidR="009F34FF" w:rsidRPr="009F34FF" w:rsidRDefault="009F34FF" w:rsidP="009F34FF">
      <w:pPr>
        <w:spacing w:after="163"/>
        <w:ind w:left="1438" w:firstLine="0"/>
        <w:rPr>
          <w:rFonts w:ascii="Calibri" w:eastAsia="Calibri" w:hAnsi="Calibri" w:cs="Calibri"/>
          <w:i w:val="0"/>
          <w:color w:val="000000"/>
          <w:sz w:val="18"/>
          <w:szCs w:val="22"/>
          <w:lang w:val="en-US"/>
        </w:rPr>
      </w:pPr>
      <w:r w:rsidRPr="009F34FF">
        <w:rPr>
          <w:rFonts w:ascii="Georgia" w:eastAsia="Georgia" w:hAnsi="Georgia" w:cs="Georgia"/>
          <w:b/>
          <w:i w:val="0"/>
          <w:color w:val="000000"/>
          <w:sz w:val="56"/>
          <w:szCs w:val="22"/>
          <w:lang w:val="en-US"/>
        </w:rPr>
        <w:t xml:space="preserve">PARISH UPDATE </w:t>
      </w:r>
    </w:p>
    <w:p w14:paraId="54179F92" w14:textId="77777777" w:rsidR="009F34FF" w:rsidRDefault="009F34FF" w:rsidP="009F34FF">
      <w:pPr>
        <w:ind w:left="10" w:right="686" w:hanging="10"/>
        <w:jc w:val="right"/>
        <w:rPr>
          <w:rFonts w:ascii="Georgia" w:eastAsia="Georgia" w:hAnsi="Georgia" w:cs="Georgia"/>
          <w:i w:val="0"/>
          <w:color w:val="000000"/>
          <w:sz w:val="20"/>
          <w:szCs w:val="22"/>
          <w:lang w:val="en-US"/>
        </w:rPr>
      </w:pPr>
    </w:p>
    <w:p w14:paraId="24871F25" w14:textId="03830306" w:rsidR="009F34FF" w:rsidRPr="009F34FF" w:rsidRDefault="009F34FF" w:rsidP="009F34FF">
      <w:pPr>
        <w:ind w:left="10" w:right="686" w:hanging="10"/>
        <w:jc w:val="right"/>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 xml:space="preserve"> </w:t>
      </w:r>
    </w:p>
    <w:p w14:paraId="3BB62FBA" w14:textId="77777777" w:rsidR="009F34FF" w:rsidRPr="009F34FF" w:rsidRDefault="009F34FF" w:rsidP="009F34FF">
      <w:pPr>
        <w:spacing w:after="190"/>
        <w:ind w:left="425" w:right="-15" w:hanging="10"/>
        <w:rPr>
          <w:rFonts w:ascii="Calibri" w:eastAsia="Calibri" w:hAnsi="Calibri" w:cs="Calibri"/>
          <w:i w:val="0"/>
          <w:color w:val="000000"/>
          <w:sz w:val="22"/>
          <w:szCs w:val="22"/>
          <w:lang w:val="en-US"/>
        </w:rPr>
      </w:pPr>
      <w:r w:rsidRPr="009F34FF">
        <w:rPr>
          <w:rFonts w:ascii="Georgia" w:eastAsia="Georgia" w:hAnsi="Georgia" w:cs="Georgia"/>
          <w:b/>
          <w:i w:val="0"/>
          <w:color w:val="000000"/>
          <w:sz w:val="32"/>
          <w:szCs w:val="22"/>
          <w:u w:val="single" w:color="000000"/>
          <w:lang w:val="en-US"/>
        </w:rPr>
        <w:t>St. Catherine Municipal Corporation</w:t>
      </w:r>
      <w:r w:rsidRPr="009F34FF">
        <w:rPr>
          <w:rFonts w:ascii="Georgia" w:eastAsia="Georgia" w:hAnsi="Georgia" w:cs="Georgia"/>
          <w:b/>
          <w:i w:val="0"/>
          <w:color w:val="000000"/>
          <w:sz w:val="32"/>
          <w:szCs w:val="22"/>
          <w:lang w:val="en-US"/>
        </w:rPr>
        <w:t xml:space="preserve"> </w:t>
      </w:r>
    </w:p>
    <w:p w14:paraId="5751C79D" w14:textId="77777777" w:rsidR="009F34FF" w:rsidRPr="009F34FF" w:rsidRDefault="009F34FF" w:rsidP="009F34FF">
      <w:pPr>
        <w:spacing w:after="70"/>
        <w:ind w:left="350" w:firstLine="0"/>
        <w:jc w:val="center"/>
        <w:rPr>
          <w:rFonts w:ascii="Calibri" w:eastAsia="Calibri" w:hAnsi="Calibri" w:cs="Calibri"/>
          <w:i w:val="0"/>
          <w:color w:val="000000"/>
          <w:sz w:val="22"/>
          <w:szCs w:val="22"/>
          <w:lang w:val="en-US"/>
        </w:rPr>
      </w:pPr>
      <w:r w:rsidRPr="009F34FF">
        <w:rPr>
          <w:rFonts w:ascii="Times New Roman" w:hAnsi="Times New Roman" w:cs="Times New Roman"/>
          <w:b/>
          <w:i w:val="0"/>
          <w:color w:val="000000"/>
          <w:szCs w:val="22"/>
          <w:lang w:val="en-US"/>
        </w:rPr>
        <w:t xml:space="preserve">Road Rehabilitation and other Projects: </w:t>
      </w:r>
    </w:p>
    <w:p w14:paraId="7763B217" w14:textId="77777777" w:rsidR="009F34FF" w:rsidRPr="009F34FF" w:rsidRDefault="009F34FF" w:rsidP="009E4D7A">
      <w:pPr>
        <w:spacing w:after="74" w:line="248" w:lineRule="auto"/>
        <w:ind w:left="350" w:right="317" w:firstLine="0"/>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In a bid to improve the road network within the Old Capital, the St. Catherine Municipal Corporation officially commenced road improvement within the township and environs early 2017; the works have been ongoing.  The works include the laying of new base and paving with asphaltic concrete and installation of new drainage.  Even though the Corporation would have wanted to take the road works to several other communities within the parish, due to limited funds, it has to be done in strides, said one authorized Officer within the Roads and Works Department. </w:t>
      </w:r>
    </w:p>
    <w:p w14:paraId="46B41750" w14:textId="77777777" w:rsidR="009F34FF" w:rsidRPr="009F34FF" w:rsidRDefault="009F34FF" w:rsidP="009F34FF">
      <w:pPr>
        <w:spacing w:after="72"/>
        <w:ind w:left="350" w:firstLine="0"/>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 </w:t>
      </w:r>
    </w:p>
    <w:p w14:paraId="05EF34C1" w14:textId="02E7C75D" w:rsidR="009F34FF" w:rsidRPr="009F34FF" w:rsidRDefault="009F34FF" w:rsidP="009E4D7A">
      <w:pPr>
        <w:spacing w:after="74" w:line="248" w:lineRule="auto"/>
        <w:ind w:left="4376" w:right="-15" w:firstLine="0"/>
        <w:rPr>
          <w:rFonts w:ascii="Calibri" w:eastAsia="Calibri" w:hAnsi="Calibri" w:cs="Calibri"/>
          <w:i w:val="0"/>
          <w:color w:val="000000"/>
          <w:sz w:val="22"/>
          <w:szCs w:val="22"/>
          <w:lang w:val="en-US"/>
        </w:rPr>
      </w:pPr>
      <w:r w:rsidRPr="009F34FF">
        <w:rPr>
          <w:rFonts w:ascii="Calibri" w:eastAsia="Calibri" w:hAnsi="Calibri" w:cs="Calibri"/>
          <w:i w:val="0"/>
          <w:noProof/>
          <w:color w:val="000000"/>
          <w:sz w:val="22"/>
          <w:szCs w:val="22"/>
          <w:lang w:val="en-US"/>
        </w:rPr>
        <mc:AlternateContent>
          <mc:Choice Requires="wpg">
            <w:drawing>
              <wp:anchor distT="0" distB="0" distL="114300" distR="114300" simplePos="0" relativeHeight="251721728" behindDoc="0" locked="0" layoutInCell="1" allowOverlap="1" wp14:anchorId="072A3D93" wp14:editId="7A88E4C6">
                <wp:simplePos x="0" y="0"/>
                <wp:positionH relativeFrom="column">
                  <wp:posOffset>222021</wp:posOffset>
                </wp:positionH>
                <wp:positionV relativeFrom="paragraph">
                  <wp:posOffset>-2221582</wp:posOffset>
                </wp:positionV>
                <wp:extent cx="2604110" cy="7735949"/>
                <wp:effectExtent l="0" t="0" r="0" b="0"/>
                <wp:wrapSquare wrapText="bothSides"/>
                <wp:docPr id="2340" name="Group 2340"/>
                <wp:cNvGraphicFramePr/>
                <a:graphic xmlns:a="http://schemas.openxmlformats.org/drawingml/2006/main">
                  <a:graphicData uri="http://schemas.microsoft.com/office/word/2010/wordprocessingGroup">
                    <wpg:wgp>
                      <wpg:cNvGrpSpPr/>
                      <wpg:grpSpPr>
                        <a:xfrm>
                          <a:off x="0" y="0"/>
                          <a:ext cx="2604110" cy="7735949"/>
                          <a:chOff x="0" y="0"/>
                          <a:chExt cx="2604110" cy="7735949"/>
                        </a:xfrm>
                      </wpg:grpSpPr>
                      <wps:wsp>
                        <wps:cNvPr id="235" name="Rectangle 235"/>
                        <wps:cNvSpPr/>
                        <wps:spPr>
                          <a:xfrm>
                            <a:off x="41631" y="0"/>
                            <a:ext cx="24424" cy="98872"/>
                          </a:xfrm>
                          <a:prstGeom prst="rect">
                            <a:avLst/>
                          </a:prstGeom>
                          <a:ln>
                            <a:noFill/>
                          </a:ln>
                        </wps:spPr>
                        <wps:txbx>
                          <w:txbxContent>
                            <w:p w14:paraId="5F304646" w14:textId="77777777" w:rsidR="00F273BE" w:rsidRDefault="00F273BE" w:rsidP="009F34FF">
                              <w:r>
                                <w:rPr>
                                  <w:rFonts w:ascii="Georgia" w:eastAsia="Georgia" w:hAnsi="Georgia" w:cs="Georgia"/>
                                  <w:color w:val="646B86"/>
                                  <w:sz w:val="12"/>
                                </w:rPr>
                                <w:t xml:space="preserve"> </w:t>
                              </w:r>
                            </w:p>
                          </w:txbxContent>
                        </wps:txbx>
                        <wps:bodyPr horzOverflow="overflow" lIns="0" tIns="0" rIns="0" bIns="0" rtlCol="0">
                          <a:noAutofit/>
                        </wps:bodyPr>
                      </wps:wsp>
                      <wps:wsp>
                        <wps:cNvPr id="272" name="Rectangle 272"/>
                        <wps:cNvSpPr/>
                        <wps:spPr>
                          <a:xfrm>
                            <a:off x="2566010" y="3754727"/>
                            <a:ext cx="50673" cy="184382"/>
                          </a:xfrm>
                          <a:prstGeom prst="rect">
                            <a:avLst/>
                          </a:prstGeom>
                          <a:ln>
                            <a:noFill/>
                          </a:ln>
                        </wps:spPr>
                        <wps:txbx>
                          <w:txbxContent>
                            <w:p w14:paraId="5A04C7AA"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81" name="Rectangle 281"/>
                        <wps:cNvSpPr/>
                        <wps:spPr>
                          <a:xfrm>
                            <a:off x="2566010" y="5099149"/>
                            <a:ext cx="50673" cy="184382"/>
                          </a:xfrm>
                          <a:prstGeom prst="rect">
                            <a:avLst/>
                          </a:prstGeom>
                          <a:ln>
                            <a:noFill/>
                          </a:ln>
                        </wps:spPr>
                        <wps:txbx>
                          <w:txbxContent>
                            <w:p w14:paraId="597F9D8D"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82" name="Rectangle 282"/>
                        <wps:cNvSpPr/>
                        <wps:spPr>
                          <a:xfrm>
                            <a:off x="2235302" y="5292697"/>
                            <a:ext cx="50673" cy="184382"/>
                          </a:xfrm>
                          <a:prstGeom prst="rect">
                            <a:avLst/>
                          </a:prstGeom>
                          <a:ln>
                            <a:noFill/>
                          </a:ln>
                        </wps:spPr>
                        <wps:txbx>
                          <w:txbxContent>
                            <w:p w14:paraId="20D30AD7"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83" name="Rectangle 283"/>
                        <wps:cNvSpPr/>
                        <wps:spPr>
                          <a:xfrm>
                            <a:off x="2235302" y="5484721"/>
                            <a:ext cx="50673" cy="184382"/>
                          </a:xfrm>
                          <a:prstGeom prst="rect">
                            <a:avLst/>
                          </a:prstGeom>
                          <a:ln>
                            <a:noFill/>
                          </a:ln>
                        </wps:spPr>
                        <wps:txbx>
                          <w:txbxContent>
                            <w:p w14:paraId="320360ED"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84" name="Rectangle 284"/>
                        <wps:cNvSpPr/>
                        <wps:spPr>
                          <a:xfrm>
                            <a:off x="2235302" y="5676745"/>
                            <a:ext cx="50673" cy="184382"/>
                          </a:xfrm>
                          <a:prstGeom prst="rect">
                            <a:avLst/>
                          </a:prstGeom>
                          <a:ln>
                            <a:noFill/>
                          </a:ln>
                        </wps:spPr>
                        <wps:txbx>
                          <w:txbxContent>
                            <w:p w14:paraId="0D16C65A"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85" name="Rectangle 285"/>
                        <wps:cNvSpPr/>
                        <wps:spPr>
                          <a:xfrm>
                            <a:off x="2235302" y="5868769"/>
                            <a:ext cx="50673" cy="184382"/>
                          </a:xfrm>
                          <a:prstGeom prst="rect">
                            <a:avLst/>
                          </a:prstGeom>
                          <a:ln>
                            <a:noFill/>
                          </a:ln>
                        </wps:spPr>
                        <wps:txbx>
                          <w:txbxContent>
                            <w:p w14:paraId="2A3BD356"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86" name="Rectangle 286"/>
                        <wps:cNvSpPr/>
                        <wps:spPr>
                          <a:xfrm>
                            <a:off x="2235302" y="6060793"/>
                            <a:ext cx="50673" cy="184382"/>
                          </a:xfrm>
                          <a:prstGeom prst="rect">
                            <a:avLst/>
                          </a:prstGeom>
                          <a:ln>
                            <a:noFill/>
                          </a:ln>
                        </wps:spPr>
                        <wps:txbx>
                          <w:txbxContent>
                            <w:p w14:paraId="0320CEDF"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87" name="Rectangle 287"/>
                        <wps:cNvSpPr/>
                        <wps:spPr>
                          <a:xfrm>
                            <a:off x="2235302" y="6252817"/>
                            <a:ext cx="50673" cy="184382"/>
                          </a:xfrm>
                          <a:prstGeom prst="rect">
                            <a:avLst/>
                          </a:prstGeom>
                          <a:ln>
                            <a:noFill/>
                          </a:ln>
                        </wps:spPr>
                        <wps:txbx>
                          <w:txbxContent>
                            <w:p w14:paraId="2F777041"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88" name="Rectangle 288"/>
                        <wps:cNvSpPr/>
                        <wps:spPr>
                          <a:xfrm>
                            <a:off x="2235302" y="6445222"/>
                            <a:ext cx="50673" cy="184382"/>
                          </a:xfrm>
                          <a:prstGeom prst="rect">
                            <a:avLst/>
                          </a:prstGeom>
                          <a:ln>
                            <a:noFill/>
                          </a:ln>
                        </wps:spPr>
                        <wps:txbx>
                          <w:txbxContent>
                            <w:p w14:paraId="4C31A179"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89" name="Rectangle 289"/>
                        <wps:cNvSpPr/>
                        <wps:spPr>
                          <a:xfrm>
                            <a:off x="2235302" y="6637246"/>
                            <a:ext cx="50673" cy="184382"/>
                          </a:xfrm>
                          <a:prstGeom prst="rect">
                            <a:avLst/>
                          </a:prstGeom>
                          <a:ln>
                            <a:noFill/>
                          </a:ln>
                        </wps:spPr>
                        <wps:txbx>
                          <w:txbxContent>
                            <w:p w14:paraId="233B4A87"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90" name="Rectangle 290"/>
                        <wps:cNvSpPr/>
                        <wps:spPr>
                          <a:xfrm>
                            <a:off x="2235302" y="6829270"/>
                            <a:ext cx="50673" cy="184382"/>
                          </a:xfrm>
                          <a:prstGeom prst="rect">
                            <a:avLst/>
                          </a:prstGeom>
                          <a:ln>
                            <a:noFill/>
                          </a:ln>
                        </wps:spPr>
                        <wps:txbx>
                          <w:txbxContent>
                            <w:p w14:paraId="7FF34077"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91" name="Rectangle 291"/>
                        <wps:cNvSpPr/>
                        <wps:spPr>
                          <a:xfrm>
                            <a:off x="2235302" y="7021294"/>
                            <a:ext cx="50673" cy="184382"/>
                          </a:xfrm>
                          <a:prstGeom prst="rect">
                            <a:avLst/>
                          </a:prstGeom>
                          <a:ln>
                            <a:noFill/>
                          </a:ln>
                        </wps:spPr>
                        <wps:txbx>
                          <w:txbxContent>
                            <w:p w14:paraId="55BBCE9B"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92" name="Rectangle 292"/>
                        <wps:cNvSpPr/>
                        <wps:spPr>
                          <a:xfrm>
                            <a:off x="2235302" y="7213318"/>
                            <a:ext cx="50673" cy="184382"/>
                          </a:xfrm>
                          <a:prstGeom prst="rect">
                            <a:avLst/>
                          </a:prstGeom>
                          <a:ln>
                            <a:noFill/>
                          </a:ln>
                        </wps:spPr>
                        <wps:txbx>
                          <w:txbxContent>
                            <w:p w14:paraId="7A8872CB"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93" name="Rectangle 293"/>
                        <wps:cNvSpPr/>
                        <wps:spPr>
                          <a:xfrm>
                            <a:off x="2235302" y="7405342"/>
                            <a:ext cx="50673" cy="184382"/>
                          </a:xfrm>
                          <a:prstGeom prst="rect">
                            <a:avLst/>
                          </a:prstGeom>
                          <a:ln>
                            <a:noFill/>
                          </a:ln>
                        </wps:spPr>
                        <wps:txbx>
                          <w:txbxContent>
                            <w:p w14:paraId="6B72399B"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wps:wsp>
                        <wps:cNvPr id="294" name="Rectangle 294"/>
                        <wps:cNvSpPr/>
                        <wps:spPr>
                          <a:xfrm>
                            <a:off x="41631" y="7597316"/>
                            <a:ext cx="50673" cy="184382"/>
                          </a:xfrm>
                          <a:prstGeom prst="rect">
                            <a:avLst/>
                          </a:prstGeom>
                          <a:ln>
                            <a:noFill/>
                          </a:ln>
                        </wps:spPr>
                        <wps:txbx>
                          <w:txbxContent>
                            <w:p w14:paraId="0C818AC1" w14:textId="77777777" w:rsidR="00F273BE" w:rsidRDefault="00F273BE" w:rsidP="009F34FF">
                              <w:r>
                                <w:rPr>
                                  <w:rFonts w:ascii="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306" name="Picture 306"/>
                          <pic:cNvPicPr/>
                        </pic:nvPicPr>
                        <pic:blipFill>
                          <a:blip r:embed="rId17"/>
                          <a:stretch>
                            <a:fillRect/>
                          </a:stretch>
                        </pic:blipFill>
                        <pic:spPr>
                          <a:xfrm>
                            <a:off x="76543" y="123801"/>
                            <a:ext cx="2493518" cy="1865503"/>
                          </a:xfrm>
                          <a:prstGeom prst="rect">
                            <a:avLst/>
                          </a:prstGeom>
                        </pic:spPr>
                      </pic:pic>
                      <pic:pic xmlns:pic="http://schemas.openxmlformats.org/drawingml/2006/picture">
                        <pic:nvPicPr>
                          <pic:cNvPr id="307" name="Picture 307"/>
                          <pic:cNvPicPr/>
                        </pic:nvPicPr>
                        <pic:blipFill>
                          <a:blip r:embed="rId18"/>
                          <a:stretch>
                            <a:fillRect/>
                          </a:stretch>
                        </pic:blipFill>
                        <pic:spPr>
                          <a:xfrm>
                            <a:off x="79629" y="2212443"/>
                            <a:ext cx="2449195" cy="2880995"/>
                          </a:xfrm>
                          <a:prstGeom prst="rect">
                            <a:avLst/>
                          </a:prstGeom>
                        </pic:spPr>
                      </pic:pic>
                      <pic:pic xmlns:pic="http://schemas.openxmlformats.org/drawingml/2006/picture">
                        <pic:nvPicPr>
                          <pic:cNvPr id="308" name="Picture 308"/>
                          <pic:cNvPicPr/>
                        </pic:nvPicPr>
                        <pic:blipFill>
                          <a:blip r:embed="rId19"/>
                          <a:stretch>
                            <a:fillRect/>
                          </a:stretch>
                        </pic:blipFill>
                        <pic:spPr>
                          <a:xfrm>
                            <a:off x="0" y="5174338"/>
                            <a:ext cx="2198878" cy="2280031"/>
                          </a:xfrm>
                          <a:prstGeom prst="rect">
                            <a:avLst/>
                          </a:prstGeom>
                        </pic:spPr>
                      </pic:pic>
                    </wpg:wgp>
                  </a:graphicData>
                </a:graphic>
              </wp:anchor>
            </w:drawing>
          </mc:Choice>
          <mc:Fallback>
            <w:pict>
              <v:group w14:anchorId="072A3D93" id="Group 2340" o:spid="_x0000_s1026" style="position:absolute;left:0;text-align:left;margin-left:17.5pt;margin-top:-174.95pt;width:205.05pt;height:609.15pt;z-index:251721728" coordsize="26041,773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">
                <v:rect id="Rectangle 235" o:spid="_x0000_s1027" style="position:absolute;left:416;width:244;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14:paraId="5F304646" w14:textId="77777777" w:rsidR="00F273BE" w:rsidRDefault="00F273BE" w:rsidP="009F34FF">
                        <w:r>
                          <w:rPr>
                            <w:rFonts w:ascii="Georgia" w:eastAsia="Georgia" w:hAnsi="Georgia" w:cs="Georgia"/>
                            <w:color w:val="646B86"/>
                            <w:sz w:val="12"/>
                          </w:rPr>
                          <w:t xml:space="preserve"> </w:t>
                        </w:r>
                      </w:p>
                    </w:txbxContent>
                  </v:textbox>
                </v:rect>
                <v:rect id="Rectangle 272" o:spid="_x0000_s1028" style="position:absolute;left:25660;top:3754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14:paraId="5A04C7AA" w14:textId="77777777" w:rsidR="00F273BE" w:rsidRDefault="00F273BE" w:rsidP="009F34FF">
                        <w:r>
                          <w:rPr>
                            <w:rFonts w:ascii="Times New Roman" w:hAnsi="Times New Roman" w:cs="Times New Roman"/>
                          </w:rPr>
                          <w:t xml:space="preserve"> </w:t>
                        </w:r>
                      </w:p>
                    </w:txbxContent>
                  </v:textbox>
                </v:rect>
                <v:rect id="Rectangle 281" o:spid="_x0000_s1029" style="position:absolute;left:25660;top:50991;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14:paraId="597F9D8D" w14:textId="77777777" w:rsidR="00F273BE" w:rsidRDefault="00F273BE" w:rsidP="009F34FF">
                        <w:r>
                          <w:rPr>
                            <w:rFonts w:ascii="Times New Roman" w:hAnsi="Times New Roman" w:cs="Times New Roman"/>
                          </w:rPr>
                          <w:t xml:space="preserve"> </w:t>
                        </w:r>
                      </w:p>
                    </w:txbxContent>
                  </v:textbox>
                </v:rect>
                <v:rect id="Rectangle 282" o:spid="_x0000_s1030" style="position:absolute;left:22353;top:5292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14:paraId="20D30AD7" w14:textId="77777777" w:rsidR="00F273BE" w:rsidRDefault="00F273BE" w:rsidP="009F34FF">
                        <w:r>
                          <w:rPr>
                            <w:rFonts w:ascii="Times New Roman" w:hAnsi="Times New Roman" w:cs="Times New Roman"/>
                          </w:rPr>
                          <w:t xml:space="preserve"> </w:t>
                        </w:r>
                      </w:p>
                    </w:txbxContent>
                  </v:textbox>
                </v:rect>
                <v:rect id="Rectangle 283" o:spid="_x0000_s1031" style="position:absolute;left:22353;top:5484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14:paraId="320360ED" w14:textId="77777777" w:rsidR="00F273BE" w:rsidRDefault="00F273BE" w:rsidP="009F34FF">
                        <w:r>
                          <w:rPr>
                            <w:rFonts w:ascii="Times New Roman" w:hAnsi="Times New Roman" w:cs="Times New Roman"/>
                          </w:rPr>
                          <w:t xml:space="preserve"> </w:t>
                        </w:r>
                      </w:p>
                    </w:txbxContent>
                  </v:textbox>
                </v:rect>
                <v:rect id="Rectangle 284" o:spid="_x0000_s1032" style="position:absolute;left:22353;top:5676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14:paraId="0D16C65A" w14:textId="77777777" w:rsidR="00F273BE" w:rsidRDefault="00F273BE" w:rsidP="009F34FF">
                        <w:r>
                          <w:rPr>
                            <w:rFonts w:ascii="Times New Roman" w:hAnsi="Times New Roman" w:cs="Times New Roman"/>
                          </w:rPr>
                          <w:t xml:space="preserve"> </w:t>
                        </w:r>
                      </w:p>
                    </w:txbxContent>
                  </v:textbox>
                </v:rect>
                <v:rect id="Rectangle 285" o:spid="_x0000_s1033" style="position:absolute;left:22353;top:5868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14:paraId="2A3BD356" w14:textId="77777777" w:rsidR="00F273BE" w:rsidRDefault="00F273BE" w:rsidP="009F34FF">
                        <w:r>
                          <w:rPr>
                            <w:rFonts w:ascii="Times New Roman" w:hAnsi="Times New Roman" w:cs="Times New Roman"/>
                          </w:rPr>
                          <w:t xml:space="preserve"> </w:t>
                        </w:r>
                      </w:p>
                    </w:txbxContent>
                  </v:textbox>
                </v:rect>
                <v:rect id="Rectangle 286" o:spid="_x0000_s1034" style="position:absolute;left:22353;top:6060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14:paraId="0320CEDF" w14:textId="77777777" w:rsidR="00F273BE" w:rsidRDefault="00F273BE" w:rsidP="009F34FF">
                        <w:r>
                          <w:rPr>
                            <w:rFonts w:ascii="Times New Roman" w:hAnsi="Times New Roman" w:cs="Times New Roman"/>
                          </w:rPr>
                          <w:t xml:space="preserve"> </w:t>
                        </w:r>
                      </w:p>
                    </w:txbxContent>
                  </v:textbox>
                </v:rect>
                <v:rect id="Rectangle 287" o:spid="_x0000_s1035" style="position:absolute;left:22353;top:62528;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14:paraId="2F777041" w14:textId="77777777" w:rsidR="00F273BE" w:rsidRDefault="00F273BE" w:rsidP="009F34FF">
                        <w:r>
                          <w:rPr>
                            <w:rFonts w:ascii="Times New Roman" w:hAnsi="Times New Roman" w:cs="Times New Roman"/>
                          </w:rPr>
                          <w:t xml:space="preserve"> </w:t>
                        </w:r>
                      </w:p>
                    </w:txbxContent>
                  </v:textbox>
                </v:rect>
                <v:rect id="Rectangle 288" o:spid="_x0000_s1036" style="position:absolute;left:22353;top:64452;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14:paraId="4C31A179" w14:textId="77777777" w:rsidR="00F273BE" w:rsidRDefault="00F273BE" w:rsidP="009F34FF">
                        <w:r>
                          <w:rPr>
                            <w:rFonts w:ascii="Times New Roman" w:hAnsi="Times New Roman" w:cs="Times New Roman"/>
                          </w:rPr>
                          <w:t xml:space="preserve"> </w:t>
                        </w:r>
                      </w:p>
                    </w:txbxContent>
                  </v:textbox>
                </v:rect>
                <v:rect id="Rectangle 289" o:spid="_x0000_s1037" style="position:absolute;left:22353;top:66372;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14:paraId="233B4A87" w14:textId="77777777" w:rsidR="00F273BE" w:rsidRDefault="00F273BE" w:rsidP="009F34FF">
                        <w:r>
                          <w:rPr>
                            <w:rFonts w:ascii="Times New Roman" w:hAnsi="Times New Roman" w:cs="Times New Roman"/>
                          </w:rPr>
                          <w:t xml:space="preserve"> </w:t>
                        </w:r>
                      </w:p>
                    </w:txbxContent>
                  </v:textbox>
                </v:rect>
                <v:rect id="Rectangle 290" o:spid="_x0000_s1038" style="position:absolute;left:22353;top:68292;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14:paraId="7FF34077" w14:textId="77777777" w:rsidR="00F273BE" w:rsidRDefault="00F273BE" w:rsidP="009F34FF">
                        <w:r>
                          <w:rPr>
                            <w:rFonts w:ascii="Times New Roman" w:hAnsi="Times New Roman" w:cs="Times New Roman"/>
                          </w:rPr>
                          <w:t xml:space="preserve"> </w:t>
                        </w:r>
                      </w:p>
                    </w:txbxContent>
                  </v:textbox>
                </v:rect>
                <v:rect id="Rectangle 291" o:spid="_x0000_s1039" style="position:absolute;left:22353;top:70212;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14:paraId="55BBCE9B" w14:textId="77777777" w:rsidR="00F273BE" w:rsidRDefault="00F273BE" w:rsidP="009F34FF">
                        <w:r>
                          <w:rPr>
                            <w:rFonts w:ascii="Times New Roman" w:hAnsi="Times New Roman" w:cs="Times New Roman"/>
                          </w:rPr>
                          <w:t xml:space="preserve"> </w:t>
                        </w:r>
                      </w:p>
                    </w:txbxContent>
                  </v:textbox>
                </v:rect>
                <v:rect id="Rectangle 292" o:spid="_x0000_s1040" style="position:absolute;left:22353;top:72133;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14:paraId="7A8872CB" w14:textId="77777777" w:rsidR="00F273BE" w:rsidRDefault="00F273BE" w:rsidP="009F34FF">
                        <w:r>
                          <w:rPr>
                            <w:rFonts w:ascii="Times New Roman" w:hAnsi="Times New Roman" w:cs="Times New Roman"/>
                          </w:rPr>
                          <w:t xml:space="preserve"> </w:t>
                        </w:r>
                      </w:p>
                    </w:txbxContent>
                  </v:textbox>
                </v:rect>
                <v:rect id="Rectangle 293" o:spid="_x0000_s1041" style="position:absolute;left:22353;top:74053;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14:paraId="6B72399B" w14:textId="77777777" w:rsidR="00F273BE" w:rsidRDefault="00F273BE" w:rsidP="009F34FF">
                        <w:r>
                          <w:rPr>
                            <w:rFonts w:ascii="Times New Roman" w:hAnsi="Times New Roman" w:cs="Times New Roman"/>
                          </w:rPr>
                          <w:t xml:space="preserve"> </w:t>
                        </w:r>
                      </w:p>
                    </w:txbxContent>
                  </v:textbox>
                </v:rect>
                <v:rect id="Rectangle 294" o:spid="_x0000_s1042" style="position:absolute;left:416;top:7597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14:paraId="0C818AC1" w14:textId="77777777" w:rsidR="00F273BE" w:rsidRDefault="00F273BE" w:rsidP="009F34FF">
                        <w:r>
                          <w:rPr>
                            <w:rFonts w:ascii="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43" type="#_x0000_t75" style="position:absolute;left:765;top:1238;width:24935;height:1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dD7FAAAA3AAAAA8AAABkcnMvZG93bnJldi54bWxEj0FrwkAUhO8F/8PyBG91o4KU1E0oYkGR&#10;HjSCeHtkX5PU7Nt0d43pv+8WCh6HmfmGWeWDaUVPzjeWFcymCQji0uqGKwWn4v35BYQPyBpby6Tg&#10;hzzk2ehpham2dz5QfwyViBD2KSqoQ+hSKX1Zk0E/tR1x9D6tMxiidJXUDu8Rblo5T5KlNNhwXKix&#10;o3VN5fV4MwrOQ6E/9pud89fvi+23rpidDl9KTcbD2yuIQEN4hP/bW61gkSzh70w8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XQ+xQAAANwAAAAPAAAAAAAAAAAAAAAA&#10;AJ8CAABkcnMvZG93bnJldi54bWxQSwUGAAAAAAQABAD3AAAAkQMAAAAA&#10;">
                  <v:imagedata r:id="rId20" o:title=""/>
                </v:shape>
                <v:shape id="Picture 307" o:spid="_x0000_s1044" type="#_x0000_t75" style="position:absolute;left:796;top:22124;width:24492;height:28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6MPFAAAA3AAAAA8AAABkcnMvZG93bnJldi54bWxEj0FrwkAUhO+F/oflFbzVTRVbia4iAUWF&#10;Cqbt/ZF9JqHZt2t21eTfu0Khx2FmvmHmy8404kqtry0reBsmIIgLq2suFXx/rV+nIHxA1thYJgU9&#10;eVgunp/mmGp74yNd81CKCGGfooIqBJdK6YuKDPqhdcTRO9nWYIiyLaVu8RbhppGjJHmXBmuOCxU6&#10;yioqfvOLUXCZ7Fwzstk5P/T7T7c59z+TaabU4KVbzUAE6sJ/+K+91QrGyQc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SOjDxQAAANwAAAAPAAAAAAAAAAAAAAAA&#10;AJ8CAABkcnMvZG93bnJldi54bWxQSwUGAAAAAAQABAD3AAAAkQMAAAAA&#10;">
                  <v:imagedata r:id="rId21" o:title=""/>
                </v:shape>
                <v:shape id="Picture 308" o:spid="_x0000_s1045" type="#_x0000_t75" style="position:absolute;top:51743;width:21988;height:2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QynCAAAA3AAAAA8AAABkcnMvZG93bnJldi54bWxET89rgzAUvhf2P4Q32K2NW1kp1igyGPVU&#10;WS1sx4d5jTLzIiar9r9fDoMdP77fWbHYQdxo8r1jBc+bBARx63TPRsGleV/vQfiArHFwTAru5KHI&#10;H1YZptrN/EG3czAihrBPUUEXwphK6duOLPqNG4kjd3WTxRDhZKSecI7hdpAvSbKTFnuODR2O9NZR&#10;+33+sQq+6t3QfB5PZXWU9+2pNk39ahqlnh6X8gAi0BL+xX/uSivYJnFtPBOP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kkMpwgAAANwAAAAPAAAAAAAAAAAAAAAAAJ8C&#10;AABkcnMvZG93bnJldi54bWxQSwUGAAAAAAQABAD3AAAAjgMAAAAA&#10;">
                  <v:imagedata r:id="rId22" o:title=""/>
                </v:shape>
                <w10:wrap type="square"/>
              </v:group>
            </w:pict>
          </mc:Fallback>
        </mc:AlternateContent>
      </w:r>
      <w:r w:rsidRPr="009F34FF">
        <w:rPr>
          <w:rFonts w:ascii="Times New Roman" w:hAnsi="Times New Roman" w:cs="Times New Roman"/>
          <w:i w:val="0"/>
          <w:color w:val="000000"/>
          <w:szCs w:val="22"/>
          <w:lang w:val="en-US"/>
        </w:rPr>
        <w:t xml:space="preserve">Recently, the following roads outside of Spanish Town were rehabilitated through the Ministry of Local </w:t>
      </w:r>
      <w:r w:rsidR="00346EAE" w:rsidRPr="009F34FF">
        <w:rPr>
          <w:rFonts w:ascii="Times New Roman" w:hAnsi="Times New Roman" w:cs="Times New Roman"/>
          <w:i w:val="0"/>
          <w:color w:val="000000"/>
          <w:szCs w:val="22"/>
          <w:lang w:val="en-US"/>
        </w:rPr>
        <w:t>Government’s</w:t>
      </w:r>
      <w:r w:rsidRPr="009F34FF">
        <w:rPr>
          <w:rFonts w:ascii="Times New Roman" w:hAnsi="Times New Roman" w:cs="Times New Roman"/>
          <w:i w:val="0"/>
          <w:color w:val="000000"/>
          <w:szCs w:val="22"/>
          <w:lang w:val="en-US"/>
        </w:rPr>
        <w:t xml:space="preserve"> Equalization Fund Programme: </w:t>
      </w:r>
    </w:p>
    <w:p w14:paraId="3346FE17" w14:textId="62C8EC0B" w:rsidR="009F34FF" w:rsidRPr="009E4D7A" w:rsidRDefault="009F34FF" w:rsidP="009E4D7A">
      <w:pPr>
        <w:numPr>
          <w:ilvl w:val="0"/>
          <w:numId w:val="48"/>
        </w:numPr>
        <w:spacing w:after="74" w:line="248" w:lineRule="auto"/>
        <w:ind w:left="4386" w:right="141" w:hanging="10"/>
        <w:rPr>
          <w:rFonts w:ascii="Calibri" w:eastAsia="Calibri" w:hAnsi="Calibri" w:cs="Calibri"/>
          <w:i w:val="0"/>
          <w:color w:val="000000"/>
          <w:sz w:val="22"/>
          <w:szCs w:val="22"/>
          <w:lang w:val="en-US"/>
        </w:rPr>
      </w:pPr>
      <w:r w:rsidRPr="009E4D7A">
        <w:rPr>
          <w:rFonts w:ascii="Times New Roman" w:hAnsi="Times New Roman" w:cs="Times New Roman"/>
          <w:b/>
          <w:i w:val="0"/>
          <w:color w:val="000000"/>
          <w:szCs w:val="22"/>
          <w:lang w:val="en-US"/>
        </w:rPr>
        <w:t>Old Harbour Fishing Village, Old Harbour South Division</w:t>
      </w:r>
      <w:r w:rsidR="009E4D7A" w:rsidRPr="009E4D7A">
        <w:rPr>
          <w:rFonts w:ascii="Times New Roman" w:hAnsi="Times New Roman" w:cs="Times New Roman"/>
          <w:b/>
          <w:i w:val="0"/>
          <w:color w:val="000000"/>
          <w:szCs w:val="22"/>
          <w:lang w:val="en-US"/>
        </w:rPr>
        <w:t xml:space="preserve"> </w:t>
      </w:r>
      <w:r w:rsidRPr="009E4D7A">
        <w:rPr>
          <w:rFonts w:ascii="Times New Roman" w:hAnsi="Times New Roman" w:cs="Times New Roman"/>
          <w:b/>
          <w:i w:val="0"/>
          <w:color w:val="000000"/>
          <w:szCs w:val="22"/>
          <w:lang w:val="en-US"/>
        </w:rPr>
        <w:t xml:space="preserve">           </w:t>
      </w:r>
      <w:r w:rsidRPr="009E4D7A">
        <w:rPr>
          <w:rFonts w:ascii="Times New Roman" w:hAnsi="Times New Roman" w:cs="Times New Roman"/>
          <w:i w:val="0"/>
          <w:color w:val="000000"/>
          <w:szCs w:val="22"/>
          <w:lang w:val="en-US"/>
        </w:rPr>
        <w:t>(ongoing)</w:t>
      </w:r>
      <w:r w:rsidRPr="009E4D7A">
        <w:rPr>
          <w:rFonts w:ascii="Times New Roman" w:hAnsi="Times New Roman" w:cs="Times New Roman"/>
          <w:b/>
          <w:i w:val="0"/>
          <w:color w:val="000000"/>
          <w:szCs w:val="22"/>
          <w:lang w:val="en-US"/>
        </w:rPr>
        <w:t xml:space="preserve"> </w:t>
      </w:r>
    </w:p>
    <w:p w14:paraId="458E94D1" w14:textId="77777777" w:rsidR="009F34FF" w:rsidRPr="009F34FF" w:rsidRDefault="009F34FF" w:rsidP="009E4D7A">
      <w:pPr>
        <w:numPr>
          <w:ilvl w:val="0"/>
          <w:numId w:val="48"/>
        </w:numPr>
        <w:spacing w:after="74" w:line="276" w:lineRule="auto"/>
        <w:ind w:right="141"/>
        <w:rPr>
          <w:rFonts w:ascii="Calibri" w:eastAsia="Calibri" w:hAnsi="Calibri" w:cs="Calibri"/>
          <w:i w:val="0"/>
          <w:color w:val="000000"/>
          <w:sz w:val="22"/>
          <w:szCs w:val="22"/>
          <w:lang w:val="en-US"/>
        </w:rPr>
      </w:pPr>
      <w:r w:rsidRPr="009F34FF">
        <w:rPr>
          <w:rFonts w:ascii="Times New Roman" w:hAnsi="Times New Roman" w:cs="Times New Roman"/>
          <w:b/>
          <w:i w:val="0"/>
          <w:color w:val="000000"/>
          <w:szCs w:val="22"/>
          <w:lang w:val="en-US"/>
        </w:rPr>
        <w:t xml:space="preserve">Wright Lane, Ginger Ridge Division </w:t>
      </w:r>
      <w:r w:rsidRPr="009F34FF">
        <w:rPr>
          <w:rFonts w:ascii="Times New Roman" w:hAnsi="Times New Roman" w:cs="Times New Roman"/>
          <w:i w:val="0"/>
          <w:color w:val="000000"/>
          <w:szCs w:val="22"/>
          <w:lang w:val="en-US"/>
        </w:rPr>
        <w:t>(complete)</w:t>
      </w:r>
      <w:r w:rsidRPr="009F34FF">
        <w:rPr>
          <w:rFonts w:ascii="Times New Roman" w:hAnsi="Times New Roman" w:cs="Times New Roman"/>
          <w:b/>
          <w:i w:val="0"/>
          <w:color w:val="000000"/>
          <w:szCs w:val="22"/>
          <w:lang w:val="en-US"/>
        </w:rPr>
        <w:t xml:space="preserve"> </w:t>
      </w:r>
    </w:p>
    <w:p w14:paraId="09EFF550" w14:textId="77777777" w:rsidR="009F34FF" w:rsidRPr="009F34FF" w:rsidRDefault="009F34FF" w:rsidP="009E4D7A">
      <w:pPr>
        <w:numPr>
          <w:ilvl w:val="0"/>
          <w:numId w:val="48"/>
        </w:numPr>
        <w:spacing w:after="74" w:line="276" w:lineRule="auto"/>
        <w:ind w:right="141"/>
        <w:rPr>
          <w:rFonts w:ascii="Calibri" w:eastAsia="Calibri" w:hAnsi="Calibri" w:cs="Calibri"/>
          <w:i w:val="0"/>
          <w:color w:val="000000"/>
          <w:sz w:val="22"/>
          <w:szCs w:val="22"/>
          <w:lang w:val="en-US"/>
        </w:rPr>
      </w:pPr>
      <w:r w:rsidRPr="009F34FF">
        <w:rPr>
          <w:rFonts w:ascii="Times New Roman" w:hAnsi="Times New Roman" w:cs="Times New Roman"/>
          <w:b/>
          <w:i w:val="0"/>
          <w:color w:val="000000"/>
          <w:szCs w:val="22"/>
          <w:lang w:val="en-US"/>
        </w:rPr>
        <w:t xml:space="preserve">Continuation of Lakeland Drive, Greendale Division  </w:t>
      </w:r>
    </w:p>
    <w:p w14:paraId="55A2BA4E" w14:textId="77777777" w:rsidR="009F34FF" w:rsidRPr="009F34FF" w:rsidRDefault="009F34FF" w:rsidP="009F34FF">
      <w:pPr>
        <w:spacing w:after="374"/>
        <w:ind w:left="0" w:firstLine="0"/>
        <w:jc w:val="center"/>
        <w:rPr>
          <w:rFonts w:ascii="Calibri" w:eastAsia="Calibri" w:hAnsi="Calibri" w:cs="Calibri"/>
          <w:i w:val="0"/>
          <w:color w:val="000000"/>
          <w:sz w:val="22"/>
          <w:szCs w:val="22"/>
          <w:lang w:val="en-US"/>
        </w:rPr>
      </w:pPr>
      <w:r w:rsidRPr="009F34FF">
        <w:rPr>
          <w:rFonts w:ascii="Times New Roman" w:hAnsi="Times New Roman" w:cs="Times New Roman"/>
          <w:b/>
          <w:i w:val="0"/>
          <w:color w:val="000000"/>
          <w:szCs w:val="22"/>
          <w:lang w:val="en-US"/>
        </w:rPr>
        <w:t xml:space="preserve">       </w:t>
      </w:r>
      <w:r w:rsidRPr="009F34FF">
        <w:rPr>
          <w:rFonts w:ascii="Times New Roman" w:hAnsi="Times New Roman" w:cs="Times New Roman"/>
          <w:i w:val="0"/>
          <w:color w:val="000000"/>
          <w:szCs w:val="22"/>
          <w:lang w:val="en-US"/>
        </w:rPr>
        <w:t>(complete)</w:t>
      </w:r>
      <w:r w:rsidRPr="009F34FF">
        <w:rPr>
          <w:rFonts w:ascii="Times New Roman" w:hAnsi="Times New Roman" w:cs="Times New Roman"/>
          <w:b/>
          <w:i w:val="0"/>
          <w:color w:val="000000"/>
          <w:szCs w:val="22"/>
          <w:lang w:val="en-US"/>
        </w:rPr>
        <w:t xml:space="preserve"> </w:t>
      </w:r>
    </w:p>
    <w:p w14:paraId="5ED21DAC" w14:textId="77777777" w:rsidR="009F34FF" w:rsidRPr="009F34FF" w:rsidRDefault="009F34FF" w:rsidP="009E4D7A">
      <w:pPr>
        <w:spacing w:after="74" w:line="248" w:lineRule="auto"/>
        <w:ind w:left="4376" w:right="-15" w:firstLine="0"/>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The St. Catherine Municipal Corporation continues the effort to improve road networks within the parish.     </w:t>
      </w:r>
    </w:p>
    <w:p w14:paraId="3DC9396F" w14:textId="51145349" w:rsidR="009F34FF" w:rsidRPr="009F34FF" w:rsidRDefault="009E4D7A" w:rsidP="009E4D7A">
      <w:pPr>
        <w:spacing w:after="226" w:line="248" w:lineRule="auto"/>
        <w:ind w:left="4376" w:right="326" w:firstLine="0"/>
        <w:rPr>
          <w:rFonts w:ascii="Calibri" w:eastAsia="Calibri" w:hAnsi="Calibri" w:cs="Calibri"/>
          <w:i w:val="0"/>
          <w:color w:val="000000"/>
          <w:sz w:val="22"/>
          <w:szCs w:val="22"/>
          <w:lang w:val="en-US"/>
        </w:rPr>
      </w:pPr>
      <w:r>
        <w:rPr>
          <w:rFonts w:ascii="Times New Roman" w:hAnsi="Times New Roman" w:cs="Times New Roman"/>
          <w:i w:val="0"/>
          <w:color w:val="000000"/>
          <w:szCs w:val="22"/>
          <w:lang w:val="en-US"/>
        </w:rPr>
        <w:br/>
      </w:r>
      <w:r w:rsidR="009F34FF" w:rsidRPr="009F34FF">
        <w:rPr>
          <w:rFonts w:ascii="Times New Roman" w:hAnsi="Times New Roman" w:cs="Times New Roman"/>
          <w:i w:val="0"/>
          <w:color w:val="000000"/>
          <w:szCs w:val="22"/>
          <w:lang w:val="en-US"/>
        </w:rPr>
        <w:t xml:space="preserve">Meanwhile, following the official ground breaking in 2017, according to Roads and Works personnel, the new ward to provide alternative accommodation for Social Cases from the Spanish Town Hospital at St. Catherine Infirmary, is 60% underway. </w:t>
      </w:r>
    </w:p>
    <w:p w14:paraId="6BAD2B04" w14:textId="77777777" w:rsidR="009F34FF" w:rsidRPr="009F34FF" w:rsidRDefault="009F34FF" w:rsidP="009F34FF">
      <w:pPr>
        <w:spacing w:after="197"/>
        <w:ind w:left="350" w:firstLine="0"/>
        <w:rPr>
          <w:rFonts w:ascii="Calibri" w:eastAsia="Calibri" w:hAnsi="Calibri" w:cs="Calibri"/>
          <w:i w:val="0"/>
          <w:color w:val="000000"/>
          <w:sz w:val="22"/>
          <w:szCs w:val="22"/>
          <w:lang w:val="en-US"/>
        </w:rPr>
      </w:pPr>
      <w:r w:rsidRPr="009F34FF">
        <w:rPr>
          <w:rFonts w:ascii="Calibri" w:eastAsia="Calibri" w:hAnsi="Calibri" w:cs="Calibri"/>
          <w:i w:val="0"/>
          <w:noProof/>
          <w:color w:val="000000"/>
          <w:sz w:val="22"/>
          <w:szCs w:val="22"/>
          <w:lang w:val="en-US"/>
        </w:rPr>
        <w:lastRenderedPageBreak/>
        <w:drawing>
          <wp:inline distT="0" distB="0" distL="0" distR="0" wp14:anchorId="70BD7EDB" wp14:editId="30B88C60">
            <wp:extent cx="2893568" cy="2171954"/>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23"/>
                    <a:stretch>
                      <a:fillRect/>
                    </a:stretch>
                  </pic:blipFill>
                  <pic:spPr>
                    <a:xfrm>
                      <a:off x="0" y="0"/>
                      <a:ext cx="2893568" cy="2171954"/>
                    </a:xfrm>
                    <a:prstGeom prst="rect">
                      <a:avLst/>
                    </a:prstGeom>
                  </pic:spPr>
                </pic:pic>
              </a:graphicData>
            </a:graphic>
          </wp:inline>
        </w:drawing>
      </w:r>
    </w:p>
    <w:p w14:paraId="6D583488" w14:textId="77777777" w:rsidR="009F34FF" w:rsidRPr="009F34FF" w:rsidRDefault="009F34FF" w:rsidP="009F34FF">
      <w:pPr>
        <w:spacing w:after="246" w:line="250" w:lineRule="auto"/>
        <w:ind w:left="101" w:right="-15" w:hanging="10"/>
        <w:rPr>
          <w:rFonts w:ascii="Calibri" w:eastAsia="Calibri" w:hAnsi="Calibri" w:cs="Calibri"/>
          <w:i w:val="0"/>
          <w:color w:val="000000"/>
          <w:sz w:val="22"/>
          <w:szCs w:val="22"/>
          <w:lang w:val="en-US"/>
        </w:rPr>
      </w:pPr>
      <w:r w:rsidRPr="009F34FF">
        <w:rPr>
          <w:rFonts w:ascii="Georgia" w:eastAsia="Georgia" w:hAnsi="Georgia" w:cs="Georgia"/>
          <w:i w:val="0"/>
          <w:color w:val="000000"/>
          <w:sz w:val="20"/>
          <w:szCs w:val="22"/>
          <w:lang w:val="en-US"/>
        </w:rPr>
        <w:t xml:space="preserve">            New Ward—St. Catherine Infirmary </w:t>
      </w:r>
    </w:p>
    <w:p w14:paraId="6BE43DD0" w14:textId="77777777" w:rsidR="009F34FF" w:rsidRPr="009F34FF" w:rsidRDefault="009F34FF" w:rsidP="009F34FF">
      <w:pPr>
        <w:spacing w:after="72"/>
        <w:ind w:left="415" w:firstLine="0"/>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 </w:t>
      </w:r>
    </w:p>
    <w:p w14:paraId="2E2450DF" w14:textId="1613BA72" w:rsidR="009F34FF" w:rsidRPr="009F34FF" w:rsidRDefault="009F34FF" w:rsidP="009F34FF">
      <w:pPr>
        <w:spacing w:after="74" w:line="248" w:lineRule="auto"/>
        <w:ind w:left="425" w:right="-15" w:hanging="10"/>
        <w:rPr>
          <w:rFonts w:ascii="Calibri" w:eastAsia="Calibri" w:hAnsi="Calibri" w:cs="Calibri"/>
          <w:i w:val="0"/>
          <w:color w:val="000000"/>
          <w:sz w:val="22"/>
          <w:szCs w:val="22"/>
          <w:lang w:val="en-US"/>
        </w:rPr>
      </w:pPr>
      <w:r w:rsidRPr="009F34FF">
        <w:rPr>
          <w:rFonts w:ascii="Times New Roman" w:hAnsi="Times New Roman" w:cs="Times New Roman"/>
          <w:i w:val="0"/>
          <w:color w:val="000000"/>
          <w:szCs w:val="22"/>
          <w:lang w:val="en-US"/>
        </w:rPr>
        <w:t xml:space="preserve">The St. Catherine Municipal </w:t>
      </w:r>
      <w:r w:rsidR="009B4C08" w:rsidRPr="009F34FF">
        <w:rPr>
          <w:rFonts w:ascii="Times New Roman" w:hAnsi="Times New Roman" w:cs="Times New Roman"/>
          <w:i w:val="0"/>
          <w:color w:val="000000"/>
          <w:szCs w:val="22"/>
          <w:lang w:val="en-US"/>
        </w:rPr>
        <w:t>Corporation’s</w:t>
      </w:r>
      <w:r w:rsidRPr="009F34FF">
        <w:rPr>
          <w:rFonts w:ascii="Times New Roman" w:hAnsi="Times New Roman" w:cs="Times New Roman"/>
          <w:i w:val="0"/>
          <w:color w:val="000000"/>
          <w:szCs w:val="22"/>
          <w:lang w:val="en-US"/>
        </w:rPr>
        <w:t xml:space="preserve"> Roads and Works Department continues to direct and supervise construction works and looks forward to its completion. </w:t>
      </w:r>
    </w:p>
    <w:p w14:paraId="423F3BAD" w14:textId="77777777" w:rsidR="009F34FF" w:rsidRPr="009F34FF" w:rsidRDefault="009F34FF" w:rsidP="009F34FF">
      <w:pPr>
        <w:spacing w:line="250" w:lineRule="auto"/>
        <w:ind w:left="425" w:right="-15" w:hanging="10"/>
        <w:rPr>
          <w:rFonts w:ascii="Calibri" w:eastAsia="Calibri" w:hAnsi="Calibri" w:cs="Calibri"/>
          <w:i w:val="0"/>
          <w:color w:val="000000"/>
          <w:sz w:val="22"/>
          <w:szCs w:val="22"/>
          <w:lang w:val="en-US"/>
        </w:rPr>
      </w:pPr>
      <w:r w:rsidRPr="009F34FF">
        <w:rPr>
          <w:rFonts w:ascii="Times New Roman" w:hAnsi="Times New Roman" w:cs="Times New Roman"/>
          <w:i w:val="0"/>
          <w:color w:val="000000"/>
          <w:sz w:val="37"/>
          <w:szCs w:val="22"/>
          <w:vertAlign w:val="subscript"/>
          <w:lang w:val="en-US"/>
        </w:rPr>
        <w:t xml:space="preserve"> </w:t>
      </w:r>
      <w:r w:rsidRPr="009F34FF">
        <w:rPr>
          <w:rFonts w:ascii="Times New Roman" w:hAnsi="Times New Roman" w:cs="Times New Roman"/>
          <w:i w:val="0"/>
          <w:color w:val="000000"/>
          <w:sz w:val="37"/>
          <w:szCs w:val="22"/>
          <w:vertAlign w:val="subscript"/>
          <w:lang w:val="en-US"/>
        </w:rPr>
        <w:tab/>
      </w:r>
      <w:r w:rsidRPr="009F34FF">
        <w:rPr>
          <w:rFonts w:ascii="Georgia" w:eastAsia="Georgia" w:hAnsi="Georgia" w:cs="Georgia"/>
          <w:i w:val="0"/>
          <w:color w:val="000000"/>
          <w:sz w:val="20"/>
          <w:szCs w:val="22"/>
          <w:lang w:val="en-US"/>
        </w:rPr>
        <w:t xml:space="preserve">3 </w:t>
      </w:r>
    </w:p>
    <w:p w14:paraId="0EE12C53" w14:textId="77777777" w:rsidR="009F34FF" w:rsidRPr="009F34FF" w:rsidRDefault="009F34FF" w:rsidP="009F34FF">
      <w:pPr>
        <w:spacing w:after="190"/>
        <w:ind w:left="-5" w:right="-15" w:hanging="10"/>
        <w:rPr>
          <w:rFonts w:ascii="Calibri" w:eastAsia="Calibri" w:hAnsi="Calibri" w:cs="Calibri"/>
          <w:i w:val="0"/>
          <w:color w:val="000000"/>
          <w:sz w:val="22"/>
          <w:szCs w:val="22"/>
          <w:lang w:val="en-US"/>
        </w:rPr>
      </w:pPr>
      <w:r w:rsidRPr="009F34FF">
        <w:rPr>
          <w:rFonts w:ascii="Georgia" w:eastAsia="Georgia" w:hAnsi="Georgia" w:cs="Georgia"/>
          <w:b/>
          <w:i w:val="0"/>
          <w:color w:val="000000"/>
          <w:sz w:val="32"/>
          <w:szCs w:val="22"/>
          <w:u w:val="single" w:color="000000"/>
          <w:lang w:val="en-US"/>
        </w:rPr>
        <w:t>Kingston and St. Andrew Municipal Corporation</w:t>
      </w:r>
      <w:r w:rsidRPr="009F34FF">
        <w:rPr>
          <w:rFonts w:ascii="Georgia" w:eastAsia="Georgia" w:hAnsi="Georgia" w:cs="Georgia"/>
          <w:b/>
          <w:i w:val="0"/>
          <w:color w:val="000000"/>
          <w:sz w:val="32"/>
          <w:szCs w:val="22"/>
          <w:lang w:val="en-US"/>
        </w:rPr>
        <w:t xml:space="preserve"> </w:t>
      </w:r>
    </w:p>
    <w:p w14:paraId="6F6E22C6" w14:textId="77777777" w:rsidR="009F34FF" w:rsidRPr="009F34FF" w:rsidRDefault="009F34FF" w:rsidP="009E4D7A">
      <w:pPr>
        <w:spacing w:after="487" w:line="228" w:lineRule="auto"/>
        <w:ind w:left="5089" w:firstLine="0"/>
        <w:rPr>
          <w:rFonts w:ascii="Calibri" w:eastAsia="Calibri" w:hAnsi="Calibri" w:cs="Calibri"/>
          <w:i w:val="0"/>
          <w:color w:val="000000"/>
          <w:sz w:val="22"/>
          <w:szCs w:val="22"/>
          <w:lang w:val="en-US"/>
        </w:rPr>
      </w:pPr>
      <w:r w:rsidRPr="009F34FF">
        <w:rPr>
          <w:rFonts w:ascii="Calibri" w:eastAsia="Calibri" w:hAnsi="Calibri" w:cs="Calibri"/>
          <w:i w:val="0"/>
          <w:noProof/>
          <w:color w:val="000000"/>
          <w:sz w:val="22"/>
          <w:szCs w:val="22"/>
          <w:lang w:val="en-US"/>
        </w:rPr>
        <mc:AlternateContent>
          <mc:Choice Requires="wpg">
            <w:drawing>
              <wp:anchor distT="0" distB="0" distL="114300" distR="114300" simplePos="0" relativeHeight="251722752" behindDoc="0" locked="0" layoutInCell="1" allowOverlap="1" wp14:anchorId="32EDF93F" wp14:editId="3FEEB4C2">
                <wp:simplePos x="0" y="0"/>
                <wp:positionH relativeFrom="column">
                  <wp:posOffset>-64185</wp:posOffset>
                </wp:positionH>
                <wp:positionV relativeFrom="paragraph">
                  <wp:posOffset>-7051</wp:posOffset>
                </wp:positionV>
                <wp:extent cx="4112819" cy="4720946"/>
                <wp:effectExtent l="0" t="0" r="0" b="0"/>
                <wp:wrapSquare wrapText="bothSides"/>
                <wp:docPr id="2438" name="Group 2438"/>
                <wp:cNvGraphicFramePr/>
                <a:graphic xmlns:a="http://schemas.openxmlformats.org/drawingml/2006/main">
                  <a:graphicData uri="http://schemas.microsoft.com/office/word/2010/wordprocessingGroup">
                    <wpg:wgp>
                      <wpg:cNvGrpSpPr/>
                      <wpg:grpSpPr>
                        <a:xfrm>
                          <a:off x="0" y="0"/>
                          <a:ext cx="5401521" cy="4763035"/>
                          <a:chOff x="0" y="0"/>
                          <a:chExt cx="5401521" cy="4763035"/>
                        </a:xfrm>
                      </wpg:grpSpPr>
                      <wps:wsp>
                        <wps:cNvPr id="327" name="Rectangle 327"/>
                        <wps:cNvSpPr/>
                        <wps:spPr>
                          <a:xfrm>
                            <a:off x="3295701" y="746447"/>
                            <a:ext cx="419013" cy="169632"/>
                          </a:xfrm>
                          <a:prstGeom prst="rect">
                            <a:avLst/>
                          </a:prstGeom>
                          <a:ln>
                            <a:noFill/>
                          </a:ln>
                        </wps:spPr>
                        <wps:txbx>
                          <w:txbxContent>
                            <w:p w14:paraId="148A0BF7" w14:textId="77777777" w:rsidR="00F273BE" w:rsidRDefault="00F273BE" w:rsidP="009F34FF">
                              <w:r>
                                <w:rPr>
                                  <w:rFonts w:ascii="Times New Roman" w:hAnsi="Times New Roman" w:cs="Times New Roman"/>
                                  <w:color w:val="26282A"/>
                                </w:rPr>
                                <w:t>ture”.</w:t>
                              </w:r>
                            </w:p>
                          </w:txbxContent>
                        </wps:txbx>
                        <wps:bodyPr horzOverflow="overflow" lIns="0" tIns="0" rIns="0" bIns="0" rtlCol="0">
                          <a:noAutofit/>
                        </wps:bodyPr>
                      </wps:wsp>
                      <wps:wsp>
                        <wps:cNvPr id="328" name="Rectangle 328"/>
                        <wps:cNvSpPr/>
                        <wps:spPr>
                          <a:xfrm>
                            <a:off x="3609645" y="746447"/>
                            <a:ext cx="46619" cy="169632"/>
                          </a:xfrm>
                          <a:prstGeom prst="rect">
                            <a:avLst/>
                          </a:prstGeom>
                          <a:ln>
                            <a:noFill/>
                          </a:ln>
                        </wps:spPr>
                        <wps:txbx>
                          <w:txbxContent>
                            <w:p w14:paraId="1F622350" w14:textId="77777777" w:rsidR="00F273BE" w:rsidRDefault="00F273BE" w:rsidP="009F34FF">
                              <w:r>
                                <w:rPr>
                                  <w:rFonts w:ascii="Times New Roman" w:hAnsi="Times New Roman" w:cs="Times New Roman"/>
                                  <w:color w:val="26282A"/>
                                </w:rPr>
                                <w:t xml:space="preserve"> </w:t>
                              </w:r>
                            </w:p>
                          </w:txbxContent>
                        </wps:txbx>
                        <wps:bodyPr horzOverflow="overflow" lIns="0" tIns="0" rIns="0" bIns="0" rtlCol="0">
                          <a:noAutofit/>
                        </wps:bodyPr>
                      </wps:wsp>
                      <wps:wsp>
                        <wps:cNvPr id="329" name="Rectangle 329"/>
                        <wps:cNvSpPr/>
                        <wps:spPr>
                          <a:xfrm>
                            <a:off x="3644697" y="746447"/>
                            <a:ext cx="46619" cy="169632"/>
                          </a:xfrm>
                          <a:prstGeom prst="rect">
                            <a:avLst/>
                          </a:prstGeom>
                          <a:ln>
                            <a:noFill/>
                          </a:ln>
                        </wps:spPr>
                        <wps:txbx>
                          <w:txbxContent>
                            <w:p w14:paraId="5459F111" w14:textId="77777777" w:rsidR="00F273BE" w:rsidRDefault="00F273BE" w:rsidP="009F34FF">
                              <w:r>
                                <w:rPr>
                                  <w:rFonts w:ascii="Times New Roman" w:hAnsi="Times New Roman" w:cs="Times New Roman"/>
                                  <w:color w:val="26282A"/>
                                </w:rPr>
                                <w:t xml:space="preserve"> </w:t>
                              </w:r>
                            </w:p>
                          </w:txbxContent>
                        </wps:txbx>
                        <wps:bodyPr horzOverflow="overflow" lIns="0" tIns="0" rIns="0" bIns="0" rtlCol="0">
                          <a:noAutofit/>
                        </wps:bodyPr>
                      </wps:wsp>
                      <wps:wsp>
                        <wps:cNvPr id="330" name="Rectangle 330"/>
                        <wps:cNvSpPr/>
                        <wps:spPr>
                          <a:xfrm>
                            <a:off x="3295701" y="894274"/>
                            <a:ext cx="46619" cy="169632"/>
                          </a:xfrm>
                          <a:prstGeom prst="rect">
                            <a:avLst/>
                          </a:prstGeom>
                          <a:ln>
                            <a:noFill/>
                          </a:ln>
                        </wps:spPr>
                        <wps:txbx>
                          <w:txbxContent>
                            <w:p w14:paraId="2CD869A6" w14:textId="77777777" w:rsidR="00F273BE" w:rsidRDefault="00F273BE" w:rsidP="009F34FF">
                              <w:r>
                                <w:rPr>
                                  <w:rFonts w:ascii="Times New Roman" w:hAnsi="Times New Roman" w:cs="Times New Roman"/>
                                  <w:color w:val="26282A"/>
                                </w:rPr>
                                <w:t xml:space="preserve"> </w:t>
                              </w:r>
                            </w:p>
                          </w:txbxContent>
                        </wps:txbx>
                        <wps:bodyPr horzOverflow="overflow" lIns="0" tIns="0" rIns="0" bIns="0" rtlCol="0">
                          <a:noAutofit/>
                        </wps:bodyPr>
                      </wps:wsp>
                      <wps:wsp>
                        <wps:cNvPr id="401" name="Rectangle 401"/>
                        <wps:cNvSpPr/>
                        <wps:spPr>
                          <a:xfrm>
                            <a:off x="3405429" y="2078423"/>
                            <a:ext cx="46619" cy="169632"/>
                          </a:xfrm>
                          <a:prstGeom prst="rect">
                            <a:avLst/>
                          </a:prstGeom>
                          <a:ln>
                            <a:noFill/>
                          </a:ln>
                        </wps:spPr>
                        <wps:txbx>
                          <w:txbxContent>
                            <w:p w14:paraId="602C2A24" w14:textId="77777777" w:rsidR="00F273BE" w:rsidRDefault="00F273BE" w:rsidP="009F34FF">
                              <w:r>
                                <w:rPr>
                                  <w:rFonts w:ascii="Times New Roman" w:hAnsi="Times New Roman" w:cs="Times New Roman"/>
                                  <w:color w:val="26282A"/>
                                </w:rPr>
                                <w:t xml:space="preserve"> </w:t>
                              </w:r>
                            </w:p>
                          </w:txbxContent>
                        </wps:txbx>
                        <wps:bodyPr horzOverflow="overflow" lIns="0" tIns="0" rIns="0" bIns="0" rtlCol="0">
                          <a:noAutofit/>
                        </wps:bodyPr>
                      </wps:wsp>
                      <wps:wsp>
                        <wps:cNvPr id="407" name="Rectangle 407"/>
                        <wps:cNvSpPr/>
                        <wps:spPr>
                          <a:xfrm>
                            <a:off x="3405429" y="2817943"/>
                            <a:ext cx="46619" cy="169632"/>
                          </a:xfrm>
                          <a:prstGeom prst="rect">
                            <a:avLst/>
                          </a:prstGeom>
                          <a:ln>
                            <a:noFill/>
                          </a:ln>
                        </wps:spPr>
                        <wps:txbx>
                          <w:txbxContent>
                            <w:p w14:paraId="1EE0AD6D" w14:textId="77777777" w:rsidR="00F273BE" w:rsidRDefault="00F273BE" w:rsidP="009F34FF">
                              <w:r>
                                <w:rPr>
                                  <w:rFonts w:ascii="Times New Roman" w:hAnsi="Times New Roman" w:cs="Times New Roman"/>
                                  <w:color w:val="26282A"/>
                                </w:rPr>
                                <w:t xml:space="preserve"> </w:t>
                              </w:r>
                            </w:p>
                          </w:txbxContent>
                        </wps:txbx>
                        <wps:bodyPr horzOverflow="overflow" lIns="0" tIns="0" rIns="0" bIns="0" rtlCol="0">
                          <a:noAutofit/>
                        </wps:bodyPr>
                      </wps:wsp>
                      <wps:wsp>
                        <wps:cNvPr id="413" name="Rectangle 413"/>
                        <wps:cNvSpPr/>
                        <wps:spPr>
                          <a:xfrm>
                            <a:off x="3405429" y="3410779"/>
                            <a:ext cx="46619" cy="169632"/>
                          </a:xfrm>
                          <a:prstGeom prst="rect">
                            <a:avLst/>
                          </a:prstGeom>
                          <a:ln>
                            <a:noFill/>
                          </a:ln>
                        </wps:spPr>
                        <wps:txbx>
                          <w:txbxContent>
                            <w:p w14:paraId="77C1C5AA" w14:textId="77777777" w:rsidR="00F273BE" w:rsidRDefault="00F273BE" w:rsidP="009F34FF">
                              <w:r>
                                <w:rPr>
                                  <w:rFonts w:ascii="Times New Roman" w:hAnsi="Times New Roman" w:cs="Times New Roman"/>
                                  <w:color w:val="26282A"/>
                                </w:rPr>
                                <w:t xml:space="preserve"> </w:t>
                              </w:r>
                            </w:p>
                          </w:txbxContent>
                        </wps:txbx>
                        <wps:bodyPr horzOverflow="overflow" lIns="0" tIns="0" rIns="0" bIns="0" rtlCol="0">
                          <a:noAutofit/>
                        </wps:bodyPr>
                      </wps:wsp>
                      <wps:wsp>
                        <wps:cNvPr id="421" name="Rectangle 421"/>
                        <wps:cNvSpPr/>
                        <wps:spPr>
                          <a:xfrm>
                            <a:off x="64186" y="4593403"/>
                            <a:ext cx="5337335" cy="169632"/>
                          </a:xfrm>
                          <a:prstGeom prst="rect">
                            <a:avLst/>
                          </a:prstGeom>
                          <a:ln>
                            <a:noFill/>
                          </a:ln>
                        </wps:spPr>
                        <wps:txbx>
                          <w:txbxContent>
                            <w:p w14:paraId="3AC55E6F" w14:textId="77777777" w:rsidR="00F273BE" w:rsidRPr="009E4D7A" w:rsidRDefault="00F273BE" w:rsidP="009F34FF">
                              <w:pPr>
                                <w:rPr>
                                  <w:sz w:val="18"/>
                                </w:rPr>
                              </w:pPr>
                              <w:r w:rsidRPr="009E4D7A">
                                <w:rPr>
                                  <w:rFonts w:ascii="Times New Roman" w:hAnsi="Times New Roman" w:cs="Times New Roman"/>
                                  <w:color w:val="26282A"/>
                                  <w:sz w:val="18"/>
                                </w:rPr>
                                <w:t>Minority Leader; and Ms. Annakay Hudson, Youth Mayor of Kingston.</w:t>
                              </w:r>
                            </w:p>
                          </w:txbxContent>
                        </wps:txbx>
                        <wps:bodyPr horzOverflow="overflow" lIns="0" tIns="0" rIns="0" bIns="0" rtlCol="0">
                          <a:noAutofit/>
                        </wps:bodyPr>
                      </wps:wsp>
                      <wps:wsp>
                        <wps:cNvPr id="422" name="Rectangle 422"/>
                        <wps:cNvSpPr/>
                        <wps:spPr>
                          <a:xfrm>
                            <a:off x="4077767" y="4593403"/>
                            <a:ext cx="46619" cy="169632"/>
                          </a:xfrm>
                          <a:prstGeom prst="rect">
                            <a:avLst/>
                          </a:prstGeom>
                          <a:ln>
                            <a:noFill/>
                          </a:ln>
                        </wps:spPr>
                        <wps:txbx>
                          <w:txbxContent>
                            <w:p w14:paraId="50CAAB3C" w14:textId="77777777" w:rsidR="00F273BE" w:rsidRDefault="00F273BE" w:rsidP="009F34FF">
                              <w:r>
                                <w:rPr>
                                  <w:rFonts w:ascii="Times New Roman" w:hAnsi="Times New Roman" w:cs="Times New Roman"/>
                                  <w:color w:val="26282A"/>
                                </w:rPr>
                                <w:t xml:space="preserve"> </w:t>
                              </w:r>
                            </w:p>
                          </w:txbxContent>
                        </wps:txbx>
                        <wps:bodyPr horzOverflow="overflow" lIns="0" tIns="0" rIns="0" bIns="0" rtlCol="0">
                          <a:noAutofit/>
                        </wps:bodyPr>
                      </wps:wsp>
                      <pic:pic xmlns:pic="http://schemas.openxmlformats.org/drawingml/2006/picture">
                        <pic:nvPicPr>
                          <pic:cNvPr id="463" name="Picture 463"/>
                          <pic:cNvPicPr/>
                        </pic:nvPicPr>
                        <pic:blipFill>
                          <a:blip r:embed="rId24"/>
                          <a:stretch>
                            <a:fillRect/>
                          </a:stretch>
                        </pic:blipFill>
                        <pic:spPr>
                          <a:xfrm>
                            <a:off x="49911" y="0"/>
                            <a:ext cx="3209925" cy="1804162"/>
                          </a:xfrm>
                          <a:prstGeom prst="rect">
                            <a:avLst/>
                          </a:prstGeom>
                        </pic:spPr>
                      </pic:pic>
                      <pic:pic xmlns:pic="http://schemas.openxmlformats.org/drawingml/2006/picture">
                        <pic:nvPicPr>
                          <pic:cNvPr id="464" name="Picture 464"/>
                          <pic:cNvPicPr/>
                        </pic:nvPicPr>
                        <pic:blipFill>
                          <a:blip r:embed="rId25"/>
                          <a:stretch>
                            <a:fillRect/>
                          </a:stretch>
                        </pic:blipFill>
                        <pic:spPr>
                          <a:xfrm>
                            <a:off x="0" y="1994535"/>
                            <a:ext cx="3368548" cy="2527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EDF93F" id="Group 2438" o:spid="_x0000_s1046" style="position:absolute;left:0;text-align:left;margin-left:-5.05pt;margin-top:-.55pt;width:323.85pt;height:371.75pt;z-index:251722752;mso-width-relative:margin;mso-height-relative:margin" coordsize="54015,476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">
                <v:rect id="Rectangle 327" o:spid="_x0000_s1047" style="position:absolute;left:32957;top:7464;width:419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14:paraId="148A0BF7" w14:textId="77777777" w:rsidR="00F273BE" w:rsidRDefault="00F273BE" w:rsidP="009F34FF">
                        <w:r>
                          <w:rPr>
                            <w:rFonts w:ascii="Times New Roman" w:hAnsi="Times New Roman" w:cs="Times New Roman"/>
                            <w:color w:val="26282A"/>
                          </w:rPr>
                          <w:t>ture”.</w:t>
                        </w:r>
                      </w:p>
                    </w:txbxContent>
                  </v:textbox>
                </v:rect>
                <v:rect id="Rectangle 328" o:spid="_x0000_s1048" style="position:absolute;left:36096;top:7464;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14:paraId="1F622350" w14:textId="77777777" w:rsidR="00F273BE" w:rsidRDefault="00F273BE" w:rsidP="009F34FF">
                        <w:r>
                          <w:rPr>
                            <w:rFonts w:ascii="Times New Roman" w:hAnsi="Times New Roman" w:cs="Times New Roman"/>
                            <w:color w:val="26282A"/>
                          </w:rPr>
                          <w:t xml:space="preserve"> </w:t>
                        </w:r>
                      </w:p>
                    </w:txbxContent>
                  </v:textbox>
                </v:rect>
                <v:rect id="Rectangle 329" o:spid="_x0000_s1049" style="position:absolute;left:36446;top:7464;width:46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14:paraId="5459F111" w14:textId="77777777" w:rsidR="00F273BE" w:rsidRDefault="00F273BE" w:rsidP="009F34FF">
                        <w:r>
                          <w:rPr>
                            <w:rFonts w:ascii="Times New Roman" w:hAnsi="Times New Roman" w:cs="Times New Roman"/>
                            <w:color w:val="26282A"/>
                          </w:rPr>
                          <w:t xml:space="preserve"> </w:t>
                        </w:r>
                      </w:p>
                    </w:txbxContent>
                  </v:textbox>
                </v:rect>
                <v:rect id="Rectangle 330" o:spid="_x0000_s1050" style="position:absolute;left:32957;top:8942;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14:paraId="2CD869A6" w14:textId="77777777" w:rsidR="00F273BE" w:rsidRDefault="00F273BE" w:rsidP="009F34FF">
                        <w:r>
                          <w:rPr>
                            <w:rFonts w:ascii="Times New Roman" w:hAnsi="Times New Roman" w:cs="Times New Roman"/>
                            <w:color w:val="26282A"/>
                          </w:rPr>
                          <w:t xml:space="preserve"> </w:t>
                        </w:r>
                      </w:p>
                    </w:txbxContent>
                  </v:textbox>
                </v:rect>
                <v:rect id="Rectangle 401" o:spid="_x0000_s1051" style="position:absolute;left:34054;top:20784;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14:paraId="602C2A24" w14:textId="77777777" w:rsidR="00F273BE" w:rsidRDefault="00F273BE" w:rsidP="009F34FF">
                        <w:r>
                          <w:rPr>
                            <w:rFonts w:ascii="Times New Roman" w:hAnsi="Times New Roman" w:cs="Times New Roman"/>
                            <w:color w:val="26282A"/>
                          </w:rPr>
                          <w:t xml:space="preserve"> </w:t>
                        </w:r>
                      </w:p>
                    </w:txbxContent>
                  </v:textbox>
                </v:rect>
                <v:rect id="Rectangle 407" o:spid="_x0000_s1052" style="position:absolute;left:34054;top:28179;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14:paraId="1EE0AD6D" w14:textId="77777777" w:rsidR="00F273BE" w:rsidRDefault="00F273BE" w:rsidP="009F34FF">
                        <w:r>
                          <w:rPr>
                            <w:rFonts w:ascii="Times New Roman" w:hAnsi="Times New Roman" w:cs="Times New Roman"/>
                            <w:color w:val="26282A"/>
                          </w:rPr>
                          <w:t xml:space="preserve"> </w:t>
                        </w:r>
                      </w:p>
                    </w:txbxContent>
                  </v:textbox>
                </v:rect>
                <v:rect id="Rectangle 413" o:spid="_x0000_s1053" style="position:absolute;left:34054;top:34107;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14:paraId="77C1C5AA" w14:textId="77777777" w:rsidR="00F273BE" w:rsidRDefault="00F273BE" w:rsidP="009F34FF">
                        <w:r>
                          <w:rPr>
                            <w:rFonts w:ascii="Times New Roman" w:hAnsi="Times New Roman" w:cs="Times New Roman"/>
                            <w:color w:val="26282A"/>
                          </w:rPr>
                          <w:t xml:space="preserve"> </w:t>
                        </w:r>
                      </w:p>
                    </w:txbxContent>
                  </v:textbox>
                </v:rect>
                <v:rect id="Rectangle 421" o:spid="_x0000_s1054" style="position:absolute;left:641;top:45934;width:5337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14:paraId="3AC55E6F" w14:textId="77777777" w:rsidR="00F273BE" w:rsidRPr="009E4D7A" w:rsidRDefault="00F273BE" w:rsidP="009F34FF">
                        <w:pPr>
                          <w:rPr>
                            <w:sz w:val="18"/>
                          </w:rPr>
                        </w:pPr>
                        <w:r w:rsidRPr="009E4D7A">
                          <w:rPr>
                            <w:rFonts w:ascii="Times New Roman" w:hAnsi="Times New Roman" w:cs="Times New Roman"/>
                            <w:color w:val="26282A"/>
                            <w:sz w:val="18"/>
                          </w:rPr>
                          <w:t>Minority Leader; and Ms. Annakay Hudson, Youth Mayor of Kingston.</w:t>
                        </w:r>
                      </w:p>
                    </w:txbxContent>
                  </v:textbox>
                </v:rect>
                <v:rect id="Rectangle 422" o:spid="_x0000_s1055" style="position:absolute;left:40777;top:45934;width:46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14:paraId="50CAAB3C" w14:textId="77777777" w:rsidR="00F273BE" w:rsidRDefault="00F273BE" w:rsidP="009F34FF">
                        <w:r>
                          <w:rPr>
                            <w:rFonts w:ascii="Times New Roman" w:hAnsi="Times New Roman" w:cs="Times New Roman"/>
                            <w:color w:val="26282A"/>
                          </w:rPr>
                          <w:t xml:space="preserve"> </w:t>
                        </w:r>
                      </w:p>
                    </w:txbxContent>
                  </v:textbox>
                </v:rect>
                <v:shape id="Picture 463" o:spid="_x0000_s1056" type="#_x0000_t75" style="position:absolute;left:499;width:32099;height:18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ai/FAAAA3AAAAA8AAABkcnMvZG93bnJldi54bWxEj82KwkAQhO/CvsPQC950siqyRCeyuIg/&#10;eDGrB29NpjcJZnpCZozx7R1B8FhU11dd80VnKtFS40rLCr6GEQjizOqScwXHv9XgG4TzyBory6Tg&#10;Tg4WyUdvjrG2Nz5Qm/pcBAi7GBUU3texlC4ryKAb2po4eP+2MeiDbHKpG7wFuKnkKIqm0mDJoaHA&#10;mpYFZZf0asIbl3qy/+3O9rRf692mypY03pZK9T+7nxkIT51/H7/SG61gMh3Dc0wggEw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GovxQAAANwAAAAPAAAAAAAAAAAAAAAA&#10;AJ8CAABkcnMvZG93bnJldi54bWxQSwUGAAAAAAQABAD3AAAAkQMAAAAA&#10;">
                  <v:imagedata r:id="rId26" o:title=""/>
                </v:shape>
                <v:shape id="Picture 464" o:spid="_x0000_s1057" type="#_x0000_t75" style="position:absolute;top:19945;width:33685;height:25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6izBAAAA3AAAAA8AAABkcnMvZG93bnJldi54bWxEj82KwjAUhfeC7xCu4EbGVBGRjlEGUXQ7&#10;al1fmmtbprmJSdT69mZgYJaH8/NxluvOtOJBPjSWFUzGGQji0uqGKwXn0+5jASJEZI2tZVLwogDr&#10;Vb+3xFzbJ3/T4xgrkUY45KigjtHlUoayJoNhbB1x8q7WG4xJ+kpqj880blo5zbK5NNhwItToaFNT&#10;+XO8mwTh6Fxzm/rtPrhdcXlNrqdRodRw0H19gojUxf/wX/ugFczmM/g9k46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Q6izBAAAA3AAAAA8AAAAAAAAAAAAAAAAAnwIA&#10;AGRycy9kb3ducmV2LnhtbFBLBQYAAAAABAAEAPcAAACNAwAAAAA=&#10;">
                  <v:imagedata r:id="rId27" o:title=""/>
                </v:shape>
                <w10:wrap type="square"/>
              </v:group>
            </w:pict>
          </mc:Fallback>
        </mc:AlternateContent>
      </w:r>
      <w:r w:rsidRPr="009F34FF">
        <w:rPr>
          <w:rFonts w:ascii="Times New Roman" w:hAnsi="Times New Roman" w:cs="Times New Roman"/>
          <w:i w:val="0"/>
          <w:color w:val="26282A"/>
          <w:sz w:val="22"/>
          <w:szCs w:val="22"/>
          <w:lang w:val="en-US"/>
        </w:rPr>
        <w:t>Under the distinguished patronage of His Worship the Mayor of Kingston, Sen. Cllr. Delroy H. Williams, the Kingston and St. Andrew Municipal Corporation (KSAMC) held an inaugural Caribbean Conference of Mayors (CCM) on April 9 and April 10, 2018 under the theme: “Honouring the Past… Embracing a Smart Fu-</w:t>
      </w:r>
    </w:p>
    <w:p w14:paraId="6F38EFBA" w14:textId="5F806B1E" w:rsidR="009F34FF" w:rsidRPr="009F34FF" w:rsidRDefault="009F34FF" w:rsidP="009E4D7A">
      <w:pPr>
        <w:spacing w:after="254" w:line="228" w:lineRule="auto"/>
        <w:ind w:left="5089" w:right="185" w:firstLine="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The purpose of the conference was to strengthen ties between local government bodies across the region, and to create a vibrant network of Mayors, through the sharing of best practices and policies governing the sustainable management and development of municipalities in the Caribbean. Discussions on </w:t>
      </w:r>
      <w:r w:rsidR="009B4C08" w:rsidRPr="009F34FF">
        <w:rPr>
          <w:rFonts w:ascii="Times New Roman" w:hAnsi="Times New Roman" w:cs="Times New Roman"/>
          <w:i w:val="0"/>
          <w:color w:val="26282A"/>
          <w:sz w:val="22"/>
          <w:szCs w:val="22"/>
          <w:lang w:val="en-US"/>
        </w:rPr>
        <w:t>Monday’s</w:t>
      </w:r>
      <w:r w:rsidRPr="009F34FF">
        <w:rPr>
          <w:rFonts w:ascii="Times New Roman" w:hAnsi="Times New Roman" w:cs="Times New Roman"/>
          <w:i w:val="0"/>
          <w:color w:val="26282A"/>
          <w:sz w:val="22"/>
          <w:szCs w:val="22"/>
          <w:lang w:val="en-US"/>
        </w:rPr>
        <w:t xml:space="preserve"> conference were </w:t>
      </w:r>
      <w:r w:rsidR="009B4C08" w:rsidRPr="009F34FF">
        <w:rPr>
          <w:rFonts w:ascii="Times New Roman" w:hAnsi="Times New Roman" w:cs="Times New Roman"/>
          <w:i w:val="0"/>
          <w:color w:val="26282A"/>
          <w:sz w:val="22"/>
          <w:szCs w:val="22"/>
          <w:lang w:val="en-US"/>
        </w:rPr>
        <w:t>centered</w:t>
      </w:r>
      <w:r w:rsidRPr="009F34FF">
        <w:rPr>
          <w:rFonts w:ascii="Times New Roman" w:hAnsi="Times New Roman" w:cs="Times New Roman"/>
          <w:i w:val="0"/>
          <w:color w:val="26282A"/>
          <w:sz w:val="22"/>
          <w:szCs w:val="22"/>
          <w:lang w:val="en-US"/>
        </w:rPr>
        <w:t xml:space="preserve"> around the relevance of history and culture to the further susta</w:t>
      </w:r>
      <w:r w:rsidR="009E4D7A">
        <w:rPr>
          <w:rFonts w:ascii="Times New Roman" w:hAnsi="Times New Roman" w:cs="Times New Roman"/>
          <w:i w:val="0"/>
          <w:color w:val="26282A"/>
          <w:sz w:val="22"/>
          <w:szCs w:val="22"/>
          <w:lang w:val="en-US"/>
        </w:rPr>
        <w:t>inable development of “</w:t>
      </w:r>
      <w:r w:rsidRPr="009F34FF">
        <w:rPr>
          <w:rFonts w:ascii="Times New Roman" w:hAnsi="Times New Roman" w:cs="Times New Roman"/>
          <w:i w:val="0"/>
          <w:color w:val="26282A"/>
          <w:sz w:val="22"/>
          <w:szCs w:val="22"/>
          <w:lang w:val="en-US"/>
        </w:rPr>
        <w:t xml:space="preserve">smart cities‟ in the Caribbean.  </w:t>
      </w:r>
    </w:p>
    <w:p w14:paraId="76519EB0" w14:textId="77777777" w:rsidR="009F34FF" w:rsidRPr="009F34FF" w:rsidRDefault="009F34FF" w:rsidP="009E4D7A">
      <w:pPr>
        <w:spacing w:after="254" w:line="228" w:lineRule="auto"/>
        <w:ind w:left="5262" w:right="85" w:firstLine="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Four (4) countries from across the region were represented, namely Barbados, Guyana, Saint Lucia, and Trinidad and Tobago. The Mayor of Miramar was also present, on the invitation of the Mayor of Kingston. </w:t>
      </w:r>
    </w:p>
    <w:p w14:paraId="3441CA56" w14:textId="77777777" w:rsidR="009F34FF" w:rsidRPr="009F34FF" w:rsidRDefault="009F34FF" w:rsidP="009F34FF">
      <w:pPr>
        <w:spacing w:after="254" w:line="228" w:lineRule="auto"/>
        <w:ind w:left="5272" w:hanging="1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Other participants included Mayors from municipal corporations throughout Jamaica, members from the private and public sectors and other stakeholders.   </w:t>
      </w:r>
    </w:p>
    <w:p w14:paraId="5AFC1D95" w14:textId="77777777" w:rsidR="009F34FF" w:rsidRPr="009F34FF" w:rsidRDefault="009F34FF" w:rsidP="009E4D7A">
      <w:pPr>
        <w:spacing w:after="20"/>
        <w:ind w:left="1440" w:right="428" w:firstLine="720"/>
        <w:jc w:val="right"/>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Welcome remarks were received from Senator the Honourable </w:t>
      </w:r>
    </w:p>
    <w:p w14:paraId="64E62F8C" w14:textId="266F9BC5" w:rsidR="009F34FF" w:rsidRPr="009F34FF" w:rsidRDefault="009F34FF" w:rsidP="009E4D7A">
      <w:pPr>
        <w:spacing w:after="254" w:line="228" w:lineRule="auto"/>
        <w:ind w:left="5272" w:hanging="1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Kamina Johnson Smith, Minister of Foreign Affairs and Foreign Trade of Jamaica; the Honourable Desmond McKenzie, Minister of Local Government and Community Development; the Honourable Alando Terrelonge, Minister of State in the Ministry of Culture, Gender, Entertainment and Sports; Senator Delroy Williams, Mayor of Kingston; Councillor Andrew Swaby, KSAMC's </w:t>
      </w:r>
    </w:p>
    <w:p w14:paraId="6DBAFAF4" w14:textId="2EEBE41A" w:rsidR="009F34FF" w:rsidRPr="009F34FF" w:rsidRDefault="009F34FF" w:rsidP="009F34FF">
      <w:pPr>
        <w:spacing w:after="21" w:line="216" w:lineRule="auto"/>
        <w:ind w:left="0" w:right="309" w:firstLine="0"/>
        <w:jc w:val="both"/>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lastRenderedPageBreak/>
        <w:t xml:space="preserve"> Day 2 of the Caribbean Conference of </w:t>
      </w:r>
      <w:r w:rsidR="000C4399">
        <w:rPr>
          <w:rFonts w:ascii="Times New Roman" w:hAnsi="Times New Roman" w:cs="Times New Roman"/>
          <w:i w:val="0"/>
          <w:color w:val="26282A"/>
          <w:sz w:val="22"/>
          <w:szCs w:val="22"/>
          <w:lang w:val="en-US"/>
        </w:rPr>
        <w:t>Mayors (CCM) included the Mayor’</w:t>
      </w:r>
      <w:r w:rsidRPr="009F34FF">
        <w:rPr>
          <w:rFonts w:ascii="Times New Roman" w:hAnsi="Times New Roman" w:cs="Times New Roman"/>
          <w:i w:val="0"/>
          <w:color w:val="26282A"/>
          <w:sz w:val="22"/>
          <w:szCs w:val="22"/>
          <w:lang w:val="en-US"/>
        </w:rPr>
        <w:t xml:space="preserve">s Breakfast Forum followed by a Council Meeting held at the Main Offices of the KSAMC and ended with a panel discussion under the theme, "Building a Sustainable Future." </w:t>
      </w:r>
    </w:p>
    <w:p w14:paraId="393A4E77" w14:textId="77777777" w:rsidR="009F34FF" w:rsidRPr="009F34FF" w:rsidRDefault="009F34FF" w:rsidP="009F34FF">
      <w:pPr>
        <w:spacing w:after="20"/>
        <w:ind w:left="0" w:firstLine="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 </w:t>
      </w:r>
    </w:p>
    <w:p w14:paraId="0CE0ED65" w14:textId="77777777" w:rsidR="009F34FF" w:rsidRPr="009F34FF" w:rsidRDefault="009F34FF" w:rsidP="009F34FF">
      <w:pPr>
        <w:spacing w:after="11" w:line="228" w:lineRule="auto"/>
        <w:ind w:left="-5" w:hanging="1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The main focus of the panel discussion was to establish how municipalities could effectively engage with various stakeholders to build smart and sustainable cities across the region. Sustainable cities were conceptualized as cities designed with consideration for social, economic, environmental impact, and resilient habitats for existing populations, without compromising the ability of future generations to experience the same. </w:t>
      </w:r>
    </w:p>
    <w:p w14:paraId="2BFFFE14" w14:textId="77777777" w:rsidR="009F34FF" w:rsidRPr="009F34FF" w:rsidRDefault="009F34FF" w:rsidP="009F34FF">
      <w:pPr>
        <w:ind w:left="0" w:firstLine="0"/>
        <w:rPr>
          <w:rFonts w:ascii="Calibri" w:eastAsia="Calibri" w:hAnsi="Calibri" w:cs="Calibri"/>
          <w:i w:val="0"/>
          <w:color w:val="000000"/>
          <w:sz w:val="22"/>
          <w:szCs w:val="22"/>
          <w:lang w:val="en-US"/>
        </w:rPr>
      </w:pPr>
      <w:r w:rsidRPr="009F34FF">
        <w:rPr>
          <w:rFonts w:ascii="Times New Roman" w:hAnsi="Times New Roman" w:cs="Times New Roman"/>
          <w:i w:val="0"/>
          <w:color w:val="000000"/>
          <w:sz w:val="22"/>
          <w:szCs w:val="22"/>
          <w:lang w:val="en-US"/>
        </w:rPr>
        <w:t xml:space="preserve"> </w:t>
      </w:r>
      <w:r w:rsidRPr="009F34FF">
        <w:rPr>
          <w:rFonts w:ascii="Times New Roman" w:hAnsi="Times New Roman" w:cs="Times New Roman"/>
          <w:i w:val="0"/>
          <w:color w:val="000000"/>
          <w:sz w:val="22"/>
          <w:szCs w:val="22"/>
          <w:lang w:val="en-US"/>
        </w:rPr>
        <w:tab/>
      </w:r>
      <w:r w:rsidRPr="009F34FF">
        <w:rPr>
          <w:rFonts w:ascii="Calibri" w:eastAsia="Calibri" w:hAnsi="Calibri" w:cs="Calibri"/>
          <w:i w:val="0"/>
          <w:noProof/>
          <w:color w:val="000000"/>
          <w:position w:val="-253"/>
          <w:sz w:val="22"/>
          <w:szCs w:val="22"/>
          <w:lang w:val="en-US"/>
        </w:rPr>
        <w:drawing>
          <wp:inline distT="0" distB="0" distL="0" distR="0" wp14:anchorId="3308557B" wp14:editId="61C41A16">
            <wp:extent cx="2528443" cy="1683385"/>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28"/>
                    <a:stretch>
                      <a:fillRect/>
                    </a:stretch>
                  </pic:blipFill>
                  <pic:spPr>
                    <a:xfrm>
                      <a:off x="0" y="0"/>
                      <a:ext cx="2528443" cy="1683385"/>
                    </a:xfrm>
                    <a:prstGeom prst="rect">
                      <a:avLst/>
                    </a:prstGeom>
                  </pic:spPr>
                </pic:pic>
              </a:graphicData>
            </a:graphic>
          </wp:inline>
        </w:drawing>
      </w:r>
      <w:r w:rsidRPr="009F34FF">
        <w:rPr>
          <w:rFonts w:ascii="Calibri" w:eastAsia="Calibri" w:hAnsi="Calibri" w:cs="Calibri"/>
          <w:i w:val="0"/>
          <w:color w:val="000000"/>
          <w:sz w:val="22"/>
          <w:szCs w:val="22"/>
          <w:lang w:val="en-US"/>
        </w:rPr>
        <w:tab/>
      </w:r>
      <w:r w:rsidRPr="009F34FF">
        <w:rPr>
          <w:rFonts w:ascii="Calibri" w:eastAsia="Calibri" w:hAnsi="Calibri" w:cs="Calibri"/>
          <w:i w:val="0"/>
          <w:noProof/>
          <w:color w:val="000000"/>
          <w:position w:val="-269"/>
          <w:sz w:val="22"/>
          <w:szCs w:val="22"/>
          <w:lang w:val="en-US"/>
        </w:rPr>
        <w:drawing>
          <wp:inline distT="0" distB="0" distL="0" distR="0" wp14:anchorId="3B29A5FE" wp14:editId="47D1DF9C">
            <wp:extent cx="2792222" cy="1865503"/>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9"/>
                    <a:stretch>
                      <a:fillRect/>
                    </a:stretch>
                  </pic:blipFill>
                  <pic:spPr>
                    <a:xfrm>
                      <a:off x="0" y="0"/>
                      <a:ext cx="2792222" cy="1865503"/>
                    </a:xfrm>
                    <a:prstGeom prst="rect">
                      <a:avLst/>
                    </a:prstGeom>
                  </pic:spPr>
                </pic:pic>
              </a:graphicData>
            </a:graphic>
          </wp:inline>
        </w:drawing>
      </w:r>
    </w:p>
    <w:p w14:paraId="16C31C8F" w14:textId="77777777" w:rsidR="009F34FF" w:rsidRPr="009F34FF" w:rsidRDefault="009F34FF" w:rsidP="009F34FF">
      <w:pPr>
        <w:spacing w:after="20"/>
        <w:ind w:left="0" w:right="1243" w:firstLine="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 </w:t>
      </w:r>
    </w:p>
    <w:p w14:paraId="562B64E0" w14:textId="77777777" w:rsidR="009F34FF" w:rsidRPr="009F34FF" w:rsidRDefault="009F34FF" w:rsidP="009F34FF">
      <w:pPr>
        <w:spacing w:after="11" w:line="228" w:lineRule="auto"/>
        <w:ind w:left="-5" w:hanging="1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The KSAMC held a Closing Ceremony for the 145th Anniversary of Kingston becoming the capital of Jamaica. </w:t>
      </w:r>
    </w:p>
    <w:p w14:paraId="59C9D7CA" w14:textId="77777777" w:rsidR="009F34FF" w:rsidRPr="009F34FF" w:rsidRDefault="009F34FF" w:rsidP="009F34FF">
      <w:pPr>
        <w:spacing w:after="20"/>
        <w:ind w:left="0" w:firstLine="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 </w:t>
      </w:r>
    </w:p>
    <w:p w14:paraId="2F68483C" w14:textId="77777777" w:rsidR="009F34FF" w:rsidRPr="009F34FF" w:rsidRDefault="009F34FF" w:rsidP="009F34FF">
      <w:pPr>
        <w:spacing w:after="11" w:line="228" w:lineRule="auto"/>
        <w:ind w:left="-5" w:right="159" w:hanging="1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 The event, which culminates the year- long celebration received overwhelming support from Mayors throughout Jamaica and other local government practitioners, the business community, residents and other stakeholders.  </w:t>
      </w:r>
    </w:p>
    <w:p w14:paraId="4EA7F632" w14:textId="77777777" w:rsidR="009F34FF" w:rsidRPr="009F34FF" w:rsidRDefault="009F34FF" w:rsidP="009F34FF">
      <w:pPr>
        <w:spacing w:after="22"/>
        <w:ind w:left="0" w:firstLine="0"/>
        <w:rPr>
          <w:rFonts w:ascii="Calibri" w:eastAsia="Calibri" w:hAnsi="Calibri" w:cs="Calibri"/>
          <w:i w:val="0"/>
          <w:color w:val="000000"/>
          <w:sz w:val="22"/>
          <w:szCs w:val="22"/>
          <w:lang w:val="en-US"/>
        </w:rPr>
      </w:pPr>
      <w:r w:rsidRPr="009F34FF">
        <w:rPr>
          <w:rFonts w:ascii="Times New Roman" w:hAnsi="Times New Roman" w:cs="Times New Roman"/>
          <w:i w:val="0"/>
          <w:color w:val="26282A"/>
          <w:sz w:val="22"/>
          <w:szCs w:val="22"/>
          <w:lang w:val="en-US"/>
        </w:rPr>
        <w:t xml:space="preserve"> </w:t>
      </w:r>
    </w:p>
    <w:p w14:paraId="04370A0B" w14:textId="44B75636" w:rsidR="000C4399" w:rsidRDefault="009F34FF" w:rsidP="009F34FF">
      <w:pPr>
        <w:spacing w:after="11" w:line="228" w:lineRule="auto"/>
        <w:ind w:left="-5" w:hanging="10"/>
        <w:rPr>
          <w:rFonts w:ascii="Times New Roman" w:hAnsi="Times New Roman" w:cs="Times New Roman"/>
          <w:i w:val="0"/>
          <w:color w:val="26282A"/>
          <w:sz w:val="22"/>
          <w:szCs w:val="22"/>
          <w:lang w:val="en-US"/>
        </w:rPr>
      </w:pPr>
      <w:r w:rsidRPr="009F34FF">
        <w:rPr>
          <w:rFonts w:ascii="Times New Roman" w:hAnsi="Times New Roman" w:cs="Times New Roman"/>
          <w:i w:val="0"/>
          <w:color w:val="26282A"/>
          <w:sz w:val="22"/>
          <w:szCs w:val="22"/>
          <w:lang w:val="en-US"/>
        </w:rPr>
        <w:t xml:space="preserve">The KSAMC extends profound </w:t>
      </w:r>
      <w:r w:rsidR="00346EAE" w:rsidRPr="009F34FF">
        <w:rPr>
          <w:rFonts w:ascii="Times New Roman" w:hAnsi="Times New Roman" w:cs="Times New Roman"/>
          <w:i w:val="0"/>
          <w:color w:val="26282A"/>
          <w:sz w:val="22"/>
          <w:szCs w:val="22"/>
          <w:lang w:val="en-US"/>
        </w:rPr>
        <w:t>gratitude</w:t>
      </w:r>
      <w:r w:rsidRPr="009F34FF">
        <w:rPr>
          <w:rFonts w:ascii="Times New Roman" w:hAnsi="Times New Roman" w:cs="Times New Roman"/>
          <w:i w:val="0"/>
          <w:color w:val="26282A"/>
          <w:sz w:val="22"/>
          <w:szCs w:val="22"/>
          <w:lang w:val="en-US"/>
        </w:rPr>
        <w:t xml:space="preserve"> and appreciation to all our sponsors, partners and dedicated staff members who made the celebrations successful </w:t>
      </w:r>
      <w:r w:rsidRPr="009F34FF">
        <w:rPr>
          <w:rFonts w:ascii="Times New Roman" w:hAnsi="Times New Roman" w:cs="Times New Roman"/>
          <w:i w:val="0"/>
          <w:color w:val="26282A"/>
          <w:sz w:val="22"/>
          <w:szCs w:val="22"/>
          <w:lang w:val="en-US"/>
        </w:rPr>
        <w:tab/>
      </w:r>
    </w:p>
    <w:p w14:paraId="79B69085" w14:textId="77777777" w:rsidR="000C4399" w:rsidRDefault="000C4399" w:rsidP="009F34FF">
      <w:pPr>
        <w:spacing w:after="11" w:line="228" w:lineRule="auto"/>
        <w:ind w:left="-5" w:hanging="10"/>
        <w:rPr>
          <w:rFonts w:ascii="Times New Roman" w:hAnsi="Times New Roman" w:cs="Times New Roman"/>
          <w:i w:val="0"/>
          <w:color w:val="26282A"/>
          <w:sz w:val="22"/>
          <w:szCs w:val="22"/>
          <w:lang w:val="en-US"/>
        </w:rPr>
      </w:pPr>
    </w:p>
    <w:p w14:paraId="426C7CA2" w14:textId="4E8905F6" w:rsidR="009F34FF" w:rsidRPr="009F34FF" w:rsidRDefault="009F34FF" w:rsidP="009F34FF">
      <w:pPr>
        <w:spacing w:after="11" w:line="228" w:lineRule="auto"/>
        <w:ind w:left="-5" w:hanging="10"/>
        <w:rPr>
          <w:rFonts w:ascii="Calibri" w:eastAsia="Calibri" w:hAnsi="Calibri" w:cs="Calibri"/>
          <w:i w:val="0"/>
          <w:color w:val="000000"/>
          <w:sz w:val="22"/>
          <w:szCs w:val="22"/>
          <w:lang w:val="en-US"/>
        </w:rPr>
      </w:pPr>
      <w:r w:rsidRPr="009F34FF">
        <w:rPr>
          <w:rFonts w:ascii="Georgia" w:eastAsia="Georgia" w:hAnsi="Georgia" w:cs="Georgia"/>
          <w:i w:val="0"/>
          <w:color w:val="000000"/>
          <w:sz w:val="31"/>
          <w:szCs w:val="22"/>
          <w:vertAlign w:val="superscript"/>
          <w:lang w:val="en-US"/>
        </w:rPr>
        <w:t xml:space="preserve">4 </w:t>
      </w:r>
    </w:p>
    <w:p w14:paraId="56F6183C" w14:textId="77777777" w:rsidR="009F34FF" w:rsidRPr="009F34FF" w:rsidRDefault="009F34FF" w:rsidP="009F34FF">
      <w:pPr>
        <w:spacing w:after="190"/>
        <w:ind w:left="-5" w:right="-15" w:hanging="10"/>
        <w:rPr>
          <w:rFonts w:ascii="Calibri" w:eastAsia="Calibri" w:hAnsi="Calibri" w:cs="Calibri"/>
          <w:i w:val="0"/>
          <w:color w:val="000000"/>
          <w:sz w:val="22"/>
          <w:szCs w:val="22"/>
          <w:lang w:val="en-US"/>
        </w:rPr>
      </w:pPr>
      <w:r w:rsidRPr="009F34FF">
        <w:rPr>
          <w:rFonts w:ascii="Georgia" w:eastAsia="Georgia" w:hAnsi="Georgia" w:cs="Georgia"/>
          <w:b/>
          <w:i w:val="0"/>
          <w:color w:val="000000"/>
          <w:sz w:val="32"/>
          <w:szCs w:val="22"/>
          <w:u w:val="single" w:color="000000"/>
          <w:lang w:val="en-US"/>
        </w:rPr>
        <w:t>Clarendon Municipal Corporation</w:t>
      </w:r>
      <w:r w:rsidRPr="009F34FF">
        <w:rPr>
          <w:rFonts w:ascii="Georgia" w:eastAsia="Georgia" w:hAnsi="Georgia" w:cs="Georgia"/>
          <w:b/>
          <w:i w:val="0"/>
          <w:color w:val="000000"/>
          <w:sz w:val="32"/>
          <w:szCs w:val="22"/>
          <w:lang w:val="en-US"/>
        </w:rPr>
        <w:t xml:space="preserve"> </w:t>
      </w:r>
    </w:p>
    <w:p w14:paraId="3A0C9747" w14:textId="77777777" w:rsidR="009F34FF" w:rsidRPr="009F34FF" w:rsidRDefault="009F34FF" w:rsidP="009F34FF">
      <w:pPr>
        <w:spacing w:after="36"/>
        <w:ind w:left="53" w:firstLine="0"/>
        <w:rPr>
          <w:rFonts w:ascii="Calibri" w:eastAsia="Calibri" w:hAnsi="Calibri" w:cs="Calibri"/>
          <w:i w:val="0"/>
          <w:color w:val="000000"/>
          <w:sz w:val="22"/>
          <w:szCs w:val="22"/>
          <w:lang w:val="en-US"/>
        </w:rPr>
      </w:pPr>
      <w:r w:rsidRPr="009F34FF">
        <w:rPr>
          <w:rFonts w:ascii="Calibri" w:eastAsia="Calibri" w:hAnsi="Calibri" w:cs="Calibri"/>
          <w:i w:val="0"/>
          <w:noProof/>
          <w:color w:val="000000"/>
          <w:sz w:val="22"/>
          <w:szCs w:val="22"/>
          <w:lang w:val="en-US"/>
        </w:rPr>
        <mc:AlternateContent>
          <mc:Choice Requires="wpg">
            <w:drawing>
              <wp:inline distT="0" distB="0" distL="0" distR="0" wp14:anchorId="597C3172" wp14:editId="0C81D116">
                <wp:extent cx="7115467" cy="3020983"/>
                <wp:effectExtent l="0" t="0" r="0" b="0"/>
                <wp:docPr id="2634" name="Group 2634"/>
                <wp:cNvGraphicFramePr/>
                <a:graphic xmlns:a="http://schemas.openxmlformats.org/drawingml/2006/main">
                  <a:graphicData uri="http://schemas.microsoft.com/office/word/2010/wordprocessingGroup">
                    <wpg:wgp>
                      <wpg:cNvGrpSpPr/>
                      <wpg:grpSpPr>
                        <a:xfrm>
                          <a:off x="0" y="0"/>
                          <a:ext cx="7115467" cy="3020983"/>
                          <a:chOff x="0" y="0"/>
                          <a:chExt cx="7115467" cy="3020983"/>
                        </a:xfrm>
                      </wpg:grpSpPr>
                      <wps:wsp>
                        <wps:cNvPr id="485" name="Rectangle 485"/>
                        <wps:cNvSpPr/>
                        <wps:spPr>
                          <a:xfrm>
                            <a:off x="3516668" y="0"/>
                            <a:ext cx="45808" cy="206453"/>
                          </a:xfrm>
                          <a:prstGeom prst="rect">
                            <a:avLst/>
                          </a:prstGeom>
                          <a:ln>
                            <a:noFill/>
                          </a:ln>
                        </wps:spPr>
                        <wps:txbx>
                          <w:txbxContent>
                            <w:p w14:paraId="53860696" w14:textId="77777777" w:rsidR="00F273BE" w:rsidRDefault="00F273BE" w:rsidP="009F34FF">
                              <w:r>
                                <w:t xml:space="preserve"> </w:t>
                              </w:r>
                            </w:p>
                          </w:txbxContent>
                        </wps:txbx>
                        <wps:bodyPr horzOverflow="overflow" lIns="0" tIns="0" rIns="0" bIns="0" rtlCol="0">
                          <a:noAutofit/>
                        </wps:bodyPr>
                      </wps:wsp>
                      <wps:wsp>
                        <wps:cNvPr id="486" name="Rectangle 486"/>
                        <wps:cNvSpPr/>
                        <wps:spPr>
                          <a:xfrm>
                            <a:off x="13881" y="2865755"/>
                            <a:ext cx="1361888" cy="206453"/>
                          </a:xfrm>
                          <a:prstGeom prst="rect">
                            <a:avLst/>
                          </a:prstGeom>
                          <a:ln>
                            <a:noFill/>
                          </a:ln>
                        </wps:spPr>
                        <wps:txbx>
                          <w:txbxContent>
                            <w:p w14:paraId="3651E594" w14:textId="77777777" w:rsidR="00F273BE" w:rsidRDefault="00F273BE" w:rsidP="009F34FF">
                              <w:r>
                                <w:t xml:space="preserve">His Worship the </w:t>
                              </w:r>
                            </w:p>
                          </w:txbxContent>
                        </wps:txbx>
                        <wps:bodyPr horzOverflow="overflow" lIns="0" tIns="0" rIns="0" bIns="0" rtlCol="0">
                          <a:noAutofit/>
                        </wps:bodyPr>
                      </wps:wsp>
                      <wps:wsp>
                        <wps:cNvPr id="487" name="Rectangle 487"/>
                        <wps:cNvSpPr/>
                        <wps:spPr>
                          <a:xfrm>
                            <a:off x="1039787" y="2865755"/>
                            <a:ext cx="2052865" cy="206453"/>
                          </a:xfrm>
                          <a:prstGeom prst="rect">
                            <a:avLst/>
                          </a:prstGeom>
                          <a:ln>
                            <a:noFill/>
                          </a:ln>
                        </wps:spPr>
                        <wps:txbx>
                          <w:txbxContent>
                            <w:p w14:paraId="1E7F63ED" w14:textId="21C7896E" w:rsidR="00F273BE" w:rsidRDefault="00F273BE" w:rsidP="009F34FF">
                              <w:r>
                                <w:rPr>
                                  <w:b/>
                                </w:rPr>
                                <w:t xml:space="preserve">Mayor Winston Maragh   </w:t>
                              </w:r>
                            </w:p>
                          </w:txbxContent>
                        </wps:txbx>
                        <wps:bodyPr horzOverflow="overflow" lIns="0" tIns="0" rIns="0" bIns="0" rtlCol="0">
                          <a:noAutofit/>
                        </wps:bodyPr>
                      </wps:wsp>
                      <wps:wsp>
                        <wps:cNvPr id="488" name="Rectangle 488"/>
                        <wps:cNvSpPr/>
                        <wps:spPr>
                          <a:xfrm>
                            <a:off x="2585504" y="2865755"/>
                            <a:ext cx="5553356" cy="206453"/>
                          </a:xfrm>
                          <a:prstGeom prst="rect">
                            <a:avLst/>
                          </a:prstGeom>
                          <a:ln>
                            <a:noFill/>
                          </a:ln>
                        </wps:spPr>
                        <wps:txbx>
                          <w:txbxContent>
                            <w:p w14:paraId="01EEEC6B" w14:textId="77777777" w:rsidR="00F273BE" w:rsidRDefault="00F273BE" w:rsidP="009F34FF">
                              <w:r>
                                <w:t xml:space="preserve">hosting several grade five (5)students from the Watsonton Primary </w:t>
                              </w:r>
                            </w:p>
                          </w:txbxContent>
                        </wps:txbx>
                        <wps:bodyPr horzOverflow="overflow" lIns="0" tIns="0" rIns="0" bIns="0" rtlCol="0">
                          <a:noAutofit/>
                        </wps:bodyPr>
                      </wps:wsp>
                      <pic:pic xmlns:pic="http://schemas.openxmlformats.org/drawingml/2006/picture">
                        <pic:nvPicPr>
                          <pic:cNvPr id="493" name="Picture 493"/>
                          <pic:cNvPicPr/>
                        </pic:nvPicPr>
                        <pic:blipFill>
                          <a:blip r:embed="rId30"/>
                          <a:stretch>
                            <a:fillRect/>
                          </a:stretch>
                        </pic:blipFill>
                        <pic:spPr>
                          <a:xfrm>
                            <a:off x="0" y="131445"/>
                            <a:ext cx="3481070" cy="2612517"/>
                          </a:xfrm>
                          <a:prstGeom prst="rect">
                            <a:avLst/>
                          </a:prstGeom>
                        </pic:spPr>
                      </pic:pic>
                      <pic:pic xmlns:pic="http://schemas.openxmlformats.org/drawingml/2006/picture">
                        <pic:nvPicPr>
                          <pic:cNvPr id="494" name="Picture 494"/>
                          <pic:cNvPicPr/>
                        </pic:nvPicPr>
                        <pic:blipFill>
                          <a:blip r:embed="rId31"/>
                          <a:stretch>
                            <a:fillRect/>
                          </a:stretch>
                        </pic:blipFill>
                        <pic:spPr>
                          <a:xfrm>
                            <a:off x="3696500" y="171704"/>
                            <a:ext cx="3418967" cy="2567559"/>
                          </a:xfrm>
                          <a:prstGeom prst="rect">
                            <a:avLst/>
                          </a:prstGeom>
                        </pic:spPr>
                      </pic:pic>
                    </wpg:wgp>
                  </a:graphicData>
                </a:graphic>
              </wp:inline>
            </w:drawing>
          </mc:Choice>
          <mc:Fallback>
            <w:pict>
              <v:group w14:anchorId="597C3172" id="Group 2634" o:spid="_x0000_s1058" style="width:560.25pt;height:237.85pt;mso-position-horizontal-relative:char;mso-position-vertical-relative:line" coordsize="71154,302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">
                <v:rect id="Rectangle 485" o:spid="_x0000_s1059" style="position:absolute;left:3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14:paraId="53860696" w14:textId="77777777" w:rsidR="00F273BE" w:rsidRDefault="00F273BE" w:rsidP="009F34FF">
                        <w:r>
                          <w:t xml:space="preserve"> </w:t>
                        </w:r>
                      </w:p>
                    </w:txbxContent>
                  </v:textbox>
                </v:rect>
                <v:rect id="Rectangle 486" o:spid="_x0000_s1060" style="position:absolute;left:138;top:28657;width:1361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14:paraId="3651E594" w14:textId="77777777" w:rsidR="00F273BE" w:rsidRDefault="00F273BE" w:rsidP="009F34FF">
                        <w:r>
                          <w:t xml:space="preserve">His Worship the </w:t>
                        </w:r>
                      </w:p>
                    </w:txbxContent>
                  </v:textbox>
                </v:rect>
                <v:rect id="Rectangle 487" o:spid="_x0000_s1061" style="position:absolute;left:10397;top:28657;width:2052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14:paraId="1E7F63ED" w14:textId="21C7896E" w:rsidR="00F273BE" w:rsidRDefault="00F273BE" w:rsidP="009F34FF">
                        <w:r>
                          <w:rPr>
                            <w:b/>
                          </w:rPr>
                          <w:t xml:space="preserve">Mayor Winston Maragh   </w:t>
                        </w:r>
                      </w:p>
                    </w:txbxContent>
                  </v:textbox>
                </v:rect>
                <v:rect id="Rectangle 488" o:spid="_x0000_s1062" style="position:absolute;left:25855;top:28657;width:5553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14:paraId="01EEEC6B" w14:textId="77777777" w:rsidR="00F273BE" w:rsidRDefault="00F273BE" w:rsidP="009F34FF">
                        <w:r>
                          <w:t xml:space="preserve">hosting several grade five (5)students from the Watsonton Primary </w:t>
                        </w:r>
                      </w:p>
                    </w:txbxContent>
                  </v:textbox>
                </v:rect>
                <v:shape id="Picture 493" o:spid="_x0000_s1063" type="#_x0000_t75" style="position:absolute;top:1314;width:34810;height:26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W4vGAAAA3AAAAA8AAABkcnMvZG93bnJldi54bWxEj0FrwkAUhO8F/8PyhN7qxrY0Gl2lFlt6&#10;ENEoeH1kn0kw+zZmtyb113eFgsdhZr5hpvPOVOJCjSstKxgOIhDEmdUl5wr2u8+nEQjnkTVWlknB&#10;LzmYz3oPU0y0bXlLl9TnIkDYJaig8L5OpHRZQQbdwNbEwTvaxqAPssmlbrANcFPJ5yh6kwZLDgsF&#10;1vRRUHZKf4wCG1/XVbpq4/prebbxanPYLBes1GO/e5+A8NT5e/i//a0VvI5f4HY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0xbi8YAAADcAAAADwAAAAAAAAAAAAAA&#10;AACfAgAAZHJzL2Rvd25yZXYueG1sUEsFBgAAAAAEAAQA9wAAAJIDAAAAAA==&#10;">
                  <v:imagedata r:id="rId32" o:title=""/>
                </v:shape>
                <v:shape id="Picture 494" o:spid="_x0000_s1064" type="#_x0000_t75" style="position:absolute;left:36965;top:1717;width:34189;height:2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pQXDAAAA3AAAAA8AAABkcnMvZG93bnJldi54bWxEj9FqwkAURN8L/sNyBd/qxipaU1cpoiC+&#10;SG0/4JK9Jluzd0N2NYlf7wqCj8PMnGEWq9aW4kq1N44VjIYJCOLMacO5gr/f7fsnCB+QNZaOSUFH&#10;HlbL3tsCU+0a/qHrMeQiQtinqKAIoUql9FlBFv3QVcTRO7naYoiyzqWusYlwW8qPJJlKi4bjQoEV&#10;rQvKzseLVRCRm9lh3/7fZk23GVtnfDc2Sg367fcXiEBteIWf7Z1WMJlP4HEmHgG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ylBcMAAADcAAAADwAAAAAAAAAAAAAAAACf&#10;AgAAZHJzL2Rvd25yZXYueG1sUEsFBgAAAAAEAAQA9wAAAI8DAAAAAA==&#10;">
                  <v:imagedata r:id="rId33" o:title=""/>
                </v:shape>
                <w10:anchorlock/>
              </v:group>
            </w:pict>
          </mc:Fallback>
        </mc:AlternateContent>
      </w:r>
    </w:p>
    <w:p w14:paraId="101464B3" w14:textId="387BF9B6" w:rsidR="009F34FF" w:rsidRDefault="009F34FF" w:rsidP="009F34FF">
      <w:pPr>
        <w:spacing w:after="5841" w:line="248" w:lineRule="auto"/>
        <w:ind w:left="74" w:firstLine="0"/>
        <w:rPr>
          <w:rFonts w:ascii="Calibri" w:eastAsia="Calibri" w:hAnsi="Calibri" w:cs="Calibri"/>
          <w:i w:val="0"/>
          <w:color w:val="000000"/>
          <w:szCs w:val="22"/>
          <w:lang w:val="en-US"/>
        </w:rPr>
      </w:pPr>
      <w:r w:rsidRPr="009F34FF">
        <w:rPr>
          <w:rFonts w:ascii="Calibri" w:eastAsia="Calibri" w:hAnsi="Calibri" w:cs="Calibri"/>
          <w:i w:val="0"/>
          <w:color w:val="000000"/>
          <w:szCs w:val="22"/>
          <w:lang w:val="en-US"/>
        </w:rPr>
        <w:t xml:space="preserve">School. The students visited the Clarendon Municipal Corporation to observe the proceedings of a full Council Meeting on February 8, 2018. The students were eager and excited to learn how the Corporation operates and Mayor Maragh was more than happy to oblige. </w:t>
      </w:r>
    </w:p>
    <w:p w14:paraId="79552B2E" w14:textId="7A935557" w:rsidR="006B77AE" w:rsidRPr="00337D6C" w:rsidRDefault="006B77AE" w:rsidP="009F34FF">
      <w:pPr>
        <w:pStyle w:val="ListParagraph"/>
        <w:numPr>
          <w:ilvl w:val="0"/>
          <w:numId w:val="11"/>
        </w:numPr>
        <w:jc w:val="both"/>
        <w:rPr>
          <w:rFonts w:ascii="Century Gothic" w:hAnsi="Century Gothic"/>
          <w:b/>
          <w:i w:val="0"/>
          <w:u w:val="single"/>
        </w:rPr>
      </w:pPr>
      <w:r w:rsidRPr="00337D6C">
        <w:rPr>
          <w:rFonts w:ascii="Century Gothic" w:hAnsi="Century Gothic"/>
          <w:b/>
          <w:i w:val="0"/>
          <w:u w:val="single"/>
        </w:rPr>
        <w:lastRenderedPageBreak/>
        <w:t>S</w:t>
      </w:r>
      <w:r w:rsidR="00607423" w:rsidRPr="00337D6C">
        <w:rPr>
          <w:rFonts w:ascii="Century Gothic" w:hAnsi="Century Gothic"/>
          <w:b/>
          <w:i w:val="0"/>
          <w:u w:val="single"/>
        </w:rPr>
        <w:t xml:space="preserve">OCIAL </w:t>
      </w:r>
      <w:r w:rsidRPr="00337D6C">
        <w:rPr>
          <w:rFonts w:ascii="Century Gothic" w:hAnsi="Century Gothic"/>
          <w:b/>
          <w:i w:val="0"/>
          <w:u w:val="single"/>
        </w:rPr>
        <w:t>D</w:t>
      </w:r>
      <w:r w:rsidR="00607423" w:rsidRPr="00337D6C">
        <w:rPr>
          <w:rFonts w:ascii="Century Gothic" w:hAnsi="Century Gothic"/>
          <w:b/>
          <w:i w:val="0"/>
          <w:u w:val="single"/>
        </w:rPr>
        <w:t xml:space="preserve">EVELOPMENT </w:t>
      </w:r>
      <w:r w:rsidRPr="00337D6C">
        <w:rPr>
          <w:rFonts w:ascii="Century Gothic" w:hAnsi="Century Gothic"/>
          <w:b/>
          <w:i w:val="0"/>
          <w:u w:val="single"/>
        </w:rPr>
        <w:t>C</w:t>
      </w:r>
      <w:r w:rsidR="00607423" w:rsidRPr="00337D6C">
        <w:rPr>
          <w:rFonts w:ascii="Century Gothic" w:hAnsi="Century Gothic"/>
          <w:b/>
          <w:i w:val="0"/>
          <w:u w:val="single"/>
        </w:rPr>
        <w:t>OMMISSION</w:t>
      </w:r>
      <w:r w:rsidR="00C54CCA" w:rsidRPr="00337D6C">
        <w:rPr>
          <w:rFonts w:ascii="Century Gothic" w:hAnsi="Century Gothic"/>
          <w:b/>
          <w:i w:val="0"/>
          <w:u w:val="single"/>
        </w:rPr>
        <w:t xml:space="preserve"> (SDC)</w:t>
      </w:r>
    </w:p>
    <w:p w14:paraId="4C8B757D" w14:textId="77777777" w:rsidR="00965DA6" w:rsidRDefault="00965DA6" w:rsidP="00965DA6">
      <w:pPr>
        <w:rPr>
          <w:color w:val="FF0000"/>
        </w:rPr>
      </w:pPr>
    </w:p>
    <w:p w14:paraId="693A340A" w14:textId="22DDD8BE" w:rsidR="009F34FF" w:rsidRPr="009F34FF" w:rsidRDefault="009F34FF" w:rsidP="00F22999">
      <w:pPr>
        <w:ind w:left="0" w:firstLine="0"/>
        <w:jc w:val="both"/>
        <w:rPr>
          <w:rFonts w:ascii="Book Antiqua" w:hAnsi="Book Antiqua" w:cs="Times New Roman"/>
          <w:i w:val="0"/>
          <w:lang w:val="en-US"/>
        </w:rPr>
      </w:pPr>
      <w:r w:rsidRPr="009F34FF">
        <w:rPr>
          <w:rFonts w:ascii="Calibri" w:hAnsi="Calibri" w:cs="Times New Roman"/>
          <w:i w:val="0"/>
          <w:noProof/>
          <w:lang w:val="en-US"/>
        </w:rPr>
        <mc:AlternateContent>
          <mc:Choice Requires="wps">
            <w:drawing>
              <wp:anchor distT="45720" distB="45720" distL="114300" distR="114300" simplePos="0" relativeHeight="251724800" behindDoc="0" locked="0" layoutInCell="1" allowOverlap="1" wp14:anchorId="41F6D650" wp14:editId="0A1E4C3F">
                <wp:simplePos x="0" y="0"/>
                <wp:positionH relativeFrom="column">
                  <wp:posOffset>28575</wp:posOffset>
                </wp:positionH>
                <wp:positionV relativeFrom="paragraph">
                  <wp:posOffset>76200</wp:posOffset>
                </wp:positionV>
                <wp:extent cx="5915025" cy="380365"/>
                <wp:effectExtent l="19050" t="20320" r="38100" b="4699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8036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35889C05" w14:textId="77777777" w:rsidR="00F273BE" w:rsidRPr="00844C84" w:rsidRDefault="00F273BE" w:rsidP="009F34FF">
                            <w:pPr>
                              <w:jc w:val="center"/>
                              <w:rPr>
                                <w:rFonts w:ascii="Arial Black" w:hAnsi="Arial Black"/>
                                <w:b/>
                                <w:sz w:val="28"/>
                                <w:szCs w:val="28"/>
                              </w:rPr>
                            </w:pPr>
                            <w:r>
                              <w:rPr>
                                <w:rFonts w:ascii="Arial Black" w:hAnsi="Arial Black"/>
                                <w:b/>
                                <w:sz w:val="28"/>
                                <w:szCs w:val="28"/>
                              </w:rPr>
                              <w:t xml:space="preserve">MONTHLY REPORT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1F6D650" id="_x0000_t202" coordsize="21600,21600" o:spt="202" path="m,l,21600r21600,l21600,xe">
                <v:stroke joinstyle="miter"/>
                <v:path gradientshapeok="t" o:connecttype="rect"/>
              </v:shapetype>
              <v:shape id="Text Box 14" o:spid="_x0000_s1065" type="#_x0000_t202" style="position:absolute;left:0;text-align:left;margin-left:2.25pt;margin-top:6pt;width:465.75pt;height:29.95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" fillcolor="#4472c4" strokecolor="#f2f2f2" strokeweight="3pt">
                <v:shadow on="t" color="#1f3763" opacity=".5" offset="1pt"/>
                <v:textbox style="mso-fit-shape-to-text:t">
                  <w:txbxContent>
                    <w:p w14:paraId="35889C05" w14:textId="77777777" w:rsidR="00F273BE" w:rsidRPr="00844C84" w:rsidRDefault="00F273BE" w:rsidP="009F34FF">
                      <w:pPr>
                        <w:jc w:val="center"/>
                        <w:rPr>
                          <w:rFonts w:ascii="Arial Black" w:hAnsi="Arial Black"/>
                          <w:b/>
                          <w:sz w:val="28"/>
                          <w:szCs w:val="28"/>
                        </w:rPr>
                      </w:pPr>
                      <w:r>
                        <w:rPr>
                          <w:rFonts w:ascii="Arial Black" w:hAnsi="Arial Black"/>
                          <w:b/>
                          <w:sz w:val="28"/>
                          <w:szCs w:val="28"/>
                        </w:rPr>
                        <w:t xml:space="preserve">MONTHLY REPORT </w:t>
                      </w:r>
                    </w:p>
                  </w:txbxContent>
                </v:textbox>
                <w10:wrap type="square"/>
              </v:shape>
            </w:pict>
          </mc:Fallback>
        </mc:AlternateContent>
      </w:r>
      <w:r w:rsidRPr="009F34FF">
        <w:rPr>
          <w:rFonts w:ascii="Book Antiqua" w:hAnsi="Book Antiqua" w:cs="Times New Roman"/>
          <w:i w:val="0"/>
          <w:lang w:val="en-US"/>
        </w:rPr>
        <w:tab/>
      </w:r>
      <w:r w:rsidRPr="009F34FF">
        <w:rPr>
          <w:rFonts w:ascii="Book Antiqua" w:hAnsi="Book Antiqua" w:cs="Times New Roman"/>
          <w:i w:val="0"/>
          <w:lang w:val="en-US"/>
        </w:rPr>
        <w:tab/>
      </w:r>
      <w:r w:rsidRPr="009F34FF">
        <w:rPr>
          <w:rFonts w:ascii="Book Antiqua" w:hAnsi="Book Antiqua" w:cs="Times New Roman"/>
          <w:i w:val="0"/>
          <w:lang w:val="en-US"/>
        </w:rPr>
        <w:tab/>
      </w:r>
    </w:p>
    <w:p w14:paraId="78EB579E" w14:textId="77777777" w:rsidR="009F34FF" w:rsidRPr="009F34FF" w:rsidRDefault="009F34FF" w:rsidP="009F34FF">
      <w:pPr>
        <w:ind w:left="0" w:firstLine="0"/>
        <w:jc w:val="both"/>
        <w:rPr>
          <w:rFonts w:ascii="Times New Roman" w:hAnsi="Times New Roman" w:cs="Times New Roman"/>
          <w:i w:val="0"/>
          <w:lang w:val="en-US"/>
        </w:rPr>
      </w:pPr>
    </w:p>
    <w:p w14:paraId="778D4F7E" w14:textId="77777777" w:rsidR="009F34FF" w:rsidRPr="009F34FF" w:rsidRDefault="009F34FF" w:rsidP="009F34FF">
      <w:pPr>
        <w:ind w:left="0" w:firstLine="0"/>
        <w:rPr>
          <w:rFonts w:ascii="Times New Roman" w:hAnsi="Times New Roman" w:cs="Times New Roman"/>
          <w:i w:val="0"/>
          <w:color w:val="000000"/>
          <w:lang w:val="en-US"/>
        </w:rPr>
      </w:pPr>
      <w:r w:rsidRPr="009F34FF">
        <w:rPr>
          <w:rFonts w:ascii="Times New Roman" w:hAnsi="Times New Roman" w:cs="Times New Roman"/>
          <w:i w:val="0"/>
          <w:lang w:val="en-US"/>
        </w:rPr>
        <w:t>Please see below table giving up</w:t>
      </w:r>
      <w:r w:rsidRPr="009F34FF">
        <w:rPr>
          <w:rFonts w:ascii="Times New Roman" w:hAnsi="Times New Roman" w:cs="Times New Roman"/>
          <w:i w:val="0"/>
          <w:color w:val="000000"/>
          <w:lang w:val="en-US"/>
        </w:rPr>
        <w:t xml:space="preserve">dates on work plan targets and activities in the parish. </w:t>
      </w:r>
    </w:p>
    <w:p w14:paraId="032F81CC" w14:textId="77777777" w:rsidR="009F34FF" w:rsidRPr="009F34FF" w:rsidRDefault="009F34FF" w:rsidP="009F34FF">
      <w:pPr>
        <w:ind w:left="0" w:firstLine="0"/>
        <w:jc w:val="both"/>
        <w:rPr>
          <w:rFonts w:ascii="Times New Roman" w:hAnsi="Times New Roman" w:cs="Times New Roman"/>
          <w:i w:val="0"/>
          <w:lang w:val="en-US"/>
        </w:rPr>
      </w:pPr>
    </w:p>
    <w:tbl>
      <w:tblPr>
        <w:tblW w:w="10230" w:type="dxa"/>
        <w:tblInd w:w="-342" w:type="dxa"/>
        <w:tblBorders>
          <w:top w:val="single" w:sz="8" w:space="0" w:color="4BACC6"/>
          <w:bottom w:val="single" w:sz="8" w:space="0" w:color="4BACC6"/>
        </w:tblBorders>
        <w:tblLook w:val="04A0" w:firstRow="1" w:lastRow="0" w:firstColumn="1" w:lastColumn="0" w:noHBand="0" w:noVBand="1"/>
      </w:tblPr>
      <w:tblGrid>
        <w:gridCol w:w="3510"/>
        <w:gridCol w:w="6720"/>
      </w:tblGrid>
      <w:tr w:rsidR="009F34FF" w:rsidRPr="000C4399" w14:paraId="3682C178" w14:textId="77777777" w:rsidTr="009B4C08">
        <w:trPr>
          <w:trHeight w:val="275"/>
        </w:trPr>
        <w:tc>
          <w:tcPr>
            <w:tcW w:w="3510" w:type="dxa"/>
            <w:tcBorders>
              <w:top w:val="single" w:sz="4" w:space="0" w:color="auto"/>
              <w:left w:val="single" w:sz="4" w:space="0" w:color="auto"/>
              <w:bottom w:val="single" w:sz="4" w:space="0" w:color="auto"/>
              <w:right w:val="single" w:sz="4" w:space="0" w:color="auto"/>
            </w:tcBorders>
          </w:tcPr>
          <w:p w14:paraId="50932DAC" w14:textId="77777777" w:rsidR="009F34FF" w:rsidRPr="000C4399" w:rsidRDefault="009F34FF" w:rsidP="009F34FF">
            <w:pPr>
              <w:spacing w:line="360" w:lineRule="auto"/>
              <w:ind w:left="0" w:firstLine="0"/>
              <w:jc w:val="center"/>
              <w:rPr>
                <w:rFonts w:ascii="Book Antiqua" w:hAnsi="Book Antiqua" w:cs="Times New Roman"/>
                <w:b/>
                <w:bCs/>
                <w:i w:val="0"/>
                <w:sz w:val="22"/>
                <w:szCs w:val="22"/>
                <w:lang w:val="en-US"/>
              </w:rPr>
            </w:pPr>
            <w:r w:rsidRPr="000C4399">
              <w:rPr>
                <w:rFonts w:ascii="Book Antiqua" w:hAnsi="Book Antiqua" w:cs="Times New Roman"/>
                <w:b/>
                <w:bCs/>
                <w:i w:val="0"/>
                <w:sz w:val="22"/>
                <w:szCs w:val="22"/>
                <w:lang w:val="en-US"/>
              </w:rPr>
              <w:t>Programme Areas</w:t>
            </w:r>
          </w:p>
        </w:tc>
        <w:tc>
          <w:tcPr>
            <w:tcW w:w="6720" w:type="dxa"/>
            <w:tcBorders>
              <w:top w:val="single" w:sz="4" w:space="0" w:color="auto"/>
              <w:left w:val="single" w:sz="4" w:space="0" w:color="auto"/>
              <w:bottom w:val="single" w:sz="4" w:space="0" w:color="auto"/>
              <w:right w:val="single" w:sz="4" w:space="0" w:color="auto"/>
            </w:tcBorders>
          </w:tcPr>
          <w:p w14:paraId="394C1307" w14:textId="77777777" w:rsidR="009F34FF" w:rsidRPr="000C4399" w:rsidRDefault="009F34FF" w:rsidP="009F34FF">
            <w:pPr>
              <w:spacing w:line="360" w:lineRule="auto"/>
              <w:ind w:left="0" w:firstLine="0"/>
              <w:jc w:val="center"/>
              <w:rPr>
                <w:rFonts w:ascii="Book Antiqua" w:hAnsi="Book Antiqua" w:cs="Times New Roman"/>
                <w:b/>
                <w:bCs/>
                <w:i w:val="0"/>
                <w:sz w:val="22"/>
                <w:szCs w:val="22"/>
                <w:lang w:val="en-US"/>
              </w:rPr>
            </w:pPr>
            <w:r w:rsidRPr="000C4399">
              <w:rPr>
                <w:rFonts w:ascii="Book Antiqua" w:hAnsi="Book Antiqua" w:cs="Times New Roman"/>
                <w:b/>
                <w:bCs/>
                <w:i w:val="0"/>
                <w:sz w:val="22"/>
                <w:szCs w:val="22"/>
                <w:lang w:val="en-US"/>
              </w:rPr>
              <w:t>Remarks</w:t>
            </w:r>
          </w:p>
        </w:tc>
      </w:tr>
      <w:tr w:rsidR="009F34FF" w:rsidRPr="000C4399" w14:paraId="5F20CDEF" w14:textId="77777777" w:rsidTr="009B4C08">
        <w:trPr>
          <w:trHeight w:val="335"/>
        </w:trPr>
        <w:tc>
          <w:tcPr>
            <w:tcW w:w="3510" w:type="dxa"/>
            <w:tcBorders>
              <w:top w:val="single" w:sz="4" w:space="0" w:color="auto"/>
              <w:left w:val="single" w:sz="4" w:space="0" w:color="auto"/>
              <w:bottom w:val="single" w:sz="4" w:space="0" w:color="auto"/>
              <w:right w:val="single" w:sz="4" w:space="0" w:color="auto"/>
            </w:tcBorders>
            <w:shd w:val="clear" w:color="auto" w:fill="D2EAF1"/>
          </w:tcPr>
          <w:p w14:paraId="5144EED6" w14:textId="77777777" w:rsidR="009F34FF" w:rsidRPr="000C4399" w:rsidRDefault="009F34FF" w:rsidP="009F34FF">
            <w:pPr>
              <w:spacing w:line="360" w:lineRule="auto"/>
              <w:ind w:left="0" w:firstLine="0"/>
              <w:contextualSpacing/>
              <w:jc w:val="both"/>
              <w:rPr>
                <w:rFonts w:ascii="Book Antiqua" w:eastAsia="Calibri" w:hAnsi="Book Antiqua" w:cs="Times New Roman"/>
                <w:b/>
                <w:bCs/>
                <w:i w:val="0"/>
                <w:sz w:val="22"/>
                <w:szCs w:val="22"/>
                <w:lang w:val="en-US"/>
              </w:rPr>
            </w:pPr>
            <w:r w:rsidRPr="000C4399">
              <w:rPr>
                <w:rFonts w:ascii="Book Antiqua" w:eastAsia="Calibri" w:hAnsi="Book Antiqua" w:cs="Times New Roman"/>
                <w:b/>
                <w:bCs/>
                <w:i w:val="0"/>
                <w:sz w:val="22"/>
                <w:szCs w:val="22"/>
                <w:lang w:val="en-US"/>
              </w:rPr>
              <w:t>Strengthening the Participatory Governance Frame work</w:t>
            </w:r>
          </w:p>
          <w:p w14:paraId="5C8B6434" w14:textId="77777777" w:rsidR="009F34FF" w:rsidRPr="000C4399" w:rsidRDefault="009F34FF" w:rsidP="009F34FF">
            <w:pPr>
              <w:spacing w:line="360" w:lineRule="auto"/>
              <w:ind w:left="0" w:firstLine="0"/>
              <w:jc w:val="both"/>
              <w:rPr>
                <w:rFonts w:ascii="Book Antiqua" w:hAnsi="Book Antiqua" w:cs="Times New Roman"/>
                <w:b/>
                <w:bCs/>
                <w:i w:val="0"/>
                <w:sz w:val="22"/>
                <w:szCs w:val="22"/>
                <w:lang w:val="en-US"/>
              </w:rPr>
            </w:pPr>
          </w:p>
        </w:tc>
        <w:tc>
          <w:tcPr>
            <w:tcW w:w="6720" w:type="dxa"/>
            <w:tcBorders>
              <w:top w:val="single" w:sz="4" w:space="0" w:color="auto"/>
              <w:left w:val="single" w:sz="4" w:space="0" w:color="auto"/>
              <w:bottom w:val="single" w:sz="4" w:space="0" w:color="auto"/>
              <w:right w:val="single" w:sz="4" w:space="0" w:color="auto"/>
            </w:tcBorders>
            <w:shd w:val="clear" w:color="auto" w:fill="D2EAF1"/>
          </w:tcPr>
          <w:p w14:paraId="6A8FFE46" w14:textId="77777777" w:rsidR="009F34FF" w:rsidRPr="000C4399" w:rsidRDefault="009F34FF" w:rsidP="009F34FF">
            <w:pPr>
              <w:spacing w:line="360" w:lineRule="auto"/>
              <w:ind w:left="0" w:firstLine="0"/>
              <w:contextualSpacing/>
              <w:jc w:val="both"/>
              <w:rPr>
                <w:rFonts w:ascii="Book Antiqua" w:eastAsia="Calibri" w:hAnsi="Book Antiqua" w:cs="Times New Roman"/>
                <w:i w:val="0"/>
                <w:sz w:val="22"/>
                <w:szCs w:val="22"/>
                <w:lang w:val="en-US"/>
              </w:rPr>
            </w:pPr>
            <w:r w:rsidRPr="000C4399">
              <w:rPr>
                <w:rFonts w:ascii="Book Antiqua" w:eastAsia="Calibri" w:hAnsi="Book Antiqua" w:cs="Times New Roman"/>
                <w:i w:val="0"/>
                <w:sz w:val="22"/>
                <w:szCs w:val="22"/>
                <w:lang w:val="en-US"/>
              </w:rPr>
              <w:t>The following Community Development Committee are targeted to be strengthen between April and June 2018</w:t>
            </w:r>
          </w:p>
          <w:p w14:paraId="311AA609" w14:textId="77777777" w:rsidR="009F34FF" w:rsidRPr="000C4399" w:rsidRDefault="009F34FF" w:rsidP="009F34FF">
            <w:pPr>
              <w:numPr>
                <w:ilvl w:val="0"/>
                <w:numId w:val="49"/>
              </w:numPr>
              <w:spacing w:line="360" w:lineRule="auto"/>
              <w:contextualSpacing/>
              <w:jc w:val="both"/>
              <w:rPr>
                <w:rFonts w:ascii="Book Antiqua" w:eastAsia="Calibri" w:hAnsi="Book Antiqua" w:cs="Times New Roman"/>
                <w:i w:val="0"/>
                <w:sz w:val="22"/>
                <w:szCs w:val="22"/>
                <w:lang w:val="en-US"/>
              </w:rPr>
            </w:pPr>
            <w:r w:rsidRPr="000C4399">
              <w:rPr>
                <w:rFonts w:ascii="Book Antiqua" w:eastAsia="Calibri" w:hAnsi="Book Antiqua" w:cs="Times New Roman"/>
                <w:i w:val="0"/>
                <w:sz w:val="22"/>
                <w:szCs w:val="22"/>
                <w:lang w:val="en-US"/>
              </w:rPr>
              <w:t xml:space="preserve">Pleasant Hill / Baxter’s Mountain and Woodside, Richmond in the first quarter. </w:t>
            </w:r>
          </w:p>
          <w:p w14:paraId="6660829B" w14:textId="77777777" w:rsidR="009F34FF" w:rsidRPr="000C4399" w:rsidRDefault="009F34FF" w:rsidP="009F34FF">
            <w:pPr>
              <w:spacing w:line="360" w:lineRule="auto"/>
              <w:ind w:left="0" w:firstLine="0"/>
              <w:contextualSpacing/>
              <w:jc w:val="both"/>
              <w:rPr>
                <w:rFonts w:ascii="Book Antiqua" w:eastAsia="Calibri" w:hAnsi="Book Antiqua" w:cs="Times New Roman"/>
                <w:i w:val="0"/>
                <w:sz w:val="22"/>
                <w:szCs w:val="22"/>
                <w:lang w:val="en-US"/>
              </w:rPr>
            </w:pPr>
            <w:r w:rsidRPr="000C4399">
              <w:rPr>
                <w:rFonts w:ascii="Book Antiqua" w:eastAsia="Calibri" w:hAnsi="Book Antiqua" w:cs="Times New Roman"/>
                <w:i w:val="0"/>
                <w:sz w:val="22"/>
                <w:szCs w:val="22"/>
                <w:lang w:val="en-US"/>
              </w:rPr>
              <w:t xml:space="preserve">The following Development Area Committees are targeted under the maintenance target: </w:t>
            </w:r>
          </w:p>
          <w:p w14:paraId="1F7F5E42" w14:textId="77777777" w:rsidR="009F34FF" w:rsidRPr="000C4399" w:rsidRDefault="009F34FF" w:rsidP="009F34FF">
            <w:pPr>
              <w:numPr>
                <w:ilvl w:val="0"/>
                <w:numId w:val="50"/>
              </w:numPr>
              <w:spacing w:line="360" w:lineRule="auto"/>
              <w:contextualSpacing/>
              <w:jc w:val="both"/>
              <w:rPr>
                <w:rFonts w:ascii="Book Antiqua" w:eastAsia="Calibri" w:hAnsi="Book Antiqua" w:cs="Times New Roman"/>
                <w:i w:val="0"/>
                <w:sz w:val="22"/>
                <w:szCs w:val="22"/>
                <w:lang w:val="en-US"/>
              </w:rPr>
            </w:pPr>
            <w:r w:rsidRPr="000C4399">
              <w:rPr>
                <w:rFonts w:ascii="Book Antiqua" w:eastAsia="Calibri" w:hAnsi="Book Antiqua" w:cs="Times New Roman"/>
                <w:i w:val="0"/>
                <w:sz w:val="22"/>
                <w:szCs w:val="22"/>
                <w:lang w:val="en-US"/>
              </w:rPr>
              <w:t>Annotto Bay, Gayle, Wag Water, Oracabessa, Port Maria, and Highgate.</w:t>
            </w:r>
          </w:p>
          <w:p w14:paraId="744FDDAB" w14:textId="77777777" w:rsidR="009F34FF" w:rsidRPr="000C4399" w:rsidRDefault="009F34FF" w:rsidP="009F34FF">
            <w:pPr>
              <w:spacing w:line="360" w:lineRule="auto"/>
              <w:ind w:left="0" w:firstLine="0"/>
              <w:contextualSpacing/>
              <w:jc w:val="both"/>
              <w:rPr>
                <w:rFonts w:ascii="Book Antiqua" w:eastAsia="Calibri" w:hAnsi="Book Antiqua" w:cs="Times New Roman"/>
                <w:i w:val="0"/>
                <w:sz w:val="22"/>
                <w:szCs w:val="22"/>
                <w:lang w:val="en-US"/>
              </w:rPr>
            </w:pPr>
            <w:r w:rsidRPr="000C4399">
              <w:rPr>
                <w:rFonts w:ascii="Book Antiqua" w:eastAsia="Calibri" w:hAnsi="Book Antiqua" w:cs="Times New Roman"/>
                <w:i w:val="0"/>
                <w:sz w:val="22"/>
                <w:szCs w:val="22"/>
                <w:lang w:val="en-US"/>
              </w:rPr>
              <w:t>The following Community Development Committees are targeted for maintenance:</w:t>
            </w:r>
          </w:p>
          <w:p w14:paraId="36F7E534" w14:textId="77777777" w:rsidR="009F34FF" w:rsidRPr="000C4399" w:rsidRDefault="009F34FF" w:rsidP="009F34FF">
            <w:pPr>
              <w:numPr>
                <w:ilvl w:val="0"/>
                <w:numId w:val="50"/>
              </w:numPr>
              <w:spacing w:line="360" w:lineRule="auto"/>
              <w:contextualSpacing/>
              <w:jc w:val="both"/>
              <w:rPr>
                <w:rFonts w:ascii="Book Antiqua" w:eastAsia="Calibri" w:hAnsi="Book Antiqua" w:cs="Times New Roman"/>
                <w:i w:val="0"/>
                <w:sz w:val="22"/>
                <w:szCs w:val="22"/>
                <w:lang w:val="en-US"/>
              </w:rPr>
            </w:pPr>
            <w:r w:rsidRPr="000C4399">
              <w:rPr>
                <w:rFonts w:ascii="Book Antiqua" w:eastAsia="Calibri" w:hAnsi="Book Antiqua" w:cs="Times New Roman"/>
                <w:i w:val="0"/>
                <w:sz w:val="22"/>
                <w:szCs w:val="22"/>
                <w:lang w:val="en-US"/>
              </w:rPr>
              <w:t xml:space="preserve">Scotts Hall, Enfield, Oracabessa, Charles Town, Sandside, Mile Gully, Gayle, Lucky Hill, Jeffery Town, Richmond, Highgate, Clonmel, Robin Bay, Belfield and Port Maria. </w:t>
            </w:r>
          </w:p>
        </w:tc>
      </w:tr>
      <w:tr w:rsidR="009F34FF" w:rsidRPr="000C4399" w14:paraId="6EEBEB2A" w14:textId="77777777" w:rsidTr="009B4C08">
        <w:trPr>
          <w:trHeight w:val="335"/>
        </w:trPr>
        <w:tc>
          <w:tcPr>
            <w:tcW w:w="3510" w:type="dxa"/>
            <w:tcBorders>
              <w:top w:val="single" w:sz="4" w:space="0" w:color="auto"/>
              <w:left w:val="single" w:sz="4" w:space="0" w:color="auto"/>
              <w:bottom w:val="single" w:sz="4" w:space="0" w:color="auto"/>
              <w:right w:val="single" w:sz="4" w:space="0" w:color="auto"/>
            </w:tcBorders>
          </w:tcPr>
          <w:p w14:paraId="0889460F" w14:textId="77777777" w:rsidR="009F34FF" w:rsidRPr="000C4399" w:rsidRDefault="009F34FF" w:rsidP="009F34FF">
            <w:pPr>
              <w:spacing w:line="360" w:lineRule="auto"/>
              <w:ind w:left="0" w:firstLine="0"/>
              <w:jc w:val="both"/>
              <w:rPr>
                <w:rFonts w:ascii="Book Antiqua" w:hAnsi="Book Antiqua" w:cs="Times New Roman"/>
                <w:b/>
                <w:bCs/>
                <w:i w:val="0"/>
                <w:sz w:val="22"/>
                <w:szCs w:val="22"/>
                <w:lang w:val="en-US"/>
              </w:rPr>
            </w:pPr>
            <w:r w:rsidRPr="000C4399">
              <w:rPr>
                <w:rFonts w:ascii="Book Antiqua" w:hAnsi="Book Antiqua" w:cs="Times New Roman"/>
                <w:b/>
                <w:bCs/>
                <w:i w:val="0"/>
                <w:sz w:val="22"/>
                <w:szCs w:val="22"/>
                <w:lang w:val="en-US"/>
              </w:rPr>
              <w:t>Parish Interagency Network:</w:t>
            </w:r>
          </w:p>
        </w:tc>
        <w:tc>
          <w:tcPr>
            <w:tcW w:w="6720" w:type="dxa"/>
            <w:tcBorders>
              <w:top w:val="single" w:sz="4" w:space="0" w:color="auto"/>
              <w:left w:val="single" w:sz="4" w:space="0" w:color="auto"/>
              <w:bottom w:val="single" w:sz="4" w:space="0" w:color="auto"/>
              <w:right w:val="single" w:sz="4" w:space="0" w:color="auto"/>
            </w:tcBorders>
          </w:tcPr>
          <w:p w14:paraId="15516712" w14:textId="77777777" w:rsidR="009F34FF" w:rsidRPr="000C4399" w:rsidRDefault="009F34FF" w:rsidP="009F34FF">
            <w:pPr>
              <w:numPr>
                <w:ilvl w:val="0"/>
                <w:numId w:val="4"/>
              </w:numPr>
              <w:spacing w:line="360" w:lineRule="auto"/>
              <w:ind w:left="536"/>
              <w:contextualSpacing/>
              <w:jc w:val="both"/>
              <w:rPr>
                <w:rFonts w:ascii="Book Antiqua" w:eastAsia="Calibri" w:hAnsi="Book Antiqua" w:cs="Times New Roman"/>
                <w:i w:val="0"/>
                <w:sz w:val="22"/>
                <w:szCs w:val="22"/>
                <w:lang w:val="en-US"/>
              </w:rPr>
            </w:pPr>
            <w:r w:rsidRPr="000C4399">
              <w:rPr>
                <w:rFonts w:ascii="Book Antiqua" w:eastAsia="Calibri" w:hAnsi="Book Antiqua" w:cs="Times New Roman"/>
                <w:i w:val="0"/>
                <w:sz w:val="22"/>
                <w:szCs w:val="22"/>
                <w:lang w:val="en-US"/>
              </w:rPr>
              <w:t xml:space="preserve">SDC St. Mary in association with the Mango Valley United Group will be hosting a Health and social service fair at the Mango Valley Baptist Church   Agencies that were mobilized were the RGD, HEART, MLSS and NHT.  A team of doctors from overseas will provide health care. </w:t>
            </w:r>
          </w:p>
        </w:tc>
      </w:tr>
      <w:tr w:rsidR="009F34FF" w:rsidRPr="000C4399" w14:paraId="3A9BE63D" w14:textId="77777777" w:rsidTr="009B4C08">
        <w:trPr>
          <w:trHeight w:val="335"/>
        </w:trPr>
        <w:tc>
          <w:tcPr>
            <w:tcW w:w="3510" w:type="dxa"/>
            <w:tcBorders>
              <w:top w:val="single" w:sz="4" w:space="0" w:color="auto"/>
              <w:left w:val="single" w:sz="4" w:space="0" w:color="auto"/>
              <w:bottom w:val="single" w:sz="4" w:space="0" w:color="auto"/>
              <w:right w:val="single" w:sz="4" w:space="0" w:color="auto"/>
            </w:tcBorders>
            <w:shd w:val="clear" w:color="auto" w:fill="D2EAF1"/>
          </w:tcPr>
          <w:p w14:paraId="6BA98AFD" w14:textId="77777777" w:rsidR="009F34FF" w:rsidRPr="000C4399" w:rsidRDefault="009F34FF" w:rsidP="009F34FF">
            <w:pPr>
              <w:spacing w:line="360" w:lineRule="auto"/>
              <w:ind w:left="0" w:firstLine="0"/>
              <w:jc w:val="both"/>
              <w:rPr>
                <w:rFonts w:ascii="Book Antiqua" w:hAnsi="Book Antiqua" w:cs="Times New Roman"/>
                <w:b/>
                <w:bCs/>
                <w:i w:val="0"/>
                <w:sz w:val="22"/>
                <w:szCs w:val="22"/>
                <w:lang w:val="en-US"/>
              </w:rPr>
            </w:pPr>
            <w:r w:rsidRPr="000C4399">
              <w:rPr>
                <w:rFonts w:ascii="Book Antiqua" w:hAnsi="Book Antiqua" w:cs="Times New Roman"/>
                <w:b/>
                <w:bCs/>
                <w:i w:val="0"/>
                <w:sz w:val="22"/>
                <w:szCs w:val="22"/>
                <w:lang w:val="en-US"/>
              </w:rPr>
              <w:t>Sports for Community Development:</w:t>
            </w:r>
          </w:p>
        </w:tc>
        <w:tc>
          <w:tcPr>
            <w:tcW w:w="6720" w:type="dxa"/>
            <w:tcBorders>
              <w:top w:val="single" w:sz="4" w:space="0" w:color="auto"/>
              <w:left w:val="single" w:sz="4" w:space="0" w:color="auto"/>
              <w:bottom w:val="single" w:sz="4" w:space="0" w:color="auto"/>
              <w:right w:val="single" w:sz="4" w:space="0" w:color="auto"/>
            </w:tcBorders>
            <w:shd w:val="clear" w:color="auto" w:fill="D2EAF1"/>
          </w:tcPr>
          <w:p w14:paraId="6245F8EE" w14:textId="77777777" w:rsidR="009F34FF" w:rsidRPr="000C4399" w:rsidRDefault="009F34FF" w:rsidP="009F34FF">
            <w:pPr>
              <w:spacing w:line="360" w:lineRule="auto"/>
              <w:ind w:left="0" w:firstLine="0"/>
              <w:contextualSpacing/>
              <w:jc w:val="both"/>
              <w:rPr>
                <w:rFonts w:ascii="Book Antiqua" w:eastAsia="Calibri" w:hAnsi="Book Antiqua" w:cs="Times New Roman"/>
                <w:i w:val="0"/>
                <w:sz w:val="22"/>
                <w:szCs w:val="22"/>
                <w:lang w:val="en-US"/>
              </w:rPr>
            </w:pPr>
            <w:r w:rsidRPr="000C4399">
              <w:rPr>
                <w:rFonts w:ascii="Book Antiqua" w:eastAsia="Calibri" w:hAnsi="Book Antiqua" w:cs="Times New Roman"/>
                <w:i w:val="0"/>
                <w:sz w:val="22"/>
                <w:szCs w:val="22"/>
                <w:lang w:val="en-US"/>
              </w:rPr>
              <w:t xml:space="preserve">The deadline for registration in the Social Development Commission T/ 20 Cricket Competitions 2018 is Thursday March 08.  Scores training was held with team manager, captain and scorer on March 31, 2018. The Ranking stage was held on the April 15 2018. At this stage the top (4) team from last year was giving a bye. The first elimination matches were held on May 06, 2018 at Boscobel and Three Hills. We are now down to 8 teams namely: Highgate, Gayle, Boscobel, Three Hills, Jacks River, Rock River, Heywood Hall (White Hall Warriors) and Days Mountain.     </w:t>
            </w:r>
          </w:p>
          <w:tbl>
            <w:tblPr>
              <w:tblpPr w:leftFromText="180" w:rightFromText="180" w:vertAnchor="text" w:horzAnchor="margin" w:tblpXSpec="center" w:tblpY="53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2430"/>
              <w:gridCol w:w="2425"/>
            </w:tblGrid>
            <w:tr w:rsidR="009F34FF" w:rsidRPr="000C4399" w14:paraId="36F8CF1D" w14:textId="77777777" w:rsidTr="009B4C08">
              <w:trPr>
                <w:trHeight w:val="370"/>
              </w:trPr>
              <w:tc>
                <w:tcPr>
                  <w:tcW w:w="1620" w:type="dxa"/>
                  <w:shd w:val="clear" w:color="auto" w:fill="auto"/>
                </w:tcPr>
                <w:p w14:paraId="316BA764"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t xml:space="preserve">Date </w:t>
                  </w:r>
                </w:p>
              </w:tc>
              <w:tc>
                <w:tcPr>
                  <w:tcW w:w="2430" w:type="dxa"/>
                  <w:shd w:val="clear" w:color="auto" w:fill="auto"/>
                </w:tcPr>
                <w:p w14:paraId="0A017482"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t>Group 1</w:t>
                  </w:r>
                </w:p>
              </w:tc>
              <w:tc>
                <w:tcPr>
                  <w:tcW w:w="2425" w:type="dxa"/>
                  <w:shd w:val="clear" w:color="auto" w:fill="auto"/>
                </w:tcPr>
                <w:p w14:paraId="74DF5625"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t xml:space="preserve">Group 2 </w:t>
                  </w:r>
                </w:p>
              </w:tc>
            </w:tr>
            <w:tr w:rsidR="009F34FF" w:rsidRPr="000C4399" w14:paraId="41EE6E80" w14:textId="77777777" w:rsidTr="009B4C08">
              <w:trPr>
                <w:trHeight w:val="370"/>
              </w:trPr>
              <w:tc>
                <w:tcPr>
                  <w:tcW w:w="1620" w:type="dxa"/>
                  <w:shd w:val="clear" w:color="auto" w:fill="auto"/>
                </w:tcPr>
                <w:p w14:paraId="022E672D"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t>May 20, 2018</w:t>
                  </w:r>
                </w:p>
              </w:tc>
              <w:tc>
                <w:tcPr>
                  <w:tcW w:w="2430" w:type="dxa"/>
                  <w:shd w:val="clear" w:color="auto" w:fill="auto"/>
                </w:tcPr>
                <w:p w14:paraId="4938E271" w14:textId="77777777" w:rsidR="009F34FF" w:rsidRPr="000C4399" w:rsidRDefault="009F34FF" w:rsidP="009F34FF">
                  <w:pPr>
                    <w:ind w:left="0" w:firstLine="0"/>
                    <w:jc w:val="center"/>
                    <w:rPr>
                      <w:rFonts w:ascii="Cambria" w:hAnsi="Cambria" w:cs="Times New Roman"/>
                      <w:i w:val="0"/>
                      <w:color w:val="5B9BD5"/>
                      <w:sz w:val="22"/>
                      <w:szCs w:val="22"/>
                      <w:lang w:val="en-US"/>
                    </w:rPr>
                  </w:pPr>
                  <w:r w:rsidRPr="000C4399">
                    <w:rPr>
                      <w:rFonts w:ascii="Cambria" w:hAnsi="Cambria" w:cs="Times New Roman"/>
                      <w:i w:val="0"/>
                      <w:color w:val="5B9BD5"/>
                      <w:sz w:val="22"/>
                      <w:szCs w:val="22"/>
                      <w:lang w:val="en-US"/>
                    </w:rPr>
                    <w:t>HIGHGATE Vs. WHITE HALL 10:00am</w:t>
                  </w:r>
                </w:p>
                <w:p w14:paraId="2653F2A1" w14:textId="77777777" w:rsidR="009F34FF" w:rsidRPr="000C4399" w:rsidRDefault="009F34FF" w:rsidP="009F34FF">
                  <w:pPr>
                    <w:ind w:left="0" w:firstLine="0"/>
                    <w:jc w:val="center"/>
                    <w:rPr>
                      <w:rFonts w:ascii="Cambria" w:hAnsi="Cambria" w:cs="Times New Roman"/>
                      <w:i w:val="0"/>
                      <w:color w:val="7030A0"/>
                      <w:sz w:val="22"/>
                      <w:szCs w:val="22"/>
                      <w:lang w:val="en-US"/>
                    </w:rPr>
                  </w:pPr>
                  <w:r w:rsidRPr="000C4399">
                    <w:rPr>
                      <w:rFonts w:ascii="Cambria" w:hAnsi="Cambria" w:cs="Times New Roman"/>
                      <w:i w:val="0"/>
                      <w:color w:val="7030A0"/>
                      <w:sz w:val="22"/>
                      <w:szCs w:val="22"/>
                      <w:lang w:val="en-US"/>
                    </w:rPr>
                    <w:t>BOSCOBEL   Vs. DAYS MOUNTAIN 2:00pm</w:t>
                  </w:r>
                </w:p>
                <w:p w14:paraId="7D8FD257" w14:textId="77777777" w:rsidR="009F34FF" w:rsidRPr="000C4399" w:rsidRDefault="009F34FF" w:rsidP="009F34FF">
                  <w:pPr>
                    <w:ind w:left="0" w:firstLine="0"/>
                    <w:jc w:val="center"/>
                    <w:rPr>
                      <w:rFonts w:ascii="Cambria" w:hAnsi="Cambria" w:cs="Times New Roman"/>
                      <w:i w:val="0"/>
                      <w:color w:val="FF0000"/>
                      <w:sz w:val="22"/>
                      <w:szCs w:val="22"/>
                      <w:lang w:val="en-US"/>
                    </w:rPr>
                  </w:pPr>
                  <w:r w:rsidRPr="000C4399">
                    <w:rPr>
                      <w:rFonts w:ascii="Cambria" w:hAnsi="Cambria" w:cs="Times New Roman"/>
                      <w:i w:val="0"/>
                      <w:color w:val="FF0000"/>
                      <w:sz w:val="22"/>
                      <w:szCs w:val="22"/>
                      <w:lang w:val="en-US"/>
                    </w:rPr>
                    <w:t>Boscobel</w:t>
                  </w:r>
                </w:p>
              </w:tc>
              <w:tc>
                <w:tcPr>
                  <w:tcW w:w="2425" w:type="dxa"/>
                  <w:shd w:val="clear" w:color="auto" w:fill="auto"/>
                </w:tcPr>
                <w:p w14:paraId="11855B3B" w14:textId="77777777" w:rsidR="009F34FF" w:rsidRPr="000C4399" w:rsidRDefault="009F34FF" w:rsidP="009F34FF">
                  <w:pPr>
                    <w:ind w:left="0" w:firstLine="0"/>
                    <w:jc w:val="center"/>
                    <w:rPr>
                      <w:rFonts w:ascii="Cambria" w:hAnsi="Cambria" w:cs="Times New Roman"/>
                      <w:i w:val="0"/>
                      <w:color w:val="2E74B5"/>
                      <w:sz w:val="22"/>
                      <w:szCs w:val="22"/>
                      <w:lang w:val="en-US"/>
                    </w:rPr>
                  </w:pPr>
                  <w:r w:rsidRPr="000C4399">
                    <w:rPr>
                      <w:rFonts w:ascii="Cambria" w:hAnsi="Cambria" w:cs="Times New Roman"/>
                      <w:i w:val="0"/>
                      <w:color w:val="2E74B5"/>
                      <w:sz w:val="22"/>
                      <w:szCs w:val="22"/>
                      <w:lang w:val="en-US"/>
                    </w:rPr>
                    <w:t>GAYLE vs. ROCK RIVER 10:00am</w:t>
                  </w:r>
                </w:p>
                <w:p w14:paraId="44099138" w14:textId="77777777" w:rsidR="009F34FF" w:rsidRPr="000C4399" w:rsidRDefault="009F34FF" w:rsidP="009F34FF">
                  <w:pPr>
                    <w:ind w:left="0" w:firstLine="0"/>
                    <w:jc w:val="center"/>
                    <w:rPr>
                      <w:rFonts w:ascii="Cambria" w:hAnsi="Cambria" w:cs="Times New Roman"/>
                      <w:i w:val="0"/>
                      <w:color w:val="7030A0"/>
                      <w:sz w:val="22"/>
                      <w:szCs w:val="22"/>
                      <w:lang w:val="en-US"/>
                    </w:rPr>
                  </w:pPr>
                  <w:r w:rsidRPr="000C4399">
                    <w:rPr>
                      <w:rFonts w:ascii="Cambria" w:hAnsi="Cambria" w:cs="Times New Roman"/>
                      <w:i w:val="0"/>
                      <w:color w:val="7030A0"/>
                      <w:sz w:val="22"/>
                      <w:szCs w:val="22"/>
                      <w:lang w:val="en-US"/>
                    </w:rPr>
                    <w:t>THREE HILLS  vs. JACKS RIVER 2:00pm</w:t>
                  </w:r>
                </w:p>
                <w:p w14:paraId="3E14E052" w14:textId="77777777" w:rsidR="009F34FF" w:rsidRPr="000C4399" w:rsidRDefault="009F34FF" w:rsidP="009F34FF">
                  <w:pPr>
                    <w:ind w:left="0" w:firstLine="0"/>
                    <w:jc w:val="center"/>
                    <w:rPr>
                      <w:rFonts w:ascii="Cambria" w:hAnsi="Cambria" w:cs="Times New Roman"/>
                      <w:i w:val="0"/>
                      <w:color w:val="FF0000"/>
                      <w:sz w:val="22"/>
                      <w:szCs w:val="22"/>
                      <w:lang w:val="en-US"/>
                    </w:rPr>
                  </w:pPr>
                  <w:r w:rsidRPr="000C4399">
                    <w:rPr>
                      <w:rFonts w:ascii="Cambria" w:hAnsi="Cambria" w:cs="Times New Roman"/>
                      <w:i w:val="0"/>
                      <w:color w:val="FF0000"/>
                      <w:sz w:val="22"/>
                      <w:szCs w:val="22"/>
                      <w:lang w:val="en-US"/>
                    </w:rPr>
                    <w:t xml:space="preserve">Three Hills </w:t>
                  </w:r>
                </w:p>
              </w:tc>
            </w:tr>
            <w:tr w:rsidR="009F34FF" w:rsidRPr="000C4399" w14:paraId="35A90495" w14:textId="77777777" w:rsidTr="009B4C08">
              <w:trPr>
                <w:trHeight w:val="370"/>
              </w:trPr>
              <w:tc>
                <w:tcPr>
                  <w:tcW w:w="1620" w:type="dxa"/>
                  <w:shd w:val="clear" w:color="auto" w:fill="auto"/>
                </w:tcPr>
                <w:p w14:paraId="7311EDA1"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t>May 27,2018</w:t>
                  </w:r>
                </w:p>
              </w:tc>
              <w:tc>
                <w:tcPr>
                  <w:tcW w:w="2430" w:type="dxa"/>
                  <w:shd w:val="clear" w:color="auto" w:fill="auto"/>
                </w:tcPr>
                <w:p w14:paraId="11D61E1F" w14:textId="77777777" w:rsidR="009F34FF" w:rsidRPr="000C4399" w:rsidRDefault="009F34FF" w:rsidP="009F34FF">
                  <w:pPr>
                    <w:ind w:left="0" w:firstLine="0"/>
                    <w:jc w:val="center"/>
                    <w:rPr>
                      <w:rFonts w:ascii="Cambria" w:hAnsi="Cambria" w:cs="Times New Roman"/>
                      <w:i w:val="0"/>
                      <w:color w:val="2E74B5"/>
                      <w:sz w:val="22"/>
                      <w:szCs w:val="22"/>
                      <w:lang w:val="en-US"/>
                    </w:rPr>
                  </w:pPr>
                  <w:r w:rsidRPr="000C4399">
                    <w:rPr>
                      <w:rFonts w:ascii="Cambria" w:hAnsi="Cambria" w:cs="Times New Roman"/>
                      <w:i w:val="0"/>
                      <w:color w:val="2E74B5"/>
                      <w:sz w:val="22"/>
                      <w:szCs w:val="22"/>
                      <w:lang w:val="en-US"/>
                    </w:rPr>
                    <w:t>HIGHGATE Vs. DAYS MOUNTAIN 10:00am</w:t>
                  </w:r>
                </w:p>
                <w:p w14:paraId="5E4E3CA3" w14:textId="77777777" w:rsidR="009F34FF" w:rsidRPr="000C4399" w:rsidRDefault="009F34FF" w:rsidP="009F34FF">
                  <w:pPr>
                    <w:ind w:left="0" w:firstLine="0"/>
                    <w:jc w:val="center"/>
                    <w:rPr>
                      <w:rFonts w:ascii="Cambria" w:hAnsi="Cambria" w:cs="Times New Roman"/>
                      <w:i w:val="0"/>
                      <w:color w:val="7030A0"/>
                      <w:sz w:val="22"/>
                      <w:szCs w:val="22"/>
                      <w:lang w:val="en-US"/>
                    </w:rPr>
                  </w:pPr>
                  <w:r w:rsidRPr="000C4399">
                    <w:rPr>
                      <w:rFonts w:ascii="Cambria" w:hAnsi="Cambria" w:cs="Times New Roman"/>
                      <w:i w:val="0"/>
                      <w:color w:val="7030A0"/>
                      <w:sz w:val="22"/>
                      <w:szCs w:val="22"/>
                      <w:lang w:val="en-US"/>
                    </w:rPr>
                    <w:t>BOSCOBEL   Vs. WHITE HALL 2:00pm</w:t>
                  </w:r>
                </w:p>
                <w:p w14:paraId="7A792DF3" w14:textId="77777777" w:rsidR="009F34FF" w:rsidRPr="000C4399" w:rsidRDefault="009F34FF" w:rsidP="009F34FF">
                  <w:pPr>
                    <w:ind w:left="0" w:firstLine="0"/>
                    <w:jc w:val="center"/>
                    <w:rPr>
                      <w:rFonts w:ascii="Cambria" w:hAnsi="Cambria" w:cs="Times New Roman"/>
                      <w:i w:val="0"/>
                      <w:color w:val="FF0000"/>
                      <w:sz w:val="22"/>
                      <w:szCs w:val="22"/>
                      <w:lang w:val="en-US"/>
                    </w:rPr>
                  </w:pPr>
                  <w:r w:rsidRPr="000C4399">
                    <w:rPr>
                      <w:rFonts w:ascii="Cambria" w:hAnsi="Cambria" w:cs="Times New Roman"/>
                      <w:i w:val="0"/>
                      <w:color w:val="FF0000"/>
                      <w:sz w:val="22"/>
                      <w:szCs w:val="22"/>
                      <w:lang w:val="en-US"/>
                    </w:rPr>
                    <w:lastRenderedPageBreak/>
                    <w:t>Boscobel Playfield</w:t>
                  </w:r>
                </w:p>
                <w:p w14:paraId="15E4C355"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p>
              </w:tc>
              <w:tc>
                <w:tcPr>
                  <w:tcW w:w="2425" w:type="dxa"/>
                  <w:shd w:val="clear" w:color="auto" w:fill="auto"/>
                </w:tcPr>
                <w:p w14:paraId="042657B1" w14:textId="77777777" w:rsidR="009F34FF" w:rsidRPr="000C4399" w:rsidRDefault="009F34FF" w:rsidP="009F34FF">
                  <w:pPr>
                    <w:ind w:left="0" w:firstLine="0"/>
                    <w:jc w:val="center"/>
                    <w:rPr>
                      <w:rFonts w:ascii="Cambria" w:hAnsi="Cambria" w:cs="Times New Roman"/>
                      <w:i w:val="0"/>
                      <w:color w:val="2E74B5"/>
                      <w:sz w:val="22"/>
                      <w:szCs w:val="22"/>
                      <w:lang w:val="en-US"/>
                    </w:rPr>
                  </w:pPr>
                  <w:r w:rsidRPr="000C4399">
                    <w:rPr>
                      <w:rFonts w:ascii="Cambria" w:hAnsi="Cambria" w:cs="Times New Roman"/>
                      <w:i w:val="0"/>
                      <w:color w:val="2E74B5"/>
                      <w:sz w:val="22"/>
                      <w:szCs w:val="22"/>
                      <w:lang w:val="en-US"/>
                    </w:rPr>
                    <w:lastRenderedPageBreak/>
                    <w:t>GAYLE vs. JACKS RIVER 10:00am</w:t>
                  </w:r>
                </w:p>
                <w:p w14:paraId="4DFEE389" w14:textId="77777777" w:rsidR="009F34FF" w:rsidRPr="000C4399" w:rsidRDefault="009F34FF" w:rsidP="009F34FF">
                  <w:pPr>
                    <w:ind w:left="0" w:firstLine="0"/>
                    <w:jc w:val="center"/>
                    <w:rPr>
                      <w:rFonts w:ascii="Cambria" w:hAnsi="Cambria" w:cs="Times New Roman"/>
                      <w:i w:val="0"/>
                      <w:color w:val="7030A0"/>
                      <w:sz w:val="22"/>
                      <w:szCs w:val="22"/>
                      <w:lang w:val="en-US"/>
                    </w:rPr>
                  </w:pPr>
                  <w:r w:rsidRPr="000C4399">
                    <w:rPr>
                      <w:rFonts w:ascii="Cambria" w:hAnsi="Cambria" w:cs="Times New Roman"/>
                      <w:i w:val="0"/>
                      <w:color w:val="7030A0"/>
                      <w:sz w:val="22"/>
                      <w:szCs w:val="22"/>
                      <w:lang w:val="en-US"/>
                    </w:rPr>
                    <w:t>THREE HILLS  vs. ROCK RIVER  2:00pm</w:t>
                  </w:r>
                </w:p>
                <w:p w14:paraId="466BEE7D" w14:textId="77777777" w:rsidR="009F34FF" w:rsidRPr="000C4399" w:rsidRDefault="009F34FF" w:rsidP="009F34FF">
                  <w:pPr>
                    <w:ind w:left="0" w:firstLine="0"/>
                    <w:jc w:val="center"/>
                    <w:rPr>
                      <w:rFonts w:ascii="Cambria" w:hAnsi="Cambria" w:cs="Times New Roman"/>
                      <w:i w:val="0"/>
                      <w:color w:val="FF0000"/>
                      <w:sz w:val="22"/>
                      <w:szCs w:val="22"/>
                      <w:lang w:val="en-US"/>
                    </w:rPr>
                  </w:pPr>
                  <w:r w:rsidRPr="000C4399">
                    <w:rPr>
                      <w:rFonts w:ascii="Cambria" w:hAnsi="Cambria" w:cs="Times New Roman"/>
                      <w:i w:val="0"/>
                      <w:color w:val="FF0000"/>
                      <w:sz w:val="22"/>
                      <w:szCs w:val="22"/>
                      <w:lang w:val="en-US"/>
                    </w:rPr>
                    <w:lastRenderedPageBreak/>
                    <w:t xml:space="preserve"> Threes Hills Sport Complex</w:t>
                  </w:r>
                </w:p>
              </w:tc>
            </w:tr>
            <w:tr w:rsidR="009F34FF" w:rsidRPr="000C4399" w14:paraId="7FCCF3AA" w14:textId="77777777" w:rsidTr="009B4C08">
              <w:trPr>
                <w:trHeight w:val="370"/>
              </w:trPr>
              <w:tc>
                <w:tcPr>
                  <w:tcW w:w="1620" w:type="dxa"/>
                  <w:shd w:val="clear" w:color="auto" w:fill="auto"/>
                </w:tcPr>
                <w:p w14:paraId="3021936F"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lastRenderedPageBreak/>
                    <w:t>June 03, 2018</w:t>
                  </w:r>
                </w:p>
              </w:tc>
              <w:tc>
                <w:tcPr>
                  <w:tcW w:w="2430" w:type="dxa"/>
                  <w:shd w:val="clear" w:color="auto" w:fill="auto"/>
                </w:tcPr>
                <w:p w14:paraId="1321D1DC" w14:textId="77777777" w:rsidR="009F34FF" w:rsidRPr="000C4399" w:rsidRDefault="009F34FF" w:rsidP="009F34FF">
                  <w:pPr>
                    <w:ind w:left="0" w:firstLine="0"/>
                    <w:jc w:val="center"/>
                    <w:rPr>
                      <w:rFonts w:ascii="Cambria" w:hAnsi="Cambria" w:cs="Times New Roman"/>
                      <w:i w:val="0"/>
                      <w:color w:val="2E74B5"/>
                      <w:sz w:val="22"/>
                      <w:szCs w:val="22"/>
                      <w:lang w:val="en-US"/>
                    </w:rPr>
                  </w:pPr>
                  <w:r w:rsidRPr="000C4399">
                    <w:rPr>
                      <w:rFonts w:ascii="Cambria" w:hAnsi="Cambria" w:cs="Times New Roman"/>
                      <w:i w:val="0"/>
                      <w:color w:val="2E74B5"/>
                      <w:sz w:val="22"/>
                      <w:szCs w:val="22"/>
                      <w:lang w:val="en-US"/>
                    </w:rPr>
                    <w:t>DAYS MOUNTAIN Vs. WHITE HALL 10:00am</w:t>
                  </w:r>
                </w:p>
                <w:p w14:paraId="137C91CF" w14:textId="77777777" w:rsidR="009F34FF" w:rsidRPr="000C4399" w:rsidRDefault="009F34FF" w:rsidP="009F34FF">
                  <w:pPr>
                    <w:ind w:left="0" w:firstLine="0"/>
                    <w:jc w:val="center"/>
                    <w:rPr>
                      <w:rFonts w:ascii="Cambria" w:hAnsi="Cambria" w:cs="Times New Roman"/>
                      <w:i w:val="0"/>
                      <w:color w:val="7030A0"/>
                      <w:sz w:val="22"/>
                      <w:szCs w:val="22"/>
                      <w:lang w:val="en-US"/>
                    </w:rPr>
                  </w:pPr>
                  <w:r w:rsidRPr="000C4399">
                    <w:rPr>
                      <w:rFonts w:ascii="Cambria" w:hAnsi="Cambria" w:cs="Times New Roman"/>
                      <w:i w:val="0"/>
                      <w:color w:val="7030A0"/>
                      <w:sz w:val="22"/>
                      <w:szCs w:val="22"/>
                      <w:lang w:val="en-US"/>
                    </w:rPr>
                    <w:t>BOSCOBEL   Vs. HIGHGATE 2:00pm</w:t>
                  </w:r>
                </w:p>
                <w:p w14:paraId="2CF25E1C" w14:textId="77777777" w:rsidR="009F34FF" w:rsidRPr="000C4399" w:rsidRDefault="009F34FF" w:rsidP="009F34FF">
                  <w:pPr>
                    <w:ind w:left="0" w:firstLine="0"/>
                    <w:jc w:val="center"/>
                    <w:rPr>
                      <w:rFonts w:ascii="Cambria" w:hAnsi="Cambria" w:cs="Times New Roman"/>
                      <w:i w:val="0"/>
                      <w:color w:val="FF0000"/>
                      <w:sz w:val="22"/>
                      <w:szCs w:val="22"/>
                      <w:lang w:val="en-US"/>
                    </w:rPr>
                  </w:pPr>
                  <w:r w:rsidRPr="000C4399">
                    <w:rPr>
                      <w:rFonts w:ascii="Cambria" w:hAnsi="Cambria" w:cs="Times New Roman"/>
                      <w:i w:val="0"/>
                      <w:color w:val="FF0000"/>
                      <w:sz w:val="22"/>
                      <w:szCs w:val="22"/>
                      <w:lang w:val="en-US"/>
                    </w:rPr>
                    <w:t>Boscobel Playfield</w:t>
                  </w:r>
                </w:p>
              </w:tc>
              <w:tc>
                <w:tcPr>
                  <w:tcW w:w="2425" w:type="dxa"/>
                  <w:shd w:val="clear" w:color="auto" w:fill="auto"/>
                </w:tcPr>
                <w:p w14:paraId="69111C94" w14:textId="77777777" w:rsidR="009F34FF" w:rsidRPr="000C4399" w:rsidRDefault="009F34FF" w:rsidP="009F34FF">
                  <w:pPr>
                    <w:ind w:left="0" w:firstLine="0"/>
                    <w:jc w:val="center"/>
                    <w:rPr>
                      <w:rFonts w:ascii="Cambria" w:hAnsi="Cambria" w:cs="Times New Roman"/>
                      <w:i w:val="0"/>
                      <w:color w:val="2E74B5"/>
                      <w:sz w:val="22"/>
                      <w:szCs w:val="22"/>
                      <w:lang w:val="en-US"/>
                    </w:rPr>
                  </w:pPr>
                  <w:r w:rsidRPr="000C4399">
                    <w:rPr>
                      <w:rFonts w:ascii="Cambria" w:hAnsi="Cambria" w:cs="Times New Roman"/>
                      <w:i w:val="0"/>
                      <w:color w:val="2E74B5"/>
                      <w:sz w:val="22"/>
                      <w:szCs w:val="22"/>
                      <w:lang w:val="en-US"/>
                    </w:rPr>
                    <w:t>ROCK RIVER vs. JACKS RIVER 10:00am</w:t>
                  </w:r>
                </w:p>
                <w:p w14:paraId="508253C0" w14:textId="77777777" w:rsidR="009F34FF" w:rsidRPr="000C4399" w:rsidRDefault="009F34FF" w:rsidP="009F34FF">
                  <w:pPr>
                    <w:ind w:left="0" w:firstLine="0"/>
                    <w:jc w:val="center"/>
                    <w:rPr>
                      <w:rFonts w:ascii="Cambria" w:hAnsi="Cambria" w:cs="Times New Roman"/>
                      <w:i w:val="0"/>
                      <w:color w:val="7030A0"/>
                      <w:sz w:val="22"/>
                      <w:szCs w:val="22"/>
                      <w:lang w:val="en-US"/>
                    </w:rPr>
                  </w:pPr>
                  <w:r w:rsidRPr="000C4399">
                    <w:rPr>
                      <w:rFonts w:ascii="Cambria" w:hAnsi="Cambria" w:cs="Times New Roman"/>
                      <w:i w:val="0"/>
                      <w:color w:val="7030A0"/>
                      <w:sz w:val="22"/>
                      <w:szCs w:val="22"/>
                      <w:lang w:val="en-US"/>
                    </w:rPr>
                    <w:t>THREE HILLS  vs. GAYLE 2:00pm</w:t>
                  </w:r>
                </w:p>
                <w:p w14:paraId="32D3BB80" w14:textId="77777777" w:rsidR="009F34FF" w:rsidRPr="000C4399" w:rsidRDefault="009F34FF" w:rsidP="009F34FF">
                  <w:pPr>
                    <w:ind w:left="0" w:firstLine="0"/>
                    <w:jc w:val="center"/>
                    <w:rPr>
                      <w:rFonts w:ascii="Cambria" w:hAnsi="Cambria" w:cs="Times New Roman"/>
                      <w:i w:val="0"/>
                      <w:color w:val="FF0000"/>
                      <w:sz w:val="22"/>
                      <w:szCs w:val="22"/>
                      <w:lang w:val="en-US"/>
                    </w:rPr>
                  </w:pPr>
                  <w:r w:rsidRPr="000C4399">
                    <w:rPr>
                      <w:rFonts w:ascii="Cambria" w:hAnsi="Cambria" w:cs="Times New Roman"/>
                      <w:i w:val="0"/>
                      <w:color w:val="FF0000"/>
                      <w:sz w:val="22"/>
                      <w:szCs w:val="22"/>
                      <w:lang w:val="en-US"/>
                    </w:rPr>
                    <w:t xml:space="preserve"> Threes Hills Sport Complex</w:t>
                  </w:r>
                </w:p>
              </w:tc>
            </w:tr>
            <w:tr w:rsidR="009F34FF" w:rsidRPr="000C4399" w14:paraId="560E4E68" w14:textId="77777777" w:rsidTr="009B4C08">
              <w:trPr>
                <w:trHeight w:val="390"/>
              </w:trPr>
              <w:tc>
                <w:tcPr>
                  <w:tcW w:w="1620" w:type="dxa"/>
                  <w:shd w:val="clear" w:color="auto" w:fill="auto"/>
                </w:tcPr>
                <w:p w14:paraId="74ACBC9D"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t>June 10, 2018</w:t>
                  </w:r>
                </w:p>
              </w:tc>
              <w:tc>
                <w:tcPr>
                  <w:tcW w:w="2430" w:type="dxa"/>
                  <w:shd w:val="clear" w:color="auto" w:fill="auto"/>
                </w:tcPr>
                <w:p w14:paraId="21CCB69E" w14:textId="77777777" w:rsidR="009F34FF" w:rsidRPr="000C4399" w:rsidRDefault="009F34FF" w:rsidP="009F34FF">
                  <w:pPr>
                    <w:ind w:left="0" w:firstLine="0"/>
                    <w:contextualSpacing/>
                    <w:jc w:val="center"/>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t>Semi -finals  Boscobel Playfield</w:t>
                  </w:r>
                </w:p>
              </w:tc>
              <w:tc>
                <w:tcPr>
                  <w:tcW w:w="2425" w:type="dxa"/>
                  <w:shd w:val="clear" w:color="auto" w:fill="auto"/>
                </w:tcPr>
                <w:p w14:paraId="45868E4F"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p>
              </w:tc>
            </w:tr>
            <w:tr w:rsidR="009F34FF" w:rsidRPr="000C4399" w14:paraId="5E9B80EC" w14:textId="77777777" w:rsidTr="009B4C08">
              <w:trPr>
                <w:trHeight w:val="390"/>
              </w:trPr>
              <w:tc>
                <w:tcPr>
                  <w:tcW w:w="1620" w:type="dxa"/>
                  <w:shd w:val="clear" w:color="auto" w:fill="auto"/>
                </w:tcPr>
                <w:p w14:paraId="7DE2C039"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t>June 24, 2018</w:t>
                  </w:r>
                </w:p>
              </w:tc>
              <w:tc>
                <w:tcPr>
                  <w:tcW w:w="2430" w:type="dxa"/>
                  <w:shd w:val="clear" w:color="auto" w:fill="auto"/>
                </w:tcPr>
                <w:p w14:paraId="7EF53FBE" w14:textId="77777777" w:rsidR="009F34FF" w:rsidRPr="000C4399" w:rsidRDefault="009F34FF" w:rsidP="009F34FF">
                  <w:pPr>
                    <w:ind w:left="0" w:firstLine="0"/>
                    <w:contextualSpacing/>
                    <w:jc w:val="center"/>
                    <w:rPr>
                      <w:rFonts w:ascii="Book Antiqua" w:eastAsia="Calibri" w:hAnsi="Book Antiqua" w:cs="Times New Roman"/>
                      <w:b/>
                      <w:i w:val="0"/>
                      <w:sz w:val="22"/>
                      <w:szCs w:val="22"/>
                      <w:lang w:val="en-US"/>
                    </w:rPr>
                  </w:pPr>
                  <w:r w:rsidRPr="000C4399">
                    <w:rPr>
                      <w:rFonts w:ascii="Book Antiqua" w:eastAsia="Calibri" w:hAnsi="Book Antiqua" w:cs="Times New Roman"/>
                      <w:b/>
                      <w:i w:val="0"/>
                      <w:sz w:val="22"/>
                      <w:szCs w:val="22"/>
                      <w:lang w:val="en-US"/>
                    </w:rPr>
                    <w:t>Parish Finals Three Hills Sports Complex</w:t>
                  </w:r>
                </w:p>
              </w:tc>
              <w:tc>
                <w:tcPr>
                  <w:tcW w:w="2425" w:type="dxa"/>
                  <w:shd w:val="clear" w:color="auto" w:fill="auto"/>
                </w:tcPr>
                <w:p w14:paraId="219B51BD" w14:textId="77777777" w:rsidR="009F34FF" w:rsidRPr="000C4399" w:rsidRDefault="009F34FF" w:rsidP="009F34FF">
                  <w:pPr>
                    <w:ind w:left="0" w:firstLine="0"/>
                    <w:contextualSpacing/>
                    <w:rPr>
                      <w:rFonts w:ascii="Book Antiqua" w:eastAsia="Calibri" w:hAnsi="Book Antiqua" w:cs="Times New Roman"/>
                      <w:b/>
                      <w:i w:val="0"/>
                      <w:sz w:val="22"/>
                      <w:szCs w:val="22"/>
                      <w:lang w:val="en-US"/>
                    </w:rPr>
                  </w:pPr>
                </w:p>
              </w:tc>
            </w:tr>
          </w:tbl>
          <w:p w14:paraId="0EADBF98" w14:textId="77777777" w:rsidR="009F34FF" w:rsidRPr="000C4399" w:rsidRDefault="009F34FF" w:rsidP="009F34FF">
            <w:pPr>
              <w:spacing w:line="360" w:lineRule="auto"/>
              <w:ind w:left="0" w:firstLine="0"/>
              <w:contextualSpacing/>
              <w:jc w:val="both"/>
              <w:rPr>
                <w:rFonts w:ascii="Book Antiqua" w:eastAsia="Calibri" w:hAnsi="Book Antiqua" w:cs="Times New Roman"/>
                <w:i w:val="0"/>
                <w:sz w:val="22"/>
                <w:szCs w:val="22"/>
                <w:lang w:val="en-US"/>
              </w:rPr>
            </w:pPr>
          </w:p>
        </w:tc>
      </w:tr>
      <w:tr w:rsidR="009F34FF" w:rsidRPr="000C4399" w14:paraId="4A1D5731" w14:textId="77777777" w:rsidTr="009B4C08">
        <w:trPr>
          <w:trHeight w:val="335"/>
        </w:trPr>
        <w:tc>
          <w:tcPr>
            <w:tcW w:w="3510" w:type="dxa"/>
            <w:tcBorders>
              <w:top w:val="single" w:sz="4" w:space="0" w:color="auto"/>
              <w:left w:val="single" w:sz="4" w:space="0" w:color="auto"/>
              <w:bottom w:val="single" w:sz="4" w:space="0" w:color="auto"/>
              <w:right w:val="single" w:sz="4" w:space="0" w:color="auto"/>
            </w:tcBorders>
          </w:tcPr>
          <w:p w14:paraId="09DC7899" w14:textId="77777777" w:rsidR="009F34FF" w:rsidRPr="000C4399" w:rsidRDefault="009F34FF" w:rsidP="009F34FF">
            <w:pPr>
              <w:spacing w:line="360" w:lineRule="auto"/>
              <w:ind w:left="0" w:firstLine="0"/>
              <w:jc w:val="both"/>
              <w:rPr>
                <w:rFonts w:ascii="Book Antiqua" w:hAnsi="Book Antiqua" w:cs="Times New Roman"/>
                <w:b/>
                <w:bCs/>
                <w:i w:val="0"/>
                <w:sz w:val="22"/>
                <w:szCs w:val="22"/>
                <w:lang w:val="en-US"/>
              </w:rPr>
            </w:pPr>
            <w:r w:rsidRPr="000C4399">
              <w:rPr>
                <w:rFonts w:ascii="Book Antiqua" w:hAnsi="Book Antiqua" w:cs="Times New Roman"/>
                <w:b/>
                <w:bCs/>
                <w:i w:val="0"/>
                <w:sz w:val="22"/>
                <w:szCs w:val="22"/>
                <w:lang w:val="en-US"/>
              </w:rPr>
              <w:lastRenderedPageBreak/>
              <w:t>Local Economic Development &amp;Support Programme:</w:t>
            </w:r>
          </w:p>
        </w:tc>
        <w:tc>
          <w:tcPr>
            <w:tcW w:w="6720" w:type="dxa"/>
            <w:tcBorders>
              <w:top w:val="single" w:sz="4" w:space="0" w:color="auto"/>
              <w:left w:val="single" w:sz="4" w:space="0" w:color="auto"/>
              <w:bottom w:val="single" w:sz="4" w:space="0" w:color="auto"/>
              <w:right w:val="single" w:sz="4" w:space="0" w:color="auto"/>
            </w:tcBorders>
          </w:tcPr>
          <w:p w14:paraId="6A0B2F2A" w14:textId="77777777" w:rsidR="009F34FF" w:rsidRPr="000C4399" w:rsidRDefault="009F34FF" w:rsidP="009F34FF">
            <w:pPr>
              <w:spacing w:line="360" w:lineRule="auto"/>
              <w:ind w:left="0" w:firstLine="0"/>
              <w:contextualSpacing/>
              <w:jc w:val="both"/>
              <w:rPr>
                <w:rFonts w:ascii="Book Antiqua" w:eastAsia="Calibri" w:hAnsi="Book Antiqua" w:cs="Times New Roman"/>
                <w:i w:val="0"/>
                <w:sz w:val="22"/>
                <w:szCs w:val="22"/>
                <w:lang w:val="en-US"/>
              </w:rPr>
            </w:pPr>
            <w:r w:rsidRPr="000C4399">
              <w:rPr>
                <w:rFonts w:ascii="Book Antiqua" w:eastAsia="Calibri" w:hAnsi="Book Antiqua" w:cs="Times New Roman"/>
                <w:i w:val="0"/>
                <w:sz w:val="22"/>
                <w:szCs w:val="22"/>
                <w:lang w:val="en-US"/>
              </w:rPr>
              <w:t xml:space="preserve">LEI stories are targeted to be completed for the following groups: </w:t>
            </w:r>
            <w:r w:rsidRPr="000C4399">
              <w:rPr>
                <w:rFonts w:ascii="Calibri" w:eastAsia="Calibri" w:hAnsi="Calibri" w:cs="Times New Roman"/>
                <w:i w:val="0"/>
                <w:sz w:val="22"/>
                <w:szCs w:val="22"/>
                <w:lang w:val="en-US"/>
              </w:rPr>
              <w:t xml:space="preserve"> </w:t>
            </w:r>
            <w:r w:rsidRPr="000C4399">
              <w:rPr>
                <w:rFonts w:ascii="Book Antiqua" w:eastAsia="Calibri" w:hAnsi="Book Antiqua" w:cs="Times New Roman"/>
                <w:i w:val="0"/>
                <w:sz w:val="22"/>
                <w:szCs w:val="22"/>
                <w:lang w:val="en-US"/>
              </w:rPr>
              <w:t>Charles Town (Paulette Wines)  Galina (Brawta Box), Gayle, Highgate (Denz Care), Pleasant Hill / Baxter Mountain, Annotto Bay DA</w:t>
            </w:r>
          </w:p>
        </w:tc>
      </w:tr>
    </w:tbl>
    <w:p w14:paraId="4BF47890" w14:textId="77777777" w:rsidR="00B63623" w:rsidRPr="009F34FF" w:rsidRDefault="00B63623" w:rsidP="009F34FF">
      <w:pPr>
        <w:spacing w:line="360" w:lineRule="auto"/>
        <w:rPr>
          <w:i w:val="0"/>
        </w:rPr>
      </w:pPr>
    </w:p>
    <w:p w14:paraId="68F3FE48" w14:textId="77777777" w:rsidR="005F51B5" w:rsidRDefault="005F51B5" w:rsidP="005F51B5">
      <w:pPr>
        <w:ind w:left="0" w:firstLine="0"/>
        <w:rPr>
          <w:rFonts w:ascii="Century Gothic" w:hAnsi="Century Gothic" w:cs="Times New Roman"/>
          <w:b/>
          <w:i w:val="0"/>
          <w:u w:val="single"/>
          <w:lang w:val="en-US"/>
        </w:rPr>
      </w:pPr>
      <w:r w:rsidRPr="000F439A">
        <w:rPr>
          <w:rFonts w:ascii="Century Gothic" w:hAnsi="Century Gothic" w:cs="Times New Roman"/>
          <w:b/>
          <w:i w:val="0"/>
          <w:u w:val="single"/>
          <w:lang w:val="en-US"/>
        </w:rPr>
        <w:t>QUESTIONS/CONCERNS ON REPORT</w:t>
      </w:r>
    </w:p>
    <w:p w14:paraId="736EF635" w14:textId="77777777" w:rsidR="005F51B5" w:rsidRDefault="005F51B5" w:rsidP="005F51B5">
      <w:pPr>
        <w:ind w:left="0" w:firstLine="0"/>
        <w:rPr>
          <w:rFonts w:ascii="Century Gothic" w:hAnsi="Century Gothic" w:cs="Times New Roman"/>
          <w:b/>
          <w:i w:val="0"/>
          <w:u w:val="single"/>
          <w:lang w:val="en-US"/>
        </w:rPr>
      </w:pPr>
    </w:p>
    <w:p w14:paraId="02E8383C" w14:textId="77777777" w:rsidR="005F51B5" w:rsidRPr="00030EBD" w:rsidRDefault="005F51B5" w:rsidP="005F51B5">
      <w:pPr>
        <w:ind w:left="0" w:firstLine="0"/>
        <w:rPr>
          <w:rFonts w:ascii="Century Gothic" w:hAnsi="Century Gothic" w:cs="Times New Roman"/>
          <w:i w:val="0"/>
          <w:lang w:val="en-US"/>
        </w:rPr>
      </w:pPr>
      <w:r>
        <w:rPr>
          <w:rFonts w:ascii="Century Gothic" w:hAnsi="Century Gothic" w:cs="Times New Roman"/>
          <w:i w:val="0"/>
          <w:lang w:val="en-US"/>
        </w:rPr>
        <w:t>Nil</w:t>
      </w:r>
    </w:p>
    <w:p w14:paraId="1F8C6B10" w14:textId="77777777" w:rsidR="005F51B5" w:rsidRDefault="005F51B5" w:rsidP="00DD60D4">
      <w:pPr>
        <w:jc w:val="both"/>
        <w:rPr>
          <w:rFonts w:ascii="Century Gothic" w:hAnsi="Century Gothic"/>
          <w:i w:val="0"/>
        </w:rPr>
      </w:pPr>
    </w:p>
    <w:p w14:paraId="417CFC4E" w14:textId="1E976468" w:rsidR="001E4F9B" w:rsidRDefault="00965DA6" w:rsidP="00DD60D4">
      <w:pPr>
        <w:jc w:val="both"/>
        <w:rPr>
          <w:rFonts w:ascii="Century Gothic" w:hAnsi="Century Gothic"/>
          <w:i w:val="0"/>
        </w:rPr>
      </w:pPr>
      <w:r>
        <w:rPr>
          <w:rFonts w:ascii="Century Gothic" w:hAnsi="Century Gothic"/>
          <w:i w:val="0"/>
        </w:rPr>
        <w:t>The Chairperson thanked M</w:t>
      </w:r>
      <w:r w:rsidR="000C4399">
        <w:rPr>
          <w:rFonts w:ascii="Century Gothic" w:hAnsi="Century Gothic"/>
          <w:i w:val="0"/>
        </w:rPr>
        <w:t>i</w:t>
      </w:r>
      <w:r w:rsidR="00425187">
        <w:rPr>
          <w:rFonts w:ascii="Century Gothic" w:hAnsi="Century Gothic"/>
          <w:i w:val="0"/>
        </w:rPr>
        <w:t>ss</w:t>
      </w:r>
      <w:r>
        <w:rPr>
          <w:rFonts w:ascii="Century Gothic" w:hAnsi="Century Gothic"/>
          <w:i w:val="0"/>
        </w:rPr>
        <w:t xml:space="preserve"> </w:t>
      </w:r>
      <w:r w:rsidR="00425187">
        <w:rPr>
          <w:rFonts w:ascii="Century Gothic" w:hAnsi="Century Gothic"/>
          <w:i w:val="0"/>
        </w:rPr>
        <w:t>Barnette for her</w:t>
      </w:r>
      <w:r>
        <w:rPr>
          <w:rFonts w:ascii="Century Gothic" w:hAnsi="Century Gothic"/>
          <w:i w:val="0"/>
        </w:rPr>
        <w:t xml:space="preserve"> report.</w:t>
      </w:r>
    </w:p>
    <w:p w14:paraId="1CE33A59" w14:textId="77777777" w:rsidR="008971F9" w:rsidRDefault="008971F9" w:rsidP="00DD60D4">
      <w:pPr>
        <w:jc w:val="both"/>
        <w:rPr>
          <w:rFonts w:ascii="Century Gothic" w:hAnsi="Century Gothic"/>
          <w:i w:val="0"/>
        </w:rPr>
      </w:pPr>
    </w:p>
    <w:p w14:paraId="635263AA" w14:textId="34C88AB7" w:rsidR="00BC773E" w:rsidRPr="007E40E8" w:rsidRDefault="00E32965" w:rsidP="009F34FF">
      <w:pPr>
        <w:pStyle w:val="ListParagraph"/>
        <w:numPr>
          <w:ilvl w:val="0"/>
          <w:numId w:val="11"/>
        </w:numPr>
        <w:jc w:val="both"/>
        <w:rPr>
          <w:rFonts w:ascii="Century Gothic" w:hAnsi="Century Gothic"/>
          <w:b/>
          <w:i w:val="0"/>
          <w:u w:val="single"/>
        </w:rPr>
      </w:pPr>
      <w:r w:rsidRPr="00E32965">
        <w:rPr>
          <w:rFonts w:ascii="Century Gothic" w:hAnsi="Century Gothic"/>
          <w:b/>
          <w:i w:val="0"/>
        </w:rPr>
        <w:t xml:space="preserve">       </w:t>
      </w:r>
      <w:r w:rsidR="005010C8" w:rsidRPr="007E40E8">
        <w:rPr>
          <w:rFonts w:ascii="Century Gothic" w:hAnsi="Century Gothic"/>
          <w:b/>
          <w:i w:val="0"/>
          <w:u w:val="single"/>
        </w:rPr>
        <w:t>R</w:t>
      </w:r>
      <w:r w:rsidR="00C54CCA" w:rsidRPr="007E40E8">
        <w:rPr>
          <w:rFonts w:ascii="Century Gothic" w:hAnsi="Century Gothic"/>
          <w:b/>
          <w:i w:val="0"/>
          <w:u w:val="single"/>
        </w:rPr>
        <w:t xml:space="preserve">URAL </w:t>
      </w:r>
      <w:r w:rsidR="005010C8" w:rsidRPr="007E40E8">
        <w:rPr>
          <w:rFonts w:ascii="Century Gothic" w:hAnsi="Century Gothic"/>
          <w:b/>
          <w:i w:val="0"/>
          <w:u w:val="single"/>
        </w:rPr>
        <w:t>A</w:t>
      </w:r>
      <w:r w:rsidR="00C54CCA" w:rsidRPr="007E40E8">
        <w:rPr>
          <w:rFonts w:ascii="Century Gothic" w:hAnsi="Century Gothic"/>
          <w:b/>
          <w:i w:val="0"/>
          <w:u w:val="single"/>
        </w:rPr>
        <w:t xml:space="preserve">GRICULTURAL </w:t>
      </w:r>
      <w:r w:rsidR="005010C8" w:rsidRPr="007E40E8">
        <w:rPr>
          <w:rFonts w:ascii="Century Gothic" w:hAnsi="Century Gothic"/>
          <w:b/>
          <w:i w:val="0"/>
          <w:u w:val="single"/>
        </w:rPr>
        <w:t>D</w:t>
      </w:r>
      <w:r w:rsidR="00C54CCA" w:rsidRPr="007E40E8">
        <w:rPr>
          <w:rFonts w:ascii="Century Gothic" w:hAnsi="Century Gothic"/>
          <w:b/>
          <w:i w:val="0"/>
          <w:u w:val="single"/>
        </w:rPr>
        <w:t xml:space="preserve">EVELOPMENT </w:t>
      </w:r>
      <w:r w:rsidR="005010C8" w:rsidRPr="007E40E8">
        <w:rPr>
          <w:rFonts w:ascii="Century Gothic" w:hAnsi="Century Gothic"/>
          <w:b/>
          <w:i w:val="0"/>
          <w:u w:val="single"/>
        </w:rPr>
        <w:t>A</w:t>
      </w:r>
      <w:r w:rsidR="00C54CCA" w:rsidRPr="007E40E8">
        <w:rPr>
          <w:rFonts w:ascii="Century Gothic" w:hAnsi="Century Gothic"/>
          <w:b/>
          <w:i w:val="0"/>
          <w:u w:val="single"/>
        </w:rPr>
        <w:t>UTHORITY (RADA)</w:t>
      </w:r>
    </w:p>
    <w:p w14:paraId="6AC656A8" w14:textId="77777777" w:rsidR="005567FB" w:rsidRDefault="005567FB" w:rsidP="005567FB">
      <w:pPr>
        <w:jc w:val="both"/>
        <w:rPr>
          <w:rFonts w:ascii="Century Gothic" w:hAnsi="Century Gothic" w:cs="Times New Roman"/>
          <w:b/>
          <w:i w:val="0"/>
          <w:u w:val="single"/>
        </w:rPr>
      </w:pPr>
    </w:p>
    <w:p w14:paraId="5D812485" w14:textId="77777777" w:rsidR="006532B6" w:rsidRPr="000C4399" w:rsidRDefault="006532B6" w:rsidP="006532B6">
      <w:pPr>
        <w:numPr>
          <w:ilvl w:val="0"/>
          <w:numId w:val="5"/>
        </w:numPr>
        <w:spacing w:before="240" w:after="200" w:line="276" w:lineRule="auto"/>
        <w:contextualSpacing/>
        <w:rPr>
          <w:rFonts w:ascii="Times New Roman" w:eastAsia="Calibri" w:hAnsi="Times New Roman" w:cs="Times New Roman"/>
          <w:b/>
          <w:color w:val="000000"/>
          <w:sz w:val="22"/>
          <w:szCs w:val="22"/>
          <w:lang w:val="en-US"/>
        </w:rPr>
      </w:pPr>
      <w:r w:rsidRPr="000C4399">
        <w:rPr>
          <w:rFonts w:ascii="Times New Roman" w:eastAsia="Calibri" w:hAnsi="Times New Roman" w:cs="Times New Roman"/>
          <w:b/>
          <w:color w:val="000000"/>
          <w:sz w:val="22"/>
          <w:szCs w:val="22"/>
          <w:lang w:val="en-US"/>
        </w:rPr>
        <w:t xml:space="preserve">ABIS Farmer Registration </w:t>
      </w:r>
    </w:p>
    <w:p w14:paraId="3E62EC31" w14:textId="77777777" w:rsidR="006532B6" w:rsidRPr="000C4399" w:rsidRDefault="006532B6" w:rsidP="006532B6">
      <w:pPr>
        <w:numPr>
          <w:ilvl w:val="1"/>
          <w:numId w:val="5"/>
        </w:numPr>
        <w:spacing w:before="240" w:after="200" w:line="276" w:lineRule="auto"/>
        <w:contextualSpacing/>
        <w:rPr>
          <w:rFonts w:ascii="Times New Roman" w:eastAsia="Calibri" w:hAnsi="Times New Roman" w:cs="Times New Roman"/>
          <w:i w:val="0"/>
          <w:color w:val="000000"/>
          <w:sz w:val="22"/>
          <w:szCs w:val="22"/>
          <w:u w:val="single"/>
          <w:lang w:val="en-US"/>
        </w:rPr>
      </w:pPr>
      <w:r w:rsidRPr="000C4399">
        <w:rPr>
          <w:rFonts w:ascii="Times New Roman" w:eastAsia="Calibri" w:hAnsi="Times New Roman" w:cs="Times New Roman"/>
          <w:color w:val="000000"/>
          <w:sz w:val="22"/>
          <w:szCs w:val="22"/>
          <w:u w:val="single"/>
          <w:lang w:val="en-US"/>
        </w:rPr>
        <w:t>Total Number of registered farmers</w:t>
      </w:r>
      <w:r w:rsidRPr="000C4399">
        <w:rPr>
          <w:rFonts w:ascii="Times New Roman" w:eastAsia="Calibri" w:hAnsi="Times New Roman" w:cs="Times New Roman"/>
          <w:i w:val="0"/>
          <w:color w:val="000000"/>
          <w:sz w:val="22"/>
          <w:szCs w:val="22"/>
          <w:lang w:val="en-US"/>
        </w:rPr>
        <w:t xml:space="preserve"> – A total of eleven thousand two hundred and sixty-nine (11,269) farmers have been registered to date.</w:t>
      </w:r>
    </w:p>
    <w:p w14:paraId="740BE086" w14:textId="77777777" w:rsidR="006532B6" w:rsidRPr="000C4399" w:rsidRDefault="006532B6" w:rsidP="006532B6">
      <w:pPr>
        <w:numPr>
          <w:ilvl w:val="1"/>
          <w:numId w:val="5"/>
        </w:numPr>
        <w:spacing w:before="240" w:after="200" w:line="276" w:lineRule="auto"/>
        <w:contextualSpacing/>
        <w:rPr>
          <w:rFonts w:ascii="Times New Roman" w:eastAsia="Calibri" w:hAnsi="Times New Roman" w:cs="Times New Roman"/>
          <w:i w:val="0"/>
          <w:color w:val="000000"/>
          <w:sz w:val="22"/>
          <w:szCs w:val="22"/>
          <w:u w:val="single"/>
          <w:lang w:val="en-US"/>
        </w:rPr>
      </w:pPr>
      <w:r w:rsidRPr="000C4399">
        <w:rPr>
          <w:rFonts w:ascii="Times New Roman" w:eastAsia="Calibri" w:hAnsi="Times New Roman" w:cs="Times New Roman"/>
          <w:color w:val="000000"/>
          <w:sz w:val="22"/>
          <w:szCs w:val="22"/>
          <w:u w:val="single"/>
          <w:lang w:val="en-US"/>
        </w:rPr>
        <w:t>Farmer Profile Updates</w:t>
      </w:r>
      <w:r w:rsidRPr="000C4399">
        <w:rPr>
          <w:rFonts w:ascii="Times New Roman" w:eastAsia="Calibri" w:hAnsi="Times New Roman" w:cs="Times New Roman"/>
          <w:color w:val="000000"/>
          <w:sz w:val="22"/>
          <w:szCs w:val="22"/>
          <w:lang w:val="en-US"/>
        </w:rPr>
        <w:t xml:space="preserve"> - </w:t>
      </w:r>
      <w:r w:rsidRPr="000C4399">
        <w:rPr>
          <w:rFonts w:ascii="Times New Roman" w:eastAsia="Calibri" w:hAnsi="Times New Roman" w:cs="Times New Roman"/>
          <w:i w:val="0"/>
          <w:color w:val="000000"/>
          <w:sz w:val="22"/>
          <w:szCs w:val="22"/>
          <w:lang w:val="en-US"/>
        </w:rPr>
        <w:t>A total of two hundred and nineteen (219) farmers’ profiles were updated for the month.</w:t>
      </w:r>
    </w:p>
    <w:p w14:paraId="06B174E3" w14:textId="77777777" w:rsidR="006532B6" w:rsidRPr="000C4399" w:rsidRDefault="006532B6" w:rsidP="006532B6">
      <w:pPr>
        <w:spacing w:before="240" w:after="200" w:line="276" w:lineRule="auto"/>
        <w:ind w:left="720" w:firstLine="0"/>
        <w:contextualSpacing/>
        <w:rPr>
          <w:rFonts w:ascii="Times New Roman" w:eastAsia="Calibri" w:hAnsi="Times New Roman" w:cs="Times New Roman"/>
          <w:i w:val="0"/>
          <w:color w:val="000000"/>
          <w:sz w:val="22"/>
          <w:szCs w:val="22"/>
          <w:u w:val="single"/>
          <w:lang w:val="en-US"/>
        </w:rPr>
      </w:pPr>
    </w:p>
    <w:p w14:paraId="60DDD3D9" w14:textId="77777777" w:rsidR="006532B6" w:rsidRPr="000C4399" w:rsidRDefault="006532B6" w:rsidP="006532B6">
      <w:pPr>
        <w:numPr>
          <w:ilvl w:val="0"/>
          <w:numId w:val="5"/>
        </w:numPr>
        <w:spacing w:before="240" w:after="200" w:line="276" w:lineRule="auto"/>
        <w:contextualSpacing/>
        <w:rPr>
          <w:rFonts w:ascii="Times New Roman" w:eastAsia="Calibri" w:hAnsi="Times New Roman" w:cs="Times New Roman"/>
          <w:i w:val="0"/>
          <w:color w:val="000000"/>
          <w:sz w:val="22"/>
          <w:szCs w:val="22"/>
          <w:lang w:val="en-US"/>
        </w:rPr>
      </w:pPr>
      <w:r w:rsidRPr="000C4399">
        <w:rPr>
          <w:rFonts w:ascii="Times New Roman" w:eastAsia="Calibri" w:hAnsi="Times New Roman" w:cs="Times New Roman"/>
          <w:b/>
          <w:color w:val="000000"/>
          <w:sz w:val="22"/>
          <w:szCs w:val="22"/>
          <w:lang w:val="en-US"/>
        </w:rPr>
        <w:t xml:space="preserve">Visits </w:t>
      </w:r>
      <w:r w:rsidRPr="000C4399">
        <w:rPr>
          <w:rFonts w:ascii="Times New Roman" w:eastAsia="Calibri" w:hAnsi="Times New Roman" w:cs="Times New Roman"/>
          <w:color w:val="000000"/>
          <w:sz w:val="22"/>
          <w:szCs w:val="22"/>
          <w:lang w:val="en-US"/>
        </w:rPr>
        <w:t xml:space="preserve"> </w:t>
      </w:r>
    </w:p>
    <w:p w14:paraId="39150C31" w14:textId="77777777" w:rsidR="006532B6" w:rsidRPr="000C4399" w:rsidRDefault="006532B6" w:rsidP="006532B6">
      <w:pPr>
        <w:numPr>
          <w:ilvl w:val="1"/>
          <w:numId w:val="5"/>
        </w:numPr>
        <w:spacing w:before="240" w:after="200" w:line="276" w:lineRule="auto"/>
        <w:contextualSpacing/>
        <w:rPr>
          <w:rFonts w:ascii="Times New Roman" w:eastAsia="Calibri" w:hAnsi="Times New Roman" w:cs="Times New Roman"/>
          <w:bCs/>
          <w:i w:val="0"/>
          <w:iCs/>
          <w:color w:val="000000"/>
          <w:sz w:val="22"/>
          <w:szCs w:val="22"/>
        </w:rPr>
      </w:pPr>
      <w:r w:rsidRPr="000C4399">
        <w:rPr>
          <w:rFonts w:ascii="Times New Roman" w:eastAsia="Calibri" w:hAnsi="Times New Roman" w:cs="Times New Roman"/>
          <w:color w:val="000000"/>
          <w:sz w:val="22"/>
          <w:szCs w:val="22"/>
          <w:u w:val="single"/>
          <w:lang w:val="en-US"/>
        </w:rPr>
        <w:t>Agricultural Extension Officers Farm Visits</w:t>
      </w:r>
      <w:r w:rsidRPr="000C4399">
        <w:rPr>
          <w:rFonts w:ascii="Times New Roman" w:eastAsia="Calibri" w:hAnsi="Times New Roman" w:cs="Times New Roman"/>
          <w:color w:val="000000"/>
          <w:sz w:val="22"/>
          <w:szCs w:val="22"/>
          <w:lang w:val="en-US"/>
        </w:rPr>
        <w:t xml:space="preserve"> </w:t>
      </w:r>
      <w:r w:rsidRPr="000C4399">
        <w:rPr>
          <w:rFonts w:ascii="Times New Roman" w:eastAsia="Calibri" w:hAnsi="Times New Roman" w:cs="Times New Roman"/>
          <w:i w:val="0"/>
          <w:color w:val="000000"/>
          <w:sz w:val="22"/>
          <w:szCs w:val="22"/>
          <w:lang w:val="en-US"/>
        </w:rPr>
        <w:t xml:space="preserve">– Over the period a total of four hundred and eighty-three </w:t>
      </w:r>
      <w:r w:rsidRPr="000C4399">
        <w:rPr>
          <w:rFonts w:ascii="Times New Roman" w:eastAsia="Calibri" w:hAnsi="Times New Roman" w:cs="Times New Roman"/>
          <w:bCs/>
          <w:i w:val="0"/>
          <w:iCs/>
          <w:color w:val="000000"/>
          <w:sz w:val="22"/>
          <w:szCs w:val="22"/>
          <w:lang w:val="en-US"/>
        </w:rPr>
        <w:t xml:space="preserve">(483) farm visits were conducted during the reporting period, to cover topics such as: land preparation and management, weed management, how to construct proper drainage, how to plant Irish Potato, fertilizer application, chemical usage, how to mould Irish Potato and care and management of pest and disease in vegetables, banana, Irish Potato and plantain production. </w:t>
      </w:r>
      <w:r w:rsidRPr="000C4399">
        <w:rPr>
          <w:rFonts w:ascii="Times New Roman" w:eastAsia="Calibri" w:hAnsi="Times New Roman" w:cs="Times New Roman"/>
          <w:bCs/>
          <w:i w:val="0"/>
          <w:iCs/>
          <w:color w:val="000000"/>
          <w:sz w:val="22"/>
          <w:szCs w:val="22"/>
          <w:lang w:val="en-US"/>
        </w:rPr>
        <w:br/>
      </w:r>
    </w:p>
    <w:p w14:paraId="77817DE7" w14:textId="77777777" w:rsidR="006532B6" w:rsidRPr="000C4399" w:rsidRDefault="006532B6" w:rsidP="006532B6">
      <w:pPr>
        <w:numPr>
          <w:ilvl w:val="1"/>
          <w:numId w:val="5"/>
        </w:numPr>
        <w:spacing w:before="240" w:after="200" w:line="276" w:lineRule="auto"/>
        <w:contextualSpacing/>
        <w:rPr>
          <w:rFonts w:ascii="Times New Roman" w:eastAsia="Calibri" w:hAnsi="Times New Roman" w:cs="Times New Roman"/>
          <w:i w:val="0"/>
          <w:color w:val="000000"/>
          <w:sz w:val="22"/>
          <w:szCs w:val="22"/>
          <w:lang w:val="en-US"/>
        </w:rPr>
      </w:pPr>
      <w:r w:rsidRPr="000C4399">
        <w:rPr>
          <w:rFonts w:ascii="Times New Roman" w:eastAsia="Calibri" w:hAnsi="Times New Roman" w:cs="Times New Roman"/>
          <w:color w:val="000000"/>
          <w:sz w:val="22"/>
          <w:szCs w:val="22"/>
          <w:u w:val="single"/>
          <w:lang w:val="en-US"/>
        </w:rPr>
        <w:t xml:space="preserve">Home Visits (Home Economics) – </w:t>
      </w:r>
      <w:r w:rsidRPr="000C4399">
        <w:rPr>
          <w:rFonts w:ascii="Times New Roman" w:eastAsia="Calibri" w:hAnsi="Times New Roman" w:cs="Times New Roman"/>
          <w:i w:val="0"/>
          <w:color w:val="000000"/>
          <w:sz w:val="22"/>
          <w:szCs w:val="22"/>
          <w:lang w:val="en-US"/>
        </w:rPr>
        <w:t xml:space="preserve">Three (3) home visits were conducted during the reporting period. </w:t>
      </w:r>
    </w:p>
    <w:p w14:paraId="3DC7F969" w14:textId="77777777" w:rsidR="006532B6" w:rsidRPr="000C4399" w:rsidRDefault="006532B6" w:rsidP="006532B6">
      <w:pPr>
        <w:spacing w:before="240" w:after="200" w:line="276" w:lineRule="auto"/>
        <w:ind w:left="720" w:firstLine="0"/>
        <w:contextualSpacing/>
        <w:rPr>
          <w:rFonts w:ascii="Times New Roman" w:eastAsia="Calibri" w:hAnsi="Times New Roman" w:cs="Times New Roman"/>
          <w:i w:val="0"/>
          <w:color w:val="000000"/>
          <w:sz w:val="22"/>
          <w:szCs w:val="22"/>
          <w:lang w:val="en-US"/>
        </w:rPr>
      </w:pPr>
    </w:p>
    <w:p w14:paraId="3BB7F99A" w14:textId="77777777" w:rsidR="006532B6" w:rsidRPr="000C4399" w:rsidRDefault="006532B6" w:rsidP="006532B6">
      <w:pPr>
        <w:numPr>
          <w:ilvl w:val="0"/>
          <w:numId w:val="5"/>
        </w:numPr>
        <w:shd w:val="clear" w:color="auto" w:fill="FFFFFF"/>
        <w:spacing w:after="150" w:line="276" w:lineRule="auto"/>
        <w:contextualSpacing/>
        <w:rPr>
          <w:rFonts w:ascii="Times New Roman" w:eastAsia="Calibri" w:hAnsi="Times New Roman" w:cs="Times New Roman"/>
          <w:b/>
          <w:i w:val="0"/>
          <w:color w:val="000000"/>
          <w:sz w:val="22"/>
          <w:szCs w:val="22"/>
          <w:u w:val="single"/>
          <w:lang w:val="en-US"/>
        </w:rPr>
      </w:pPr>
      <w:r w:rsidRPr="000C4399">
        <w:rPr>
          <w:rFonts w:ascii="Times New Roman" w:eastAsia="Calibri" w:hAnsi="Times New Roman" w:cs="Times New Roman"/>
          <w:b/>
          <w:color w:val="000000"/>
          <w:sz w:val="22"/>
          <w:szCs w:val="22"/>
          <w:lang w:val="en-US"/>
        </w:rPr>
        <w:t>Training Sessions:</w:t>
      </w:r>
    </w:p>
    <w:p w14:paraId="1BEF553A" w14:textId="77777777" w:rsidR="006532B6" w:rsidRPr="000C4399" w:rsidRDefault="006532B6" w:rsidP="006532B6">
      <w:pPr>
        <w:numPr>
          <w:ilvl w:val="1"/>
          <w:numId w:val="5"/>
        </w:numPr>
        <w:shd w:val="clear" w:color="auto" w:fill="FFFFFF"/>
        <w:spacing w:after="150" w:line="276" w:lineRule="auto"/>
        <w:contextualSpacing/>
        <w:rPr>
          <w:rFonts w:ascii="Times New Roman" w:eastAsia="Calibri" w:hAnsi="Times New Roman" w:cs="Times New Roman"/>
          <w:b/>
          <w:i w:val="0"/>
          <w:color w:val="000000"/>
          <w:sz w:val="22"/>
          <w:szCs w:val="22"/>
          <w:u w:val="single"/>
          <w:lang w:val="en-US"/>
        </w:rPr>
      </w:pPr>
      <w:r w:rsidRPr="000C4399">
        <w:rPr>
          <w:rFonts w:ascii="Times New Roman" w:eastAsia="Calibri" w:hAnsi="Times New Roman" w:cs="Times New Roman"/>
          <w:color w:val="000000"/>
          <w:sz w:val="22"/>
          <w:szCs w:val="22"/>
          <w:u w:val="single"/>
          <w:lang w:val="en-US"/>
        </w:rPr>
        <w:t>Crop Production Training Sessions- Formal</w:t>
      </w:r>
      <w:r w:rsidRPr="000C4399">
        <w:rPr>
          <w:rFonts w:ascii="Times New Roman" w:eastAsia="Calibri" w:hAnsi="Times New Roman" w:cs="Times New Roman"/>
          <w:color w:val="000000"/>
          <w:sz w:val="22"/>
          <w:szCs w:val="22"/>
          <w:lang w:val="en-US"/>
        </w:rPr>
        <w:t xml:space="preserve"> </w:t>
      </w:r>
      <w:r w:rsidRPr="000C4399">
        <w:rPr>
          <w:rFonts w:ascii="Times New Roman" w:eastAsia="Calibri" w:hAnsi="Times New Roman" w:cs="Times New Roman"/>
          <w:i w:val="0"/>
          <w:color w:val="000000"/>
          <w:sz w:val="22"/>
          <w:szCs w:val="22"/>
          <w:lang w:val="en-US"/>
        </w:rPr>
        <w:t>–</w:t>
      </w:r>
      <w:r w:rsidRPr="000C4399">
        <w:rPr>
          <w:rFonts w:ascii="Times New Roman" w:eastAsia="Calibri" w:hAnsi="Times New Roman" w:cs="Times New Roman"/>
          <w:i w:val="0"/>
          <w:color w:val="000000"/>
          <w:sz w:val="22"/>
          <w:szCs w:val="22"/>
          <w:shd w:val="clear" w:color="auto" w:fill="FFFFFF"/>
          <w:lang w:val="en-US"/>
        </w:rPr>
        <w:t xml:space="preserve"> One (1) formal crop production training session was conducted during the reporting period, covering the topic Post Harvest Management in Onion Production.</w:t>
      </w:r>
    </w:p>
    <w:p w14:paraId="47A54219" w14:textId="77777777" w:rsidR="006532B6" w:rsidRPr="000C4399" w:rsidRDefault="006532B6" w:rsidP="006532B6">
      <w:pPr>
        <w:numPr>
          <w:ilvl w:val="1"/>
          <w:numId w:val="5"/>
        </w:numPr>
        <w:shd w:val="clear" w:color="auto" w:fill="FFFFFF"/>
        <w:spacing w:after="150" w:line="276" w:lineRule="auto"/>
        <w:contextualSpacing/>
        <w:rPr>
          <w:rFonts w:ascii="Times New Roman" w:eastAsia="Calibri" w:hAnsi="Times New Roman" w:cs="Times New Roman"/>
          <w:b/>
          <w:i w:val="0"/>
          <w:color w:val="000000"/>
          <w:sz w:val="22"/>
          <w:szCs w:val="22"/>
          <w:u w:val="single"/>
          <w:lang w:val="en-US"/>
        </w:rPr>
      </w:pPr>
      <w:r w:rsidRPr="000C4399">
        <w:rPr>
          <w:rFonts w:ascii="Times New Roman" w:eastAsia="Calibri" w:hAnsi="Times New Roman" w:cs="Times New Roman"/>
          <w:color w:val="000000"/>
          <w:sz w:val="22"/>
          <w:szCs w:val="22"/>
          <w:u w:val="single"/>
          <w:lang w:val="en-US"/>
        </w:rPr>
        <w:t>Crop Care Training Sessions- Formal</w:t>
      </w:r>
      <w:r w:rsidRPr="000C4399">
        <w:rPr>
          <w:rFonts w:ascii="Times New Roman" w:eastAsia="Calibri" w:hAnsi="Times New Roman" w:cs="Times New Roman"/>
          <w:i w:val="0"/>
          <w:color w:val="000000"/>
          <w:sz w:val="22"/>
          <w:szCs w:val="22"/>
          <w:lang w:val="en-US"/>
        </w:rPr>
        <w:t xml:space="preserve"> –Two (2) formal crop care training sessions were conducted for the month of April 2018. </w:t>
      </w:r>
    </w:p>
    <w:p w14:paraId="29E5A37B" w14:textId="77777777" w:rsidR="006532B6" w:rsidRPr="000C4399" w:rsidRDefault="006532B6" w:rsidP="006532B6">
      <w:pPr>
        <w:numPr>
          <w:ilvl w:val="1"/>
          <w:numId w:val="5"/>
        </w:numPr>
        <w:shd w:val="clear" w:color="auto" w:fill="FFFFFF"/>
        <w:spacing w:after="150" w:line="276" w:lineRule="auto"/>
        <w:contextualSpacing/>
        <w:rPr>
          <w:rFonts w:ascii="Times New Roman" w:eastAsia="Calibri" w:hAnsi="Times New Roman" w:cs="Times New Roman"/>
          <w:b/>
          <w:i w:val="0"/>
          <w:sz w:val="22"/>
          <w:szCs w:val="22"/>
          <w:u w:val="single"/>
          <w:lang w:val="en-US"/>
        </w:rPr>
      </w:pPr>
      <w:r w:rsidRPr="000C4399">
        <w:rPr>
          <w:rFonts w:ascii="Times New Roman" w:eastAsia="Calibri" w:hAnsi="Times New Roman" w:cs="Times New Roman"/>
          <w:sz w:val="22"/>
          <w:szCs w:val="22"/>
          <w:u w:val="single"/>
          <w:lang w:val="en-US"/>
        </w:rPr>
        <w:t>Facilitated Training Sessions</w:t>
      </w:r>
      <w:r w:rsidRPr="000C4399">
        <w:rPr>
          <w:rFonts w:ascii="Times New Roman" w:eastAsia="Calibri" w:hAnsi="Times New Roman" w:cs="Times New Roman"/>
          <w:b/>
          <w:sz w:val="22"/>
          <w:szCs w:val="22"/>
          <w:lang w:val="en-US"/>
        </w:rPr>
        <w:t xml:space="preserve"> –</w:t>
      </w:r>
      <w:r w:rsidRPr="000C4399">
        <w:rPr>
          <w:rFonts w:ascii="Times New Roman" w:eastAsia="Calibri" w:hAnsi="Times New Roman" w:cs="Times New Roman"/>
          <w:i w:val="0"/>
          <w:sz w:val="22"/>
          <w:szCs w:val="22"/>
          <w:lang w:val="en-US"/>
        </w:rPr>
        <w:t xml:space="preserve"> Four (4) facilitated training sessions were conducted during the reporting period. </w:t>
      </w:r>
    </w:p>
    <w:p w14:paraId="69BD7CD3" w14:textId="77777777" w:rsidR="006532B6" w:rsidRPr="000C4399" w:rsidRDefault="006532B6" w:rsidP="006532B6">
      <w:pPr>
        <w:numPr>
          <w:ilvl w:val="1"/>
          <w:numId w:val="5"/>
        </w:numPr>
        <w:shd w:val="clear" w:color="auto" w:fill="FFFFFF"/>
        <w:spacing w:after="150" w:line="276" w:lineRule="auto"/>
        <w:contextualSpacing/>
        <w:rPr>
          <w:rFonts w:ascii="Times New Roman" w:eastAsia="Calibri" w:hAnsi="Times New Roman" w:cs="Times New Roman"/>
          <w:b/>
          <w:i w:val="0"/>
          <w:sz w:val="22"/>
          <w:szCs w:val="22"/>
          <w:u w:val="single"/>
          <w:lang w:val="en-US"/>
        </w:rPr>
      </w:pPr>
      <w:r w:rsidRPr="000C4399">
        <w:rPr>
          <w:rFonts w:ascii="Times New Roman" w:eastAsia="Calibri" w:hAnsi="Times New Roman" w:cs="Times New Roman"/>
          <w:sz w:val="22"/>
          <w:szCs w:val="22"/>
          <w:u w:val="single"/>
          <w:lang w:val="en-US"/>
        </w:rPr>
        <w:t>Livestock Production</w:t>
      </w:r>
      <w:r w:rsidRPr="000C4399">
        <w:rPr>
          <w:rFonts w:ascii="Times New Roman" w:eastAsia="Calibri" w:hAnsi="Times New Roman" w:cs="Times New Roman"/>
          <w:b/>
          <w:sz w:val="22"/>
          <w:szCs w:val="22"/>
          <w:u w:val="single"/>
          <w:lang w:val="en-US"/>
        </w:rPr>
        <w:t xml:space="preserve"> </w:t>
      </w:r>
      <w:r w:rsidRPr="000C4399">
        <w:rPr>
          <w:rFonts w:ascii="Times New Roman" w:eastAsia="Calibri" w:hAnsi="Times New Roman" w:cs="Times New Roman"/>
          <w:sz w:val="22"/>
          <w:szCs w:val="22"/>
          <w:u w:val="single"/>
          <w:lang w:val="en-US"/>
        </w:rPr>
        <w:t>Training Sessions Formal</w:t>
      </w:r>
      <w:r w:rsidRPr="000C4399">
        <w:rPr>
          <w:rFonts w:ascii="Times New Roman" w:eastAsia="Calibri" w:hAnsi="Times New Roman" w:cs="Times New Roman"/>
          <w:b/>
          <w:sz w:val="22"/>
          <w:szCs w:val="22"/>
          <w:lang w:val="en-US"/>
        </w:rPr>
        <w:t xml:space="preserve"> – </w:t>
      </w:r>
      <w:r w:rsidRPr="000C4399">
        <w:rPr>
          <w:rFonts w:ascii="Times New Roman" w:eastAsia="Calibri" w:hAnsi="Times New Roman" w:cs="Times New Roman"/>
          <w:i w:val="0"/>
          <w:sz w:val="22"/>
          <w:szCs w:val="22"/>
          <w:lang w:val="en-US"/>
        </w:rPr>
        <w:t xml:space="preserve">Four (4) formal livestock production training sessions </w:t>
      </w:r>
      <w:r w:rsidRPr="000C4399">
        <w:rPr>
          <w:rFonts w:ascii="Times New Roman" w:eastAsia="Calibri" w:hAnsi="Times New Roman" w:cs="Times New Roman"/>
          <w:i w:val="0"/>
          <w:noProof/>
          <w:sz w:val="22"/>
          <w:szCs w:val="22"/>
          <w:lang w:val="en-US"/>
        </w:rPr>
        <w:t>were</w:t>
      </w:r>
      <w:r w:rsidRPr="000C4399">
        <w:rPr>
          <w:rFonts w:ascii="Times New Roman" w:eastAsia="Calibri" w:hAnsi="Times New Roman" w:cs="Times New Roman"/>
          <w:i w:val="0"/>
          <w:sz w:val="22"/>
          <w:szCs w:val="22"/>
          <w:lang w:val="en-US"/>
        </w:rPr>
        <w:t xml:space="preserve"> conducted over the reporting period.</w:t>
      </w:r>
    </w:p>
    <w:p w14:paraId="256A8E02" w14:textId="77777777" w:rsidR="006532B6" w:rsidRPr="000C4399" w:rsidRDefault="006532B6" w:rsidP="006532B6">
      <w:pPr>
        <w:numPr>
          <w:ilvl w:val="1"/>
          <w:numId w:val="5"/>
        </w:numPr>
        <w:shd w:val="clear" w:color="auto" w:fill="FFFFFF"/>
        <w:spacing w:after="150" w:line="276" w:lineRule="auto"/>
        <w:contextualSpacing/>
        <w:rPr>
          <w:rFonts w:ascii="Times New Roman" w:eastAsia="Calibri" w:hAnsi="Times New Roman" w:cs="Times New Roman"/>
          <w:b/>
          <w:i w:val="0"/>
          <w:sz w:val="22"/>
          <w:szCs w:val="22"/>
          <w:u w:val="single"/>
          <w:lang w:val="en-US"/>
        </w:rPr>
      </w:pPr>
      <w:r w:rsidRPr="000C4399">
        <w:rPr>
          <w:rFonts w:ascii="Times New Roman" w:eastAsia="Calibri" w:hAnsi="Times New Roman" w:cs="Times New Roman"/>
          <w:sz w:val="22"/>
          <w:szCs w:val="22"/>
          <w:u w:val="single"/>
          <w:lang w:val="en-US"/>
        </w:rPr>
        <w:t>Land Husbandry Training Sessions Formal</w:t>
      </w:r>
      <w:r w:rsidRPr="000C4399">
        <w:rPr>
          <w:rFonts w:ascii="Times New Roman" w:eastAsia="Calibri" w:hAnsi="Times New Roman" w:cs="Times New Roman"/>
          <w:i w:val="0"/>
          <w:sz w:val="22"/>
          <w:szCs w:val="22"/>
          <w:lang w:val="en-US"/>
        </w:rPr>
        <w:t xml:space="preserve"> – One (1) formal training session was conducted for the </w:t>
      </w:r>
      <w:r w:rsidRPr="000C4399">
        <w:rPr>
          <w:rFonts w:ascii="Times New Roman" w:eastAsia="Calibri" w:hAnsi="Times New Roman" w:cs="Times New Roman"/>
          <w:i w:val="0"/>
          <w:noProof/>
          <w:sz w:val="22"/>
          <w:szCs w:val="22"/>
          <w:lang w:val="en-US"/>
        </w:rPr>
        <w:t>reporting period</w:t>
      </w:r>
      <w:r w:rsidRPr="000C4399">
        <w:rPr>
          <w:rFonts w:ascii="Times New Roman" w:eastAsia="Calibri" w:hAnsi="Times New Roman" w:cs="Times New Roman"/>
          <w:i w:val="0"/>
          <w:sz w:val="22"/>
          <w:szCs w:val="22"/>
          <w:lang w:val="en-US"/>
        </w:rPr>
        <w:t>.</w:t>
      </w:r>
    </w:p>
    <w:p w14:paraId="03D6B706" w14:textId="77777777" w:rsidR="006532B6" w:rsidRPr="000C4399" w:rsidRDefault="006532B6" w:rsidP="006532B6">
      <w:pPr>
        <w:numPr>
          <w:ilvl w:val="1"/>
          <w:numId w:val="5"/>
        </w:numPr>
        <w:shd w:val="clear" w:color="auto" w:fill="FFFFFF"/>
        <w:spacing w:after="150" w:line="276" w:lineRule="auto"/>
        <w:contextualSpacing/>
        <w:rPr>
          <w:rFonts w:ascii="Times New Roman" w:eastAsia="Calibri" w:hAnsi="Times New Roman" w:cs="Times New Roman"/>
          <w:b/>
          <w:i w:val="0"/>
          <w:sz w:val="22"/>
          <w:szCs w:val="22"/>
          <w:u w:val="single"/>
          <w:lang w:val="en-US"/>
        </w:rPr>
      </w:pPr>
      <w:r w:rsidRPr="000C4399">
        <w:rPr>
          <w:rFonts w:ascii="Times New Roman" w:eastAsia="Calibri" w:hAnsi="Times New Roman" w:cs="Times New Roman"/>
          <w:sz w:val="22"/>
          <w:szCs w:val="22"/>
          <w:u w:val="single"/>
          <w:lang w:val="en-US"/>
        </w:rPr>
        <w:t>Marketing Training Sessions Formal</w:t>
      </w:r>
      <w:r w:rsidRPr="000C4399">
        <w:rPr>
          <w:rFonts w:ascii="Times New Roman" w:eastAsia="Calibri" w:hAnsi="Times New Roman" w:cs="Times New Roman"/>
          <w:i w:val="0"/>
          <w:sz w:val="22"/>
          <w:szCs w:val="22"/>
          <w:lang w:val="en-US"/>
        </w:rPr>
        <w:t xml:space="preserve"> – Six (6) formal marketing training sessions were conducted during the reporting period.</w:t>
      </w:r>
    </w:p>
    <w:p w14:paraId="5F3821EB" w14:textId="77777777" w:rsidR="006532B6" w:rsidRPr="000C4399" w:rsidRDefault="006532B6" w:rsidP="006532B6">
      <w:pPr>
        <w:numPr>
          <w:ilvl w:val="1"/>
          <w:numId w:val="5"/>
        </w:numPr>
        <w:shd w:val="clear" w:color="auto" w:fill="FFFFFF"/>
        <w:spacing w:after="150" w:line="276" w:lineRule="auto"/>
        <w:contextualSpacing/>
        <w:rPr>
          <w:rFonts w:ascii="Times New Roman" w:eastAsia="Calibri" w:hAnsi="Times New Roman" w:cs="Times New Roman"/>
          <w:b/>
          <w:i w:val="0"/>
          <w:sz w:val="22"/>
          <w:szCs w:val="22"/>
          <w:u w:val="single"/>
          <w:lang w:val="en-US"/>
        </w:rPr>
      </w:pPr>
      <w:r w:rsidRPr="000C4399">
        <w:rPr>
          <w:rFonts w:ascii="Times New Roman" w:eastAsia="Calibri" w:hAnsi="Times New Roman" w:cs="Times New Roman"/>
          <w:sz w:val="22"/>
          <w:szCs w:val="22"/>
          <w:u w:val="single"/>
          <w:lang w:val="en-US"/>
        </w:rPr>
        <w:t>Social Services/Home Economics Training Sessions Formal</w:t>
      </w:r>
      <w:r w:rsidRPr="000C4399">
        <w:rPr>
          <w:rFonts w:ascii="Times New Roman" w:eastAsia="Calibri" w:hAnsi="Times New Roman" w:cs="Times New Roman"/>
          <w:i w:val="0"/>
          <w:sz w:val="22"/>
          <w:szCs w:val="22"/>
          <w:lang w:val="en-US"/>
        </w:rPr>
        <w:t xml:space="preserve">- Four (4) training sessions were conducted over the reporting period. </w:t>
      </w:r>
    </w:p>
    <w:p w14:paraId="077A0BD1" w14:textId="77777777" w:rsidR="006532B6" w:rsidRPr="000C4399" w:rsidRDefault="006532B6" w:rsidP="006532B6">
      <w:pPr>
        <w:numPr>
          <w:ilvl w:val="1"/>
          <w:numId w:val="5"/>
        </w:numPr>
        <w:shd w:val="clear" w:color="auto" w:fill="FFFFFF"/>
        <w:spacing w:after="150" w:line="276" w:lineRule="auto"/>
        <w:contextualSpacing/>
        <w:rPr>
          <w:rFonts w:ascii="Times New Roman" w:eastAsia="Calibri" w:hAnsi="Times New Roman" w:cs="Times New Roman"/>
          <w:b/>
          <w:i w:val="0"/>
          <w:sz w:val="22"/>
          <w:szCs w:val="22"/>
          <w:u w:val="single"/>
          <w:lang w:val="en-US"/>
        </w:rPr>
      </w:pPr>
      <w:r w:rsidRPr="000C4399">
        <w:rPr>
          <w:rFonts w:ascii="Times New Roman" w:eastAsia="Calibri" w:hAnsi="Times New Roman" w:cs="Times New Roman"/>
          <w:sz w:val="22"/>
          <w:szCs w:val="22"/>
          <w:u w:val="single"/>
          <w:lang w:val="en-US"/>
        </w:rPr>
        <w:t>Farmers Trained Formal</w:t>
      </w:r>
      <w:r w:rsidRPr="000C4399">
        <w:rPr>
          <w:rFonts w:ascii="Times New Roman" w:eastAsia="Calibri" w:hAnsi="Times New Roman" w:cs="Times New Roman"/>
          <w:i w:val="0"/>
          <w:sz w:val="22"/>
          <w:szCs w:val="22"/>
          <w:lang w:val="en-US"/>
        </w:rPr>
        <w:t xml:space="preserve"> – A total of two hundred and thirty-eight (238) farmers were trained formally for the month of April 2018. </w:t>
      </w:r>
      <w:r w:rsidRPr="000C4399">
        <w:rPr>
          <w:rFonts w:ascii="Times New Roman" w:eastAsia="Calibri" w:hAnsi="Times New Roman" w:cs="Times New Roman"/>
          <w:i w:val="0"/>
          <w:sz w:val="22"/>
          <w:szCs w:val="22"/>
          <w:lang w:val="en-US"/>
        </w:rPr>
        <w:br/>
      </w:r>
    </w:p>
    <w:p w14:paraId="7024036D" w14:textId="77777777" w:rsidR="006532B6" w:rsidRPr="000C4399" w:rsidRDefault="006532B6" w:rsidP="006532B6">
      <w:pPr>
        <w:numPr>
          <w:ilvl w:val="0"/>
          <w:numId w:val="7"/>
        </w:numPr>
        <w:shd w:val="clear" w:color="auto" w:fill="FFFFFF"/>
        <w:spacing w:after="150" w:line="276" w:lineRule="auto"/>
        <w:contextualSpacing/>
        <w:rPr>
          <w:rFonts w:ascii="Times New Roman" w:eastAsia="Calibri" w:hAnsi="Times New Roman" w:cs="Times New Roman"/>
          <w:b/>
          <w:i w:val="0"/>
          <w:sz w:val="22"/>
          <w:szCs w:val="22"/>
          <w:u w:val="single"/>
          <w:lang w:val="en-US"/>
        </w:rPr>
      </w:pPr>
      <w:r w:rsidRPr="000C4399">
        <w:rPr>
          <w:rFonts w:ascii="Times New Roman" w:eastAsia="Calibri" w:hAnsi="Times New Roman" w:cs="Times New Roman"/>
          <w:b/>
          <w:sz w:val="22"/>
          <w:szCs w:val="22"/>
          <w:u w:val="single"/>
          <w:lang w:val="en-US"/>
        </w:rPr>
        <w:lastRenderedPageBreak/>
        <w:t xml:space="preserve">Staff Training </w:t>
      </w:r>
    </w:p>
    <w:p w14:paraId="30A456C6" w14:textId="77777777" w:rsidR="006532B6" w:rsidRPr="000C4399" w:rsidRDefault="006532B6" w:rsidP="006532B6">
      <w:pPr>
        <w:numPr>
          <w:ilvl w:val="0"/>
          <w:numId w:val="3"/>
        </w:numPr>
        <w:spacing w:before="240" w:after="200" w:line="276" w:lineRule="auto"/>
        <w:contextualSpacing/>
        <w:rPr>
          <w:rFonts w:ascii="Times New Roman" w:eastAsia="Calibri" w:hAnsi="Times New Roman" w:cs="Times New Roman"/>
          <w:i w:val="0"/>
          <w:sz w:val="22"/>
          <w:szCs w:val="22"/>
          <w:lang w:val="en-US"/>
        </w:rPr>
      </w:pPr>
      <w:r w:rsidRPr="000C4399">
        <w:rPr>
          <w:rFonts w:ascii="Times New Roman" w:eastAsia="Calibri" w:hAnsi="Times New Roman" w:cs="Times New Roman"/>
          <w:i w:val="0"/>
          <w:sz w:val="22"/>
          <w:szCs w:val="22"/>
          <w:lang w:val="en-US"/>
        </w:rPr>
        <w:t>Two (2) staff training sessions was carried out during the period.</w:t>
      </w:r>
    </w:p>
    <w:p w14:paraId="2BA1AC3E" w14:textId="77777777" w:rsidR="006532B6" w:rsidRPr="000C4399" w:rsidRDefault="006532B6" w:rsidP="006532B6">
      <w:pPr>
        <w:spacing w:before="240" w:after="200" w:line="276" w:lineRule="auto"/>
        <w:ind w:left="1440" w:firstLine="0"/>
        <w:contextualSpacing/>
        <w:rPr>
          <w:rFonts w:ascii="Times New Roman" w:eastAsia="Calibri" w:hAnsi="Times New Roman" w:cs="Times New Roman"/>
          <w:i w:val="0"/>
          <w:sz w:val="22"/>
          <w:szCs w:val="22"/>
          <w:lang w:val="en-US"/>
        </w:rPr>
      </w:pPr>
    </w:p>
    <w:p w14:paraId="745996D8" w14:textId="77777777" w:rsidR="006532B6" w:rsidRPr="000C4399" w:rsidRDefault="006532B6" w:rsidP="006532B6">
      <w:pPr>
        <w:numPr>
          <w:ilvl w:val="0"/>
          <w:numId w:val="6"/>
        </w:numPr>
        <w:spacing w:after="120" w:line="276" w:lineRule="auto"/>
        <w:ind w:left="720"/>
        <w:contextualSpacing/>
        <w:rPr>
          <w:rFonts w:ascii="Times New Roman" w:eastAsia="Calibri" w:hAnsi="Times New Roman" w:cs="Times New Roman"/>
          <w:sz w:val="22"/>
          <w:szCs w:val="22"/>
          <w:lang w:val="en-US"/>
        </w:rPr>
      </w:pPr>
      <w:r w:rsidRPr="000C4399">
        <w:rPr>
          <w:rFonts w:ascii="Times New Roman" w:eastAsia="Calibri" w:hAnsi="Times New Roman" w:cs="Times New Roman"/>
          <w:b/>
          <w:sz w:val="22"/>
          <w:szCs w:val="22"/>
          <w:lang w:val="en-US"/>
        </w:rPr>
        <w:t>Workshop/Seminar/Meeting/Exhibition/Collaboration</w:t>
      </w:r>
    </w:p>
    <w:p w14:paraId="2BFCD1E2" w14:textId="77777777" w:rsidR="006532B6" w:rsidRPr="000C4399" w:rsidRDefault="006532B6" w:rsidP="006532B6">
      <w:pPr>
        <w:numPr>
          <w:ilvl w:val="1"/>
          <w:numId w:val="6"/>
        </w:numPr>
        <w:spacing w:after="200" w:line="276" w:lineRule="auto"/>
        <w:contextualSpacing/>
        <w:rPr>
          <w:rFonts w:ascii="Times New Roman" w:eastAsia="Calibri" w:hAnsi="Times New Roman" w:cs="Times New Roman"/>
          <w:i w:val="0"/>
          <w:sz w:val="22"/>
          <w:szCs w:val="22"/>
          <w:lang w:val="en-US"/>
        </w:rPr>
      </w:pPr>
      <w:r w:rsidRPr="000C4399">
        <w:rPr>
          <w:rFonts w:ascii="Times New Roman" w:eastAsia="Calibri" w:hAnsi="Times New Roman" w:cs="Times New Roman"/>
          <w:sz w:val="22"/>
          <w:szCs w:val="22"/>
          <w:u w:val="single"/>
          <w:lang w:val="en-US"/>
        </w:rPr>
        <w:t>PMO Groups Formed/ Strengthened</w:t>
      </w:r>
      <w:r w:rsidRPr="000C4399">
        <w:rPr>
          <w:rFonts w:ascii="Times New Roman" w:eastAsia="Calibri" w:hAnsi="Times New Roman" w:cs="Times New Roman"/>
          <w:sz w:val="22"/>
          <w:szCs w:val="22"/>
          <w:lang w:val="en-US"/>
        </w:rPr>
        <w:t xml:space="preserve"> –Eight</w:t>
      </w:r>
      <w:r w:rsidRPr="000C4399">
        <w:rPr>
          <w:rFonts w:ascii="Times New Roman" w:eastAsia="Calibri" w:hAnsi="Times New Roman" w:cs="Times New Roman"/>
          <w:i w:val="0"/>
          <w:sz w:val="22"/>
          <w:szCs w:val="22"/>
          <w:lang w:val="en-US"/>
        </w:rPr>
        <w:t xml:space="preserve"> (8) PMO/other groups were strengthened for the period.</w:t>
      </w:r>
      <w:r w:rsidRPr="000C4399">
        <w:rPr>
          <w:rFonts w:ascii="Times New Roman" w:eastAsia="Calibri" w:hAnsi="Times New Roman" w:cs="Times New Roman"/>
          <w:i w:val="0"/>
          <w:sz w:val="22"/>
          <w:szCs w:val="22"/>
          <w:lang w:val="en-US"/>
        </w:rPr>
        <w:br/>
      </w:r>
    </w:p>
    <w:p w14:paraId="1D0C96DB" w14:textId="77777777" w:rsidR="006532B6" w:rsidRPr="000C4399" w:rsidRDefault="006532B6" w:rsidP="006532B6">
      <w:pPr>
        <w:numPr>
          <w:ilvl w:val="1"/>
          <w:numId w:val="6"/>
        </w:numPr>
        <w:spacing w:before="240" w:after="200" w:line="276" w:lineRule="auto"/>
        <w:contextualSpacing/>
        <w:rPr>
          <w:rFonts w:ascii="Times New Roman" w:eastAsia="Calibri" w:hAnsi="Times New Roman" w:cs="Times New Roman"/>
          <w:i w:val="0"/>
          <w:sz w:val="22"/>
          <w:szCs w:val="22"/>
          <w:lang w:val="en-US"/>
        </w:rPr>
      </w:pPr>
      <w:r w:rsidRPr="000C4399">
        <w:rPr>
          <w:rFonts w:ascii="Times New Roman" w:eastAsia="Calibri" w:hAnsi="Times New Roman" w:cs="Times New Roman"/>
          <w:sz w:val="22"/>
          <w:szCs w:val="22"/>
          <w:u w:val="single"/>
          <w:lang w:val="en-US"/>
        </w:rPr>
        <w:t>Home Economics Groups Serviced</w:t>
      </w:r>
      <w:r w:rsidRPr="000C4399">
        <w:rPr>
          <w:rFonts w:ascii="Times New Roman" w:eastAsia="Calibri" w:hAnsi="Times New Roman" w:cs="Times New Roman"/>
          <w:b/>
          <w:sz w:val="22"/>
          <w:szCs w:val="22"/>
          <w:lang w:val="en-US"/>
        </w:rPr>
        <w:t xml:space="preserve"> – </w:t>
      </w:r>
      <w:r w:rsidRPr="000C4399">
        <w:rPr>
          <w:rFonts w:ascii="Times New Roman" w:eastAsia="Calibri" w:hAnsi="Times New Roman" w:cs="Times New Roman"/>
          <w:i w:val="0"/>
          <w:sz w:val="22"/>
          <w:szCs w:val="22"/>
          <w:lang w:val="en-US"/>
        </w:rPr>
        <w:t xml:space="preserve">Three </w:t>
      </w:r>
      <w:r w:rsidRPr="000C4399">
        <w:rPr>
          <w:rFonts w:ascii="Times New Roman" w:eastAsia="Calibri" w:hAnsi="Times New Roman" w:cs="Times New Roman"/>
          <w:bCs/>
          <w:i w:val="0"/>
          <w:iCs/>
          <w:sz w:val="22"/>
          <w:szCs w:val="22"/>
          <w:lang w:val="en-US"/>
        </w:rPr>
        <w:t>(3) groups were serviced during the reporting period: Windsor Castle Social Services/Home Economics Benevolent Society, Esher Seventh Day Adventist Community Group and the Port Maria Home Economics Movement.</w:t>
      </w:r>
    </w:p>
    <w:p w14:paraId="07041B8A" w14:textId="77777777" w:rsidR="006532B6" w:rsidRPr="000C4399" w:rsidRDefault="006532B6" w:rsidP="006532B6">
      <w:pPr>
        <w:spacing w:after="200" w:line="276" w:lineRule="auto"/>
        <w:ind w:left="720" w:firstLine="0"/>
        <w:contextualSpacing/>
        <w:rPr>
          <w:rFonts w:ascii="Times New Roman" w:eastAsia="Calibri" w:hAnsi="Times New Roman" w:cs="Times New Roman"/>
          <w:i w:val="0"/>
          <w:sz w:val="22"/>
          <w:szCs w:val="22"/>
          <w:lang w:val="en-US"/>
        </w:rPr>
      </w:pPr>
    </w:p>
    <w:p w14:paraId="7DEACCF9" w14:textId="77777777" w:rsidR="006532B6" w:rsidRPr="000C4399" w:rsidRDefault="006532B6" w:rsidP="006532B6">
      <w:pPr>
        <w:numPr>
          <w:ilvl w:val="0"/>
          <w:numId w:val="6"/>
        </w:numPr>
        <w:spacing w:after="120" w:line="276" w:lineRule="auto"/>
        <w:ind w:left="720"/>
        <w:contextualSpacing/>
        <w:rPr>
          <w:rFonts w:ascii="Times New Roman" w:eastAsia="Calibri" w:hAnsi="Times New Roman" w:cs="Times New Roman"/>
          <w:b/>
          <w:sz w:val="22"/>
          <w:szCs w:val="22"/>
          <w:lang w:val="en-US"/>
        </w:rPr>
      </w:pPr>
      <w:r w:rsidRPr="000C4399">
        <w:rPr>
          <w:rFonts w:ascii="Times New Roman" w:eastAsia="Calibri" w:hAnsi="Times New Roman" w:cs="Times New Roman"/>
          <w:i w:val="0"/>
          <w:sz w:val="22"/>
          <w:szCs w:val="22"/>
          <w:lang w:val="en-US"/>
        </w:rPr>
        <w:t xml:space="preserve"> </w:t>
      </w:r>
      <w:r w:rsidRPr="000C4399">
        <w:rPr>
          <w:rFonts w:ascii="Times New Roman" w:eastAsia="Calibri" w:hAnsi="Times New Roman" w:cs="Times New Roman"/>
          <w:b/>
          <w:sz w:val="22"/>
          <w:szCs w:val="22"/>
          <w:lang w:val="en-US"/>
        </w:rPr>
        <w:t>Projects/Programmes:</w:t>
      </w:r>
    </w:p>
    <w:tbl>
      <w:tblPr>
        <w:tblStyle w:val="TableGrid116"/>
        <w:tblW w:w="9472" w:type="dxa"/>
        <w:tblLook w:val="04A0" w:firstRow="1" w:lastRow="0" w:firstColumn="1" w:lastColumn="0" w:noHBand="0" w:noVBand="1"/>
      </w:tblPr>
      <w:tblGrid>
        <w:gridCol w:w="2500"/>
        <w:gridCol w:w="2290"/>
        <w:gridCol w:w="2426"/>
        <w:gridCol w:w="2256"/>
      </w:tblGrid>
      <w:tr w:rsidR="006532B6" w:rsidRPr="000C4399" w14:paraId="2EB2550B" w14:textId="77777777" w:rsidTr="006532B6">
        <w:trPr>
          <w:trHeight w:val="281"/>
        </w:trPr>
        <w:tc>
          <w:tcPr>
            <w:tcW w:w="2500" w:type="dxa"/>
          </w:tcPr>
          <w:p w14:paraId="33C65788" w14:textId="77777777" w:rsidR="006532B6" w:rsidRPr="000C4399" w:rsidRDefault="006532B6" w:rsidP="006532B6">
            <w:pPr>
              <w:ind w:left="0" w:firstLine="0"/>
              <w:rPr>
                <w:rFonts w:eastAsia="Calibri" w:cs="Times New Roman"/>
                <w:b/>
                <w:sz w:val="22"/>
                <w:szCs w:val="22"/>
                <w:lang w:val="en-US"/>
              </w:rPr>
            </w:pPr>
            <w:r w:rsidRPr="000C4399">
              <w:rPr>
                <w:rFonts w:eastAsia="Calibri" w:cs="Times New Roman"/>
                <w:b/>
                <w:sz w:val="22"/>
                <w:szCs w:val="22"/>
                <w:lang w:val="en-US"/>
              </w:rPr>
              <w:t>Programmes/Projects</w:t>
            </w:r>
          </w:p>
        </w:tc>
        <w:tc>
          <w:tcPr>
            <w:tcW w:w="2290" w:type="dxa"/>
            <w:tcBorders>
              <w:right w:val="double" w:sz="6" w:space="0" w:color="auto"/>
            </w:tcBorders>
          </w:tcPr>
          <w:p w14:paraId="5B18D126" w14:textId="77777777" w:rsidR="006532B6" w:rsidRPr="000C4399" w:rsidRDefault="006532B6" w:rsidP="006532B6">
            <w:pPr>
              <w:ind w:left="0" w:firstLine="0"/>
              <w:rPr>
                <w:rFonts w:eastAsia="Calibri" w:cs="Times New Roman"/>
                <w:b/>
                <w:sz w:val="22"/>
                <w:szCs w:val="22"/>
                <w:lang w:val="en-US"/>
              </w:rPr>
            </w:pPr>
            <w:r w:rsidRPr="000C4399">
              <w:rPr>
                <w:rFonts w:eastAsia="Calibri" w:cs="Times New Roman"/>
                <w:b/>
                <w:sz w:val="22"/>
                <w:szCs w:val="22"/>
                <w:lang w:val="en-US"/>
              </w:rPr>
              <w:t>Update</w:t>
            </w:r>
          </w:p>
        </w:tc>
        <w:tc>
          <w:tcPr>
            <w:tcW w:w="2426" w:type="dxa"/>
            <w:tcBorders>
              <w:left w:val="double" w:sz="6" w:space="0" w:color="auto"/>
            </w:tcBorders>
          </w:tcPr>
          <w:p w14:paraId="621C895A" w14:textId="77777777" w:rsidR="006532B6" w:rsidRPr="000C4399" w:rsidRDefault="006532B6" w:rsidP="006532B6">
            <w:pPr>
              <w:ind w:left="0" w:firstLine="0"/>
              <w:rPr>
                <w:rFonts w:eastAsia="Calibri" w:cs="Times New Roman"/>
                <w:b/>
                <w:sz w:val="22"/>
                <w:szCs w:val="22"/>
                <w:lang w:val="en-US"/>
              </w:rPr>
            </w:pPr>
            <w:r w:rsidRPr="000C4399">
              <w:rPr>
                <w:rFonts w:eastAsia="Calibri" w:cs="Times New Roman"/>
                <w:b/>
                <w:sz w:val="22"/>
                <w:szCs w:val="22"/>
                <w:lang w:val="en-US"/>
              </w:rPr>
              <w:t>Programmes/Projects</w:t>
            </w:r>
          </w:p>
        </w:tc>
        <w:tc>
          <w:tcPr>
            <w:tcW w:w="2256" w:type="dxa"/>
          </w:tcPr>
          <w:p w14:paraId="7BCE26C5" w14:textId="77777777" w:rsidR="006532B6" w:rsidRPr="000C4399" w:rsidRDefault="006532B6" w:rsidP="006532B6">
            <w:pPr>
              <w:ind w:left="0" w:firstLine="0"/>
              <w:rPr>
                <w:rFonts w:eastAsia="Calibri" w:cs="Times New Roman"/>
                <w:b/>
                <w:sz w:val="22"/>
                <w:szCs w:val="22"/>
                <w:lang w:val="en-US"/>
              </w:rPr>
            </w:pPr>
            <w:r w:rsidRPr="000C4399">
              <w:rPr>
                <w:rFonts w:eastAsia="Calibri" w:cs="Times New Roman"/>
                <w:b/>
                <w:sz w:val="22"/>
                <w:szCs w:val="22"/>
                <w:lang w:val="en-US"/>
              </w:rPr>
              <w:t>Update</w:t>
            </w:r>
          </w:p>
        </w:tc>
      </w:tr>
      <w:tr w:rsidR="006532B6" w:rsidRPr="000C4399" w14:paraId="51A89FCB" w14:textId="77777777" w:rsidTr="006532B6">
        <w:trPr>
          <w:trHeight w:val="281"/>
        </w:trPr>
        <w:tc>
          <w:tcPr>
            <w:tcW w:w="2500" w:type="dxa"/>
          </w:tcPr>
          <w:p w14:paraId="0A755C0B"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 xml:space="preserve">GOJ/Adaptation Fund Programme Water Harvesting Project: Jeffrey Town Water Harvesting Project </w:t>
            </w:r>
          </w:p>
        </w:tc>
        <w:tc>
          <w:tcPr>
            <w:tcW w:w="2290" w:type="dxa"/>
            <w:tcBorders>
              <w:right w:val="double" w:sz="6" w:space="0" w:color="auto"/>
            </w:tcBorders>
          </w:tcPr>
          <w:p w14:paraId="5358CBB1"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color w:val="000000"/>
                <w:sz w:val="22"/>
                <w:szCs w:val="22"/>
                <w:lang w:val="en-US"/>
              </w:rPr>
              <w:t xml:space="preserve">The Entombment has been completed. Two (2) tanks and the project signage were erected. No work was done due to the weather conditions. </w:t>
            </w:r>
            <w:r w:rsidRPr="000C4399">
              <w:rPr>
                <w:rFonts w:eastAsia="Calibri" w:cs="Times New Roman"/>
                <w:sz w:val="22"/>
                <w:szCs w:val="22"/>
                <w:lang w:val="en-US"/>
              </w:rPr>
              <w:t xml:space="preserve">The names of farmers who are to benefit from irrigation kits and tanks were submitted to GOJ/Adaptation Fund Programme.  </w:t>
            </w:r>
          </w:p>
        </w:tc>
        <w:tc>
          <w:tcPr>
            <w:tcW w:w="2426" w:type="dxa"/>
            <w:tcBorders>
              <w:left w:val="double" w:sz="6" w:space="0" w:color="auto"/>
            </w:tcBorders>
          </w:tcPr>
          <w:p w14:paraId="108B19E6"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 xml:space="preserve">GOJ/Adaptation Fund Programme Water Harvesting Project: Enfield Water Harvesting Project </w:t>
            </w:r>
          </w:p>
        </w:tc>
        <w:tc>
          <w:tcPr>
            <w:tcW w:w="2256" w:type="dxa"/>
          </w:tcPr>
          <w:p w14:paraId="436D42CE"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color w:val="000000"/>
                <w:sz w:val="22"/>
                <w:szCs w:val="22"/>
                <w:lang w:val="en-US"/>
              </w:rPr>
              <w:t xml:space="preserve">The entombment is approximately 87% completed.  A Variation was done to afford the project additional funding for the completion.  </w:t>
            </w:r>
            <w:r w:rsidRPr="000C4399">
              <w:rPr>
                <w:rFonts w:eastAsia="Calibri" w:cs="Times New Roman"/>
                <w:noProof/>
                <w:color w:val="000000"/>
                <w:sz w:val="22"/>
                <w:szCs w:val="22"/>
                <w:lang w:val="en-US"/>
              </w:rPr>
              <w:t>Materials are being carried to the site for completeion of the project.</w:t>
            </w:r>
            <w:r w:rsidRPr="000C4399">
              <w:rPr>
                <w:rFonts w:eastAsia="Calibri" w:cs="Times New Roman"/>
                <w:color w:val="000000"/>
                <w:sz w:val="22"/>
                <w:szCs w:val="22"/>
                <w:lang w:val="en-US"/>
              </w:rPr>
              <w:t xml:space="preserve">     </w:t>
            </w:r>
          </w:p>
        </w:tc>
      </w:tr>
      <w:tr w:rsidR="006532B6" w:rsidRPr="000C4399" w14:paraId="3DECE438" w14:textId="77777777" w:rsidTr="006532B6">
        <w:trPr>
          <w:trHeight w:val="281"/>
        </w:trPr>
        <w:tc>
          <w:tcPr>
            <w:tcW w:w="2500" w:type="dxa"/>
          </w:tcPr>
          <w:p w14:paraId="4D07091C"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GOJ/Adaptation Fund Programme Water Harvesting Project: Blue Gate/Carron Hall Water Harvesting Project</w:t>
            </w:r>
          </w:p>
          <w:p w14:paraId="21F55343" w14:textId="77777777" w:rsidR="006532B6" w:rsidRPr="000C4399" w:rsidRDefault="006532B6" w:rsidP="006532B6">
            <w:pPr>
              <w:ind w:left="0" w:firstLine="0"/>
              <w:rPr>
                <w:rFonts w:eastAsia="Calibri" w:cs="Times New Roman"/>
                <w:sz w:val="22"/>
                <w:szCs w:val="22"/>
                <w:lang w:val="en-US"/>
              </w:rPr>
            </w:pPr>
          </w:p>
        </w:tc>
        <w:tc>
          <w:tcPr>
            <w:tcW w:w="2290" w:type="dxa"/>
            <w:tcBorders>
              <w:right w:val="double" w:sz="6" w:space="0" w:color="auto"/>
            </w:tcBorders>
          </w:tcPr>
          <w:p w14:paraId="5B87EDE1" w14:textId="77777777" w:rsidR="006532B6" w:rsidRPr="000C4399" w:rsidRDefault="006532B6" w:rsidP="006532B6">
            <w:pPr>
              <w:ind w:left="0" w:firstLine="0"/>
              <w:rPr>
                <w:rFonts w:eastAsia="Calibri" w:cs="Times New Roman"/>
                <w:color w:val="FF0000"/>
                <w:sz w:val="22"/>
                <w:szCs w:val="22"/>
                <w:lang w:val="en-US"/>
              </w:rPr>
            </w:pPr>
            <w:r w:rsidRPr="000C4399">
              <w:rPr>
                <w:rFonts w:eastAsia="Calibri" w:cs="Times New Roman"/>
                <w:noProof/>
                <w:sz w:val="22"/>
                <w:szCs w:val="22"/>
                <w:lang w:val="en-US"/>
              </w:rPr>
              <w:t>The pond</w:t>
            </w:r>
            <w:r w:rsidRPr="000C4399">
              <w:rPr>
                <w:rFonts w:eastAsia="Calibri" w:cs="Times New Roman"/>
                <w:sz w:val="22"/>
                <w:szCs w:val="22"/>
                <w:lang w:val="en-US"/>
              </w:rPr>
              <w:t xml:space="preserve"> has been excavated and rolled. The laying of the pond was completed. Site visits of beneficiaries are being completed to see where tanks will be installed.</w:t>
            </w:r>
          </w:p>
        </w:tc>
        <w:tc>
          <w:tcPr>
            <w:tcW w:w="2426" w:type="dxa"/>
            <w:tcBorders>
              <w:left w:val="double" w:sz="6" w:space="0" w:color="auto"/>
            </w:tcBorders>
          </w:tcPr>
          <w:p w14:paraId="08BDC7F4"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Production Incentive Programme - Pringle's Home Layers Project</w:t>
            </w:r>
          </w:p>
        </w:tc>
        <w:tc>
          <w:tcPr>
            <w:tcW w:w="2256" w:type="dxa"/>
          </w:tcPr>
          <w:p w14:paraId="73AC8EBD"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 xml:space="preserve">168 birds laying 2 ½ flats per day. There was no mortality for the reporting period. </w:t>
            </w:r>
          </w:p>
        </w:tc>
      </w:tr>
      <w:tr w:rsidR="006532B6" w:rsidRPr="000C4399" w14:paraId="0DC478C6" w14:textId="77777777" w:rsidTr="006532B6">
        <w:trPr>
          <w:trHeight w:val="281"/>
        </w:trPr>
        <w:tc>
          <w:tcPr>
            <w:tcW w:w="2500" w:type="dxa"/>
          </w:tcPr>
          <w:p w14:paraId="43FC000D"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Fort George Honey Production EU Bee Project</w:t>
            </w:r>
          </w:p>
        </w:tc>
        <w:tc>
          <w:tcPr>
            <w:tcW w:w="2290" w:type="dxa"/>
            <w:tcBorders>
              <w:right w:val="double" w:sz="6" w:space="0" w:color="auto"/>
            </w:tcBorders>
          </w:tcPr>
          <w:p w14:paraId="359AC60B"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 xml:space="preserve">The Project currently has 10 triple boxes and 2 double boxes, making a total of 34 boxes. Some boxes were lost during the rains and by moth infestation.  Members visit the Apiary once weekly to monitor and do work activities.   </w:t>
            </w:r>
          </w:p>
        </w:tc>
        <w:tc>
          <w:tcPr>
            <w:tcW w:w="2426" w:type="dxa"/>
            <w:tcBorders>
              <w:left w:val="double" w:sz="6" w:space="0" w:color="auto"/>
            </w:tcBorders>
          </w:tcPr>
          <w:p w14:paraId="0DAC6D3D" w14:textId="77777777" w:rsidR="006532B6" w:rsidRPr="000C4399" w:rsidRDefault="006532B6" w:rsidP="006532B6">
            <w:pPr>
              <w:tabs>
                <w:tab w:val="left" w:pos="1980"/>
              </w:tabs>
              <w:ind w:left="0" w:firstLine="0"/>
              <w:rPr>
                <w:rFonts w:eastAsia="Calibri" w:cs="Times New Roman"/>
                <w:sz w:val="22"/>
                <w:szCs w:val="22"/>
                <w:lang w:val="en-US"/>
              </w:rPr>
            </w:pPr>
            <w:r w:rsidRPr="000C4399">
              <w:rPr>
                <w:rFonts w:eastAsia="Calibri" w:cs="Times New Roman"/>
                <w:sz w:val="22"/>
                <w:szCs w:val="22"/>
                <w:lang w:val="en-US"/>
              </w:rPr>
              <w:t>Agro-Processing Incubator</w:t>
            </w:r>
          </w:p>
        </w:tc>
        <w:tc>
          <w:tcPr>
            <w:tcW w:w="2256" w:type="dxa"/>
          </w:tcPr>
          <w:p w14:paraId="2AE77D73"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 xml:space="preserve">Building facility has been completed. The Home Economics/Social Services Officer has started training with the Port Maria Group on the operation and management of the incubator. An Invoice was submitted to Head Office regarding plumbing fixtures as there are a lot of leaks.  </w:t>
            </w:r>
          </w:p>
        </w:tc>
      </w:tr>
      <w:tr w:rsidR="006532B6" w:rsidRPr="000C4399" w14:paraId="5AA739A0" w14:textId="77777777" w:rsidTr="006532B6">
        <w:trPr>
          <w:trHeight w:val="281"/>
        </w:trPr>
        <w:tc>
          <w:tcPr>
            <w:tcW w:w="2500" w:type="dxa"/>
          </w:tcPr>
          <w:p w14:paraId="455A0F28" w14:textId="77777777" w:rsidR="006532B6" w:rsidRPr="000C4399" w:rsidRDefault="006532B6" w:rsidP="006532B6">
            <w:pPr>
              <w:tabs>
                <w:tab w:val="left" w:pos="1980"/>
              </w:tabs>
              <w:ind w:left="0" w:firstLine="0"/>
              <w:rPr>
                <w:rFonts w:eastAsia="Calibri" w:cs="Times New Roman"/>
                <w:sz w:val="22"/>
                <w:szCs w:val="22"/>
                <w:lang w:val="en-US"/>
              </w:rPr>
            </w:pPr>
            <w:r w:rsidRPr="000C4399">
              <w:rPr>
                <w:rFonts w:eastAsia="Calibri" w:cs="Times New Roman"/>
                <w:sz w:val="22"/>
                <w:szCs w:val="22"/>
                <w:lang w:val="en-US"/>
              </w:rPr>
              <w:t xml:space="preserve">Import Substitution Irish Potato Programme </w:t>
            </w:r>
          </w:p>
        </w:tc>
        <w:tc>
          <w:tcPr>
            <w:tcW w:w="2290" w:type="dxa"/>
            <w:tcBorders>
              <w:right w:val="double" w:sz="6" w:space="0" w:color="auto"/>
            </w:tcBorders>
          </w:tcPr>
          <w:p w14:paraId="2B045975" w14:textId="72E17FB9"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1300 bags of Irish Potato seeds were received and distributed to approximately 450 farmers throughou</w:t>
            </w:r>
            <w:r w:rsidR="000C4399">
              <w:rPr>
                <w:rFonts w:eastAsia="Calibri" w:cs="Times New Roman"/>
                <w:sz w:val="22"/>
                <w:szCs w:val="22"/>
                <w:lang w:val="en-US"/>
              </w:rPr>
              <w:t>t the Parish. To date 75.9 ha</w:t>
            </w:r>
            <w:r w:rsidRPr="000C4399">
              <w:rPr>
                <w:rFonts w:eastAsia="Calibri" w:cs="Times New Roman"/>
                <w:sz w:val="22"/>
                <w:szCs w:val="22"/>
                <w:lang w:val="en-US"/>
              </w:rPr>
              <w:t xml:space="preserve"> have been established in the Gayle, Carron Hall, Highgate, Oracabessa, Richmond, Port Maria and Annotto Bay Extension Areas by 409 farmers. 51.7 ha has been reaped; however, there were reports of 12.6 ha crop </w:t>
            </w:r>
            <w:r w:rsidRPr="000C4399">
              <w:rPr>
                <w:rFonts w:eastAsia="Calibri" w:cs="Times New Roman"/>
                <w:sz w:val="22"/>
                <w:szCs w:val="22"/>
                <w:lang w:val="en-US"/>
              </w:rPr>
              <w:lastRenderedPageBreak/>
              <w:t>loss due to the unfavourable weather conditions.</w:t>
            </w:r>
          </w:p>
          <w:p w14:paraId="60E8B4DE" w14:textId="77777777" w:rsidR="006532B6" w:rsidRPr="000C4399" w:rsidRDefault="006532B6" w:rsidP="006532B6">
            <w:pPr>
              <w:ind w:left="0" w:firstLine="0"/>
              <w:rPr>
                <w:rFonts w:eastAsia="Calibri" w:cs="Times New Roman"/>
                <w:sz w:val="22"/>
                <w:szCs w:val="22"/>
                <w:lang w:val="en-US"/>
              </w:rPr>
            </w:pPr>
          </w:p>
        </w:tc>
        <w:tc>
          <w:tcPr>
            <w:tcW w:w="2426" w:type="dxa"/>
            <w:tcBorders>
              <w:left w:val="double" w:sz="6" w:space="0" w:color="auto"/>
            </w:tcBorders>
          </w:tcPr>
          <w:p w14:paraId="5A6FA0E8" w14:textId="77777777" w:rsidR="006532B6" w:rsidRPr="000C4399" w:rsidRDefault="006532B6" w:rsidP="006532B6">
            <w:pPr>
              <w:tabs>
                <w:tab w:val="left" w:pos="1980"/>
              </w:tabs>
              <w:ind w:left="0" w:firstLine="0"/>
              <w:rPr>
                <w:rFonts w:eastAsia="Calibri" w:cs="Times New Roman"/>
                <w:sz w:val="22"/>
                <w:szCs w:val="22"/>
                <w:lang w:val="en-US"/>
              </w:rPr>
            </w:pPr>
            <w:r w:rsidRPr="000C4399">
              <w:rPr>
                <w:rFonts w:eastAsia="Calibri" w:cs="Times New Roman"/>
                <w:sz w:val="22"/>
                <w:szCs w:val="22"/>
                <w:lang w:val="en-US"/>
              </w:rPr>
              <w:lastRenderedPageBreak/>
              <w:t xml:space="preserve">Import Substitution Onion Programme </w:t>
            </w:r>
          </w:p>
        </w:tc>
        <w:tc>
          <w:tcPr>
            <w:tcW w:w="2256" w:type="dxa"/>
          </w:tcPr>
          <w:p w14:paraId="077CD294"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 xml:space="preserve">The Parish a total of 68 (1lb) tins of Onion; to </w:t>
            </w:r>
            <w:r w:rsidRPr="000C4399">
              <w:rPr>
                <w:rFonts w:eastAsia="Calibri" w:cs="Times New Roman"/>
                <w:noProof/>
                <w:sz w:val="22"/>
                <w:szCs w:val="22"/>
                <w:lang w:val="en-US"/>
              </w:rPr>
              <w:t>date,</w:t>
            </w:r>
            <w:r w:rsidRPr="000C4399">
              <w:rPr>
                <w:rFonts w:eastAsia="Calibri" w:cs="Times New Roman"/>
                <w:sz w:val="22"/>
                <w:szCs w:val="22"/>
                <w:lang w:val="en-US"/>
              </w:rPr>
              <w:t xml:space="preserve"> 2.3 hectares has been established in the Gayle, Highgate, Richmond, Oracabessa, Port Maria, Highgate and Carron Hall Extension Areas however a crop loss of 1.4 ha. occurred; therefore, 1.2 ha. is currently growing. Weed infestation is a major challenge, however, hand picking and herbicide application </w:t>
            </w:r>
            <w:r w:rsidRPr="000C4399">
              <w:rPr>
                <w:rFonts w:eastAsia="Calibri" w:cs="Times New Roman"/>
                <w:sz w:val="22"/>
                <w:szCs w:val="22"/>
                <w:lang w:val="en-US"/>
              </w:rPr>
              <w:lastRenderedPageBreak/>
              <w:t>is on-going</w:t>
            </w:r>
          </w:p>
        </w:tc>
      </w:tr>
      <w:tr w:rsidR="006532B6" w:rsidRPr="000C4399" w14:paraId="080EBEF6" w14:textId="77777777" w:rsidTr="006532B6">
        <w:trPr>
          <w:trHeight w:val="281"/>
        </w:trPr>
        <w:tc>
          <w:tcPr>
            <w:tcW w:w="2500" w:type="dxa"/>
          </w:tcPr>
          <w:p w14:paraId="5C5AA25D" w14:textId="77777777" w:rsidR="006532B6" w:rsidRPr="000C4399" w:rsidRDefault="006532B6" w:rsidP="006532B6">
            <w:pPr>
              <w:tabs>
                <w:tab w:val="left" w:pos="1980"/>
              </w:tabs>
              <w:ind w:left="0" w:firstLine="0"/>
              <w:rPr>
                <w:rFonts w:eastAsia="Calibri" w:cs="Times New Roman"/>
                <w:sz w:val="22"/>
                <w:szCs w:val="22"/>
                <w:lang w:val="en-US"/>
              </w:rPr>
            </w:pPr>
            <w:r w:rsidRPr="000C4399">
              <w:rPr>
                <w:rFonts w:eastAsia="Calibri" w:cs="Times New Roman"/>
                <w:sz w:val="22"/>
                <w:szCs w:val="22"/>
                <w:lang w:val="en-US"/>
              </w:rPr>
              <w:lastRenderedPageBreak/>
              <w:t>Moroccan Fertilizer Programme</w:t>
            </w:r>
          </w:p>
        </w:tc>
        <w:tc>
          <w:tcPr>
            <w:tcW w:w="2290" w:type="dxa"/>
            <w:tcBorders>
              <w:right w:val="double" w:sz="6" w:space="0" w:color="auto"/>
            </w:tcBorders>
          </w:tcPr>
          <w:p w14:paraId="1C13B190"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 xml:space="preserve">The parish received 716 bags of </w:t>
            </w:r>
            <w:r w:rsidRPr="000C4399">
              <w:rPr>
                <w:rFonts w:eastAsia="Calibri" w:cs="Times New Roman"/>
                <w:noProof/>
                <w:sz w:val="22"/>
                <w:szCs w:val="22"/>
                <w:lang w:val="en-US"/>
              </w:rPr>
              <w:t>fertilisers</w:t>
            </w:r>
            <w:r w:rsidRPr="000C4399">
              <w:rPr>
                <w:rFonts w:eastAsia="Calibri" w:cs="Times New Roman"/>
                <w:sz w:val="22"/>
                <w:szCs w:val="22"/>
                <w:lang w:val="en-US"/>
              </w:rPr>
              <w:t>. The distribution has been completed.</w:t>
            </w:r>
          </w:p>
          <w:p w14:paraId="3A8FAABE" w14:textId="77777777" w:rsidR="006532B6" w:rsidRPr="000C4399" w:rsidRDefault="006532B6" w:rsidP="006532B6">
            <w:pPr>
              <w:ind w:left="0" w:firstLine="0"/>
              <w:rPr>
                <w:rFonts w:eastAsia="Calibri" w:cs="Times New Roman"/>
                <w:sz w:val="22"/>
                <w:szCs w:val="22"/>
                <w:lang w:val="en-US"/>
              </w:rPr>
            </w:pPr>
          </w:p>
        </w:tc>
        <w:tc>
          <w:tcPr>
            <w:tcW w:w="2426" w:type="dxa"/>
            <w:tcBorders>
              <w:left w:val="double" w:sz="6" w:space="0" w:color="auto"/>
            </w:tcBorders>
          </w:tcPr>
          <w:p w14:paraId="3496152A" w14:textId="77777777" w:rsidR="006532B6" w:rsidRPr="000C4399" w:rsidRDefault="006532B6" w:rsidP="006532B6">
            <w:pPr>
              <w:tabs>
                <w:tab w:val="left" w:pos="1980"/>
              </w:tabs>
              <w:ind w:left="0" w:firstLine="0"/>
              <w:rPr>
                <w:rFonts w:eastAsia="Calibri" w:cs="Times New Roman"/>
                <w:sz w:val="22"/>
                <w:szCs w:val="22"/>
                <w:lang w:val="en-US"/>
              </w:rPr>
            </w:pPr>
          </w:p>
        </w:tc>
        <w:tc>
          <w:tcPr>
            <w:tcW w:w="2256" w:type="dxa"/>
          </w:tcPr>
          <w:p w14:paraId="7CB6B370" w14:textId="77777777" w:rsidR="006532B6" w:rsidRPr="000C4399" w:rsidRDefault="006532B6" w:rsidP="006532B6">
            <w:pPr>
              <w:ind w:left="0" w:firstLine="0"/>
              <w:rPr>
                <w:rFonts w:eastAsia="Calibri" w:cs="Times New Roman"/>
                <w:sz w:val="22"/>
                <w:szCs w:val="22"/>
                <w:lang w:val="en-US"/>
              </w:rPr>
            </w:pPr>
            <w:r w:rsidRPr="000C4399">
              <w:rPr>
                <w:rFonts w:eastAsia="Calibri" w:cs="Times New Roman"/>
                <w:sz w:val="22"/>
                <w:szCs w:val="22"/>
                <w:lang w:val="en-US"/>
              </w:rPr>
              <w:t>.</w:t>
            </w:r>
          </w:p>
        </w:tc>
      </w:tr>
    </w:tbl>
    <w:p w14:paraId="38C08CCE" w14:textId="77777777" w:rsidR="006532B6" w:rsidRPr="000C4399" w:rsidRDefault="006532B6" w:rsidP="006532B6">
      <w:pPr>
        <w:spacing w:after="120" w:line="276" w:lineRule="auto"/>
        <w:ind w:left="720" w:firstLine="0"/>
        <w:contextualSpacing/>
        <w:rPr>
          <w:rFonts w:ascii="Times New Roman" w:eastAsia="Calibri" w:hAnsi="Times New Roman" w:cs="Times New Roman"/>
          <w:b/>
          <w:sz w:val="22"/>
          <w:szCs w:val="22"/>
          <w:lang w:val="en-US"/>
        </w:rPr>
      </w:pPr>
    </w:p>
    <w:p w14:paraId="416EAF62" w14:textId="163B96C0" w:rsidR="006532B6" w:rsidRPr="000C4399" w:rsidRDefault="006532B6" w:rsidP="006532B6">
      <w:pPr>
        <w:spacing w:after="120" w:line="276" w:lineRule="auto"/>
        <w:contextualSpacing/>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Livestock Activities</w:t>
      </w:r>
    </w:p>
    <w:p w14:paraId="4E4B1925" w14:textId="77777777" w:rsidR="006532B6" w:rsidRPr="000C4399" w:rsidRDefault="006532B6" w:rsidP="006532B6">
      <w:pPr>
        <w:spacing w:after="120" w:line="276" w:lineRule="auto"/>
        <w:ind w:left="720" w:firstLine="0"/>
        <w:contextualSpacing/>
        <w:rPr>
          <w:rFonts w:ascii="Times New Roman" w:eastAsia="Calibri" w:hAnsi="Times New Roman" w:cs="Times New Roman"/>
          <w:i w:val="0"/>
          <w:sz w:val="22"/>
          <w:szCs w:val="22"/>
          <w:lang w:val="en-US"/>
        </w:rPr>
      </w:pPr>
      <w:r w:rsidRPr="000C4399">
        <w:rPr>
          <w:rFonts w:ascii="Times New Roman" w:eastAsia="Calibri" w:hAnsi="Times New Roman" w:cs="Times New Roman"/>
          <w:i w:val="0"/>
          <w:sz w:val="22"/>
          <w:szCs w:val="22"/>
          <w:lang w:val="en-US"/>
        </w:rPr>
        <w:t xml:space="preserve">Most of the Livestock categories showed negative changes when compared to last month. </w:t>
      </w:r>
    </w:p>
    <w:tbl>
      <w:tblPr>
        <w:tblStyle w:val="TableGrid30"/>
        <w:tblpPr w:leftFromText="180" w:rightFromText="180" w:vertAnchor="text" w:horzAnchor="margin" w:tblpY="3"/>
        <w:tblW w:w="9576" w:type="dxa"/>
        <w:tblLook w:val="04A0" w:firstRow="1" w:lastRow="0" w:firstColumn="1" w:lastColumn="0" w:noHBand="0" w:noVBand="1"/>
      </w:tblPr>
      <w:tblGrid>
        <w:gridCol w:w="760"/>
        <w:gridCol w:w="925"/>
        <w:gridCol w:w="938"/>
        <w:gridCol w:w="1029"/>
        <w:gridCol w:w="999"/>
        <w:gridCol w:w="999"/>
        <w:gridCol w:w="999"/>
        <w:gridCol w:w="996"/>
        <w:gridCol w:w="962"/>
        <w:gridCol w:w="969"/>
      </w:tblGrid>
      <w:tr w:rsidR="006532B6" w:rsidRPr="000C4399" w14:paraId="18F4CE8A" w14:textId="77777777" w:rsidTr="009B4C08">
        <w:tc>
          <w:tcPr>
            <w:tcW w:w="760" w:type="dxa"/>
          </w:tcPr>
          <w:p w14:paraId="3210726A" w14:textId="77777777" w:rsidR="006532B6" w:rsidRPr="000C4399" w:rsidRDefault="006532B6" w:rsidP="006532B6">
            <w:pPr>
              <w:spacing w:after="120"/>
              <w:ind w:left="0" w:firstLine="0"/>
              <w:contextualSpacing/>
              <w:jc w:val="center"/>
              <w:rPr>
                <w:rFonts w:ascii="Times New Roman" w:eastAsia="Calibri" w:hAnsi="Times New Roman" w:cs="Times New Roman"/>
                <w:b/>
                <w:sz w:val="22"/>
                <w:szCs w:val="22"/>
                <w:lang w:val="en-US"/>
              </w:rPr>
            </w:pPr>
          </w:p>
        </w:tc>
        <w:tc>
          <w:tcPr>
            <w:tcW w:w="925" w:type="dxa"/>
            <w:vAlign w:val="center"/>
          </w:tcPr>
          <w:p w14:paraId="3C021B68"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Beef</w:t>
            </w:r>
          </w:p>
        </w:tc>
        <w:tc>
          <w:tcPr>
            <w:tcW w:w="938" w:type="dxa"/>
            <w:vAlign w:val="center"/>
          </w:tcPr>
          <w:p w14:paraId="37E248E3"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Dairy</w:t>
            </w:r>
          </w:p>
        </w:tc>
        <w:tc>
          <w:tcPr>
            <w:tcW w:w="1029" w:type="dxa"/>
            <w:vAlign w:val="center"/>
          </w:tcPr>
          <w:p w14:paraId="7F12F9B6"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Broiler</w:t>
            </w:r>
          </w:p>
        </w:tc>
        <w:tc>
          <w:tcPr>
            <w:tcW w:w="999" w:type="dxa"/>
            <w:vAlign w:val="center"/>
          </w:tcPr>
          <w:p w14:paraId="1602C5BD"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Layer</w:t>
            </w:r>
          </w:p>
        </w:tc>
        <w:tc>
          <w:tcPr>
            <w:tcW w:w="999" w:type="dxa"/>
            <w:vAlign w:val="center"/>
          </w:tcPr>
          <w:p w14:paraId="036898A3"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Pig</w:t>
            </w:r>
          </w:p>
        </w:tc>
        <w:tc>
          <w:tcPr>
            <w:tcW w:w="999" w:type="dxa"/>
            <w:vAlign w:val="center"/>
          </w:tcPr>
          <w:p w14:paraId="5EB468CC"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Goat</w:t>
            </w:r>
          </w:p>
        </w:tc>
        <w:tc>
          <w:tcPr>
            <w:tcW w:w="996" w:type="dxa"/>
            <w:vAlign w:val="center"/>
          </w:tcPr>
          <w:p w14:paraId="4A25542B"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Rabbit</w:t>
            </w:r>
          </w:p>
        </w:tc>
        <w:tc>
          <w:tcPr>
            <w:tcW w:w="962" w:type="dxa"/>
            <w:vAlign w:val="center"/>
          </w:tcPr>
          <w:p w14:paraId="151ACB58"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Sheep</w:t>
            </w:r>
          </w:p>
        </w:tc>
        <w:tc>
          <w:tcPr>
            <w:tcW w:w="969" w:type="dxa"/>
          </w:tcPr>
          <w:p w14:paraId="3FF79AA7" w14:textId="77777777" w:rsidR="006532B6" w:rsidRPr="000C4399" w:rsidRDefault="006532B6" w:rsidP="006532B6">
            <w:pPr>
              <w:spacing w:after="120"/>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 xml:space="preserve">Apiary </w:t>
            </w:r>
          </w:p>
        </w:tc>
      </w:tr>
      <w:tr w:rsidR="006532B6" w:rsidRPr="000C4399" w14:paraId="40484C25" w14:textId="77777777" w:rsidTr="009B4C08">
        <w:tc>
          <w:tcPr>
            <w:tcW w:w="760" w:type="dxa"/>
          </w:tcPr>
          <w:p w14:paraId="02A43DC2" w14:textId="77777777" w:rsidR="006532B6" w:rsidRPr="000C4399" w:rsidRDefault="006532B6" w:rsidP="006532B6">
            <w:pPr>
              <w:spacing w:after="120"/>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April 2018</w:t>
            </w:r>
          </w:p>
        </w:tc>
        <w:tc>
          <w:tcPr>
            <w:tcW w:w="925" w:type="dxa"/>
            <w:vAlign w:val="center"/>
          </w:tcPr>
          <w:p w14:paraId="71E1E2BC"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4,053</w:t>
            </w:r>
          </w:p>
        </w:tc>
        <w:tc>
          <w:tcPr>
            <w:tcW w:w="938" w:type="dxa"/>
            <w:vAlign w:val="center"/>
          </w:tcPr>
          <w:p w14:paraId="01C44D66"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591</w:t>
            </w:r>
          </w:p>
        </w:tc>
        <w:tc>
          <w:tcPr>
            <w:tcW w:w="1029" w:type="dxa"/>
            <w:vAlign w:val="center"/>
          </w:tcPr>
          <w:p w14:paraId="62D9F946"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39,301</w:t>
            </w:r>
          </w:p>
        </w:tc>
        <w:tc>
          <w:tcPr>
            <w:tcW w:w="999" w:type="dxa"/>
            <w:vAlign w:val="center"/>
          </w:tcPr>
          <w:p w14:paraId="5F3CED9D"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68,130</w:t>
            </w:r>
          </w:p>
        </w:tc>
        <w:tc>
          <w:tcPr>
            <w:tcW w:w="999" w:type="dxa"/>
            <w:vAlign w:val="center"/>
          </w:tcPr>
          <w:p w14:paraId="3F748231"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16,929</w:t>
            </w:r>
          </w:p>
        </w:tc>
        <w:tc>
          <w:tcPr>
            <w:tcW w:w="999" w:type="dxa"/>
            <w:vAlign w:val="center"/>
          </w:tcPr>
          <w:p w14:paraId="73B369B0"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11,497</w:t>
            </w:r>
          </w:p>
        </w:tc>
        <w:tc>
          <w:tcPr>
            <w:tcW w:w="996" w:type="dxa"/>
            <w:vAlign w:val="center"/>
          </w:tcPr>
          <w:p w14:paraId="44EA879D"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3,483</w:t>
            </w:r>
          </w:p>
        </w:tc>
        <w:tc>
          <w:tcPr>
            <w:tcW w:w="962" w:type="dxa"/>
            <w:vAlign w:val="center"/>
          </w:tcPr>
          <w:p w14:paraId="7461637B" w14:textId="77777777" w:rsidR="006532B6" w:rsidRPr="000C4399" w:rsidRDefault="006532B6" w:rsidP="006532B6">
            <w:pPr>
              <w:spacing w:after="120" w:line="276" w:lineRule="auto"/>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488</w:t>
            </w:r>
          </w:p>
        </w:tc>
        <w:tc>
          <w:tcPr>
            <w:tcW w:w="969" w:type="dxa"/>
            <w:vAlign w:val="center"/>
          </w:tcPr>
          <w:p w14:paraId="57325088"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1,138</w:t>
            </w:r>
          </w:p>
        </w:tc>
      </w:tr>
      <w:tr w:rsidR="006532B6" w:rsidRPr="000C4399" w14:paraId="7308ED01" w14:textId="77777777" w:rsidTr="009B4C08">
        <w:tc>
          <w:tcPr>
            <w:tcW w:w="760" w:type="dxa"/>
          </w:tcPr>
          <w:p w14:paraId="309E0002" w14:textId="77777777" w:rsidR="006532B6" w:rsidRPr="000C4399" w:rsidRDefault="006532B6" w:rsidP="006532B6">
            <w:pPr>
              <w:spacing w:after="120"/>
              <w:ind w:left="0" w:firstLine="0"/>
              <w:contextualSpacing/>
              <w:jc w:val="center"/>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Mar 2018</w:t>
            </w:r>
          </w:p>
        </w:tc>
        <w:tc>
          <w:tcPr>
            <w:tcW w:w="925" w:type="dxa"/>
            <w:vAlign w:val="center"/>
          </w:tcPr>
          <w:p w14:paraId="38731B07"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4,056</w:t>
            </w:r>
          </w:p>
        </w:tc>
        <w:tc>
          <w:tcPr>
            <w:tcW w:w="938" w:type="dxa"/>
            <w:vAlign w:val="center"/>
          </w:tcPr>
          <w:p w14:paraId="32E0AE44"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591</w:t>
            </w:r>
          </w:p>
        </w:tc>
        <w:tc>
          <w:tcPr>
            <w:tcW w:w="1029" w:type="dxa"/>
            <w:vAlign w:val="center"/>
          </w:tcPr>
          <w:p w14:paraId="708A2E8F"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45,692</w:t>
            </w:r>
          </w:p>
        </w:tc>
        <w:tc>
          <w:tcPr>
            <w:tcW w:w="999" w:type="dxa"/>
            <w:vAlign w:val="center"/>
          </w:tcPr>
          <w:p w14:paraId="00290536"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67,241</w:t>
            </w:r>
          </w:p>
        </w:tc>
        <w:tc>
          <w:tcPr>
            <w:tcW w:w="999" w:type="dxa"/>
            <w:vAlign w:val="center"/>
          </w:tcPr>
          <w:p w14:paraId="40B99367"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16,760</w:t>
            </w:r>
          </w:p>
        </w:tc>
        <w:tc>
          <w:tcPr>
            <w:tcW w:w="999" w:type="dxa"/>
            <w:vAlign w:val="center"/>
          </w:tcPr>
          <w:p w14:paraId="2A58A565"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11,501</w:t>
            </w:r>
          </w:p>
        </w:tc>
        <w:tc>
          <w:tcPr>
            <w:tcW w:w="996" w:type="dxa"/>
            <w:vAlign w:val="center"/>
          </w:tcPr>
          <w:p w14:paraId="25CDE6CA"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3,466</w:t>
            </w:r>
          </w:p>
        </w:tc>
        <w:tc>
          <w:tcPr>
            <w:tcW w:w="962" w:type="dxa"/>
            <w:vAlign w:val="center"/>
          </w:tcPr>
          <w:p w14:paraId="671B97B7"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490</w:t>
            </w:r>
          </w:p>
        </w:tc>
        <w:tc>
          <w:tcPr>
            <w:tcW w:w="969" w:type="dxa"/>
            <w:vAlign w:val="center"/>
          </w:tcPr>
          <w:p w14:paraId="28983A7F" w14:textId="77777777" w:rsidR="006532B6" w:rsidRPr="000C4399" w:rsidRDefault="006532B6" w:rsidP="006532B6">
            <w:pPr>
              <w:spacing w:after="120"/>
              <w:ind w:left="0" w:firstLine="0"/>
              <w:contextualSpacing/>
              <w:jc w:val="center"/>
              <w:rPr>
                <w:rFonts w:ascii="Times New Roman" w:eastAsia="Calibri" w:hAnsi="Times New Roman" w:cs="Times New Roman"/>
                <w:sz w:val="22"/>
                <w:szCs w:val="22"/>
                <w:lang w:val="en-US"/>
              </w:rPr>
            </w:pPr>
            <w:r w:rsidRPr="000C4399">
              <w:rPr>
                <w:rFonts w:ascii="Times New Roman" w:eastAsia="Calibri" w:hAnsi="Times New Roman" w:cs="Times New Roman"/>
                <w:sz w:val="22"/>
                <w:szCs w:val="22"/>
                <w:lang w:val="en-US"/>
              </w:rPr>
              <w:t>1,153</w:t>
            </w:r>
          </w:p>
        </w:tc>
      </w:tr>
    </w:tbl>
    <w:p w14:paraId="38793B85" w14:textId="77777777" w:rsidR="006532B6" w:rsidRPr="000C4399" w:rsidRDefault="006532B6" w:rsidP="006532B6">
      <w:pPr>
        <w:spacing w:after="120" w:line="276" w:lineRule="auto"/>
        <w:ind w:left="0" w:firstLine="0"/>
        <w:rPr>
          <w:rFonts w:ascii="Times New Roman" w:eastAsia="Calibri" w:hAnsi="Times New Roman" w:cs="Times New Roman"/>
          <w:b/>
          <w:sz w:val="22"/>
          <w:szCs w:val="22"/>
          <w:lang w:val="en-US"/>
        </w:rPr>
      </w:pPr>
    </w:p>
    <w:p w14:paraId="0AE5EE25" w14:textId="77777777" w:rsidR="006532B6" w:rsidRPr="000C4399" w:rsidRDefault="006532B6" w:rsidP="006532B6">
      <w:pPr>
        <w:spacing w:after="120" w:line="276" w:lineRule="auto"/>
        <w:ind w:left="0" w:firstLine="0"/>
        <w:contextualSpacing/>
        <w:rPr>
          <w:rFonts w:ascii="Times New Roman" w:eastAsia="Calibri" w:hAnsi="Times New Roman" w:cs="Times New Roman"/>
          <w:b/>
          <w:sz w:val="22"/>
          <w:szCs w:val="22"/>
          <w:lang w:val="en-US"/>
        </w:rPr>
      </w:pPr>
    </w:p>
    <w:p w14:paraId="61A1C824" w14:textId="77777777" w:rsidR="006532B6" w:rsidRPr="000C4399" w:rsidRDefault="006532B6" w:rsidP="006532B6">
      <w:pPr>
        <w:spacing w:after="120" w:line="276" w:lineRule="auto"/>
        <w:ind w:left="0" w:firstLine="0"/>
        <w:contextualSpacing/>
        <w:rPr>
          <w:rFonts w:ascii="Times New Roman" w:eastAsia="Calibri" w:hAnsi="Times New Roman" w:cs="Times New Roman"/>
          <w:b/>
          <w:sz w:val="22"/>
          <w:szCs w:val="22"/>
          <w:lang w:val="en-US"/>
        </w:rPr>
      </w:pPr>
    </w:p>
    <w:p w14:paraId="168803D8" w14:textId="77777777" w:rsidR="006532B6" w:rsidRPr="000C4399" w:rsidRDefault="006532B6" w:rsidP="006532B6">
      <w:pPr>
        <w:spacing w:after="120" w:line="276" w:lineRule="auto"/>
        <w:ind w:left="0" w:firstLine="0"/>
        <w:contextualSpacing/>
        <w:rPr>
          <w:rFonts w:ascii="Times New Roman" w:eastAsia="Calibri" w:hAnsi="Times New Roman" w:cs="Times New Roman"/>
          <w:b/>
          <w:sz w:val="22"/>
          <w:szCs w:val="22"/>
          <w:lang w:val="en-US"/>
        </w:rPr>
      </w:pPr>
    </w:p>
    <w:p w14:paraId="7B08251F" w14:textId="77777777" w:rsidR="006532B6" w:rsidRPr="000C4399" w:rsidRDefault="006532B6" w:rsidP="006532B6">
      <w:pPr>
        <w:spacing w:after="120" w:line="276" w:lineRule="auto"/>
        <w:ind w:left="0" w:firstLine="0"/>
        <w:contextualSpacing/>
        <w:rPr>
          <w:rFonts w:ascii="Times New Roman" w:eastAsia="Calibri" w:hAnsi="Times New Roman" w:cs="Times New Roman"/>
          <w:b/>
          <w:sz w:val="22"/>
          <w:szCs w:val="22"/>
          <w:lang w:val="en-US"/>
        </w:rPr>
      </w:pPr>
    </w:p>
    <w:p w14:paraId="31EDA602" w14:textId="77777777" w:rsidR="006532B6" w:rsidRPr="000C4399" w:rsidRDefault="006532B6" w:rsidP="006532B6">
      <w:pPr>
        <w:spacing w:after="120" w:line="276" w:lineRule="auto"/>
        <w:contextualSpacing/>
        <w:rPr>
          <w:rFonts w:ascii="Times New Roman" w:eastAsia="Calibri" w:hAnsi="Times New Roman" w:cs="Times New Roman"/>
          <w:b/>
          <w:sz w:val="22"/>
          <w:szCs w:val="22"/>
          <w:lang w:val="en-US"/>
        </w:rPr>
      </w:pPr>
    </w:p>
    <w:p w14:paraId="1DED3669" w14:textId="77777777" w:rsidR="006532B6" w:rsidRPr="000C4399" w:rsidRDefault="006532B6" w:rsidP="006532B6">
      <w:pPr>
        <w:numPr>
          <w:ilvl w:val="0"/>
          <w:numId w:val="6"/>
        </w:numPr>
        <w:spacing w:after="120" w:line="276" w:lineRule="auto"/>
        <w:ind w:left="720"/>
        <w:contextualSpacing/>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Marketing Activities</w:t>
      </w:r>
      <w:r w:rsidRPr="000C4399">
        <w:rPr>
          <w:rFonts w:ascii="Times New Roman" w:eastAsia="Calibri" w:hAnsi="Times New Roman" w:cs="Times New Roman"/>
          <w:i w:val="0"/>
          <w:sz w:val="22"/>
          <w:szCs w:val="22"/>
          <w:lang w:val="en-US"/>
        </w:rPr>
        <w:t xml:space="preserve"> – Marketing linkages were made between 26 farmers and various buyers for supplying farm produce valuing $1,389,938.00 and a total volume of 11,922 kg.</w:t>
      </w:r>
    </w:p>
    <w:p w14:paraId="304D0C7F" w14:textId="77777777" w:rsidR="006532B6" w:rsidRPr="000C4399" w:rsidRDefault="006532B6" w:rsidP="006532B6">
      <w:pPr>
        <w:spacing w:after="120" w:line="276" w:lineRule="auto"/>
        <w:ind w:left="720" w:firstLine="0"/>
        <w:contextualSpacing/>
        <w:rPr>
          <w:rFonts w:ascii="Times New Roman" w:eastAsia="Calibri" w:hAnsi="Times New Roman" w:cs="Times New Roman"/>
          <w:b/>
          <w:sz w:val="22"/>
          <w:szCs w:val="22"/>
          <w:lang w:val="en-US"/>
        </w:rPr>
      </w:pPr>
    </w:p>
    <w:p w14:paraId="16E54060" w14:textId="77777777" w:rsidR="006532B6" w:rsidRPr="000C4399" w:rsidRDefault="006532B6" w:rsidP="006532B6">
      <w:pPr>
        <w:numPr>
          <w:ilvl w:val="0"/>
          <w:numId w:val="6"/>
        </w:numPr>
        <w:spacing w:after="120" w:line="276" w:lineRule="auto"/>
        <w:ind w:left="720"/>
        <w:contextualSpacing/>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Land Husbandry/ Soil Management Activities</w:t>
      </w:r>
      <w:r w:rsidRPr="000C4399">
        <w:rPr>
          <w:rFonts w:ascii="Times New Roman" w:eastAsia="Calibri" w:hAnsi="Times New Roman" w:cs="Times New Roman"/>
          <w:b/>
          <w:i w:val="0"/>
          <w:sz w:val="22"/>
          <w:szCs w:val="22"/>
          <w:lang w:val="en-US"/>
        </w:rPr>
        <w:t xml:space="preserve"> </w:t>
      </w:r>
    </w:p>
    <w:p w14:paraId="73E36D5A" w14:textId="77777777" w:rsidR="006532B6" w:rsidRPr="000C4399" w:rsidRDefault="006532B6" w:rsidP="006532B6">
      <w:pPr>
        <w:numPr>
          <w:ilvl w:val="2"/>
          <w:numId w:val="6"/>
        </w:numPr>
        <w:spacing w:after="120" w:line="276" w:lineRule="auto"/>
        <w:ind w:left="1080" w:hanging="270"/>
        <w:contextualSpacing/>
        <w:rPr>
          <w:rFonts w:ascii="Times New Roman" w:eastAsia="Calibri" w:hAnsi="Times New Roman" w:cs="Times New Roman"/>
          <w:b/>
          <w:sz w:val="22"/>
          <w:szCs w:val="22"/>
          <w:lang w:val="en-US"/>
        </w:rPr>
      </w:pPr>
      <w:r w:rsidRPr="000C4399">
        <w:rPr>
          <w:rFonts w:ascii="Times New Roman" w:eastAsia="Calibri" w:hAnsi="Times New Roman" w:cs="Times New Roman"/>
          <w:b/>
          <w:i w:val="0"/>
          <w:sz w:val="22"/>
          <w:szCs w:val="22"/>
          <w:lang w:val="en-US"/>
        </w:rPr>
        <w:t>Agronomic Methods</w:t>
      </w:r>
      <w:r w:rsidRPr="000C4399">
        <w:rPr>
          <w:rFonts w:ascii="Times New Roman" w:eastAsia="Calibri" w:hAnsi="Times New Roman" w:cs="Times New Roman"/>
          <w:i w:val="0"/>
          <w:sz w:val="22"/>
          <w:szCs w:val="22"/>
          <w:lang w:val="en-US"/>
        </w:rPr>
        <w:t xml:space="preserve"> – 2 hectares contour cultivation, 2 hectares cover cropping, 5.2 hectares intercropping, 0.2 hectares Mulching/Grass and 680 metres Vegetative Barriers/Pineapples.</w:t>
      </w:r>
    </w:p>
    <w:p w14:paraId="76E704A9" w14:textId="77777777" w:rsidR="006532B6" w:rsidRPr="000C4399" w:rsidRDefault="006532B6" w:rsidP="006532B6">
      <w:pPr>
        <w:numPr>
          <w:ilvl w:val="2"/>
          <w:numId w:val="6"/>
        </w:numPr>
        <w:spacing w:after="120" w:line="276" w:lineRule="auto"/>
        <w:ind w:left="1080" w:hanging="270"/>
        <w:contextualSpacing/>
        <w:rPr>
          <w:rFonts w:ascii="Times New Roman" w:eastAsia="Calibri" w:hAnsi="Times New Roman" w:cs="Times New Roman"/>
          <w:b/>
          <w:sz w:val="22"/>
          <w:szCs w:val="22"/>
          <w:lang w:val="en-US"/>
        </w:rPr>
      </w:pPr>
      <w:r w:rsidRPr="000C4399">
        <w:rPr>
          <w:rFonts w:ascii="Times New Roman" w:eastAsia="Calibri" w:hAnsi="Times New Roman" w:cs="Times New Roman"/>
          <w:b/>
          <w:i w:val="0"/>
          <w:sz w:val="22"/>
          <w:szCs w:val="22"/>
          <w:lang w:val="en-US"/>
        </w:rPr>
        <w:t>Integration with Farming Systems</w:t>
      </w:r>
      <w:r w:rsidRPr="000C4399">
        <w:rPr>
          <w:rFonts w:ascii="Times New Roman" w:eastAsia="Calibri" w:hAnsi="Times New Roman" w:cs="Times New Roman"/>
          <w:b/>
          <w:sz w:val="22"/>
          <w:szCs w:val="22"/>
          <w:lang w:val="en-US"/>
        </w:rPr>
        <w:t>- 10</w:t>
      </w:r>
      <w:r w:rsidRPr="000C4399">
        <w:rPr>
          <w:rFonts w:ascii="Times New Roman" w:eastAsia="Calibri" w:hAnsi="Times New Roman" w:cs="Times New Roman"/>
          <w:i w:val="0"/>
          <w:sz w:val="22"/>
          <w:szCs w:val="22"/>
          <w:lang w:val="en-US"/>
        </w:rPr>
        <w:t xml:space="preserve"> hectares Conservation farming systems</w:t>
      </w:r>
    </w:p>
    <w:p w14:paraId="17AAC80D" w14:textId="77777777" w:rsidR="006532B6" w:rsidRPr="000C4399" w:rsidRDefault="006532B6" w:rsidP="006532B6">
      <w:pPr>
        <w:numPr>
          <w:ilvl w:val="2"/>
          <w:numId w:val="6"/>
        </w:numPr>
        <w:spacing w:after="120" w:line="276" w:lineRule="auto"/>
        <w:ind w:left="1080" w:hanging="270"/>
        <w:contextualSpacing/>
        <w:rPr>
          <w:rFonts w:ascii="Times New Roman" w:eastAsia="Calibri" w:hAnsi="Times New Roman" w:cs="Times New Roman"/>
          <w:b/>
          <w:sz w:val="22"/>
          <w:szCs w:val="22"/>
          <w:lang w:val="en-US"/>
        </w:rPr>
      </w:pPr>
      <w:r w:rsidRPr="000C4399">
        <w:rPr>
          <w:rFonts w:ascii="Times New Roman" w:eastAsia="Calibri" w:hAnsi="Times New Roman" w:cs="Times New Roman"/>
          <w:b/>
          <w:i w:val="0"/>
          <w:sz w:val="22"/>
          <w:szCs w:val="22"/>
          <w:lang w:val="en-US"/>
        </w:rPr>
        <w:t>Soil Fertility Management Methods-</w:t>
      </w:r>
      <w:r w:rsidRPr="000C4399">
        <w:rPr>
          <w:rFonts w:ascii="Times New Roman" w:eastAsia="Calibri" w:hAnsi="Times New Roman" w:cs="Times New Roman"/>
          <w:b/>
          <w:sz w:val="22"/>
          <w:szCs w:val="22"/>
          <w:lang w:val="en-US"/>
        </w:rPr>
        <w:t xml:space="preserve"> </w:t>
      </w:r>
      <w:r w:rsidRPr="000C4399">
        <w:rPr>
          <w:rFonts w:ascii="Times New Roman" w:eastAsia="Calibri" w:hAnsi="Times New Roman" w:cs="Times New Roman"/>
          <w:i w:val="0"/>
          <w:sz w:val="22"/>
          <w:szCs w:val="22"/>
          <w:lang w:val="en-US"/>
        </w:rPr>
        <w:t>1 hectare Composting/Animal Manure, 5 hectares Inorganic Fertilizer (correctly applied)</w:t>
      </w:r>
    </w:p>
    <w:p w14:paraId="0DC9498E" w14:textId="77777777" w:rsidR="006532B6" w:rsidRPr="000C4399" w:rsidRDefault="006532B6" w:rsidP="006532B6">
      <w:pPr>
        <w:numPr>
          <w:ilvl w:val="2"/>
          <w:numId w:val="6"/>
        </w:numPr>
        <w:spacing w:after="120" w:line="276" w:lineRule="auto"/>
        <w:ind w:left="1080" w:hanging="270"/>
        <w:contextualSpacing/>
        <w:rPr>
          <w:rFonts w:ascii="Times New Roman" w:eastAsia="Calibri" w:hAnsi="Times New Roman" w:cs="Times New Roman"/>
          <w:b/>
          <w:sz w:val="22"/>
          <w:szCs w:val="22"/>
          <w:lang w:val="en-US"/>
        </w:rPr>
      </w:pPr>
      <w:r w:rsidRPr="000C4399">
        <w:rPr>
          <w:rFonts w:ascii="Times New Roman" w:eastAsia="Calibri" w:hAnsi="Times New Roman" w:cs="Times New Roman"/>
          <w:b/>
          <w:i w:val="0"/>
          <w:sz w:val="22"/>
          <w:szCs w:val="22"/>
          <w:lang w:val="en-US"/>
        </w:rPr>
        <w:t>Structural Methods-</w:t>
      </w:r>
      <w:r w:rsidRPr="000C4399">
        <w:rPr>
          <w:rFonts w:ascii="Times New Roman" w:eastAsia="Calibri" w:hAnsi="Times New Roman" w:cs="Times New Roman"/>
          <w:b/>
          <w:sz w:val="22"/>
          <w:szCs w:val="22"/>
          <w:lang w:val="en-US"/>
        </w:rPr>
        <w:t xml:space="preserve"> 4</w:t>
      </w:r>
      <w:r w:rsidRPr="000C4399">
        <w:rPr>
          <w:rFonts w:ascii="Times New Roman" w:eastAsia="Calibri" w:hAnsi="Times New Roman" w:cs="Times New Roman"/>
          <w:i w:val="0"/>
          <w:sz w:val="22"/>
          <w:szCs w:val="22"/>
          <w:lang w:val="en-US"/>
        </w:rPr>
        <w:t>00 metres Tree Trunk Barriers, 100 metres Contour Ditches and 7 Individual Basins.</w:t>
      </w:r>
    </w:p>
    <w:p w14:paraId="7E179437" w14:textId="77777777" w:rsidR="006532B6" w:rsidRPr="000C4399" w:rsidRDefault="006532B6" w:rsidP="006532B6">
      <w:pPr>
        <w:spacing w:after="120" w:line="276" w:lineRule="auto"/>
        <w:ind w:left="1080" w:firstLine="0"/>
        <w:contextualSpacing/>
        <w:rPr>
          <w:rFonts w:ascii="Times New Roman" w:eastAsia="Calibri" w:hAnsi="Times New Roman" w:cs="Times New Roman"/>
          <w:b/>
          <w:sz w:val="22"/>
          <w:szCs w:val="22"/>
          <w:lang w:val="en-US"/>
        </w:rPr>
      </w:pPr>
    </w:p>
    <w:p w14:paraId="699DF4B2" w14:textId="77777777" w:rsidR="006532B6" w:rsidRPr="000C4399" w:rsidRDefault="006532B6" w:rsidP="006532B6">
      <w:pPr>
        <w:numPr>
          <w:ilvl w:val="0"/>
          <w:numId w:val="6"/>
        </w:numPr>
        <w:spacing w:after="120" w:line="276" w:lineRule="auto"/>
        <w:ind w:left="720"/>
        <w:contextualSpacing/>
        <w:rPr>
          <w:rFonts w:ascii="Times New Roman" w:eastAsia="Calibri" w:hAnsi="Times New Roman" w:cs="Times New Roman"/>
          <w:b/>
          <w:sz w:val="22"/>
          <w:szCs w:val="22"/>
          <w:lang w:val="en-US"/>
        </w:rPr>
      </w:pPr>
      <w:r w:rsidRPr="000C4399">
        <w:rPr>
          <w:rFonts w:ascii="Times New Roman" w:eastAsia="Calibri" w:hAnsi="Times New Roman" w:cs="Times New Roman"/>
          <w:b/>
          <w:sz w:val="22"/>
          <w:szCs w:val="22"/>
          <w:lang w:val="en-US"/>
        </w:rPr>
        <w:t>Social Services/Home Economics Activities</w:t>
      </w:r>
    </w:p>
    <w:p w14:paraId="6BC12E19" w14:textId="77777777" w:rsidR="006532B6" w:rsidRPr="000C4399" w:rsidRDefault="006532B6" w:rsidP="006532B6">
      <w:pPr>
        <w:numPr>
          <w:ilvl w:val="0"/>
          <w:numId w:val="14"/>
        </w:numPr>
        <w:spacing w:after="120" w:line="276" w:lineRule="auto"/>
        <w:contextualSpacing/>
        <w:rPr>
          <w:rFonts w:ascii="Times New Roman" w:eastAsia="Calibri" w:hAnsi="Times New Roman" w:cs="Times New Roman"/>
          <w:b/>
          <w:sz w:val="22"/>
          <w:szCs w:val="22"/>
          <w:lang w:val="en-US"/>
        </w:rPr>
      </w:pPr>
      <w:r w:rsidRPr="000C4399">
        <w:rPr>
          <w:rFonts w:ascii="Times New Roman" w:eastAsia="Calibri" w:hAnsi="Times New Roman" w:cs="Times New Roman"/>
          <w:i w:val="0"/>
          <w:sz w:val="22"/>
          <w:szCs w:val="22"/>
          <w:lang w:val="en-US"/>
        </w:rPr>
        <w:t>One (1) Food Exhibition/Promotion was conducted during the reporting period at the JAS St. Mary Agri. Expo.</w:t>
      </w:r>
    </w:p>
    <w:p w14:paraId="6D126253" w14:textId="77777777" w:rsidR="006532B6" w:rsidRPr="000C4399" w:rsidRDefault="006532B6" w:rsidP="006532B6">
      <w:pPr>
        <w:numPr>
          <w:ilvl w:val="0"/>
          <w:numId w:val="14"/>
        </w:numPr>
        <w:spacing w:after="120" w:line="276" w:lineRule="auto"/>
        <w:contextualSpacing/>
        <w:rPr>
          <w:rFonts w:ascii="Times New Roman" w:eastAsia="Calibri" w:hAnsi="Times New Roman" w:cs="Times New Roman"/>
          <w:b/>
          <w:sz w:val="22"/>
          <w:szCs w:val="22"/>
          <w:lang w:val="en-US"/>
        </w:rPr>
      </w:pPr>
      <w:r w:rsidRPr="000C4399">
        <w:rPr>
          <w:rFonts w:ascii="Times New Roman" w:eastAsia="Calibri" w:hAnsi="Times New Roman" w:cs="Times New Roman"/>
          <w:i w:val="0"/>
          <w:sz w:val="22"/>
          <w:szCs w:val="22"/>
          <w:lang w:val="en-US"/>
        </w:rPr>
        <w:t>Five (5) Interagency Collaborations</w:t>
      </w:r>
    </w:p>
    <w:p w14:paraId="7553040F" w14:textId="77777777" w:rsidR="006532B6" w:rsidRPr="000C4399" w:rsidRDefault="006532B6" w:rsidP="006532B6">
      <w:pPr>
        <w:numPr>
          <w:ilvl w:val="0"/>
          <w:numId w:val="15"/>
        </w:numPr>
        <w:spacing w:after="120" w:line="276" w:lineRule="auto"/>
        <w:contextualSpacing/>
        <w:rPr>
          <w:rFonts w:ascii="Times New Roman" w:eastAsia="Calibri" w:hAnsi="Times New Roman" w:cs="Times New Roman"/>
          <w:b/>
          <w:sz w:val="22"/>
          <w:szCs w:val="22"/>
          <w:lang w:val="en-US"/>
        </w:rPr>
      </w:pPr>
      <w:r w:rsidRPr="000C4399">
        <w:rPr>
          <w:rFonts w:ascii="Times New Roman" w:eastAsia="Calibri" w:hAnsi="Times New Roman" w:cs="Times New Roman"/>
          <w:i w:val="0"/>
          <w:sz w:val="22"/>
          <w:szCs w:val="22"/>
          <w:lang w:val="en-US"/>
        </w:rPr>
        <w:t>National Council for Senior Citizens Monthly Activity Day</w:t>
      </w:r>
    </w:p>
    <w:p w14:paraId="0CCFA1AC" w14:textId="77777777" w:rsidR="006532B6" w:rsidRPr="000C4399" w:rsidRDefault="006532B6" w:rsidP="006532B6">
      <w:pPr>
        <w:numPr>
          <w:ilvl w:val="0"/>
          <w:numId w:val="15"/>
        </w:numPr>
        <w:spacing w:after="120" w:line="276" w:lineRule="auto"/>
        <w:contextualSpacing/>
        <w:rPr>
          <w:rFonts w:ascii="Times New Roman" w:eastAsia="Calibri" w:hAnsi="Times New Roman" w:cs="Times New Roman"/>
          <w:b/>
          <w:sz w:val="22"/>
          <w:szCs w:val="22"/>
          <w:lang w:val="en-US"/>
        </w:rPr>
      </w:pPr>
      <w:r w:rsidRPr="000C4399">
        <w:rPr>
          <w:rFonts w:ascii="Times New Roman" w:eastAsia="Calibri" w:hAnsi="Times New Roman" w:cs="Times New Roman"/>
          <w:i w:val="0"/>
          <w:sz w:val="22"/>
          <w:szCs w:val="22"/>
          <w:lang w:val="en-US"/>
        </w:rPr>
        <w:t>St. Mary RADA Display @ the Annual JAS St. Mary Agri. Expo.</w:t>
      </w:r>
    </w:p>
    <w:p w14:paraId="1479FE75" w14:textId="77777777" w:rsidR="006532B6" w:rsidRPr="000C4399" w:rsidRDefault="006532B6" w:rsidP="006532B6">
      <w:pPr>
        <w:numPr>
          <w:ilvl w:val="0"/>
          <w:numId w:val="15"/>
        </w:numPr>
        <w:spacing w:after="120" w:line="276" w:lineRule="auto"/>
        <w:contextualSpacing/>
        <w:rPr>
          <w:rFonts w:ascii="Times New Roman" w:eastAsia="Calibri" w:hAnsi="Times New Roman" w:cs="Times New Roman"/>
          <w:b/>
          <w:sz w:val="22"/>
          <w:szCs w:val="22"/>
          <w:lang w:val="en-US"/>
        </w:rPr>
      </w:pPr>
      <w:r w:rsidRPr="000C4399">
        <w:rPr>
          <w:rFonts w:ascii="Times New Roman" w:eastAsia="Calibri" w:hAnsi="Times New Roman" w:cs="Times New Roman"/>
          <w:i w:val="0"/>
          <w:sz w:val="22"/>
          <w:szCs w:val="22"/>
          <w:lang w:val="en-US"/>
        </w:rPr>
        <w:t>Judging duties for project work at the parish 4-H Achievement Day event</w:t>
      </w:r>
    </w:p>
    <w:p w14:paraId="2723801C" w14:textId="77777777" w:rsidR="006532B6" w:rsidRPr="000C4399" w:rsidRDefault="006532B6" w:rsidP="006532B6">
      <w:pPr>
        <w:numPr>
          <w:ilvl w:val="0"/>
          <w:numId w:val="15"/>
        </w:numPr>
        <w:spacing w:after="120" w:line="276" w:lineRule="auto"/>
        <w:contextualSpacing/>
        <w:rPr>
          <w:rFonts w:ascii="Times New Roman" w:eastAsia="Calibri" w:hAnsi="Times New Roman" w:cs="Times New Roman"/>
          <w:b/>
          <w:sz w:val="22"/>
          <w:szCs w:val="22"/>
          <w:lang w:val="en-US"/>
        </w:rPr>
      </w:pPr>
      <w:r w:rsidRPr="000C4399">
        <w:rPr>
          <w:rFonts w:ascii="Times New Roman" w:eastAsia="Calibri" w:hAnsi="Times New Roman" w:cs="Times New Roman"/>
          <w:i w:val="0"/>
          <w:sz w:val="22"/>
          <w:szCs w:val="22"/>
          <w:lang w:val="en-US"/>
        </w:rPr>
        <w:t>Training of students who are to represent the Parish at the National 4-H Achievement Day; students trained to prepare cold milk-based beverages.</w:t>
      </w:r>
    </w:p>
    <w:p w14:paraId="17F66F17" w14:textId="77777777" w:rsidR="006532B6" w:rsidRPr="000C4399" w:rsidRDefault="006532B6" w:rsidP="006532B6">
      <w:pPr>
        <w:numPr>
          <w:ilvl w:val="0"/>
          <w:numId w:val="15"/>
        </w:numPr>
        <w:spacing w:after="120" w:line="276" w:lineRule="auto"/>
        <w:contextualSpacing/>
        <w:rPr>
          <w:rFonts w:ascii="Times New Roman" w:eastAsia="Calibri" w:hAnsi="Times New Roman" w:cs="Times New Roman"/>
          <w:b/>
          <w:sz w:val="22"/>
          <w:szCs w:val="22"/>
          <w:lang w:val="en-US"/>
        </w:rPr>
      </w:pPr>
      <w:r w:rsidRPr="000C4399">
        <w:rPr>
          <w:rFonts w:ascii="Times New Roman" w:eastAsia="Calibri" w:hAnsi="Times New Roman" w:cs="Times New Roman"/>
          <w:i w:val="0"/>
          <w:sz w:val="22"/>
          <w:szCs w:val="22"/>
          <w:lang w:val="en-US"/>
        </w:rPr>
        <w:t>Judging of Wines and Preserves @ the JCDC Central Region Culinary Arts Festival in Manchester.</w:t>
      </w:r>
    </w:p>
    <w:p w14:paraId="0F7625D6" w14:textId="77777777" w:rsidR="006532B6" w:rsidRPr="000C4399" w:rsidRDefault="006532B6" w:rsidP="006532B6">
      <w:pPr>
        <w:spacing w:after="120" w:line="276" w:lineRule="auto"/>
        <w:ind w:left="1080" w:firstLine="0"/>
        <w:contextualSpacing/>
        <w:rPr>
          <w:rFonts w:ascii="Times New Roman" w:eastAsia="Calibri" w:hAnsi="Times New Roman" w:cs="Times New Roman"/>
          <w:b/>
          <w:sz w:val="22"/>
          <w:szCs w:val="22"/>
          <w:lang w:val="en-US"/>
        </w:rPr>
      </w:pPr>
    </w:p>
    <w:p w14:paraId="7CC86163" w14:textId="0A202D4A" w:rsidR="006532B6" w:rsidRPr="000C4399" w:rsidRDefault="006532B6" w:rsidP="006532B6">
      <w:pPr>
        <w:numPr>
          <w:ilvl w:val="0"/>
          <w:numId w:val="6"/>
        </w:numPr>
        <w:spacing w:after="200" w:line="276" w:lineRule="auto"/>
        <w:contextualSpacing/>
        <w:rPr>
          <w:rFonts w:ascii="Times New Roman" w:hAnsi="Times New Roman" w:cs="Times New Roman"/>
          <w:i w:val="0"/>
          <w:noProof/>
          <w:sz w:val="22"/>
          <w:szCs w:val="22"/>
          <w:lang w:val="en-US"/>
        </w:rPr>
      </w:pPr>
      <w:r w:rsidRPr="000C4399">
        <w:rPr>
          <w:rFonts w:ascii="Times New Roman" w:eastAsia="Calibri" w:hAnsi="Times New Roman" w:cs="Times New Roman"/>
          <w:b/>
          <w:sz w:val="22"/>
          <w:szCs w:val="22"/>
          <w:lang w:val="en-US"/>
        </w:rPr>
        <w:t xml:space="preserve">Crop Production- </w:t>
      </w:r>
      <w:r w:rsidRPr="000C4399">
        <w:rPr>
          <w:rFonts w:ascii="Times New Roman" w:hAnsi="Times New Roman" w:cs="Times New Roman"/>
          <w:i w:val="0"/>
          <w:noProof/>
          <w:sz w:val="22"/>
          <w:szCs w:val="22"/>
          <w:lang w:val="en-US"/>
        </w:rPr>
        <w:t xml:space="preserve">Hectares planted and hectares reaped decreased by 16.3% and 25.3% respectively when compared to the corresponding period last year (2017). Tonnage reaped also decreased by 23% during the period.    </w:t>
      </w:r>
    </w:p>
    <w:p w14:paraId="4FEDC22F" w14:textId="77777777" w:rsidR="000C4399" w:rsidRDefault="000C4399" w:rsidP="006532B6">
      <w:pPr>
        <w:spacing w:after="200" w:line="276" w:lineRule="auto"/>
        <w:ind w:left="0" w:firstLine="0"/>
        <w:rPr>
          <w:rFonts w:ascii="Times New Roman" w:hAnsi="Times New Roman" w:cs="Times New Roman"/>
          <w:i w:val="0"/>
          <w:noProof/>
          <w:sz w:val="22"/>
          <w:szCs w:val="22"/>
          <w:lang w:val="en-US"/>
        </w:rPr>
      </w:pPr>
    </w:p>
    <w:p w14:paraId="2E4D15DE" w14:textId="77777777" w:rsidR="006532B6" w:rsidRPr="000C4399" w:rsidRDefault="006532B6" w:rsidP="006532B6">
      <w:pPr>
        <w:spacing w:after="200" w:line="276" w:lineRule="auto"/>
        <w:ind w:left="0" w:firstLine="0"/>
        <w:rPr>
          <w:rFonts w:ascii="Times New Roman" w:hAnsi="Times New Roman" w:cs="Times New Roman"/>
          <w:i w:val="0"/>
          <w:noProof/>
          <w:sz w:val="22"/>
          <w:szCs w:val="22"/>
          <w:lang w:val="en-US"/>
        </w:rPr>
      </w:pPr>
      <w:r w:rsidRPr="000C4399">
        <w:rPr>
          <w:rFonts w:ascii="Times New Roman" w:hAnsi="Times New Roman" w:cs="Times New Roman"/>
          <w:i w:val="0"/>
          <w:noProof/>
          <w:sz w:val="22"/>
          <w:szCs w:val="22"/>
          <w:lang w:val="en-US"/>
        </w:rPr>
        <w:t>The weather condition in the Parish has moved from one extreme (consistent rainfall) to the next (dry spell) and as a result it has affected the planted and harvested figured. However, farmers are capitalizing the dry spell conditions to conduct land preparations.</w:t>
      </w:r>
    </w:p>
    <w:p w14:paraId="5E4CA5B6" w14:textId="77777777" w:rsidR="006532B6" w:rsidRPr="006532B6" w:rsidRDefault="006532B6" w:rsidP="006532B6">
      <w:pPr>
        <w:spacing w:after="200" w:line="276" w:lineRule="auto"/>
        <w:ind w:left="360" w:firstLine="0"/>
        <w:contextualSpacing/>
        <w:rPr>
          <w:rFonts w:ascii="Times New Roman" w:eastAsia="Calibri" w:hAnsi="Times New Roman" w:cs="Times New Roman"/>
          <w:i w:val="0"/>
          <w:lang w:val="en-US"/>
        </w:rPr>
      </w:pPr>
    </w:p>
    <w:bookmarkStart w:id="1" w:name="_MON_1505978785"/>
    <w:bookmarkEnd w:id="1"/>
    <w:p w14:paraId="3D7E1C92" w14:textId="77777777" w:rsidR="006532B6" w:rsidRPr="006532B6" w:rsidRDefault="006532B6" w:rsidP="006532B6">
      <w:pPr>
        <w:spacing w:after="200" w:line="276" w:lineRule="auto"/>
        <w:ind w:left="360" w:firstLine="0"/>
        <w:contextualSpacing/>
        <w:rPr>
          <w:rFonts w:ascii="Times New Roman" w:eastAsia="Calibri" w:hAnsi="Times New Roman" w:cs="Times New Roman"/>
          <w:i w:val="0"/>
          <w:lang w:val="en-US"/>
        </w:rPr>
      </w:pPr>
      <w:r w:rsidRPr="006532B6">
        <w:rPr>
          <w:rFonts w:ascii="Times New Roman" w:eastAsia="Calibri" w:hAnsi="Times New Roman" w:cs="Times New Roman"/>
          <w:b/>
          <w:lang w:val="en-US"/>
        </w:rPr>
        <w:object w:dxaOrig="9722" w:dyaOrig="3702" w14:anchorId="689CAC0C">
          <v:shape id="_x0000_i1025" type="#_x0000_t75" style="width:485.15pt;height:192.85pt" o:ole="">
            <v:imagedata r:id="rId34" o:title=""/>
          </v:shape>
          <o:OLEObject Type="Embed" ProgID="Excel.Sheet.12" ShapeID="_x0000_i1025" DrawAspect="Content" ObjectID="_1589979225" r:id="rId35"/>
        </w:object>
      </w:r>
      <w:r w:rsidRPr="006532B6">
        <w:rPr>
          <w:rFonts w:ascii="Times New Roman" w:eastAsia="Calibri" w:hAnsi="Times New Roman" w:cs="Times New Roman"/>
          <w:b/>
          <w:lang w:val="en-US"/>
        </w:rPr>
        <w:br/>
      </w:r>
    </w:p>
    <w:p w14:paraId="2A1AE4A2" w14:textId="77777777" w:rsidR="006532B6" w:rsidRPr="006532B6" w:rsidRDefault="006532B6" w:rsidP="006532B6">
      <w:pPr>
        <w:numPr>
          <w:ilvl w:val="0"/>
          <w:numId w:val="6"/>
        </w:numPr>
        <w:spacing w:after="200" w:line="276" w:lineRule="auto"/>
        <w:ind w:left="720"/>
        <w:contextualSpacing/>
        <w:rPr>
          <w:rFonts w:ascii="Times New Roman" w:eastAsia="Calibri" w:hAnsi="Times New Roman" w:cs="Times New Roman"/>
          <w:b/>
          <w:sz w:val="22"/>
          <w:szCs w:val="22"/>
          <w:lang w:val="en-US"/>
        </w:rPr>
      </w:pPr>
      <w:r w:rsidRPr="006532B6">
        <w:rPr>
          <w:rFonts w:ascii="Times New Roman" w:eastAsia="Calibri" w:hAnsi="Times New Roman" w:cs="Times New Roman"/>
          <w:b/>
          <w:lang w:val="en-US"/>
        </w:rPr>
        <w:t>I</w:t>
      </w:r>
      <w:r w:rsidRPr="006532B6">
        <w:rPr>
          <w:rFonts w:ascii="Times New Roman" w:eastAsia="Calibri" w:hAnsi="Times New Roman" w:cs="Times New Roman"/>
          <w:b/>
          <w:sz w:val="22"/>
          <w:szCs w:val="22"/>
          <w:lang w:val="en-US"/>
        </w:rPr>
        <w:t>ncome Generation Activities</w:t>
      </w:r>
    </w:p>
    <w:p w14:paraId="64C1DB4A" w14:textId="77777777" w:rsidR="006532B6" w:rsidRPr="006532B6" w:rsidRDefault="006532B6" w:rsidP="006532B6">
      <w:pPr>
        <w:numPr>
          <w:ilvl w:val="0"/>
          <w:numId w:val="51"/>
        </w:numPr>
        <w:spacing w:after="200" w:line="276" w:lineRule="auto"/>
        <w:contextualSpacing/>
        <w:rPr>
          <w:rFonts w:ascii="Times New Roman" w:eastAsia="Calibri" w:hAnsi="Times New Roman" w:cs="Times New Roman"/>
          <w:b/>
          <w:sz w:val="22"/>
          <w:szCs w:val="22"/>
          <w:lang w:val="en-US"/>
        </w:rPr>
      </w:pPr>
      <w:r w:rsidRPr="006532B6">
        <w:rPr>
          <w:rFonts w:ascii="Times New Roman" w:eastAsia="Calibri" w:hAnsi="Times New Roman" w:cs="Times New Roman"/>
          <w:b/>
          <w:sz w:val="22"/>
          <w:szCs w:val="22"/>
          <w:lang w:val="en-US"/>
        </w:rPr>
        <w:t xml:space="preserve">Nursery Production- </w:t>
      </w:r>
      <w:r w:rsidRPr="006532B6">
        <w:rPr>
          <w:rFonts w:ascii="Times New Roman" w:eastAsia="Calibri" w:hAnsi="Times New Roman" w:cs="Times New Roman"/>
          <w:i w:val="0"/>
          <w:sz w:val="22"/>
          <w:szCs w:val="22"/>
          <w:lang w:val="en-US"/>
        </w:rPr>
        <w:t>There are no new updates.</w:t>
      </w:r>
    </w:p>
    <w:p w14:paraId="7C0687D0" w14:textId="77777777" w:rsidR="006532B6" w:rsidRPr="006532B6" w:rsidRDefault="006532B6" w:rsidP="006532B6">
      <w:pPr>
        <w:numPr>
          <w:ilvl w:val="0"/>
          <w:numId w:val="51"/>
        </w:numPr>
        <w:spacing w:after="200" w:line="276" w:lineRule="auto"/>
        <w:contextualSpacing/>
        <w:rPr>
          <w:rFonts w:ascii="Times New Roman" w:eastAsia="Calibri" w:hAnsi="Times New Roman" w:cs="Times New Roman"/>
          <w:b/>
          <w:sz w:val="22"/>
          <w:szCs w:val="22"/>
          <w:lang w:val="en-US"/>
        </w:rPr>
      </w:pPr>
      <w:r w:rsidRPr="006532B6">
        <w:rPr>
          <w:rFonts w:ascii="Times New Roman" w:eastAsia="Calibri" w:hAnsi="Times New Roman" w:cs="Times New Roman"/>
          <w:b/>
          <w:sz w:val="22"/>
          <w:szCs w:val="22"/>
          <w:lang w:val="en-US"/>
        </w:rPr>
        <w:t xml:space="preserve">Tractor service – </w:t>
      </w:r>
      <w:r w:rsidRPr="006532B6">
        <w:rPr>
          <w:rFonts w:ascii="Times New Roman" w:eastAsia="Calibri" w:hAnsi="Times New Roman" w:cs="Times New Roman"/>
          <w:i w:val="0"/>
          <w:sz w:val="22"/>
          <w:szCs w:val="22"/>
          <w:lang w:val="en-US"/>
        </w:rPr>
        <w:t xml:space="preserve">The tractor is operational and accessible </w:t>
      </w:r>
      <w:r w:rsidRPr="006532B6">
        <w:rPr>
          <w:rFonts w:ascii="Times New Roman" w:eastAsia="Calibri" w:hAnsi="Times New Roman" w:cs="Times New Roman"/>
          <w:i w:val="0"/>
          <w:noProof/>
          <w:sz w:val="22"/>
          <w:szCs w:val="22"/>
          <w:lang w:val="en-US"/>
        </w:rPr>
        <w:t>by</w:t>
      </w:r>
      <w:r w:rsidRPr="006532B6">
        <w:rPr>
          <w:rFonts w:ascii="Times New Roman" w:eastAsia="Calibri" w:hAnsi="Times New Roman" w:cs="Times New Roman"/>
          <w:i w:val="0"/>
          <w:sz w:val="22"/>
          <w:szCs w:val="22"/>
          <w:lang w:val="en-US"/>
        </w:rPr>
        <w:t xml:space="preserve"> application, payment of $3,500.00 per hour and transportation at $150.00 per km from the parish office to the location and return.</w:t>
      </w:r>
    </w:p>
    <w:p w14:paraId="21951FEA" w14:textId="77777777" w:rsidR="006532B6" w:rsidRPr="006532B6" w:rsidRDefault="006532B6" w:rsidP="006532B6">
      <w:pPr>
        <w:numPr>
          <w:ilvl w:val="0"/>
          <w:numId w:val="51"/>
        </w:numPr>
        <w:spacing w:after="200" w:line="276" w:lineRule="auto"/>
        <w:contextualSpacing/>
        <w:rPr>
          <w:rFonts w:ascii="Times New Roman" w:eastAsia="Calibri" w:hAnsi="Times New Roman" w:cs="Times New Roman"/>
          <w:b/>
          <w:sz w:val="22"/>
          <w:szCs w:val="22"/>
          <w:lang w:val="en-US"/>
        </w:rPr>
      </w:pPr>
      <w:r w:rsidRPr="006532B6">
        <w:rPr>
          <w:rFonts w:ascii="Times New Roman" w:eastAsia="Calibri" w:hAnsi="Times New Roman" w:cs="Times New Roman"/>
          <w:b/>
          <w:sz w:val="22"/>
          <w:szCs w:val="22"/>
          <w:lang w:val="en-US"/>
        </w:rPr>
        <w:t>Tools &amp; Equipment Rental-</w:t>
      </w:r>
      <w:r w:rsidRPr="006532B6">
        <w:rPr>
          <w:rFonts w:ascii="Times New Roman" w:eastAsia="Calibri" w:hAnsi="Times New Roman" w:cs="Times New Roman"/>
          <w:i w:val="0"/>
          <w:sz w:val="22"/>
          <w:szCs w:val="22"/>
          <w:lang w:val="en-US"/>
        </w:rPr>
        <w:t xml:space="preserve"> Items available for rental include: Mist Blower, Weed Wacker, Spray Pans and a Rotovator.</w:t>
      </w:r>
    </w:p>
    <w:p w14:paraId="79DE1F92" w14:textId="7F1204B2" w:rsidR="00F52864" w:rsidRPr="006532B6" w:rsidRDefault="006532B6" w:rsidP="009B4C08">
      <w:pPr>
        <w:numPr>
          <w:ilvl w:val="0"/>
          <w:numId w:val="51"/>
        </w:numPr>
        <w:spacing w:after="200" w:line="276" w:lineRule="auto"/>
        <w:contextualSpacing/>
        <w:rPr>
          <w:rFonts w:ascii="Times New Roman" w:eastAsia="Calibri" w:hAnsi="Times New Roman" w:cs="Times New Roman"/>
          <w:b/>
          <w:lang w:val="en-US"/>
        </w:rPr>
      </w:pPr>
      <w:r w:rsidRPr="006532B6">
        <w:rPr>
          <w:rFonts w:ascii="Times New Roman" w:eastAsia="Calibri" w:hAnsi="Times New Roman" w:cs="Times New Roman"/>
          <w:b/>
          <w:sz w:val="22"/>
          <w:szCs w:val="22"/>
          <w:lang w:val="en-US"/>
        </w:rPr>
        <w:t>Truck Rental-</w:t>
      </w:r>
      <w:r w:rsidRPr="006532B6">
        <w:rPr>
          <w:rFonts w:ascii="Times New Roman" w:eastAsia="Calibri" w:hAnsi="Times New Roman" w:cs="Times New Roman"/>
          <w:i w:val="0"/>
          <w:sz w:val="22"/>
          <w:szCs w:val="22"/>
          <w:lang w:val="en-US"/>
        </w:rPr>
        <w:t xml:space="preserve"> The Parish presently has two (2) trucks for rental, namely a Hyundai Box Truck and an Isuzu Store Body Truck. </w:t>
      </w:r>
      <w:r w:rsidRPr="006532B6">
        <w:rPr>
          <w:rFonts w:ascii="Times New Roman" w:eastAsia="Calibri" w:hAnsi="Times New Roman" w:cs="Times New Roman"/>
          <w:i w:val="0"/>
          <w:lang w:val="en-US"/>
        </w:rPr>
        <w:br/>
      </w:r>
    </w:p>
    <w:p w14:paraId="4718704F" w14:textId="5BED9F86" w:rsidR="003A48B4" w:rsidRDefault="003A48B4" w:rsidP="003A48B4">
      <w:pPr>
        <w:spacing w:after="200" w:line="276" w:lineRule="auto"/>
        <w:ind w:left="0" w:firstLine="0"/>
        <w:rPr>
          <w:rFonts w:ascii="Century Gothic" w:hAnsi="Century Gothic"/>
          <w:i w:val="0"/>
        </w:rPr>
      </w:pPr>
      <w:r>
        <w:rPr>
          <w:rFonts w:ascii="Century Gothic" w:hAnsi="Century Gothic"/>
          <w:i w:val="0"/>
        </w:rPr>
        <w:t xml:space="preserve">The Chairperson thanked Miss </w:t>
      </w:r>
      <w:r w:rsidR="006532B6">
        <w:rPr>
          <w:rFonts w:ascii="Century Gothic" w:hAnsi="Century Gothic"/>
          <w:i w:val="0"/>
        </w:rPr>
        <w:t xml:space="preserve">Hyde </w:t>
      </w:r>
      <w:r>
        <w:rPr>
          <w:rFonts w:ascii="Century Gothic" w:hAnsi="Century Gothic"/>
          <w:i w:val="0"/>
        </w:rPr>
        <w:t>for her presentation.</w:t>
      </w:r>
    </w:p>
    <w:p w14:paraId="2B47A3A6" w14:textId="0F99517B" w:rsidR="000B67B9" w:rsidRPr="00F22999" w:rsidRDefault="003A48B4" w:rsidP="00D26E08">
      <w:pPr>
        <w:ind w:left="0" w:firstLine="0"/>
        <w:jc w:val="both"/>
        <w:rPr>
          <w:rFonts w:ascii="Century Gothic" w:hAnsi="Century Gothic" w:cs="Times New Roman"/>
          <w:i w:val="0"/>
          <w:color w:val="FF0000"/>
        </w:rPr>
      </w:pPr>
      <w:r w:rsidRPr="00F22999">
        <w:rPr>
          <w:rFonts w:ascii="Century Gothic" w:hAnsi="Century Gothic" w:cs="Times New Roman"/>
          <w:b/>
          <w:i w:val="0"/>
          <w:color w:val="FF0000"/>
        </w:rPr>
        <w:t xml:space="preserve"> </w:t>
      </w:r>
      <w:r w:rsidR="00681361" w:rsidRPr="00BB05D4">
        <w:rPr>
          <w:rFonts w:ascii="Century Gothic" w:hAnsi="Century Gothic" w:cs="Times New Roman"/>
          <w:b/>
          <w:i w:val="0"/>
        </w:rPr>
        <w:t>(f)</w:t>
      </w:r>
      <w:r w:rsidR="000B67B9" w:rsidRPr="00BB05D4">
        <w:rPr>
          <w:rFonts w:ascii="Century Gothic" w:hAnsi="Century Gothic" w:cs="Times New Roman"/>
          <w:b/>
          <w:i w:val="0"/>
        </w:rPr>
        <w:t xml:space="preserve">     </w:t>
      </w:r>
      <w:r w:rsidR="000B67B9" w:rsidRPr="00BB05D4">
        <w:rPr>
          <w:rFonts w:ascii="Century Gothic" w:hAnsi="Century Gothic" w:cs="Times New Roman"/>
          <w:b/>
          <w:i w:val="0"/>
          <w:u w:val="single"/>
        </w:rPr>
        <w:t>JAMAICA CONSTABULARY FORCE (JCF)</w:t>
      </w:r>
    </w:p>
    <w:p w14:paraId="765DDF9C" w14:textId="77777777" w:rsidR="000B67B9" w:rsidRPr="007E40E8" w:rsidRDefault="000B67B9" w:rsidP="000B67B9">
      <w:pPr>
        <w:jc w:val="both"/>
        <w:rPr>
          <w:rFonts w:ascii="Century Gothic" w:hAnsi="Century Gothic" w:cs="Times New Roman"/>
        </w:rPr>
      </w:pPr>
    </w:p>
    <w:p w14:paraId="2C8E0A3D" w14:textId="3C805493" w:rsidR="00E913B0" w:rsidRDefault="000B67B9" w:rsidP="00E913B0">
      <w:pPr>
        <w:tabs>
          <w:tab w:val="left" w:pos="0"/>
        </w:tabs>
        <w:spacing w:line="276" w:lineRule="auto"/>
        <w:ind w:left="0" w:hanging="1134"/>
        <w:jc w:val="both"/>
        <w:rPr>
          <w:rFonts w:ascii="Century Gothic" w:hAnsi="Century Gothic" w:cs="Times New Roman"/>
          <w:i w:val="0"/>
        </w:rPr>
      </w:pPr>
      <w:r>
        <w:rPr>
          <w:rFonts w:ascii="Century Gothic" w:hAnsi="Century Gothic" w:cs="Times New Roman"/>
          <w:i w:val="0"/>
        </w:rPr>
        <w:tab/>
      </w:r>
      <w:r w:rsidR="00CB307C">
        <w:rPr>
          <w:rFonts w:ascii="Century Gothic" w:hAnsi="Century Gothic" w:cs="Times New Roman"/>
          <w:i w:val="0"/>
        </w:rPr>
        <w:t xml:space="preserve">Superintendent Bobette Morgan </w:t>
      </w:r>
      <w:r w:rsidR="001F13CF">
        <w:rPr>
          <w:rFonts w:ascii="Century Gothic" w:hAnsi="Century Gothic" w:cs="Times New Roman"/>
          <w:i w:val="0"/>
        </w:rPr>
        <w:t>said the Police continue</w:t>
      </w:r>
      <w:r w:rsidR="000C4399">
        <w:rPr>
          <w:rFonts w:ascii="Century Gothic" w:hAnsi="Century Gothic" w:cs="Times New Roman"/>
          <w:i w:val="0"/>
        </w:rPr>
        <w:t>d</w:t>
      </w:r>
      <w:r w:rsidR="001F13CF">
        <w:rPr>
          <w:rFonts w:ascii="Century Gothic" w:hAnsi="Century Gothic" w:cs="Times New Roman"/>
          <w:i w:val="0"/>
        </w:rPr>
        <w:t xml:space="preserve"> to serve and protect the people of the parish. She said the main focus of the Police was </w:t>
      </w:r>
      <w:r w:rsidR="001F13CF" w:rsidRPr="001F13CF">
        <w:rPr>
          <w:rFonts w:ascii="Century Gothic" w:hAnsi="Century Gothic" w:cs="Times New Roman"/>
        </w:rPr>
        <w:t>Public Order</w:t>
      </w:r>
      <w:r w:rsidR="001F13CF">
        <w:rPr>
          <w:rFonts w:ascii="Century Gothic" w:hAnsi="Century Gothic" w:cs="Times New Roman"/>
          <w:i w:val="0"/>
        </w:rPr>
        <w:t xml:space="preserve"> in the five major spaces in the parish, namely: Port Maria, Annotto Bay, Highgate, Gayle and Oracabessa; that the task was not an easy one as the Police had to play the cat and mouse game with vendors and motorists.</w:t>
      </w:r>
      <w:r w:rsidR="007B3A88">
        <w:rPr>
          <w:rFonts w:ascii="Century Gothic" w:hAnsi="Century Gothic" w:cs="Times New Roman"/>
          <w:i w:val="0"/>
        </w:rPr>
        <w:t xml:space="preserve"> </w:t>
      </w:r>
      <w:r w:rsidR="00E913B0">
        <w:rPr>
          <w:rFonts w:ascii="Century Gothic" w:hAnsi="Century Gothic" w:cs="Times New Roman"/>
          <w:i w:val="0"/>
        </w:rPr>
        <w:t>She informed that the department was face</w:t>
      </w:r>
      <w:r w:rsidR="000C4399">
        <w:rPr>
          <w:rFonts w:ascii="Century Gothic" w:hAnsi="Century Gothic" w:cs="Times New Roman"/>
          <w:i w:val="0"/>
        </w:rPr>
        <w:t>d</w:t>
      </w:r>
      <w:r w:rsidR="00E913B0">
        <w:rPr>
          <w:rFonts w:ascii="Century Gothic" w:hAnsi="Century Gothic" w:cs="Times New Roman"/>
          <w:i w:val="0"/>
        </w:rPr>
        <w:t xml:space="preserve"> with a human resource challenge which made their job a little more difficult. </w:t>
      </w:r>
    </w:p>
    <w:p w14:paraId="237543AD" w14:textId="77777777" w:rsidR="00E913B0" w:rsidRDefault="00E913B0" w:rsidP="00E913B0">
      <w:pPr>
        <w:tabs>
          <w:tab w:val="left" w:pos="0"/>
        </w:tabs>
        <w:spacing w:line="276" w:lineRule="auto"/>
        <w:ind w:left="0" w:hanging="1134"/>
        <w:jc w:val="both"/>
        <w:rPr>
          <w:rFonts w:ascii="Century Gothic" w:hAnsi="Century Gothic" w:cs="Times New Roman"/>
          <w:i w:val="0"/>
        </w:rPr>
      </w:pPr>
    </w:p>
    <w:p w14:paraId="64B21598" w14:textId="09A58A2F" w:rsidR="00E913B0" w:rsidRDefault="00E913B0" w:rsidP="00E913B0">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 xml:space="preserve">She </w:t>
      </w:r>
      <w:r w:rsidR="000C4399">
        <w:rPr>
          <w:rFonts w:ascii="Century Gothic" w:hAnsi="Century Gothic" w:cs="Times New Roman"/>
          <w:i w:val="0"/>
        </w:rPr>
        <w:t>advised that</w:t>
      </w:r>
      <w:r>
        <w:rPr>
          <w:rFonts w:ascii="Century Gothic" w:hAnsi="Century Gothic" w:cs="Times New Roman"/>
          <w:i w:val="0"/>
        </w:rPr>
        <w:t xml:space="preserve"> the buses were back </w:t>
      </w:r>
      <w:r w:rsidR="000C4399">
        <w:rPr>
          <w:rFonts w:ascii="Century Gothic" w:hAnsi="Century Gothic" w:cs="Times New Roman"/>
          <w:i w:val="0"/>
        </w:rPr>
        <w:t>in</w:t>
      </w:r>
      <w:r>
        <w:rPr>
          <w:rFonts w:ascii="Century Gothic" w:hAnsi="Century Gothic" w:cs="Times New Roman"/>
          <w:i w:val="0"/>
        </w:rPr>
        <w:t xml:space="preserve"> the Transportation Centre</w:t>
      </w:r>
      <w:r w:rsidR="000C4399">
        <w:rPr>
          <w:rFonts w:ascii="Century Gothic" w:hAnsi="Century Gothic" w:cs="Times New Roman"/>
          <w:i w:val="0"/>
        </w:rPr>
        <w:t>, Port Maria,</w:t>
      </w:r>
      <w:r>
        <w:rPr>
          <w:rFonts w:ascii="Century Gothic" w:hAnsi="Century Gothic" w:cs="Times New Roman"/>
          <w:i w:val="0"/>
        </w:rPr>
        <w:t xml:space="preserve"> and they were trying to keep it that way; that the operators complained that in the evenings they were face</w:t>
      </w:r>
      <w:r w:rsidR="000C4399">
        <w:rPr>
          <w:rFonts w:ascii="Century Gothic" w:hAnsi="Century Gothic" w:cs="Times New Roman"/>
          <w:i w:val="0"/>
        </w:rPr>
        <w:t>d</w:t>
      </w:r>
      <w:r>
        <w:rPr>
          <w:rFonts w:ascii="Century Gothic" w:hAnsi="Century Gothic" w:cs="Times New Roman"/>
          <w:i w:val="0"/>
        </w:rPr>
        <w:t xml:space="preserve"> with a challenge as there was no lighting in the Centre and as soon as it was getting dark they were forced to come in the town centre to load their buses.</w:t>
      </w:r>
      <w:r w:rsidR="00BF59BF">
        <w:rPr>
          <w:rFonts w:ascii="Century Gothic" w:hAnsi="Century Gothic" w:cs="Times New Roman"/>
          <w:i w:val="0"/>
        </w:rPr>
        <w:t xml:space="preserve"> She </w:t>
      </w:r>
      <w:r w:rsidR="000C4399">
        <w:rPr>
          <w:rFonts w:ascii="Century Gothic" w:hAnsi="Century Gothic" w:cs="Times New Roman"/>
          <w:i w:val="0"/>
        </w:rPr>
        <w:t>indicated that</w:t>
      </w:r>
      <w:r w:rsidR="00BF59BF">
        <w:rPr>
          <w:rFonts w:ascii="Century Gothic" w:hAnsi="Century Gothic" w:cs="Times New Roman"/>
          <w:i w:val="0"/>
        </w:rPr>
        <w:t xml:space="preserve"> the grounds of the Centre needed some repairs and she was asking the Corporation to rectify those situations as soon as possible.</w:t>
      </w:r>
      <w:r w:rsidR="000C4399">
        <w:rPr>
          <w:rFonts w:ascii="Century Gothic" w:hAnsi="Century Gothic" w:cs="Times New Roman"/>
          <w:i w:val="0"/>
        </w:rPr>
        <w:t xml:space="preserve">  </w:t>
      </w:r>
      <w:r w:rsidR="000C4399" w:rsidRPr="000C4399">
        <w:rPr>
          <w:rFonts w:ascii="Century Gothic" w:hAnsi="Century Gothic" w:cs="Times New Roman"/>
          <w:b/>
          <w:i w:val="0"/>
        </w:rPr>
        <w:t>ACTION: CEngO to prepare estimate</w:t>
      </w:r>
      <w:r w:rsidR="000C4399">
        <w:rPr>
          <w:rFonts w:ascii="Century Gothic" w:hAnsi="Century Gothic" w:cs="Times New Roman"/>
          <w:b/>
          <w:i w:val="0"/>
        </w:rPr>
        <w:t xml:space="preserve"> for repair of surface</w:t>
      </w:r>
      <w:r w:rsidR="00C300DF">
        <w:rPr>
          <w:rFonts w:ascii="Century Gothic" w:hAnsi="Century Gothic" w:cs="Times New Roman"/>
          <w:b/>
          <w:i w:val="0"/>
        </w:rPr>
        <w:t xml:space="preserve"> and the lighting</w:t>
      </w:r>
      <w:r w:rsidR="000C4399">
        <w:rPr>
          <w:rFonts w:ascii="Century Gothic" w:hAnsi="Century Gothic" w:cs="Times New Roman"/>
          <w:b/>
          <w:i w:val="0"/>
        </w:rPr>
        <w:t xml:space="preserve"> </w:t>
      </w:r>
    </w:p>
    <w:p w14:paraId="28470A5F" w14:textId="77777777" w:rsidR="007B3A88" w:rsidRDefault="007B3A88" w:rsidP="00C3451D">
      <w:pPr>
        <w:tabs>
          <w:tab w:val="left" w:pos="0"/>
        </w:tabs>
        <w:spacing w:line="276" w:lineRule="auto"/>
        <w:ind w:left="0" w:firstLine="0"/>
        <w:jc w:val="both"/>
        <w:rPr>
          <w:rFonts w:ascii="Century Gothic" w:hAnsi="Century Gothic" w:cs="Times New Roman"/>
          <w:i w:val="0"/>
        </w:rPr>
      </w:pPr>
    </w:p>
    <w:p w14:paraId="4C386F54" w14:textId="21E9E10B" w:rsidR="00E266BD" w:rsidRDefault="00E266BD" w:rsidP="00C3451D">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 xml:space="preserve">She reported that the illegal taxis were being ceased however, more seem to be coming out each time so that task was a continuous one. She </w:t>
      </w:r>
      <w:r w:rsidR="00C300DF">
        <w:rPr>
          <w:rFonts w:ascii="Century Gothic" w:hAnsi="Century Gothic" w:cs="Times New Roman"/>
          <w:i w:val="0"/>
        </w:rPr>
        <w:t>further reported that her</w:t>
      </w:r>
      <w:r>
        <w:rPr>
          <w:rFonts w:ascii="Century Gothic" w:hAnsi="Century Gothic" w:cs="Times New Roman"/>
          <w:i w:val="0"/>
        </w:rPr>
        <w:t xml:space="preserve"> teams were out on the roadway each morning along with the Transport Authority personnel carrying out traffic management exercise.</w:t>
      </w:r>
    </w:p>
    <w:p w14:paraId="0F3434F9" w14:textId="77777777" w:rsidR="00E266BD" w:rsidRDefault="00E266BD" w:rsidP="00C3451D">
      <w:pPr>
        <w:tabs>
          <w:tab w:val="left" w:pos="0"/>
        </w:tabs>
        <w:spacing w:line="276" w:lineRule="auto"/>
        <w:ind w:left="0" w:firstLine="0"/>
        <w:jc w:val="both"/>
        <w:rPr>
          <w:rFonts w:ascii="Century Gothic" w:hAnsi="Century Gothic" w:cs="Times New Roman"/>
          <w:i w:val="0"/>
        </w:rPr>
      </w:pPr>
    </w:p>
    <w:p w14:paraId="0121C916" w14:textId="63F881A8" w:rsidR="007B3A88" w:rsidRPr="002A71F8" w:rsidRDefault="002A71F8" w:rsidP="002A71F8">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 xml:space="preserve">Superintendent Morgan </w:t>
      </w:r>
      <w:r w:rsidR="00C300DF">
        <w:rPr>
          <w:rFonts w:ascii="Century Gothic" w:hAnsi="Century Gothic" w:cs="Times New Roman"/>
          <w:i w:val="0"/>
        </w:rPr>
        <w:t>went on to advise that</w:t>
      </w:r>
      <w:r>
        <w:rPr>
          <w:rFonts w:ascii="Century Gothic" w:hAnsi="Century Gothic" w:cs="Times New Roman"/>
          <w:i w:val="0"/>
        </w:rPr>
        <w:t xml:space="preserve"> there w</w:t>
      </w:r>
      <w:r w:rsidR="00C300DF">
        <w:rPr>
          <w:rFonts w:ascii="Century Gothic" w:hAnsi="Century Gothic" w:cs="Times New Roman"/>
          <w:i w:val="0"/>
        </w:rPr>
        <w:t>ere</w:t>
      </w:r>
      <w:r>
        <w:rPr>
          <w:rFonts w:ascii="Century Gothic" w:hAnsi="Century Gothic" w:cs="Times New Roman"/>
          <w:i w:val="0"/>
        </w:rPr>
        <w:t xml:space="preserve"> concerns about </w:t>
      </w:r>
      <w:r w:rsidR="00C300DF">
        <w:rPr>
          <w:rFonts w:ascii="Century Gothic" w:hAnsi="Century Gothic" w:cs="Times New Roman"/>
          <w:i w:val="0"/>
        </w:rPr>
        <w:t>vending in the towns;</w:t>
      </w:r>
      <w:r>
        <w:rPr>
          <w:rFonts w:ascii="Century Gothic" w:hAnsi="Century Gothic" w:cs="Times New Roman"/>
          <w:i w:val="0"/>
        </w:rPr>
        <w:t xml:space="preserve"> that she would like to know whether or not there was a designated area for vending in </w:t>
      </w:r>
      <w:r w:rsidR="00C300DF">
        <w:rPr>
          <w:rFonts w:ascii="Century Gothic" w:hAnsi="Century Gothic" w:cs="Times New Roman"/>
          <w:i w:val="0"/>
        </w:rPr>
        <w:t>each area</w:t>
      </w:r>
      <w:r>
        <w:rPr>
          <w:rFonts w:ascii="Century Gothic" w:hAnsi="Century Gothic" w:cs="Times New Roman"/>
          <w:b/>
          <w:i w:val="0"/>
        </w:rPr>
        <w:t xml:space="preserve">. </w:t>
      </w:r>
      <w:r w:rsidRPr="002A71F8">
        <w:rPr>
          <w:rFonts w:ascii="Century Gothic" w:hAnsi="Century Gothic" w:cs="Times New Roman"/>
          <w:i w:val="0"/>
        </w:rPr>
        <w:t xml:space="preserve">She said that information would </w:t>
      </w:r>
      <w:r w:rsidR="00C300DF">
        <w:rPr>
          <w:rFonts w:ascii="Century Gothic" w:hAnsi="Century Gothic" w:cs="Times New Roman"/>
          <w:i w:val="0"/>
        </w:rPr>
        <w:t xml:space="preserve">be </w:t>
      </w:r>
      <w:r w:rsidRPr="002A71F8">
        <w:rPr>
          <w:rFonts w:ascii="Century Gothic" w:hAnsi="Century Gothic" w:cs="Times New Roman"/>
          <w:i w:val="0"/>
        </w:rPr>
        <w:t xml:space="preserve">greatly </w:t>
      </w:r>
      <w:r w:rsidR="006E07F0">
        <w:rPr>
          <w:rFonts w:ascii="Century Gothic" w:hAnsi="Century Gothic" w:cs="Times New Roman"/>
          <w:i w:val="0"/>
        </w:rPr>
        <w:t xml:space="preserve">appreciated and would </w:t>
      </w:r>
      <w:r w:rsidRPr="002A71F8">
        <w:rPr>
          <w:rFonts w:ascii="Century Gothic" w:hAnsi="Century Gothic" w:cs="Times New Roman"/>
          <w:i w:val="0"/>
        </w:rPr>
        <w:t>assist in their operation in the town of Annotto Bay.</w:t>
      </w:r>
      <w:r w:rsidR="00C300DF">
        <w:rPr>
          <w:rFonts w:ascii="Century Gothic" w:hAnsi="Century Gothic" w:cs="Times New Roman"/>
          <w:i w:val="0"/>
        </w:rPr>
        <w:t xml:space="preserve"> </w:t>
      </w:r>
      <w:r w:rsidR="00C300DF" w:rsidRPr="00C300DF">
        <w:rPr>
          <w:rFonts w:ascii="Century Gothic" w:hAnsi="Century Gothic" w:cs="Times New Roman"/>
          <w:b/>
          <w:i w:val="0"/>
        </w:rPr>
        <w:t>ACTION: CSES Davis to advise if there was a designated vending area in Annotto Bay</w:t>
      </w:r>
    </w:p>
    <w:p w14:paraId="76BB20CC" w14:textId="77777777" w:rsidR="00F1719A" w:rsidRDefault="00F1719A" w:rsidP="00F1719A">
      <w:pPr>
        <w:tabs>
          <w:tab w:val="left" w:pos="0"/>
        </w:tabs>
        <w:spacing w:line="276" w:lineRule="auto"/>
        <w:ind w:left="0" w:firstLine="0"/>
        <w:jc w:val="both"/>
        <w:rPr>
          <w:rFonts w:ascii="Century Gothic" w:hAnsi="Century Gothic" w:cs="Times New Roman"/>
          <w:i w:val="0"/>
        </w:rPr>
      </w:pPr>
    </w:p>
    <w:p w14:paraId="167153A1" w14:textId="5444D0C4" w:rsidR="00FC05C9" w:rsidRDefault="00FC05C9" w:rsidP="00F1719A">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lastRenderedPageBreak/>
        <w:t xml:space="preserve">She added that Annotto Bay was the parish’s only </w:t>
      </w:r>
      <w:r w:rsidRPr="00FC05C9">
        <w:rPr>
          <w:rFonts w:ascii="Century Gothic" w:hAnsi="Century Gothic" w:cs="Times New Roman"/>
        </w:rPr>
        <w:t>“hot spot”</w:t>
      </w:r>
      <w:r>
        <w:rPr>
          <w:rFonts w:ascii="Century Gothic" w:hAnsi="Century Gothic" w:cs="Times New Roman"/>
          <w:i w:val="0"/>
        </w:rPr>
        <w:t>; that it was the ar</w:t>
      </w:r>
      <w:r w:rsidR="0031733E">
        <w:rPr>
          <w:rFonts w:ascii="Century Gothic" w:hAnsi="Century Gothic" w:cs="Times New Roman"/>
          <w:i w:val="0"/>
        </w:rPr>
        <w:t xml:space="preserve">ea where majority of the crimes, especially </w:t>
      </w:r>
      <w:r w:rsidR="007E6A43">
        <w:rPr>
          <w:rFonts w:ascii="Century Gothic" w:hAnsi="Century Gothic" w:cs="Times New Roman"/>
          <w:i w:val="0"/>
        </w:rPr>
        <w:t xml:space="preserve">double and triple </w:t>
      </w:r>
      <w:r w:rsidR="0031733E">
        <w:rPr>
          <w:rFonts w:ascii="Century Gothic" w:hAnsi="Century Gothic" w:cs="Times New Roman"/>
          <w:i w:val="0"/>
        </w:rPr>
        <w:t xml:space="preserve">murders </w:t>
      </w:r>
      <w:r w:rsidR="007E6A43">
        <w:rPr>
          <w:rFonts w:ascii="Century Gothic" w:hAnsi="Century Gothic" w:cs="Times New Roman"/>
          <w:i w:val="0"/>
        </w:rPr>
        <w:t xml:space="preserve">and a number of shootings </w:t>
      </w:r>
      <w:r w:rsidR="0031733E">
        <w:rPr>
          <w:rFonts w:ascii="Century Gothic" w:hAnsi="Century Gothic" w:cs="Times New Roman"/>
          <w:i w:val="0"/>
        </w:rPr>
        <w:t>were committed.</w:t>
      </w:r>
      <w:r w:rsidR="00E733E0">
        <w:rPr>
          <w:rFonts w:ascii="Century Gothic" w:hAnsi="Century Gothic" w:cs="Times New Roman"/>
          <w:i w:val="0"/>
        </w:rPr>
        <w:t xml:space="preserve"> </w:t>
      </w:r>
    </w:p>
    <w:p w14:paraId="4F92F81A" w14:textId="77777777" w:rsidR="00C300DF" w:rsidRDefault="00C300DF" w:rsidP="00F1719A">
      <w:pPr>
        <w:tabs>
          <w:tab w:val="left" w:pos="0"/>
        </w:tabs>
        <w:spacing w:line="276" w:lineRule="auto"/>
        <w:ind w:left="0" w:firstLine="0"/>
        <w:jc w:val="both"/>
        <w:rPr>
          <w:rFonts w:ascii="Century Gothic" w:hAnsi="Century Gothic" w:cs="Times New Roman"/>
          <w:i w:val="0"/>
        </w:rPr>
      </w:pPr>
    </w:p>
    <w:p w14:paraId="4F7E28B4" w14:textId="58A41161" w:rsidR="00E733E0" w:rsidRDefault="00E733E0" w:rsidP="00F1719A">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 xml:space="preserve">She </w:t>
      </w:r>
      <w:r w:rsidR="00C300DF">
        <w:rPr>
          <w:rFonts w:ascii="Century Gothic" w:hAnsi="Century Gothic" w:cs="Times New Roman"/>
          <w:i w:val="0"/>
        </w:rPr>
        <w:t xml:space="preserve">went on to </w:t>
      </w:r>
      <w:r>
        <w:rPr>
          <w:rFonts w:ascii="Century Gothic" w:hAnsi="Century Gothic" w:cs="Times New Roman"/>
          <w:i w:val="0"/>
        </w:rPr>
        <w:t>inform that an incident had taken place earlier in the said week where three females perished in a fire at a club in Trinity, Port Maria; investigations were still ongoing as to how the fire started. She indicated that she would have further dialogue with Mr. Wildman the Deputy Superintendent, Fire Brigade on the matter.</w:t>
      </w:r>
    </w:p>
    <w:p w14:paraId="35EC4FEB" w14:textId="77777777" w:rsidR="00E733E0" w:rsidRDefault="00E733E0" w:rsidP="00F1719A">
      <w:pPr>
        <w:tabs>
          <w:tab w:val="left" w:pos="0"/>
        </w:tabs>
        <w:spacing w:line="276" w:lineRule="auto"/>
        <w:ind w:left="0" w:firstLine="0"/>
        <w:jc w:val="both"/>
        <w:rPr>
          <w:rFonts w:ascii="Century Gothic" w:hAnsi="Century Gothic" w:cs="Times New Roman"/>
          <w:i w:val="0"/>
        </w:rPr>
      </w:pPr>
    </w:p>
    <w:p w14:paraId="5CD71B43" w14:textId="5F68E454" w:rsidR="00847DFE" w:rsidRPr="00FC05C9" w:rsidRDefault="00847DFE" w:rsidP="00F1719A">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S</w:t>
      </w:r>
      <w:r w:rsidR="00C300DF">
        <w:rPr>
          <w:rFonts w:ascii="Century Gothic" w:hAnsi="Century Gothic" w:cs="Times New Roman"/>
          <w:i w:val="0"/>
        </w:rPr>
        <w:t>upt. Morgan</w:t>
      </w:r>
      <w:r>
        <w:rPr>
          <w:rFonts w:ascii="Century Gothic" w:hAnsi="Century Gothic" w:cs="Times New Roman"/>
          <w:i w:val="0"/>
        </w:rPr>
        <w:t xml:space="preserve"> reported that the parish’s most wanted criminal, Charles Hamilton</w:t>
      </w:r>
      <w:r w:rsidR="00D77A88">
        <w:rPr>
          <w:rFonts w:ascii="Century Gothic" w:hAnsi="Century Gothic" w:cs="Times New Roman"/>
          <w:i w:val="0"/>
        </w:rPr>
        <w:t xml:space="preserve"> aka</w:t>
      </w:r>
      <w:r>
        <w:rPr>
          <w:rFonts w:ascii="Century Gothic" w:hAnsi="Century Gothic" w:cs="Times New Roman"/>
          <w:i w:val="0"/>
        </w:rPr>
        <w:t xml:space="preserve"> Tugi Tugi</w:t>
      </w:r>
      <w:r w:rsidR="00796B38">
        <w:rPr>
          <w:rFonts w:ascii="Century Gothic" w:hAnsi="Century Gothic" w:cs="Times New Roman"/>
          <w:i w:val="0"/>
        </w:rPr>
        <w:t>,</w:t>
      </w:r>
      <w:r>
        <w:rPr>
          <w:rFonts w:ascii="Century Gothic" w:hAnsi="Century Gothic" w:cs="Times New Roman"/>
          <w:i w:val="0"/>
        </w:rPr>
        <w:t xml:space="preserve"> was captured in Half Way Tree recently</w:t>
      </w:r>
      <w:r w:rsidR="00796B38">
        <w:rPr>
          <w:rFonts w:ascii="Century Gothic" w:hAnsi="Century Gothic" w:cs="Times New Roman"/>
          <w:i w:val="0"/>
        </w:rPr>
        <w:t>; that he was sentenced and was serving time at the General Penitentiary</w:t>
      </w:r>
      <w:r w:rsidR="007851D6">
        <w:rPr>
          <w:rFonts w:ascii="Century Gothic" w:hAnsi="Century Gothic" w:cs="Times New Roman"/>
          <w:i w:val="0"/>
        </w:rPr>
        <w:t xml:space="preserve">. She also reported that there was a fatal shooting of two men </w:t>
      </w:r>
      <w:r w:rsidR="00D77A88">
        <w:rPr>
          <w:rFonts w:ascii="Century Gothic" w:hAnsi="Century Gothic" w:cs="Times New Roman"/>
          <w:i w:val="0"/>
        </w:rPr>
        <w:t xml:space="preserve">in the Islington area.  She advised that the men </w:t>
      </w:r>
      <w:r w:rsidR="007851D6">
        <w:rPr>
          <w:rFonts w:ascii="Century Gothic" w:hAnsi="Century Gothic" w:cs="Times New Roman"/>
          <w:i w:val="0"/>
        </w:rPr>
        <w:t xml:space="preserve">came to the parish to commit murder; that they were engaged in a shootout with the Police when they were shot and </w:t>
      </w:r>
      <w:r w:rsidR="004231E8">
        <w:rPr>
          <w:rFonts w:ascii="Century Gothic" w:hAnsi="Century Gothic" w:cs="Times New Roman"/>
          <w:i w:val="0"/>
        </w:rPr>
        <w:t>killed and two firearms were recovered.</w:t>
      </w:r>
    </w:p>
    <w:p w14:paraId="6970E5BE" w14:textId="77777777" w:rsidR="00A15FE9" w:rsidRDefault="00A15FE9" w:rsidP="00F1719A">
      <w:pPr>
        <w:tabs>
          <w:tab w:val="left" w:pos="0"/>
        </w:tabs>
        <w:spacing w:line="276" w:lineRule="auto"/>
        <w:ind w:left="0" w:firstLine="0"/>
        <w:jc w:val="both"/>
        <w:rPr>
          <w:rFonts w:ascii="Century Gothic" w:hAnsi="Century Gothic" w:cs="Times New Roman"/>
          <w:i w:val="0"/>
        </w:rPr>
      </w:pPr>
    </w:p>
    <w:p w14:paraId="2ED161E0" w14:textId="362AD373" w:rsidR="00DB0C8A" w:rsidRDefault="00A15FE9" w:rsidP="00F1719A">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Superintendent Morgan said with regards to the proposed construction of a new Police Station, the National Housing Trust had designated Sixty Million Dollars towards constructing same however, the plan was adjusted because there was no indication that there was an area to be used as a Lock-up on said initial plan. She said every major Police Station had to have such facility</w:t>
      </w:r>
      <w:r w:rsidR="00D77A88">
        <w:rPr>
          <w:rFonts w:ascii="Century Gothic" w:hAnsi="Century Gothic" w:cs="Times New Roman"/>
          <w:i w:val="0"/>
        </w:rPr>
        <w:t xml:space="preserve"> and</w:t>
      </w:r>
      <w:r w:rsidR="00B34528">
        <w:rPr>
          <w:rFonts w:ascii="Century Gothic" w:hAnsi="Century Gothic" w:cs="Times New Roman"/>
          <w:i w:val="0"/>
        </w:rPr>
        <w:t xml:space="preserve"> added that a meeting was currently being held at the National Housing Trust’s Service Branch with members of the Jamaica Constabulary Force to work out the way forward in terms of the new plan and how the funding would be allocated. </w:t>
      </w:r>
      <w:r w:rsidR="009475DE">
        <w:rPr>
          <w:rFonts w:ascii="Century Gothic" w:hAnsi="Century Gothic" w:cs="Times New Roman"/>
          <w:i w:val="0"/>
        </w:rPr>
        <w:t xml:space="preserve"> She said that some of the Police Stations were in need of repairs and the JCF was trying to see how best those could be rectified.</w:t>
      </w:r>
    </w:p>
    <w:p w14:paraId="1482BB68" w14:textId="77777777" w:rsidR="00DB0C8A" w:rsidRDefault="00DB0C8A" w:rsidP="00F1719A">
      <w:pPr>
        <w:tabs>
          <w:tab w:val="left" w:pos="0"/>
        </w:tabs>
        <w:spacing w:line="276" w:lineRule="auto"/>
        <w:ind w:left="0" w:firstLine="0"/>
        <w:jc w:val="both"/>
        <w:rPr>
          <w:rFonts w:ascii="Century Gothic" w:hAnsi="Century Gothic" w:cs="Times New Roman"/>
          <w:i w:val="0"/>
        </w:rPr>
      </w:pPr>
    </w:p>
    <w:p w14:paraId="2FE14B0D" w14:textId="7B5AF050" w:rsidR="00A15FE9" w:rsidRDefault="00DB0C8A" w:rsidP="00F1719A">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 xml:space="preserve">She </w:t>
      </w:r>
      <w:r w:rsidR="00D77A88">
        <w:rPr>
          <w:rFonts w:ascii="Century Gothic" w:hAnsi="Century Gothic" w:cs="Times New Roman"/>
          <w:i w:val="0"/>
        </w:rPr>
        <w:t>informed that</w:t>
      </w:r>
      <w:r>
        <w:rPr>
          <w:rFonts w:ascii="Century Gothic" w:hAnsi="Century Gothic" w:cs="Times New Roman"/>
          <w:i w:val="0"/>
        </w:rPr>
        <w:t xml:space="preserve"> she was in possession of a document stating the </w:t>
      </w:r>
      <w:r w:rsidR="002B380B">
        <w:rPr>
          <w:rFonts w:ascii="Century Gothic" w:hAnsi="Century Gothic" w:cs="Times New Roman"/>
          <w:i w:val="0"/>
        </w:rPr>
        <w:t xml:space="preserve">various </w:t>
      </w:r>
      <w:r>
        <w:rPr>
          <w:rFonts w:ascii="Century Gothic" w:hAnsi="Century Gothic" w:cs="Times New Roman"/>
          <w:i w:val="0"/>
        </w:rPr>
        <w:t xml:space="preserve">locations </w:t>
      </w:r>
      <w:r w:rsidR="002B380B">
        <w:rPr>
          <w:rFonts w:ascii="Century Gothic" w:hAnsi="Century Gothic" w:cs="Times New Roman"/>
          <w:i w:val="0"/>
        </w:rPr>
        <w:t xml:space="preserve">across the parish </w:t>
      </w:r>
      <w:r>
        <w:rPr>
          <w:rFonts w:ascii="Century Gothic" w:hAnsi="Century Gothic" w:cs="Times New Roman"/>
          <w:i w:val="0"/>
        </w:rPr>
        <w:t>that needed proper signage and bushing; that as was mentioned earlier by the Chairperson, having those done would assist the Police in carrying out their duties more efficiently and effectively.</w:t>
      </w:r>
    </w:p>
    <w:p w14:paraId="51785068" w14:textId="77777777" w:rsidR="00DB0C8A" w:rsidRDefault="00DB0C8A" w:rsidP="00F1719A">
      <w:pPr>
        <w:tabs>
          <w:tab w:val="left" w:pos="0"/>
        </w:tabs>
        <w:spacing w:line="276" w:lineRule="auto"/>
        <w:ind w:left="0" w:firstLine="0"/>
        <w:jc w:val="both"/>
        <w:rPr>
          <w:rFonts w:ascii="Century Gothic" w:hAnsi="Century Gothic" w:cs="Times New Roman"/>
          <w:i w:val="0"/>
        </w:rPr>
      </w:pPr>
    </w:p>
    <w:p w14:paraId="27B90597" w14:textId="28795280" w:rsidR="00DB0C8A" w:rsidRDefault="00D20369" w:rsidP="00F1719A">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She s</w:t>
      </w:r>
      <w:r w:rsidR="00D77A88">
        <w:rPr>
          <w:rFonts w:ascii="Century Gothic" w:hAnsi="Century Gothic" w:cs="Times New Roman"/>
          <w:i w:val="0"/>
        </w:rPr>
        <w:t xml:space="preserve">tated </w:t>
      </w:r>
      <w:r>
        <w:rPr>
          <w:rFonts w:ascii="Century Gothic" w:hAnsi="Century Gothic" w:cs="Times New Roman"/>
          <w:i w:val="0"/>
        </w:rPr>
        <w:t>he</w:t>
      </w:r>
      <w:r w:rsidR="00D77A88">
        <w:rPr>
          <w:rFonts w:ascii="Century Gothic" w:hAnsi="Century Gothic" w:cs="Times New Roman"/>
          <w:i w:val="0"/>
        </w:rPr>
        <w:t xml:space="preserve">r </w:t>
      </w:r>
      <w:r>
        <w:rPr>
          <w:rFonts w:ascii="Century Gothic" w:hAnsi="Century Gothic" w:cs="Times New Roman"/>
          <w:i w:val="0"/>
        </w:rPr>
        <w:t>grat</w:t>
      </w:r>
      <w:r w:rsidR="00D77A88">
        <w:rPr>
          <w:rFonts w:ascii="Century Gothic" w:hAnsi="Century Gothic" w:cs="Times New Roman"/>
          <w:i w:val="0"/>
        </w:rPr>
        <w:t>itude</w:t>
      </w:r>
      <w:r>
        <w:rPr>
          <w:rFonts w:ascii="Century Gothic" w:hAnsi="Century Gothic" w:cs="Times New Roman"/>
          <w:i w:val="0"/>
        </w:rPr>
        <w:t xml:space="preserve"> for the fact that the Justice Centre was recently opened; that it was a good thing for the parish; that the domestic issues could now be dealt with there instead of the Police have to be spending time with those issues instead of </w:t>
      </w:r>
      <w:r w:rsidR="009D6383">
        <w:rPr>
          <w:rFonts w:ascii="Century Gothic" w:hAnsi="Century Gothic" w:cs="Times New Roman"/>
          <w:i w:val="0"/>
        </w:rPr>
        <w:t>curbing major crimes in the parish.</w:t>
      </w:r>
    </w:p>
    <w:p w14:paraId="6F695630" w14:textId="77777777" w:rsidR="006A0BCA" w:rsidRDefault="006A0BCA" w:rsidP="00F1719A">
      <w:pPr>
        <w:tabs>
          <w:tab w:val="left" w:pos="0"/>
        </w:tabs>
        <w:spacing w:line="276" w:lineRule="auto"/>
        <w:ind w:left="0" w:firstLine="0"/>
        <w:jc w:val="both"/>
        <w:rPr>
          <w:rFonts w:ascii="Century Gothic" w:hAnsi="Century Gothic" w:cs="Times New Roman"/>
          <w:i w:val="0"/>
        </w:rPr>
      </w:pPr>
    </w:p>
    <w:p w14:paraId="371C5604" w14:textId="529FE4C6" w:rsidR="006A0BCA" w:rsidRDefault="006A0BCA" w:rsidP="00F1719A">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Detective Ralston Henry, Crime Officer, informed that there was an increase in major crimes in the parish. He said there were seventeen (17) murders since the beginning of the year, eight (8) shootings, seven (7) rape</w:t>
      </w:r>
      <w:r w:rsidR="008745BA">
        <w:rPr>
          <w:rFonts w:ascii="Century Gothic" w:hAnsi="Century Gothic" w:cs="Times New Roman"/>
          <w:i w:val="0"/>
        </w:rPr>
        <w:t>s</w:t>
      </w:r>
      <w:r>
        <w:rPr>
          <w:rFonts w:ascii="Century Gothic" w:hAnsi="Century Gothic" w:cs="Times New Roman"/>
          <w:i w:val="0"/>
        </w:rPr>
        <w:t xml:space="preserve">, eight </w:t>
      </w:r>
      <w:r w:rsidR="008745BA">
        <w:rPr>
          <w:rFonts w:ascii="Century Gothic" w:hAnsi="Century Gothic" w:cs="Times New Roman"/>
          <w:i w:val="0"/>
        </w:rPr>
        <w:t xml:space="preserve">(8) </w:t>
      </w:r>
      <w:r>
        <w:rPr>
          <w:rFonts w:ascii="Century Gothic" w:hAnsi="Century Gothic" w:cs="Times New Roman"/>
          <w:i w:val="0"/>
        </w:rPr>
        <w:t xml:space="preserve">aggravated assaults </w:t>
      </w:r>
      <w:r w:rsidR="008745BA">
        <w:rPr>
          <w:rFonts w:ascii="Century Gothic" w:hAnsi="Century Gothic" w:cs="Times New Roman"/>
          <w:i w:val="0"/>
        </w:rPr>
        <w:t xml:space="preserve">and seven (7) robberies, nineteen (19) break-ins, three (3) larceny and a total of seventy four (74) violent crimes committed. He reported that thirty four (34) cases were cleared; that meant that arrests were made and charges were laid or perpetrators were killed. He said six of the major crimes were committed in the Annotto Bay area and four in the Port Maria area. </w:t>
      </w:r>
    </w:p>
    <w:p w14:paraId="628EE48C" w14:textId="77777777" w:rsidR="008745BA" w:rsidRDefault="008745BA" w:rsidP="00F1719A">
      <w:pPr>
        <w:tabs>
          <w:tab w:val="left" w:pos="0"/>
        </w:tabs>
        <w:spacing w:line="276" w:lineRule="auto"/>
        <w:ind w:left="0" w:firstLine="0"/>
        <w:jc w:val="both"/>
        <w:rPr>
          <w:rFonts w:ascii="Century Gothic" w:hAnsi="Century Gothic" w:cs="Times New Roman"/>
          <w:i w:val="0"/>
        </w:rPr>
      </w:pPr>
    </w:p>
    <w:p w14:paraId="7C70DE87" w14:textId="160F8867" w:rsidR="008745BA" w:rsidRDefault="008745BA" w:rsidP="00F1719A">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He informed that persons should be on the lookout for a White Tida Motor Car and White Probox Motor Car that plied the Port Maria to Ocho Rios route and whose operators have been abducting persons, robbing them of the valuables, stripping persons of their clothing and leaving them stranded in bushes while they made their escape. He said a female was usually in the front of the vehicle posing as a passenger.</w:t>
      </w:r>
    </w:p>
    <w:p w14:paraId="4D26A401" w14:textId="77777777" w:rsidR="00BF3B6F" w:rsidRDefault="00BF3B6F" w:rsidP="00F1719A">
      <w:pPr>
        <w:tabs>
          <w:tab w:val="left" w:pos="0"/>
        </w:tabs>
        <w:spacing w:line="276" w:lineRule="auto"/>
        <w:ind w:left="0" w:firstLine="0"/>
        <w:jc w:val="both"/>
        <w:rPr>
          <w:rFonts w:ascii="Century Gothic" w:hAnsi="Century Gothic" w:cs="Times New Roman"/>
          <w:i w:val="0"/>
        </w:rPr>
      </w:pPr>
    </w:p>
    <w:p w14:paraId="5E6E8810" w14:textId="1D38C20C" w:rsidR="00BF3B6F" w:rsidRDefault="00BF3B6F" w:rsidP="00F1719A">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lastRenderedPageBreak/>
        <w:t>The Chairperson commended the JCF for the work they have been doing and thanked both Superintendent Morgan and Detective Henry for their reports.</w:t>
      </w:r>
    </w:p>
    <w:p w14:paraId="28643D3E" w14:textId="77777777" w:rsidR="00C91172" w:rsidRDefault="00C91172" w:rsidP="00F1719A">
      <w:pPr>
        <w:tabs>
          <w:tab w:val="left" w:pos="0"/>
        </w:tabs>
        <w:spacing w:line="276" w:lineRule="auto"/>
        <w:ind w:left="0" w:firstLine="0"/>
        <w:jc w:val="both"/>
        <w:rPr>
          <w:rFonts w:ascii="Century Gothic" w:hAnsi="Century Gothic" w:cs="Times New Roman"/>
          <w:i w:val="0"/>
        </w:rPr>
      </w:pPr>
    </w:p>
    <w:p w14:paraId="288E39F5" w14:textId="523B8F42" w:rsidR="00C91172" w:rsidRPr="00C91172" w:rsidRDefault="00C91172" w:rsidP="00F1719A">
      <w:pPr>
        <w:tabs>
          <w:tab w:val="left" w:pos="0"/>
        </w:tabs>
        <w:spacing w:line="276" w:lineRule="auto"/>
        <w:ind w:left="0" w:firstLine="0"/>
        <w:jc w:val="both"/>
        <w:rPr>
          <w:rFonts w:ascii="Century Gothic" w:hAnsi="Century Gothic" w:cs="Times New Roman"/>
          <w:b/>
          <w:i w:val="0"/>
        </w:rPr>
      </w:pPr>
      <w:r w:rsidRPr="00C91172">
        <w:rPr>
          <w:rFonts w:ascii="Century Gothic" w:hAnsi="Century Gothic" w:cs="Times New Roman"/>
          <w:b/>
          <w:i w:val="0"/>
        </w:rPr>
        <w:t>At this point a motion was moved by Councillor Hutchinson, seconded by Councillor Fyffe for the meeting to continue beyond one o’ clock.</w:t>
      </w:r>
      <w:r w:rsidR="003F2FAB">
        <w:rPr>
          <w:rFonts w:ascii="Century Gothic" w:hAnsi="Century Gothic" w:cs="Times New Roman"/>
          <w:b/>
          <w:i w:val="0"/>
        </w:rPr>
        <w:t xml:space="preserve"> </w:t>
      </w:r>
      <w:r w:rsidR="003F2FAB">
        <w:rPr>
          <w:rFonts w:ascii="Century Gothic" w:hAnsi="Century Gothic" w:cs="Times New Roman"/>
          <w:b/>
          <w:i w:val="0"/>
        </w:rPr>
        <w:tab/>
      </w:r>
      <w:r w:rsidR="003F2FAB">
        <w:rPr>
          <w:rFonts w:ascii="Century Gothic" w:hAnsi="Century Gothic" w:cs="Times New Roman"/>
          <w:b/>
          <w:i w:val="0"/>
        </w:rPr>
        <w:br/>
      </w:r>
    </w:p>
    <w:p w14:paraId="64FB30CB" w14:textId="2D3CE5ED" w:rsidR="00386923" w:rsidRDefault="00681361" w:rsidP="00D26E08">
      <w:pPr>
        <w:pStyle w:val="ListParagraph"/>
        <w:ind w:left="360" w:firstLine="0"/>
        <w:jc w:val="both"/>
        <w:rPr>
          <w:rFonts w:ascii="Century Gothic" w:hAnsi="Century Gothic"/>
          <w:b/>
          <w:i w:val="0"/>
          <w:u w:val="single"/>
        </w:rPr>
      </w:pPr>
      <w:r>
        <w:rPr>
          <w:rFonts w:ascii="Century Gothic" w:hAnsi="Century Gothic"/>
          <w:b/>
          <w:i w:val="0"/>
          <w:u w:val="single"/>
        </w:rPr>
        <w:t xml:space="preserve">(g) </w:t>
      </w:r>
      <w:r w:rsidR="00386923" w:rsidRPr="007E40E8">
        <w:rPr>
          <w:rFonts w:ascii="Century Gothic" w:hAnsi="Century Gothic"/>
          <w:b/>
          <w:i w:val="0"/>
          <w:u w:val="single"/>
        </w:rPr>
        <w:t>J</w:t>
      </w:r>
      <w:r w:rsidR="00E27637" w:rsidRPr="007E40E8">
        <w:rPr>
          <w:rFonts w:ascii="Century Gothic" w:hAnsi="Century Gothic"/>
          <w:b/>
          <w:i w:val="0"/>
          <w:u w:val="single"/>
        </w:rPr>
        <w:t xml:space="preserve">AMAICA </w:t>
      </w:r>
      <w:r w:rsidR="00386923" w:rsidRPr="007E40E8">
        <w:rPr>
          <w:rFonts w:ascii="Century Gothic" w:hAnsi="Century Gothic"/>
          <w:b/>
          <w:i w:val="0"/>
          <w:u w:val="single"/>
        </w:rPr>
        <w:t>C</w:t>
      </w:r>
      <w:r w:rsidR="00E27637" w:rsidRPr="007E40E8">
        <w:rPr>
          <w:rFonts w:ascii="Century Gothic" w:hAnsi="Century Gothic"/>
          <w:b/>
          <w:i w:val="0"/>
          <w:u w:val="single"/>
        </w:rPr>
        <w:t xml:space="preserve">ULTURAL </w:t>
      </w:r>
      <w:r w:rsidR="00E90ECD" w:rsidRPr="007E40E8">
        <w:rPr>
          <w:rFonts w:ascii="Century Gothic" w:hAnsi="Century Gothic"/>
          <w:b/>
          <w:i w:val="0"/>
          <w:u w:val="single"/>
        </w:rPr>
        <w:t>D</w:t>
      </w:r>
      <w:r w:rsidR="00E27637" w:rsidRPr="007E40E8">
        <w:rPr>
          <w:rFonts w:ascii="Century Gothic" w:hAnsi="Century Gothic"/>
          <w:b/>
          <w:i w:val="0"/>
          <w:u w:val="single"/>
        </w:rPr>
        <w:t xml:space="preserve">EVELOPMENT </w:t>
      </w:r>
      <w:r w:rsidR="00E90ECD" w:rsidRPr="007E40E8">
        <w:rPr>
          <w:rFonts w:ascii="Century Gothic" w:hAnsi="Century Gothic"/>
          <w:b/>
          <w:i w:val="0"/>
          <w:u w:val="single"/>
        </w:rPr>
        <w:t>C</w:t>
      </w:r>
      <w:r w:rsidR="00E27637" w:rsidRPr="007E40E8">
        <w:rPr>
          <w:rFonts w:ascii="Century Gothic" w:hAnsi="Century Gothic"/>
          <w:b/>
          <w:i w:val="0"/>
          <w:u w:val="single"/>
        </w:rPr>
        <w:t>OMMISION</w:t>
      </w:r>
      <w:r w:rsidR="00AA0BD7" w:rsidRPr="007E40E8">
        <w:rPr>
          <w:rFonts w:ascii="Century Gothic" w:hAnsi="Century Gothic"/>
          <w:b/>
          <w:i w:val="0"/>
          <w:u w:val="single"/>
        </w:rPr>
        <w:t xml:space="preserve"> (JCDC)</w:t>
      </w:r>
    </w:p>
    <w:p w14:paraId="43C59A3E" w14:textId="77777777" w:rsidR="009031A3" w:rsidRDefault="009031A3" w:rsidP="009031A3">
      <w:pPr>
        <w:jc w:val="both"/>
        <w:rPr>
          <w:rFonts w:ascii="Century Gothic" w:hAnsi="Century Gothic"/>
          <w:b/>
          <w:i w:val="0"/>
          <w:u w:val="single"/>
        </w:rPr>
      </w:pPr>
    </w:p>
    <w:p w14:paraId="3A4C1D74" w14:textId="24158021" w:rsidR="009031A3" w:rsidRPr="003A48B4" w:rsidRDefault="003A48B4" w:rsidP="003A48B4">
      <w:pPr>
        <w:spacing w:after="160" w:line="259" w:lineRule="auto"/>
        <w:ind w:left="0" w:firstLine="0"/>
        <w:rPr>
          <w:rFonts w:ascii="Calibri" w:eastAsia="Calibri" w:hAnsi="Calibri" w:cs="Times New Roman"/>
          <w:i w:val="0"/>
          <w:sz w:val="28"/>
          <w:szCs w:val="28"/>
        </w:rPr>
      </w:pPr>
      <w:r w:rsidRPr="003A48B4">
        <w:rPr>
          <w:rFonts w:ascii="Calibri" w:eastAsia="Calibri" w:hAnsi="Calibri" w:cs="Times New Roman"/>
          <w:i w:val="0"/>
          <w:sz w:val="28"/>
          <w:szCs w:val="28"/>
        </w:rPr>
        <w:t>Nil</w:t>
      </w:r>
    </w:p>
    <w:p w14:paraId="0B588D86" w14:textId="09D3F974" w:rsidR="00076DB0" w:rsidRPr="007E40E8" w:rsidRDefault="003A48B4" w:rsidP="00D26E08">
      <w:pPr>
        <w:pStyle w:val="ListParagraph"/>
        <w:ind w:left="360" w:firstLine="0"/>
        <w:jc w:val="both"/>
        <w:rPr>
          <w:rFonts w:ascii="Century Gothic" w:hAnsi="Century Gothic"/>
          <w:b/>
          <w:i w:val="0"/>
          <w:u w:val="single"/>
        </w:rPr>
      </w:pPr>
      <w:r>
        <w:rPr>
          <w:rFonts w:ascii="Century Gothic" w:hAnsi="Century Gothic"/>
          <w:b/>
          <w:i w:val="0"/>
          <w:u w:val="single"/>
        </w:rPr>
        <w:t xml:space="preserve"> </w:t>
      </w:r>
      <w:r w:rsidR="00681361">
        <w:rPr>
          <w:rFonts w:ascii="Century Gothic" w:hAnsi="Century Gothic"/>
          <w:b/>
          <w:i w:val="0"/>
          <w:u w:val="single"/>
        </w:rPr>
        <w:t xml:space="preserve">(h) </w:t>
      </w:r>
      <w:r w:rsidR="00505B50" w:rsidRPr="007E40E8">
        <w:rPr>
          <w:rFonts w:ascii="Century Gothic" w:hAnsi="Century Gothic"/>
          <w:b/>
          <w:i w:val="0"/>
          <w:u w:val="single"/>
        </w:rPr>
        <w:t>YOUTH MAYOR/YOUTH COUNCILLORS</w:t>
      </w:r>
    </w:p>
    <w:p w14:paraId="5F3A12C3" w14:textId="77777777" w:rsidR="00076DB0" w:rsidRPr="007E40E8" w:rsidRDefault="00076DB0" w:rsidP="00BA49E1">
      <w:pPr>
        <w:pStyle w:val="ListParagraph"/>
        <w:ind w:firstLine="0"/>
        <w:jc w:val="both"/>
        <w:rPr>
          <w:rFonts w:ascii="Century Gothic" w:hAnsi="Century Gothic"/>
          <w:b/>
          <w:i w:val="0"/>
          <w:u w:val="single"/>
        </w:rPr>
      </w:pPr>
    </w:p>
    <w:p w14:paraId="42950EC2" w14:textId="1B016DFA" w:rsidR="00CB307C" w:rsidRDefault="00CB307C" w:rsidP="00CB307C">
      <w:pPr>
        <w:tabs>
          <w:tab w:val="left" w:pos="0"/>
        </w:tabs>
        <w:spacing w:line="276" w:lineRule="auto"/>
        <w:ind w:left="0" w:firstLine="0"/>
        <w:jc w:val="both"/>
        <w:rPr>
          <w:rFonts w:ascii="Century Gothic" w:hAnsi="Century Gothic" w:cs="Times New Roman"/>
          <w:i w:val="0"/>
        </w:rPr>
      </w:pPr>
      <w:r>
        <w:rPr>
          <w:rFonts w:ascii="Century Gothic" w:hAnsi="Century Gothic" w:cs="Times New Roman"/>
          <w:i w:val="0"/>
        </w:rPr>
        <w:t xml:space="preserve">The Chief Engineering Officer updated </w:t>
      </w:r>
      <w:r w:rsidR="003F2FAB">
        <w:rPr>
          <w:rFonts w:ascii="Century Gothic" w:hAnsi="Century Gothic" w:cs="Times New Roman"/>
          <w:i w:val="0"/>
        </w:rPr>
        <w:t xml:space="preserve">the Council </w:t>
      </w:r>
      <w:r>
        <w:rPr>
          <w:rFonts w:ascii="Century Gothic" w:hAnsi="Century Gothic" w:cs="Times New Roman"/>
          <w:i w:val="0"/>
        </w:rPr>
        <w:t>that the Works Overseer for the area was advised to prepare an estimate for the proposed Youth Mayor Project which was to construct a Bus Stop in Whitehall. He said the Works Overseer was again reminded to prepare same the day before the meeting.</w:t>
      </w:r>
    </w:p>
    <w:p w14:paraId="6B63F9B2" w14:textId="77777777" w:rsidR="00CB307C" w:rsidRDefault="00CB307C" w:rsidP="00CB307C">
      <w:pPr>
        <w:tabs>
          <w:tab w:val="left" w:pos="0"/>
        </w:tabs>
        <w:spacing w:line="276" w:lineRule="auto"/>
        <w:ind w:left="0" w:hanging="1134"/>
        <w:jc w:val="both"/>
        <w:rPr>
          <w:rFonts w:ascii="Century Gothic" w:hAnsi="Century Gothic" w:cs="Times New Roman"/>
          <w:i w:val="0"/>
        </w:rPr>
      </w:pPr>
    </w:p>
    <w:p w14:paraId="42DD9A1F" w14:textId="4BF963FD" w:rsidR="00CB307C" w:rsidRPr="004E6ECC" w:rsidRDefault="00CB307C" w:rsidP="00CB307C">
      <w:pPr>
        <w:tabs>
          <w:tab w:val="left" w:pos="0"/>
        </w:tabs>
        <w:spacing w:line="276" w:lineRule="auto"/>
        <w:ind w:left="0" w:hanging="90"/>
        <w:jc w:val="both"/>
        <w:rPr>
          <w:rFonts w:ascii="Century Gothic" w:hAnsi="Century Gothic" w:cs="Times New Roman"/>
          <w:b/>
          <w:i w:val="0"/>
        </w:rPr>
      </w:pPr>
      <w:r>
        <w:rPr>
          <w:rFonts w:ascii="Century Gothic" w:hAnsi="Century Gothic" w:cs="Times New Roman"/>
          <w:i w:val="0"/>
        </w:rPr>
        <w:t>The Chairperson asked that the Chief Engineering Officer ensure</w:t>
      </w:r>
      <w:r w:rsidR="003F2FAB">
        <w:rPr>
          <w:rFonts w:ascii="Century Gothic" w:hAnsi="Century Gothic" w:cs="Times New Roman"/>
          <w:i w:val="0"/>
        </w:rPr>
        <w:t>d</w:t>
      </w:r>
      <w:r>
        <w:rPr>
          <w:rFonts w:ascii="Century Gothic" w:hAnsi="Century Gothic" w:cs="Times New Roman"/>
          <w:i w:val="0"/>
        </w:rPr>
        <w:t xml:space="preserve"> that the estimate </w:t>
      </w:r>
      <w:r w:rsidR="003F2FAB">
        <w:rPr>
          <w:rFonts w:ascii="Century Gothic" w:hAnsi="Century Gothic" w:cs="Times New Roman"/>
          <w:i w:val="0"/>
        </w:rPr>
        <w:t>wa</w:t>
      </w:r>
      <w:r>
        <w:rPr>
          <w:rFonts w:ascii="Century Gothic" w:hAnsi="Century Gothic" w:cs="Times New Roman"/>
          <w:i w:val="0"/>
        </w:rPr>
        <w:t>s prepared and sent to the next sitting of the Finance Committee scheduled for Monday, May 21, 2018.</w:t>
      </w:r>
      <w:r w:rsidR="003F2FAB">
        <w:rPr>
          <w:rFonts w:ascii="Century Gothic" w:hAnsi="Century Gothic" w:cs="Times New Roman"/>
          <w:i w:val="0"/>
        </w:rPr>
        <w:t xml:space="preserve"> </w:t>
      </w:r>
      <w:r w:rsidR="003F2FAB">
        <w:rPr>
          <w:rFonts w:ascii="Century Gothic" w:hAnsi="Century Gothic" w:cs="Times New Roman"/>
          <w:i w:val="0"/>
        </w:rPr>
        <w:tab/>
      </w:r>
      <w:r w:rsidR="003F2FAB">
        <w:rPr>
          <w:rFonts w:ascii="Century Gothic" w:hAnsi="Century Gothic" w:cs="Times New Roman"/>
          <w:i w:val="0"/>
        </w:rPr>
        <w:tab/>
      </w:r>
      <w:r w:rsidRPr="004E6ECC">
        <w:rPr>
          <w:rFonts w:ascii="Century Gothic" w:hAnsi="Century Gothic" w:cs="Times New Roman"/>
          <w:b/>
          <w:i w:val="0"/>
        </w:rPr>
        <w:t>ACTION: CEngO to forward estimate to Finance Committee</w:t>
      </w:r>
    </w:p>
    <w:p w14:paraId="6CBDB43C" w14:textId="77777777" w:rsidR="00411DC6" w:rsidRDefault="00411DC6" w:rsidP="00BA49E1">
      <w:pPr>
        <w:ind w:left="0" w:firstLine="0"/>
        <w:jc w:val="both"/>
        <w:rPr>
          <w:rFonts w:ascii="Century Gothic" w:hAnsi="Century Gothic"/>
          <w:b/>
          <w:i w:val="0"/>
          <w:u w:val="single"/>
        </w:rPr>
      </w:pPr>
    </w:p>
    <w:p w14:paraId="73715A9D" w14:textId="762328BE" w:rsidR="00386923" w:rsidRPr="007E40E8" w:rsidRDefault="00386923" w:rsidP="00BA49E1">
      <w:pPr>
        <w:ind w:left="0" w:firstLine="0"/>
        <w:jc w:val="both"/>
        <w:rPr>
          <w:rFonts w:ascii="Century Gothic" w:hAnsi="Century Gothic"/>
          <w:b/>
          <w:i w:val="0"/>
          <w:u w:val="single"/>
        </w:rPr>
      </w:pPr>
      <w:r w:rsidRPr="007E40E8">
        <w:rPr>
          <w:rFonts w:ascii="Century Gothic" w:hAnsi="Century Gothic"/>
          <w:b/>
          <w:i w:val="0"/>
          <w:u w:val="single"/>
        </w:rPr>
        <w:t>ANNOUNCEMENT</w:t>
      </w:r>
      <w:r w:rsidR="00505B50">
        <w:rPr>
          <w:rFonts w:ascii="Century Gothic" w:hAnsi="Century Gothic"/>
          <w:b/>
          <w:i w:val="0"/>
          <w:u w:val="single"/>
        </w:rPr>
        <w:t>S</w:t>
      </w:r>
    </w:p>
    <w:p w14:paraId="5EAE3112" w14:textId="77777777" w:rsidR="009D1987" w:rsidRDefault="009D1987" w:rsidP="00BA49E1">
      <w:pPr>
        <w:jc w:val="both"/>
        <w:rPr>
          <w:rFonts w:ascii="Century Gothic" w:hAnsi="Century Gothic" w:cs="Times New Roman"/>
          <w:i w:val="0"/>
        </w:rPr>
      </w:pPr>
    </w:p>
    <w:p w14:paraId="759CE2E5" w14:textId="77777777" w:rsidR="008B4766" w:rsidRDefault="008B4766" w:rsidP="009F34FF">
      <w:pPr>
        <w:pStyle w:val="ListParagraph"/>
        <w:numPr>
          <w:ilvl w:val="3"/>
          <w:numId w:val="7"/>
        </w:numPr>
        <w:tabs>
          <w:tab w:val="left" w:pos="0"/>
        </w:tabs>
        <w:ind w:left="0" w:firstLine="0"/>
        <w:jc w:val="both"/>
        <w:rPr>
          <w:rFonts w:ascii="Century Gothic" w:hAnsi="Century Gothic"/>
          <w:i w:val="0"/>
        </w:rPr>
      </w:pPr>
      <w:r>
        <w:rPr>
          <w:rFonts w:ascii="Century Gothic" w:hAnsi="Century Gothic"/>
          <w:i w:val="0"/>
        </w:rPr>
        <w:t xml:space="preserve">Nurse’s Week – May 7 – 12, 2018 </w:t>
      </w:r>
    </w:p>
    <w:p w14:paraId="1EB3FD31" w14:textId="2A82E61E" w:rsidR="00411DC6" w:rsidRDefault="008B4766" w:rsidP="008B4766">
      <w:pPr>
        <w:pStyle w:val="ListParagraph"/>
        <w:tabs>
          <w:tab w:val="left" w:pos="0"/>
        </w:tabs>
        <w:ind w:left="0" w:firstLine="0"/>
        <w:jc w:val="both"/>
        <w:rPr>
          <w:rFonts w:ascii="Century Gothic" w:hAnsi="Century Gothic"/>
          <w:i w:val="0"/>
        </w:rPr>
      </w:pPr>
      <w:r>
        <w:rPr>
          <w:rFonts w:ascii="Century Gothic" w:hAnsi="Century Gothic"/>
          <w:i w:val="0"/>
        </w:rPr>
        <w:tab/>
        <w:t xml:space="preserve">Nurse’s </w:t>
      </w:r>
      <w:r w:rsidR="003F2FAB">
        <w:rPr>
          <w:rFonts w:ascii="Century Gothic" w:hAnsi="Century Gothic"/>
          <w:i w:val="0"/>
        </w:rPr>
        <w:t>D</w:t>
      </w:r>
      <w:r>
        <w:rPr>
          <w:rFonts w:ascii="Century Gothic" w:hAnsi="Century Gothic"/>
          <w:i w:val="0"/>
        </w:rPr>
        <w:t>ay – May 12, 2018</w:t>
      </w:r>
    </w:p>
    <w:p w14:paraId="0EBD8425" w14:textId="77777777" w:rsidR="00411DC6" w:rsidRDefault="00411DC6" w:rsidP="00411DC6">
      <w:pPr>
        <w:pStyle w:val="ListParagraph"/>
        <w:tabs>
          <w:tab w:val="left" w:pos="0"/>
        </w:tabs>
        <w:ind w:left="0" w:firstLine="0"/>
        <w:jc w:val="both"/>
        <w:rPr>
          <w:rFonts w:ascii="Century Gothic" w:hAnsi="Century Gothic"/>
          <w:i w:val="0"/>
        </w:rPr>
      </w:pPr>
    </w:p>
    <w:p w14:paraId="78C5C5A0" w14:textId="481292E8" w:rsidR="003E4776" w:rsidRDefault="00987D2B" w:rsidP="009F34FF">
      <w:pPr>
        <w:pStyle w:val="ListParagraph"/>
        <w:numPr>
          <w:ilvl w:val="3"/>
          <w:numId w:val="7"/>
        </w:numPr>
        <w:tabs>
          <w:tab w:val="left" w:pos="0"/>
        </w:tabs>
        <w:ind w:left="0" w:firstLine="0"/>
        <w:jc w:val="both"/>
        <w:rPr>
          <w:rFonts w:ascii="Century Gothic" w:hAnsi="Century Gothic"/>
          <w:i w:val="0"/>
        </w:rPr>
      </w:pPr>
      <w:r>
        <w:rPr>
          <w:rFonts w:ascii="Century Gothic" w:hAnsi="Century Gothic"/>
          <w:i w:val="0"/>
        </w:rPr>
        <w:t>Out-</w:t>
      </w:r>
      <w:r w:rsidR="008B4766">
        <w:rPr>
          <w:rFonts w:ascii="Century Gothic" w:hAnsi="Century Gothic"/>
          <w:i w:val="0"/>
        </w:rPr>
        <w:t xml:space="preserve">station for Property Tax </w:t>
      </w:r>
      <w:r>
        <w:rPr>
          <w:rFonts w:ascii="Century Gothic" w:hAnsi="Century Gothic"/>
          <w:i w:val="0"/>
        </w:rPr>
        <w:t xml:space="preserve">- </w:t>
      </w:r>
      <w:r w:rsidR="003E4776">
        <w:rPr>
          <w:rFonts w:ascii="Century Gothic" w:hAnsi="Century Gothic"/>
          <w:i w:val="0"/>
        </w:rPr>
        <w:t>Friday, May 11 at the Gayle</w:t>
      </w:r>
      <w:r w:rsidR="008B4766">
        <w:rPr>
          <w:rFonts w:ascii="Century Gothic" w:hAnsi="Century Gothic"/>
          <w:i w:val="0"/>
        </w:rPr>
        <w:t xml:space="preserve"> Police Station. </w:t>
      </w:r>
    </w:p>
    <w:p w14:paraId="08618D4E" w14:textId="424F0A70" w:rsidR="003A48B4" w:rsidRDefault="003E4776" w:rsidP="003E4776">
      <w:pPr>
        <w:pStyle w:val="ListParagraph"/>
        <w:tabs>
          <w:tab w:val="left" w:pos="0"/>
        </w:tabs>
        <w:ind w:left="0" w:firstLine="0"/>
        <w:jc w:val="both"/>
        <w:rPr>
          <w:rFonts w:ascii="Century Gothic" w:hAnsi="Century Gothic"/>
          <w:i w:val="0"/>
        </w:rPr>
      </w:pPr>
      <w:r>
        <w:rPr>
          <w:rFonts w:ascii="Century Gothic" w:hAnsi="Century Gothic"/>
          <w:i w:val="0"/>
        </w:rPr>
        <w:tab/>
      </w:r>
      <w:r w:rsidR="008B4766">
        <w:rPr>
          <w:rFonts w:ascii="Century Gothic" w:hAnsi="Century Gothic"/>
          <w:i w:val="0"/>
        </w:rPr>
        <w:t>10: 00 am. – 2: 00 pm.</w:t>
      </w:r>
    </w:p>
    <w:p w14:paraId="14A49CF7" w14:textId="77777777" w:rsidR="00385D82" w:rsidRPr="00385D82" w:rsidRDefault="00385D82" w:rsidP="00385D82">
      <w:pPr>
        <w:pStyle w:val="ListParagraph"/>
        <w:rPr>
          <w:rFonts w:ascii="Century Gothic" w:hAnsi="Century Gothic"/>
          <w:i w:val="0"/>
        </w:rPr>
      </w:pPr>
    </w:p>
    <w:p w14:paraId="48773251" w14:textId="77777777" w:rsidR="008B4766" w:rsidRDefault="008B4766" w:rsidP="008B4766">
      <w:pPr>
        <w:pStyle w:val="ListParagraph"/>
        <w:numPr>
          <w:ilvl w:val="3"/>
          <w:numId w:val="7"/>
        </w:numPr>
        <w:tabs>
          <w:tab w:val="left" w:pos="0"/>
        </w:tabs>
        <w:ind w:left="0" w:firstLine="0"/>
        <w:jc w:val="both"/>
        <w:rPr>
          <w:rFonts w:ascii="Century Gothic" w:hAnsi="Century Gothic"/>
          <w:i w:val="0"/>
        </w:rPr>
      </w:pPr>
      <w:r>
        <w:rPr>
          <w:rFonts w:ascii="Century Gothic" w:hAnsi="Century Gothic"/>
          <w:i w:val="0"/>
        </w:rPr>
        <w:t xml:space="preserve">May is Child’s Month. </w:t>
      </w:r>
    </w:p>
    <w:p w14:paraId="5AC65E0F" w14:textId="77777777" w:rsidR="008B4766" w:rsidRPr="008B4766" w:rsidRDefault="008B4766" w:rsidP="008B4766">
      <w:pPr>
        <w:pStyle w:val="ListParagraph"/>
        <w:rPr>
          <w:rFonts w:ascii="Century Gothic" w:hAnsi="Century Gothic"/>
          <w:i w:val="0"/>
        </w:rPr>
      </w:pPr>
    </w:p>
    <w:p w14:paraId="046E4047" w14:textId="1FD21D9A" w:rsidR="00385D82" w:rsidRDefault="008B4766" w:rsidP="008B4766">
      <w:pPr>
        <w:pStyle w:val="ListParagraph"/>
        <w:numPr>
          <w:ilvl w:val="3"/>
          <w:numId w:val="7"/>
        </w:numPr>
        <w:tabs>
          <w:tab w:val="left" w:pos="0"/>
        </w:tabs>
        <w:ind w:left="0" w:firstLine="0"/>
        <w:jc w:val="both"/>
        <w:rPr>
          <w:rFonts w:ascii="Century Gothic" w:hAnsi="Century Gothic"/>
          <w:i w:val="0"/>
        </w:rPr>
      </w:pPr>
      <w:r>
        <w:rPr>
          <w:rFonts w:ascii="Century Gothic" w:hAnsi="Century Gothic"/>
          <w:i w:val="0"/>
        </w:rPr>
        <w:t>Sunday, May 13, 2018 is Mother’s Day</w:t>
      </w:r>
    </w:p>
    <w:p w14:paraId="449A56E9" w14:textId="77777777" w:rsidR="00163197" w:rsidRPr="00163197" w:rsidRDefault="00163197" w:rsidP="00163197">
      <w:pPr>
        <w:pStyle w:val="ListParagraph"/>
        <w:rPr>
          <w:rFonts w:ascii="Century Gothic" w:hAnsi="Century Gothic"/>
          <w:i w:val="0"/>
        </w:rPr>
      </w:pPr>
    </w:p>
    <w:p w14:paraId="27C4D133" w14:textId="44D8FA42" w:rsidR="00163197" w:rsidRPr="00DB50DE" w:rsidRDefault="00163197" w:rsidP="008B4766">
      <w:pPr>
        <w:pStyle w:val="ListParagraph"/>
        <w:numPr>
          <w:ilvl w:val="3"/>
          <w:numId w:val="7"/>
        </w:numPr>
        <w:tabs>
          <w:tab w:val="left" w:pos="0"/>
        </w:tabs>
        <w:ind w:left="0" w:firstLine="0"/>
        <w:jc w:val="both"/>
        <w:rPr>
          <w:rFonts w:ascii="Century Gothic" w:hAnsi="Century Gothic"/>
          <w:i w:val="0"/>
        </w:rPr>
      </w:pPr>
      <w:r>
        <w:rPr>
          <w:rFonts w:ascii="Century Gothic" w:hAnsi="Century Gothic"/>
          <w:i w:val="0"/>
        </w:rPr>
        <w:t>Justice Centre was opened on Friday, May 4, 2018</w:t>
      </w:r>
    </w:p>
    <w:p w14:paraId="4DCCAB4A" w14:textId="77777777" w:rsidR="007E2A21" w:rsidRDefault="007E2A21" w:rsidP="007E2A21">
      <w:pPr>
        <w:pStyle w:val="ListParagraph"/>
        <w:tabs>
          <w:tab w:val="left" w:pos="0"/>
        </w:tabs>
        <w:ind w:left="360" w:firstLine="0"/>
        <w:jc w:val="both"/>
        <w:rPr>
          <w:rFonts w:ascii="Century Gothic" w:hAnsi="Century Gothic"/>
          <w:i w:val="0"/>
        </w:rPr>
      </w:pPr>
    </w:p>
    <w:p w14:paraId="14DCF06B" w14:textId="20450789" w:rsidR="00386923" w:rsidRPr="007E40E8" w:rsidRDefault="00411DC6" w:rsidP="00BA49E1">
      <w:pPr>
        <w:pStyle w:val="ListParagraph"/>
        <w:ind w:left="0" w:firstLine="0"/>
        <w:jc w:val="both"/>
        <w:rPr>
          <w:rFonts w:ascii="Century Gothic" w:hAnsi="Century Gothic"/>
          <w:b/>
          <w:i w:val="0"/>
          <w:u w:val="single"/>
        </w:rPr>
      </w:pPr>
      <w:r>
        <w:rPr>
          <w:rFonts w:ascii="Century Gothic" w:hAnsi="Century Gothic"/>
          <w:b/>
          <w:i w:val="0"/>
          <w:u w:val="single"/>
        </w:rPr>
        <w:t>N</w:t>
      </w:r>
      <w:r w:rsidR="00386923" w:rsidRPr="007E40E8">
        <w:rPr>
          <w:rFonts w:ascii="Century Gothic" w:hAnsi="Century Gothic"/>
          <w:b/>
          <w:i w:val="0"/>
          <w:u w:val="single"/>
        </w:rPr>
        <w:t>OTICE OF MOTION FROM ANNOUNCEMENTS</w:t>
      </w:r>
    </w:p>
    <w:p w14:paraId="133ED6A8" w14:textId="77777777" w:rsidR="00411DC6" w:rsidRDefault="00411DC6" w:rsidP="00BA49E1">
      <w:pPr>
        <w:ind w:left="0" w:firstLine="0"/>
        <w:jc w:val="both"/>
        <w:rPr>
          <w:rFonts w:ascii="Century Gothic" w:hAnsi="Century Gothic"/>
          <w:i w:val="0"/>
        </w:rPr>
      </w:pPr>
    </w:p>
    <w:p w14:paraId="45E1921A" w14:textId="77777777" w:rsidR="00386923" w:rsidRDefault="00386923" w:rsidP="00BA49E1">
      <w:pPr>
        <w:ind w:left="0" w:firstLine="0"/>
        <w:jc w:val="both"/>
        <w:rPr>
          <w:rFonts w:ascii="Century Gothic" w:hAnsi="Century Gothic"/>
          <w:i w:val="0"/>
        </w:rPr>
      </w:pPr>
      <w:r w:rsidRPr="007E40E8">
        <w:rPr>
          <w:rFonts w:ascii="Century Gothic" w:hAnsi="Century Gothic"/>
          <w:i w:val="0"/>
        </w:rPr>
        <w:t>Nil</w:t>
      </w:r>
    </w:p>
    <w:p w14:paraId="67338E9E" w14:textId="77777777" w:rsidR="00FA13E7" w:rsidRDefault="00FA13E7" w:rsidP="00BA49E1">
      <w:pPr>
        <w:ind w:left="0" w:firstLine="0"/>
        <w:jc w:val="both"/>
        <w:rPr>
          <w:rFonts w:ascii="Century Gothic" w:hAnsi="Century Gothic"/>
          <w:i w:val="0"/>
        </w:rPr>
      </w:pPr>
    </w:p>
    <w:p w14:paraId="3FB21B1C" w14:textId="1D6EF0C8" w:rsidR="00386923" w:rsidRPr="007E40E8" w:rsidRDefault="00386923" w:rsidP="00BA49E1">
      <w:pPr>
        <w:ind w:left="0" w:firstLine="0"/>
        <w:jc w:val="both"/>
        <w:rPr>
          <w:rFonts w:ascii="Century Gothic" w:hAnsi="Century Gothic"/>
          <w:b/>
          <w:i w:val="0"/>
          <w:u w:val="single"/>
        </w:rPr>
      </w:pPr>
      <w:r w:rsidRPr="007E40E8">
        <w:rPr>
          <w:rFonts w:ascii="Century Gothic" w:hAnsi="Century Gothic"/>
          <w:b/>
          <w:i w:val="0"/>
          <w:u w:val="single"/>
        </w:rPr>
        <w:t>UNFINISHED BUSINESS OF FORMER MEETINGS</w:t>
      </w:r>
    </w:p>
    <w:p w14:paraId="2EC6C908" w14:textId="77777777" w:rsidR="00386923" w:rsidRPr="007E40E8" w:rsidRDefault="00386923" w:rsidP="00BA49E1">
      <w:pPr>
        <w:ind w:left="0" w:firstLine="0"/>
        <w:jc w:val="both"/>
        <w:rPr>
          <w:rFonts w:ascii="Century Gothic" w:hAnsi="Century Gothic"/>
          <w:b/>
          <w:i w:val="0"/>
          <w:u w:val="single"/>
        </w:rPr>
      </w:pPr>
    </w:p>
    <w:p w14:paraId="1B1AF2CD" w14:textId="77777777" w:rsidR="00386923" w:rsidRPr="007E40E8" w:rsidRDefault="00386923" w:rsidP="00BA49E1">
      <w:pPr>
        <w:ind w:left="0" w:firstLine="0"/>
        <w:jc w:val="both"/>
        <w:rPr>
          <w:rFonts w:ascii="Century Gothic" w:hAnsi="Century Gothic"/>
          <w:i w:val="0"/>
        </w:rPr>
      </w:pPr>
      <w:r w:rsidRPr="007E40E8">
        <w:rPr>
          <w:rFonts w:ascii="Century Gothic" w:hAnsi="Century Gothic"/>
          <w:i w:val="0"/>
        </w:rPr>
        <w:t>Nil</w:t>
      </w:r>
    </w:p>
    <w:p w14:paraId="73E17378" w14:textId="77777777" w:rsidR="00386923" w:rsidRDefault="00386923" w:rsidP="00BA49E1">
      <w:pPr>
        <w:ind w:left="0" w:firstLine="0"/>
        <w:jc w:val="both"/>
        <w:rPr>
          <w:rFonts w:ascii="Century Gothic" w:hAnsi="Century Gothic"/>
          <w:b/>
          <w:i w:val="0"/>
          <w:u w:val="single"/>
        </w:rPr>
      </w:pPr>
    </w:p>
    <w:p w14:paraId="2B17A9FF" w14:textId="77777777" w:rsidR="00386923" w:rsidRPr="007E40E8" w:rsidRDefault="00386923" w:rsidP="00BA49E1">
      <w:pPr>
        <w:ind w:left="0" w:firstLine="0"/>
        <w:jc w:val="both"/>
        <w:rPr>
          <w:rFonts w:ascii="Century Gothic" w:hAnsi="Century Gothic"/>
          <w:b/>
          <w:i w:val="0"/>
          <w:u w:val="single"/>
        </w:rPr>
      </w:pPr>
      <w:r w:rsidRPr="007E40E8">
        <w:rPr>
          <w:rFonts w:ascii="Century Gothic" w:hAnsi="Century Gothic"/>
          <w:b/>
          <w:i w:val="0"/>
          <w:u w:val="single"/>
        </w:rPr>
        <w:t>MINUTES OF COMMITTEES FOR ACCEPTANCE</w:t>
      </w:r>
    </w:p>
    <w:p w14:paraId="45E16897" w14:textId="77777777" w:rsidR="00386923" w:rsidRPr="007E40E8" w:rsidRDefault="00386923" w:rsidP="00BA49E1">
      <w:pPr>
        <w:ind w:left="0" w:firstLine="0"/>
        <w:jc w:val="both"/>
        <w:rPr>
          <w:rFonts w:ascii="Century Gothic" w:hAnsi="Century Gothic"/>
          <w:b/>
          <w:i w:val="0"/>
          <w:u w:val="single"/>
        </w:rPr>
      </w:pPr>
    </w:p>
    <w:p w14:paraId="7376313C" w14:textId="77777777" w:rsidR="00386923" w:rsidRPr="007E40E8" w:rsidRDefault="00386923" w:rsidP="00BA49E1">
      <w:pPr>
        <w:ind w:left="0" w:firstLine="0"/>
        <w:jc w:val="both"/>
        <w:rPr>
          <w:rFonts w:ascii="Century Gothic" w:hAnsi="Century Gothic"/>
          <w:i w:val="0"/>
        </w:rPr>
      </w:pPr>
      <w:r w:rsidRPr="007E40E8">
        <w:rPr>
          <w:rFonts w:ascii="Century Gothic" w:hAnsi="Century Gothic"/>
          <w:i w:val="0"/>
        </w:rPr>
        <w:t>The following Minutes of Committees were presented for acceptance as under:</w:t>
      </w:r>
    </w:p>
    <w:p w14:paraId="184BB679" w14:textId="77777777" w:rsidR="00386923" w:rsidRPr="007E40E8" w:rsidRDefault="00386923" w:rsidP="00BA49E1">
      <w:pPr>
        <w:ind w:left="0" w:firstLine="0"/>
        <w:jc w:val="both"/>
        <w:rPr>
          <w:rFonts w:ascii="Century Gothic" w:hAnsi="Century Gothic"/>
          <w:i w:val="0"/>
        </w:rPr>
      </w:pPr>
    </w:p>
    <w:p w14:paraId="76018805" w14:textId="77777777" w:rsidR="00742A45" w:rsidRPr="00253523" w:rsidRDefault="00742A45" w:rsidP="009F34FF">
      <w:pPr>
        <w:pStyle w:val="ListParagraph"/>
        <w:numPr>
          <w:ilvl w:val="0"/>
          <w:numId w:val="8"/>
        </w:numPr>
        <w:spacing w:line="276" w:lineRule="auto"/>
        <w:contextualSpacing w:val="0"/>
        <w:rPr>
          <w:rFonts w:ascii="Century Gothic" w:hAnsi="Century Gothic"/>
          <w:i w:val="0"/>
        </w:rPr>
      </w:pPr>
      <w:r w:rsidRPr="00253523">
        <w:rPr>
          <w:rFonts w:ascii="Century Gothic" w:hAnsi="Century Gothic"/>
        </w:rPr>
        <w:t>Minutes of Meeting of the Human Resource Management Committee</w:t>
      </w:r>
    </w:p>
    <w:p w14:paraId="33CC1477" w14:textId="77777777" w:rsidR="00742A45" w:rsidRPr="00A67143" w:rsidRDefault="00742A45" w:rsidP="009F34FF">
      <w:pPr>
        <w:pStyle w:val="ListParagraph"/>
        <w:numPr>
          <w:ilvl w:val="0"/>
          <w:numId w:val="8"/>
        </w:numPr>
        <w:spacing w:line="276" w:lineRule="auto"/>
        <w:contextualSpacing w:val="0"/>
        <w:rPr>
          <w:rFonts w:ascii="Century Gothic" w:hAnsi="Century Gothic"/>
          <w:i w:val="0"/>
        </w:rPr>
      </w:pPr>
      <w:r w:rsidRPr="00253523">
        <w:rPr>
          <w:rFonts w:ascii="Century Gothic" w:hAnsi="Century Gothic"/>
        </w:rPr>
        <w:t>Minutes of Meeting of the Civic &amp; Community Affairs Committee</w:t>
      </w:r>
    </w:p>
    <w:p w14:paraId="104BFA8F" w14:textId="77777777" w:rsidR="00742A45" w:rsidRPr="00253523" w:rsidRDefault="00742A45" w:rsidP="009F34FF">
      <w:pPr>
        <w:pStyle w:val="ListParagraph"/>
        <w:numPr>
          <w:ilvl w:val="0"/>
          <w:numId w:val="8"/>
        </w:numPr>
        <w:contextualSpacing w:val="0"/>
        <w:rPr>
          <w:rFonts w:ascii="Century Gothic" w:hAnsi="Century Gothic"/>
          <w:i w:val="0"/>
        </w:rPr>
      </w:pPr>
      <w:r w:rsidRPr="00253523">
        <w:rPr>
          <w:rFonts w:ascii="Century Gothic" w:hAnsi="Century Gothic"/>
        </w:rPr>
        <w:t>Minutes of Meeting of the Physical Planning, Environment and Development Committee</w:t>
      </w:r>
    </w:p>
    <w:p w14:paraId="07C81F03" w14:textId="075FF800" w:rsidR="00255BFE" w:rsidRPr="00253523" w:rsidRDefault="00255BFE" w:rsidP="00BA49E1">
      <w:pPr>
        <w:pStyle w:val="ListParagraph"/>
        <w:ind w:left="630" w:firstLine="0"/>
        <w:jc w:val="both"/>
        <w:rPr>
          <w:rFonts w:ascii="Century Gothic" w:hAnsi="Century Gothic"/>
        </w:rPr>
      </w:pPr>
    </w:p>
    <w:p w14:paraId="235A73D5" w14:textId="0B680C40" w:rsidR="00C73214" w:rsidRDefault="00565B2F" w:rsidP="00BA49E1">
      <w:pPr>
        <w:ind w:left="0" w:firstLine="0"/>
        <w:jc w:val="both"/>
        <w:rPr>
          <w:rFonts w:ascii="Century Gothic" w:hAnsi="Century Gothic"/>
          <w:b/>
          <w:i w:val="0"/>
        </w:rPr>
      </w:pPr>
      <w:r w:rsidRPr="007E40E8">
        <w:rPr>
          <w:rFonts w:ascii="Century Gothic" w:hAnsi="Century Gothic"/>
          <w:b/>
          <w:i w:val="0"/>
        </w:rPr>
        <w:t xml:space="preserve">On a motion by Councillor </w:t>
      </w:r>
      <w:r w:rsidR="00F77396">
        <w:rPr>
          <w:rFonts w:ascii="Century Gothic" w:hAnsi="Century Gothic"/>
          <w:b/>
          <w:i w:val="0"/>
        </w:rPr>
        <w:t>Smiley</w:t>
      </w:r>
      <w:r w:rsidRPr="007E40E8">
        <w:rPr>
          <w:rFonts w:ascii="Century Gothic" w:hAnsi="Century Gothic"/>
          <w:b/>
          <w:i w:val="0"/>
        </w:rPr>
        <w:t xml:space="preserve"> seconded by Councillor </w:t>
      </w:r>
      <w:r w:rsidR="00742A45">
        <w:rPr>
          <w:rFonts w:ascii="Century Gothic" w:hAnsi="Century Gothic"/>
          <w:b/>
          <w:i w:val="0"/>
        </w:rPr>
        <w:t>Hu</w:t>
      </w:r>
      <w:r w:rsidR="009774C1">
        <w:rPr>
          <w:rFonts w:ascii="Century Gothic" w:hAnsi="Century Gothic"/>
          <w:b/>
          <w:i w:val="0"/>
        </w:rPr>
        <w:t>d</w:t>
      </w:r>
      <w:r w:rsidR="005A3FB4">
        <w:rPr>
          <w:rFonts w:ascii="Century Gothic" w:hAnsi="Century Gothic"/>
          <w:b/>
          <w:i w:val="0"/>
        </w:rPr>
        <w:t>son</w:t>
      </w:r>
      <w:r w:rsidRPr="007E40E8">
        <w:rPr>
          <w:rFonts w:ascii="Century Gothic" w:hAnsi="Century Gothic"/>
          <w:b/>
          <w:i w:val="0"/>
        </w:rPr>
        <w:t>, the Minutes of</w:t>
      </w:r>
      <w:r w:rsidR="006840B9">
        <w:rPr>
          <w:rFonts w:ascii="Century Gothic" w:hAnsi="Century Gothic"/>
          <w:b/>
          <w:i w:val="0"/>
        </w:rPr>
        <w:t xml:space="preserve"> </w:t>
      </w:r>
      <w:r w:rsidRPr="007E40E8">
        <w:rPr>
          <w:rFonts w:ascii="Century Gothic" w:hAnsi="Century Gothic"/>
          <w:b/>
          <w:i w:val="0"/>
        </w:rPr>
        <w:t>Committee</w:t>
      </w:r>
      <w:r w:rsidR="00E5404C" w:rsidRPr="007E40E8">
        <w:rPr>
          <w:rFonts w:ascii="Century Gothic" w:hAnsi="Century Gothic"/>
          <w:b/>
          <w:i w:val="0"/>
        </w:rPr>
        <w:t xml:space="preserve"> Meeting</w:t>
      </w:r>
      <w:r w:rsidRPr="007E40E8">
        <w:rPr>
          <w:rFonts w:ascii="Century Gothic" w:hAnsi="Century Gothic"/>
          <w:b/>
          <w:i w:val="0"/>
        </w:rPr>
        <w:t>s were</w:t>
      </w:r>
      <w:r w:rsidR="006840B9">
        <w:rPr>
          <w:rFonts w:ascii="Century Gothic" w:hAnsi="Century Gothic"/>
          <w:b/>
          <w:i w:val="0"/>
        </w:rPr>
        <w:t xml:space="preserve"> </w:t>
      </w:r>
      <w:r w:rsidRPr="007E40E8">
        <w:rPr>
          <w:rFonts w:ascii="Century Gothic" w:hAnsi="Century Gothic"/>
          <w:b/>
          <w:i w:val="0"/>
        </w:rPr>
        <w:t>accepted.</w:t>
      </w:r>
    </w:p>
    <w:p w14:paraId="601A7FA1" w14:textId="77777777" w:rsidR="00C73214" w:rsidRDefault="00C73214" w:rsidP="00BA49E1">
      <w:pPr>
        <w:ind w:left="0" w:firstLine="0"/>
        <w:jc w:val="both"/>
        <w:rPr>
          <w:rFonts w:ascii="Century Gothic" w:hAnsi="Century Gothic"/>
          <w:b/>
          <w:i w:val="0"/>
        </w:rPr>
      </w:pPr>
    </w:p>
    <w:p w14:paraId="28C6313E" w14:textId="77777777" w:rsidR="0040294E" w:rsidRDefault="0040294E" w:rsidP="00BA49E1">
      <w:pPr>
        <w:ind w:left="0" w:firstLine="0"/>
        <w:jc w:val="both"/>
        <w:rPr>
          <w:rFonts w:ascii="Century Gothic" w:hAnsi="Century Gothic"/>
          <w:b/>
          <w:i w:val="0"/>
        </w:rPr>
      </w:pPr>
    </w:p>
    <w:p w14:paraId="739F27BD" w14:textId="77777777" w:rsidR="00133397" w:rsidRPr="00F273BE" w:rsidRDefault="00133397" w:rsidP="00BA49E1">
      <w:pPr>
        <w:ind w:left="0" w:firstLine="0"/>
        <w:jc w:val="both"/>
        <w:rPr>
          <w:rFonts w:ascii="Century Gothic" w:hAnsi="Century Gothic"/>
          <w:b/>
          <w:i w:val="0"/>
          <w:u w:val="single"/>
        </w:rPr>
      </w:pPr>
      <w:r w:rsidRPr="00F273BE">
        <w:rPr>
          <w:rFonts w:ascii="Century Gothic" w:hAnsi="Century Gothic"/>
          <w:b/>
          <w:i w:val="0"/>
          <w:u w:val="single"/>
        </w:rPr>
        <w:lastRenderedPageBreak/>
        <w:t>CORRESPONDENCE</w:t>
      </w:r>
    </w:p>
    <w:p w14:paraId="3BC47F36" w14:textId="77777777" w:rsidR="0035044B" w:rsidRPr="00F273BE" w:rsidRDefault="0035044B" w:rsidP="00BA49E1">
      <w:pPr>
        <w:ind w:left="0" w:firstLine="0"/>
        <w:jc w:val="both"/>
        <w:rPr>
          <w:rFonts w:ascii="Century Gothic" w:hAnsi="Century Gothic"/>
          <w:b/>
          <w:i w:val="0"/>
          <w:u w:val="single"/>
        </w:rPr>
      </w:pPr>
    </w:p>
    <w:p w14:paraId="48533318" w14:textId="32F4E6CD" w:rsidR="0031202F" w:rsidRPr="00F273BE" w:rsidRDefault="00DB50DE" w:rsidP="006532B6">
      <w:pPr>
        <w:pStyle w:val="ListParagraph"/>
        <w:numPr>
          <w:ilvl w:val="2"/>
          <w:numId w:val="5"/>
        </w:numPr>
        <w:jc w:val="both"/>
        <w:rPr>
          <w:rFonts w:ascii="Century Gothic" w:hAnsi="Century Gothic"/>
          <w:i w:val="0"/>
        </w:rPr>
      </w:pPr>
      <w:r w:rsidRPr="00F273BE">
        <w:rPr>
          <w:rFonts w:ascii="Century Gothic" w:hAnsi="Century Gothic"/>
          <w:i w:val="0"/>
        </w:rPr>
        <w:t>Acting C</w:t>
      </w:r>
      <w:r w:rsidR="00274CEC" w:rsidRPr="00F273BE">
        <w:rPr>
          <w:rFonts w:ascii="Century Gothic" w:hAnsi="Century Gothic"/>
          <w:i w:val="0"/>
        </w:rPr>
        <w:t xml:space="preserve">hief Executive Officer presented letter from the </w:t>
      </w:r>
      <w:r w:rsidR="006532B6" w:rsidRPr="00F273BE">
        <w:rPr>
          <w:rFonts w:ascii="Century Gothic" w:hAnsi="Century Gothic"/>
          <w:i w:val="0"/>
        </w:rPr>
        <w:t>Board of Supervision as under:</w:t>
      </w:r>
    </w:p>
    <w:p w14:paraId="4C674B4D" w14:textId="6E0484F7" w:rsidR="00F273BE" w:rsidRDefault="00F273BE" w:rsidP="0031202F">
      <w:pPr>
        <w:ind w:left="0" w:firstLine="0"/>
        <w:jc w:val="both"/>
        <w:rPr>
          <w:rFonts w:ascii="Century Gothic" w:hAnsi="Century Gothic"/>
          <w:i w:val="0"/>
          <w:color w:val="FF0000"/>
        </w:rPr>
      </w:pPr>
      <w:r w:rsidRPr="00F273BE">
        <w:rPr>
          <w:rFonts w:ascii="Century Gothic" w:hAnsi="Century Gothic"/>
          <w:i w:val="0"/>
          <w:noProof/>
          <w:color w:val="FF0000"/>
          <w:lang w:val="en-US"/>
        </w:rPr>
        <w:drawing>
          <wp:inline distT="0" distB="0" distL="0" distR="0" wp14:anchorId="7F819D42" wp14:editId="542E74BE">
            <wp:extent cx="6591300" cy="899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93248" cy="8994258"/>
                    </a:xfrm>
                    <a:prstGeom prst="rect">
                      <a:avLst/>
                    </a:prstGeom>
                    <a:noFill/>
                    <a:ln>
                      <a:noFill/>
                    </a:ln>
                  </pic:spPr>
                </pic:pic>
              </a:graphicData>
            </a:graphic>
          </wp:inline>
        </w:drawing>
      </w:r>
    </w:p>
    <w:p w14:paraId="79FE3A5C" w14:textId="77777777" w:rsidR="00B772EF" w:rsidRPr="00A30D6C" w:rsidRDefault="00B772EF" w:rsidP="0031202F">
      <w:pPr>
        <w:ind w:left="0" w:firstLine="0"/>
        <w:jc w:val="both"/>
        <w:rPr>
          <w:rFonts w:ascii="Century Gothic" w:hAnsi="Century Gothic"/>
          <w:i w:val="0"/>
          <w:color w:val="FF0000"/>
        </w:rPr>
      </w:pPr>
    </w:p>
    <w:p w14:paraId="344FCE6B" w14:textId="5F6B41EA" w:rsidR="003F2FAB" w:rsidRDefault="003F2FAB" w:rsidP="0031202F">
      <w:pPr>
        <w:ind w:left="0" w:firstLine="0"/>
        <w:jc w:val="both"/>
        <w:rPr>
          <w:rFonts w:ascii="Century Gothic" w:hAnsi="Century Gothic"/>
          <w:i w:val="0"/>
        </w:rPr>
      </w:pPr>
      <w:r>
        <w:rPr>
          <w:rFonts w:ascii="Century Gothic" w:hAnsi="Century Gothic"/>
          <w:i w:val="0"/>
        </w:rPr>
        <w:t>The Chairperson asked the Inspector of Poor the status of the information requested.</w:t>
      </w:r>
    </w:p>
    <w:p w14:paraId="6D7B1517" w14:textId="77777777" w:rsidR="003F2FAB" w:rsidRDefault="003F2FAB" w:rsidP="0031202F">
      <w:pPr>
        <w:ind w:left="0" w:firstLine="0"/>
        <w:jc w:val="both"/>
        <w:rPr>
          <w:rFonts w:ascii="Century Gothic" w:hAnsi="Century Gothic"/>
          <w:i w:val="0"/>
        </w:rPr>
      </w:pPr>
    </w:p>
    <w:p w14:paraId="34336299" w14:textId="77777777" w:rsidR="00F273BE" w:rsidRDefault="003F2FAB" w:rsidP="0031202F">
      <w:pPr>
        <w:ind w:left="0" w:firstLine="0"/>
        <w:jc w:val="both"/>
        <w:rPr>
          <w:rFonts w:ascii="Century Gothic" w:hAnsi="Century Gothic"/>
          <w:i w:val="0"/>
        </w:rPr>
      </w:pPr>
      <w:r>
        <w:rPr>
          <w:rFonts w:ascii="Century Gothic" w:hAnsi="Century Gothic"/>
          <w:i w:val="0"/>
        </w:rPr>
        <w:t>The Inspector advised that he was working with the Parish Coordinator – Disaster Preparedness on the plan and he was presently compi</w:t>
      </w:r>
      <w:r w:rsidR="00F273BE">
        <w:rPr>
          <w:rFonts w:ascii="Century Gothic" w:hAnsi="Century Gothic"/>
          <w:i w:val="0"/>
        </w:rPr>
        <w:t xml:space="preserve">ling the other sections.  </w:t>
      </w:r>
      <w:r w:rsidR="00F273BE">
        <w:rPr>
          <w:rFonts w:ascii="Century Gothic" w:hAnsi="Century Gothic"/>
          <w:i w:val="0"/>
        </w:rPr>
        <w:tab/>
      </w:r>
    </w:p>
    <w:p w14:paraId="36AD331D" w14:textId="325A471F" w:rsidR="00D6413B" w:rsidRDefault="003F2FAB" w:rsidP="0031202F">
      <w:pPr>
        <w:ind w:left="0" w:firstLine="0"/>
        <w:jc w:val="both"/>
        <w:rPr>
          <w:rFonts w:ascii="Century Gothic" w:hAnsi="Century Gothic"/>
          <w:i w:val="0"/>
        </w:rPr>
      </w:pPr>
      <w:r w:rsidRPr="003F2FAB">
        <w:rPr>
          <w:rFonts w:ascii="Century Gothic" w:hAnsi="Century Gothic"/>
          <w:b/>
          <w:i w:val="0"/>
        </w:rPr>
        <w:t>ACTION: IP to liaise with PCDC and transmit same to ACEO</w:t>
      </w:r>
      <w:r>
        <w:rPr>
          <w:rFonts w:ascii="Century Gothic" w:hAnsi="Century Gothic"/>
          <w:i w:val="0"/>
        </w:rPr>
        <w:t xml:space="preserve"> </w:t>
      </w:r>
    </w:p>
    <w:p w14:paraId="248E8E49" w14:textId="77777777" w:rsidR="00E4481F" w:rsidRDefault="000774B1" w:rsidP="003F2FAB">
      <w:pPr>
        <w:pStyle w:val="ListParagraph"/>
        <w:ind w:left="0" w:firstLine="0"/>
        <w:jc w:val="both"/>
        <w:rPr>
          <w:rFonts w:ascii="Century Gothic" w:hAnsi="Century Gothic"/>
          <w:b/>
          <w:i w:val="0"/>
          <w:u w:val="single"/>
        </w:rPr>
      </w:pPr>
      <w:r w:rsidRPr="007E40E8">
        <w:rPr>
          <w:rFonts w:ascii="Century Gothic" w:hAnsi="Century Gothic"/>
          <w:b/>
          <w:i w:val="0"/>
          <w:u w:val="single"/>
        </w:rPr>
        <w:t>SUPPLEMENTARY CORRESPONDENCE</w:t>
      </w:r>
    </w:p>
    <w:p w14:paraId="254C6740" w14:textId="6BD1DE08" w:rsidR="00BB30FF" w:rsidRDefault="00BB30FF" w:rsidP="00BB30FF">
      <w:pPr>
        <w:pStyle w:val="ListParagraph"/>
        <w:ind w:firstLine="0"/>
        <w:jc w:val="both"/>
        <w:rPr>
          <w:rFonts w:ascii="Century Gothic" w:hAnsi="Century Gothic"/>
          <w:b/>
          <w:i w:val="0"/>
          <w:u w:val="single"/>
        </w:rPr>
      </w:pPr>
    </w:p>
    <w:p w14:paraId="598C7C7B" w14:textId="7F21C59B" w:rsidR="00BB30FF" w:rsidRPr="006858AD" w:rsidRDefault="00BB30FF" w:rsidP="006858AD">
      <w:pPr>
        <w:jc w:val="both"/>
        <w:rPr>
          <w:rFonts w:ascii="Century Gothic" w:hAnsi="Century Gothic"/>
          <w:i w:val="0"/>
        </w:rPr>
      </w:pPr>
      <w:r w:rsidRPr="006858AD">
        <w:rPr>
          <w:rFonts w:ascii="Century Gothic" w:hAnsi="Century Gothic"/>
          <w:i w:val="0"/>
        </w:rPr>
        <w:t>Nil</w:t>
      </w:r>
    </w:p>
    <w:p w14:paraId="17948F58" w14:textId="77777777" w:rsidR="0096259E" w:rsidRDefault="0096259E" w:rsidP="00BA49E1">
      <w:pPr>
        <w:ind w:left="0" w:firstLine="0"/>
        <w:jc w:val="both"/>
        <w:rPr>
          <w:rFonts w:ascii="Century Gothic" w:hAnsi="Century Gothic"/>
          <w:b/>
          <w:i w:val="0"/>
          <w:u w:val="single"/>
        </w:rPr>
      </w:pPr>
    </w:p>
    <w:p w14:paraId="4CC09574" w14:textId="77777777" w:rsidR="00955231" w:rsidRPr="007E40E8" w:rsidRDefault="00955231" w:rsidP="00BA49E1">
      <w:pPr>
        <w:ind w:left="0" w:firstLine="0"/>
        <w:jc w:val="both"/>
        <w:rPr>
          <w:rFonts w:ascii="Century Gothic" w:hAnsi="Century Gothic"/>
          <w:b/>
          <w:i w:val="0"/>
          <w:u w:val="single"/>
        </w:rPr>
      </w:pPr>
      <w:r w:rsidRPr="007E40E8">
        <w:rPr>
          <w:rFonts w:ascii="Century Gothic" w:hAnsi="Century Gothic"/>
          <w:b/>
          <w:i w:val="0"/>
          <w:u w:val="single"/>
        </w:rPr>
        <w:t>NEW BUSINESS</w:t>
      </w:r>
    </w:p>
    <w:p w14:paraId="47438BBB" w14:textId="77777777" w:rsidR="0096259E" w:rsidRDefault="0096259E" w:rsidP="00BA49E1">
      <w:pPr>
        <w:ind w:left="0" w:firstLine="0"/>
        <w:jc w:val="both"/>
        <w:rPr>
          <w:rFonts w:ascii="Century Gothic" w:hAnsi="Century Gothic"/>
          <w:i w:val="0"/>
        </w:rPr>
      </w:pPr>
    </w:p>
    <w:p w14:paraId="1332611B" w14:textId="77777777" w:rsidR="00955231" w:rsidRPr="00F553AB" w:rsidRDefault="00F553AB" w:rsidP="00BA49E1">
      <w:pPr>
        <w:ind w:left="0" w:firstLine="0"/>
        <w:jc w:val="both"/>
        <w:rPr>
          <w:rFonts w:ascii="Century Gothic" w:hAnsi="Century Gothic"/>
          <w:i w:val="0"/>
        </w:rPr>
      </w:pPr>
      <w:r w:rsidRPr="00F553AB">
        <w:rPr>
          <w:rFonts w:ascii="Century Gothic" w:hAnsi="Century Gothic"/>
          <w:i w:val="0"/>
        </w:rPr>
        <w:t>Nil</w:t>
      </w:r>
    </w:p>
    <w:p w14:paraId="6A7E6426" w14:textId="77777777" w:rsidR="005A3FB4" w:rsidRDefault="005A3FB4" w:rsidP="00BA49E1">
      <w:pPr>
        <w:ind w:left="0" w:firstLine="0"/>
        <w:jc w:val="both"/>
        <w:rPr>
          <w:rFonts w:ascii="Century Gothic" w:hAnsi="Century Gothic"/>
          <w:b/>
          <w:i w:val="0"/>
          <w:u w:val="single"/>
        </w:rPr>
      </w:pPr>
    </w:p>
    <w:p w14:paraId="0E6A9CF0" w14:textId="77777777" w:rsidR="00955231" w:rsidRPr="007E40E8" w:rsidRDefault="00955231" w:rsidP="00BA49E1">
      <w:pPr>
        <w:ind w:left="0" w:firstLine="0"/>
        <w:jc w:val="both"/>
        <w:rPr>
          <w:rFonts w:ascii="Century Gothic" w:hAnsi="Century Gothic"/>
          <w:b/>
          <w:i w:val="0"/>
          <w:u w:val="single"/>
        </w:rPr>
      </w:pPr>
      <w:r w:rsidRPr="007E40E8">
        <w:rPr>
          <w:rFonts w:ascii="Century Gothic" w:hAnsi="Century Gothic"/>
          <w:b/>
          <w:i w:val="0"/>
          <w:u w:val="single"/>
        </w:rPr>
        <w:t>PETITION</w:t>
      </w:r>
    </w:p>
    <w:p w14:paraId="2B135FA8" w14:textId="77777777" w:rsidR="00955231" w:rsidRPr="007E40E8" w:rsidRDefault="00955231" w:rsidP="00BA49E1">
      <w:pPr>
        <w:ind w:left="0" w:firstLine="0"/>
        <w:jc w:val="both"/>
        <w:rPr>
          <w:rFonts w:ascii="Century Gothic" w:hAnsi="Century Gothic"/>
        </w:rPr>
      </w:pPr>
    </w:p>
    <w:p w14:paraId="214979EA" w14:textId="77777777" w:rsidR="00955231" w:rsidRDefault="00955231" w:rsidP="00BA49E1">
      <w:pPr>
        <w:ind w:left="0" w:firstLine="0"/>
        <w:jc w:val="both"/>
        <w:rPr>
          <w:rFonts w:ascii="Century Gothic" w:hAnsi="Century Gothic"/>
          <w:i w:val="0"/>
        </w:rPr>
      </w:pPr>
      <w:r w:rsidRPr="007E40E8">
        <w:rPr>
          <w:rFonts w:ascii="Century Gothic" w:hAnsi="Century Gothic"/>
          <w:i w:val="0"/>
        </w:rPr>
        <w:t>Nil</w:t>
      </w:r>
    </w:p>
    <w:p w14:paraId="58105580" w14:textId="77777777" w:rsidR="005930EF" w:rsidRDefault="005930EF" w:rsidP="00BA49E1">
      <w:pPr>
        <w:ind w:left="0" w:firstLine="0"/>
        <w:jc w:val="both"/>
        <w:rPr>
          <w:rFonts w:ascii="Century Gothic" w:hAnsi="Century Gothic"/>
          <w:i w:val="0"/>
        </w:rPr>
      </w:pPr>
    </w:p>
    <w:p w14:paraId="2D4B7FFD" w14:textId="630F2BCD" w:rsidR="009D42FA" w:rsidRPr="005930EF" w:rsidRDefault="005930EF" w:rsidP="00BA49E1">
      <w:pPr>
        <w:ind w:left="0" w:firstLine="0"/>
        <w:jc w:val="both"/>
        <w:rPr>
          <w:rFonts w:ascii="Century Gothic" w:hAnsi="Century Gothic"/>
          <w:b/>
          <w:i w:val="0"/>
          <w:u w:val="single"/>
        </w:rPr>
      </w:pPr>
      <w:r w:rsidRPr="005930EF">
        <w:rPr>
          <w:rFonts w:ascii="Century Gothic" w:hAnsi="Century Gothic"/>
          <w:b/>
          <w:i w:val="0"/>
          <w:u w:val="single"/>
        </w:rPr>
        <w:t>RESOLUTIONS</w:t>
      </w:r>
    </w:p>
    <w:p w14:paraId="072CF712" w14:textId="77777777" w:rsidR="005930EF" w:rsidRDefault="005930EF" w:rsidP="00BA49E1">
      <w:pPr>
        <w:ind w:left="0" w:firstLine="0"/>
        <w:jc w:val="both"/>
        <w:rPr>
          <w:rFonts w:ascii="Century Gothic" w:hAnsi="Century Gothic"/>
          <w:i w:val="0"/>
        </w:rPr>
      </w:pPr>
    </w:p>
    <w:p w14:paraId="236C2407" w14:textId="7EC3160F" w:rsidR="00A3374B" w:rsidRDefault="00A3374B" w:rsidP="00BA49E1">
      <w:pPr>
        <w:ind w:left="0" w:firstLine="0"/>
        <w:jc w:val="both"/>
        <w:rPr>
          <w:rFonts w:ascii="Century Gothic" w:hAnsi="Century Gothic"/>
          <w:b/>
          <w:i w:val="0"/>
        </w:rPr>
      </w:pPr>
      <w:r w:rsidRPr="00A3374B">
        <w:rPr>
          <w:rFonts w:ascii="Century Gothic" w:hAnsi="Century Gothic"/>
          <w:b/>
          <w:i w:val="0"/>
        </w:rPr>
        <w:t>Final Approval</w:t>
      </w:r>
    </w:p>
    <w:p w14:paraId="1D32393C" w14:textId="77777777" w:rsidR="00A3374B" w:rsidRDefault="00A3374B" w:rsidP="00BA49E1">
      <w:pPr>
        <w:ind w:left="0" w:firstLine="0"/>
        <w:jc w:val="both"/>
        <w:rPr>
          <w:rFonts w:ascii="Century Gothic" w:hAnsi="Century Gothic"/>
          <w:b/>
          <w:i w:val="0"/>
        </w:rPr>
      </w:pPr>
    </w:p>
    <w:p w14:paraId="3B181E6E" w14:textId="77777777" w:rsidR="00A3374B" w:rsidRPr="00104BEE" w:rsidRDefault="00A3374B" w:rsidP="00A3374B">
      <w:pPr>
        <w:pStyle w:val="ListParagraph"/>
        <w:ind w:left="180" w:firstLine="0"/>
        <w:jc w:val="both"/>
        <w:rPr>
          <w:rFonts w:ascii="Century Gothic" w:hAnsi="Century Gothic"/>
          <w:i w:val="0"/>
        </w:rPr>
      </w:pPr>
      <w:r w:rsidRPr="00104BEE">
        <w:rPr>
          <w:rFonts w:ascii="Century Gothic" w:hAnsi="Century Gothic"/>
          <w:i w:val="0"/>
        </w:rPr>
        <w:t xml:space="preserve">The following </w:t>
      </w:r>
      <w:r>
        <w:rPr>
          <w:rFonts w:ascii="Century Gothic" w:hAnsi="Century Gothic"/>
          <w:i w:val="0"/>
        </w:rPr>
        <w:t>subdivisions were</w:t>
      </w:r>
      <w:r w:rsidRPr="00104BEE">
        <w:rPr>
          <w:rFonts w:ascii="Century Gothic" w:hAnsi="Century Gothic"/>
          <w:i w:val="0"/>
        </w:rPr>
        <w:t xml:space="preserve"> presented for approval:</w:t>
      </w:r>
    </w:p>
    <w:p w14:paraId="27542C84" w14:textId="77777777" w:rsidR="00A3374B" w:rsidRDefault="00A3374B" w:rsidP="00A3374B">
      <w:pPr>
        <w:jc w:val="both"/>
        <w:rPr>
          <w:rFonts w:ascii="Century Gothic" w:hAnsi="Century Gothic"/>
          <w:i w:val="0"/>
        </w:rPr>
      </w:pPr>
      <w:r w:rsidRPr="00A72E86">
        <w:rPr>
          <w:rFonts w:ascii="Times New Roman" w:eastAsia="Calibri" w:hAnsi="Times New Roman" w:cs="Times New Roman"/>
          <w:i w:val="0"/>
          <w:noProof/>
          <w:sz w:val="20"/>
          <w:szCs w:val="22"/>
          <w:lang w:val="en-US"/>
        </w:rPr>
        <w:drawing>
          <wp:anchor distT="0" distB="0" distL="114300" distR="114300" simplePos="0" relativeHeight="251726848" behindDoc="1" locked="0" layoutInCell="1" allowOverlap="1" wp14:anchorId="72C54471" wp14:editId="14DF8848">
            <wp:simplePos x="0" y="0"/>
            <wp:positionH relativeFrom="margin">
              <wp:posOffset>3102610</wp:posOffset>
            </wp:positionH>
            <wp:positionV relativeFrom="paragraph">
              <wp:posOffset>6350</wp:posOffset>
            </wp:positionV>
            <wp:extent cx="485775" cy="690245"/>
            <wp:effectExtent l="0" t="0" r="9525" b="0"/>
            <wp:wrapTight wrapText="bothSides">
              <wp:wrapPolygon edited="0">
                <wp:start x="6776" y="0"/>
                <wp:lineTo x="1694" y="4769"/>
                <wp:lineTo x="0" y="7154"/>
                <wp:lineTo x="0" y="13711"/>
                <wp:lineTo x="4235" y="19076"/>
                <wp:lineTo x="6776" y="20269"/>
                <wp:lineTo x="14400" y="20269"/>
                <wp:lineTo x="16094" y="19076"/>
                <wp:lineTo x="21176" y="13115"/>
                <wp:lineTo x="21176" y="6557"/>
                <wp:lineTo x="13553" y="0"/>
                <wp:lineTo x="677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5775" cy="690245"/>
                    </a:xfrm>
                    <a:prstGeom prst="rect">
                      <a:avLst/>
                    </a:prstGeom>
                    <a:noFill/>
                  </pic:spPr>
                </pic:pic>
              </a:graphicData>
            </a:graphic>
            <wp14:sizeRelH relativeFrom="page">
              <wp14:pctWidth>0</wp14:pctWidth>
            </wp14:sizeRelH>
            <wp14:sizeRelV relativeFrom="page">
              <wp14:pctHeight>0</wp14:pctHeight>
            </wp14:sizeRelV>
          </wp:anchor>
        </w:drawing>
      </w:r>
    </w:p>
    <w:p w14:paraId="633C9386" w14:textId="77777777" w:rsidR="00A3374B" w:rsidRPr="00A72E86" w:rsidRDefault="00A3374B" w:rsidP="00A3374B">
      <w:pPr>
        <w:jc w:val="both"/>
        <w:rPr>
          <w:rFonts w:ascii="Calibri" w:eastAsia="Calibri" w:hAnsi="Calibri" w:cs="Times New Roman"/>
          <w:i w:val="0"/>
          <w:sz w:val="22"/>
          <w:szCs w:val="22"/>
        </w:rPr>
      </w:pPr>
    </w:p>
    <w:p w14:paraId="25F47823" w14:textId="77777777" w:rsidR="00A3374B" w:rsidRPr="00A72E86" w:rsidRDefault="00A3374B" w:rsidP="00A3374B">
      <w:pPr>
        <w:tabs>
          <w:tab w:val="left" w:pos="5220"/>
        </w:tabs>
        <w:spacing w:after="200" w:line="276" w:lineRule="auto"/>
        <w:ind w:left="0" w:firstLine="0"/>
        <w:rPr>
          <w:rFonts w:ascii="Calibri" w:eastAsia="Calibri" w:hAnsi="Calibri" w:cs="Times New Roman"/>
          <w:i w:val="0"/>
          <w:sz w:val="22"/>
          <w:szCs w:val="22"/>
        </w:rPr>
      </w:pPr>
      <w:r w:rsidRPr="00A72E86">
        <w:rPr>
          <w:rFonts w:ascii="Calibri" w:eastAsia="Calibri" w:hAnsi="Calibri" w:cs="Times New Roman"/>
          <w:i w:val="0"/>
          <w:sz w:val="22"/>
          <w:szCs w:val="22"/>
        </w:rPr>
        <w:tab/>
      </w:r>
    </w:p>
    <w:p w14:paraId="2EB1A53E" w14:textId="77777777" w:rsidR="00A3374B" w:rsidRPr="00F22999" w:rsidRDefault="00A3374B" w:rsidP="00A3374B">
      <w:pPr>
        <w:tabs>
          <w:tab w:val="left" w:pos="5220"/>
        </w:tabs>
        <w:spacing w:after="200"/>
        <w:ind w:left="0" w:firstLine="0"/>
        <w:contextualSpacing/>
        <w:jc w:val="center"/>
        <w:rPr>
          <w:rFonts w:ascii="Century Gothic" w:eastAsia="Calibri" w:hAnsi="Century Gothic" w:cs="Times New Roman"/>
          <w:b/>
          <w:i w:val="0"/>
          <w:sz w:val="22"/>
        </w:rPr>
      </w:pPr>
      <w:r w:rsidRPr="00F22999">
        <w:rPr>
          <w:rFonts w:ascii="Century Gothic" w:eastAsia="Calibri" w:hAnsi="Century Gothic" w:cs="Times New Roman"/>
          <w:b/>
          <w:i w:val="0"/>
          <w:sz w:val="22"/>
        </w:rPr>
        <w:t xml:space="preserve"> ST. MARY MUNICIPAL CORPORATION </w:t>
      </w:r>
    </w:p>
    <w:p w14:paraId="701CFCC9" w14:textId="77777777" w:rsidR="00A3374B" w:rsidRPr="00F22999" w:rsidRDefault="00A3374B" w:rsidP="00A3374B">
      <w:pPr>
        <w:tabs>
          <w:tab w:val="left" w:pos="5220"/>
        </w:tabs>
        <w:spacing w:after="200"/>
        <w:ind w:left="0" w:firstLine="0"/>
        <w:contextualSpacing/>
        <w:jc w:val="center"/>
        <w:rPr>
          <w:rFonts w:ascii="Century Gothic" w:eastAsia="Calibri" w:hAnsi="Century Gothic" w:cs="Times New Roman"/>
          <w:b/>
          <w:i w:val="0"/>
          <w:sz w:val="20"/>
          <w:szCs w:val="22"/>
          <w:lang w:eastAsia="en-JM"/>
        </w:rPr>
      </w:pPr>
      <w:r w:rsidRPr="00F22999">
        <w:rPr>
          <w:rFonts w:ascii="Century Gothic" w:eastAsia="Calibri" w:hAnsi="Century Gothic" w:cs="Times New Roman"/>
          <w:b/>
          <w:i w:val="0"/>
          <w:sz w:val="20"/>
          <w:szCs w:val="22"/>
          <w:lang w:eastAsia="en-JM"/>
        </w:rPr>
        <w:t xml:space="preserve">GENERAL COUNCIL MEETING </w:t>
      </w:r>
    </w:p>
    <w:p w14:paraId="231A8CE1" w14:textId="77777777" w:rsidR="00A3374B" w:rsidRPr="00F22999" w:rsidRDefault="00A3374B" w:rsidP="00A3374B">
      <w:pPr>
        <w:tabs>
          <w:tab w:val="left" w:pos="5220"/>
        </w:tabs>
        <w:spacing w:after="200"/>
        <w:ind w:left="0" w:firstLine="0"/>
        <w:contextualSpacing/>
        <w:jc w:val="center"/>
        <w:rPr>
          <w:rFonts w:ascii="Century Gothic" w:eastAsia="Calibri" w:hAnsi="Century Gothic" w:cs="Times New Roman"/>
          <w:b/>
          <w:i w:val="0"/>
          <w:sz w:val="20"/>
          <w:szCs w:val="22"/>
          <w:lang w:eastAsia="en-JM"/>
        </w:rPr>
      </w:pPr>
      <w:r w:rsidRPr="00F22999">
        <w:rPr>
          <w:rFonts w:ascii="Century Gothic" w:eastAsia="Calibri" w:hAnsi="Century Gothic" w:cs="Times New Roman"/>
          <w:b/>
          <w:i w:val="0"/>
          <w:sz w:val="20"/>
          <w:szCs w:val="22"/>
          <w:lang w:eastAsia="en-JM"/>
        </w:rPr>
        <w:t>HELD ON THURSDAY, MAY 10, 2018</w:t>
      </w:r>
    </w:p>
    <w:p w14:paraId="4C9B4FE8" w14:textId="77777777" w:rsidR="00A3374B" w:rsidRPr="00F22999" w:rsidRDefault="00A3374B" w:rsidP="00A3374B">
      <w:pPr>
        <w:tabs>
          <w:tab w:val="left" w:pos="5220"/>
        </w:tabs>
        <w:spacing w:after="200"/>
        <w:ind w:left="0" w:firstLine="0"/>
        <w:contextualSpacing/>
        <w:jc w:val="center"/>
        <w:rPr>
          <w:rFonts w:ascii="Cambria" w:eastAsia="Calibri" w:hAnsi="Cambria" w:cs="Times New Roman"/>
          <w:b/>
          <w:i w:val="0"/>
          <w:sz w:val="32"/>
          <w:szCs w:val="22"/>
          <w:lang w:eastAsia="en-JM"/>
        </w:rPr>
      </w:pPr>
      <w:r w:rsidRPr="00F22999">
        <w:rPr>
          <w:rFonts w:ascii="Century Gothic" w:eastAsia="Calibri" w:hAnsi="Century Gothic" w:cs="Times New Roman"/>
          <w:b/>
          <w:i w:val="0"/>
          <w:sz w:val="32"/>
        </w:rPr>
        <w:t>MEMORANDUM</w:t>
      </w:r>
    </w:p>
    <w:tbl>
      <w:tblPr>
        <w:tblStyle w:val="TableGrid31"/>
        <w:tblW w:w="11639" w:type="dxa"/>
        <w:tblInd w:w="-684" w:type="dxa"/>
        <w:tblLayout w:type="fixed"/>
        <w:tblLook w:val="04A0" w:firstRow="1" w:lastRow="0" w:firstColumn="1" w:lastColumn="0" w:noHBand="0" w:noVBand="1"/>
      </w:tblPr>
      <w:tblGrid>
        <w:gridCol w:w="679"/>
        <w:gridCol w:w="1493"/>
        <w:gridCol w:w="2197"/>
        <w:gridCol w:w="3794"/>
        <w:gridCol w:w="1418"/>
        <w:gridCol w:w="2058"/>
      </w:tblGrid>
      <w:tr w:rsidR="00A3374B" w:rsidRPr="00F22999" w14:paraId="6C6801F5" w14:textId="77777777" w:rsidTr="000B0257">
        <w:trPr>
          <w:trHeight w:val="701"/>
        </w:trPr>
        <w:tc>
          <w:tcPr>
            <w:tcW w:w="679" w:type="dxa"/>
            <w:shd w:val="clear" w:color="auto" w:fill="D9D9D9"/>
          </w:tcPr>
          <w:p w14:paraId="7D554BA6" w14:textId="77777777" w:rsidR="00A3374B" w:rsidRPr="00F22999" w:rsidRDefault="00A3374B" w:rsidP="008655A1">
            <w:pPr>
              <w:tabs>
                <w:tab w:val="left" w:pos="5220"/>
              </w:tabs>
              <w:ind w:left="0" w:firstLine="0"/>
              <w:rPr>
                <w:rFonts w:ascii="Century Gothic" w:eastAsia="Calibri" w:hAnsi="Century Gothic" w:cs="Times New Roman"/>
                <w:b/>
              </w:rPr>
            </w:pPr>
            <w:r w:rsidRPr="00F22999">
              <w:rPr>
                <w:rFonts w:ascii="Cambria" w:eastAsia="Calibri" w:hAnsi="Cambria" w:cs="Times New Roman"/>
                <w:b/>
                <w:sz w:val="22"/>
                <w:szCs w:val="22"/>
                <w:lang w:eastAsia="en-JM"/>
              </w:rPr>
              <w:t xml:space="preserve">             </w:t>
            </w:r>
          </w:p>
        </w:tc>
        <w:tc>
          <w:tcPr>
            <w:tcW w:w="8902" w:type="dxa"/>
            <w:gridSpan w:val="4"/>
            <w:shd w:val="clear" w:color="auto" w:fill="D9D9D9"/>
          </w:tcPr>
          <w:p w14:paraId="4C440D60" w14:textId="77777777" w:rsidR="00A3374B" w:rsidRPr="00F22999" w:rsidRDefault="00A3374B" w:rsidP="008655A1">
            <w:pPr>
              <w:tabs>
                <w:tab w:val="left" w:pos="5220"/>
              </w:tabs>
              <w:ind w:left="0" w:firstLine="0"/>
              <w:jc w:val="center"/>
              <w:rPr>
                <w:rFonts w:ascii="Century Gothic" w:eastAsia="Calibri" w:hAnsi="Century Gothic" w:cs="Times New Roman"/>
                <w:b/>
                <w:sz w:val="22"/>
              </w:rPr>
            </w:pPr>
          </w:p>
          <w:p w14:paraId="69C1EF45" w14:textId="77777777" w:rsidR="00A3374B" w:rsidRPr="00F22999" w:rsidRDefault="00A3374B" w:rsidP="008655A1">
            <w:pPr>
              <w:tabs>
                <w:tab w:val="left" w:pos="5220"/>
              </w:tabs>
              <w:ind w:left="0" w:firstLine="0"/>
              <w:jc w:val="center"/>
              <w:rPr>
                <w:rFonts w:ascii="Century Gothic" w:eastAsia="Calibri" w:hAnsi="Century Gothic" w:cs="Times New Roman"/>
                <w:b/>
              </w:rPr>
            </w:pPr>
            <w:r w:rsidRPr="00F22999">
              <w:rPr>
                <w:rFonts w:ascii="Century Gothic" w:eastAsia="Calibri" w:hAnsi="Century Gothic" w:cs="Times New Roman"/>
                <w:b/>
                <w:sz w:val="22"/>
              </w:rPr>
              <w:t>SUBDIVISIONS</w:t>
            </w:r>
          </w:p>
        </w:tc>
        <w:tc>
          <w:tcPr>
            <w:tcW w:w="2058" w:type="dxa"/>
            <w:shd w:val="clear" w:color="auto" w:fill="D9D9D9"/>
          </w:tcPr>
          <w:p w14:paraId="50050A46" w14:textId="77777777" w:rsidR="00A3374B" w:rsidRPr="00F22999" w:rsidRDefault="00A3374B" w:rsidP="008655A1">
            <w:pPr>
              <w:tabs>
                <w:tab w:val="left" w:pos="5220"/>
              </w:tabs>
              <w:ind w:left="0" w:firstLine="0"/>
              <w:jc w:val="center"/>
              <w:rPr>
                <w:rFonts w:ascii="Century Gothic" w:eastAsia="Calibri" w:hAnsi="Century Gothic" w:cs="Times New Roman"/>
                <w:b/>
                <w:sz w:val="28"/>
              </w:rPr>
            </w:pPr>
          </w:p>
        </w:tc>
      </w:tr>
      <w:tr w:rsidR="00A3374B" w:rsidRPr="00F22999" w14:paraId="5CDC9FC3" w14:textId="77777777" w:rsidTr="000B0257">
        <w:trPr>
          <w:trHeight w:val="271"/>
        </w:trPr>
        <w:tc>
          <w:tcPr>
            <w:tcW w:w="679" w:type="dxa"/>
            <w:shd w:val="clear" w:color="auto" w:fill="auto"/>
          </w:tcPr>
          <w:p w14:paraId="6D200EBC" w14:textId="77777777" w:rsidR="00A3374B" w:rsidRPr="00F22999" w:rsidRDefault="00A3374B" w:rsidP="008655A1">
            <w:pPr>
              <w:tabs>
                <w:tab w:val="left" w:pos="5220"/>
              </w:tabs>
              <w:ind w:left="0" w:firstLine="0"/>
              <w:rPr>
                <w:rFonts w:ascii="Century Gothic" w:eastAsia="Calibri" w:hAnsi="Century Gothic" w:cs="Times New Roman"/>
                <w:b/>
              </w:rPr>
            </w:pPr>
          </w:p>
        </w:tc>
        <w:tc>
          <w:tcPr>
            <w:tcW w:w="1493" w:type="dxa"/>
            <w:shd w:val="clear" w:color="auto" w:fill="auto"/>
          </w:tcPr>
          <w:p w14:paraId="01E23085" w14:textId="77777777" w:rsidR="00A3374B" w:rsidRPr="00F22999" w:rsidRDefault="00A3374B" w:rsidP="008655A1">
            <w:pPr>
              <w:tabs>
                <w:tab w:val="left" w:pos="5220"/>
              </w:tabs>
              <w:ind w:left="0" w:firstLine="0"/>
              <w:rPr>
                <w:rFonts w:ascii="Century Gothic" w:eastAsia="Calibri" w:hAnsi="Century Gothic" w:cs="Times New Roman"/>
                <w:b/>
              </w:rPr>
            </w:pPr>
          </w:p>
        </w:tc>
        <w:tc>
          <w:tcPr>
            <w:tcW w:w="2197" w:type="dxa"/>
            <w:shd w:val="clear" w:color="auto" w:fill="auto"/>
          </w:tcPr>
          <w:p w14:paraId="5D6C1949" w14:textId="77777777" w:rsidR="00A3374B" w:rsidRPr="00F22999" w:rsidRDefault="00A3374B" w:rsidP="008655A1">
            <w:pPr>
              <w:tabs>
                <w:tab w:val="left" w:pos="5220"/>
              </w:tabs>
              <w:ind w:left="0" w:firstLine="0"/>
              <w:jc w:val="center"/>
              <w:rPr>
                <w:rFonts w:ascii="Century Gothic" w:eastAsia="Calibri" w:hAnsi="Century Gothic" w:cs="Times New Roman"/>
                <w:b/>
              </w:rPr>
            </w:pPr>
          </w:p>
        </w:tc>
        <w:tc>
          <w:tcPr>
            <w:tcW w:w="3794" w:type="dxa"/>
            <w:shd w:val="clear" w:color="auto" w:fill="auto"/>
          </w:tcPr>
          <w:p w14:paraId="1712DD7E" w14:textId="77777777" w:rsidR="00A3374B" w:rsidRPr="00F22999" w:rsidRDefault="00A3374B" w:rsidP="008655A1">
            <w:pPr>
              <w:tabs>
                <w:tab w:val="left" w:pos="5220"/>
              </w:tabs>
              <w:ind w:left="0" w:firstLine="0"/>
              <w:jc w:val="center"/>
              <w:rPr>
                <w:rFonts w:ascii="Century Gothic" w:eastAsia="Calibri" w:hAnsi="Century Gothic" w:cs="Times New Roman"/>
                <w:b/>
              </w:rPr>
            </w:pPr>
          </w:p>
        </w:tc>
        <w:tc>
          <w:tcPr>
            <w:tcW w:w="1418" w:type="dxa"/>
            <w:shd w:val="clear" w:color="auto" w:fill="auto"/>
          </w:tcPr>
          <w:p w14:paraId="49C7D854" w14:textId="77777777" w:rsidR="00A3374B" w:rsidRPr="00F22999" w:rsidRDefault="00A3374B" w:rsidP="008655A1">
            <w:pPr>
              <w:tabs>
                <w:tab w:val="left" w:pos="5220"/>
              </w:tabs>
              <w:ind w:left="0" w:firstLine="0"/>
              <w:jc w:val="center"/>
              <w:rPr>
                <w:rFonts w:ascii="Century Gothic" w:eastAsia="Calibri" w:hAnsi="Century Gothic" w:cs="Times New Roman"/>
                <w:b/>
              </w:rPr>
            </w:pPr>
          </w:p>
        </w:tc>
        <w:tc>
          <w:tcPr>
            <w:tcW w:w="2058" w:type="dxa"/>
          </w:tcPr>
          <w:p w14:paraId="12C2F924" w14:textId="77777777" w:rsidR="00A3374B" w:rsidRPr="00F22999" w:rsidRDefault="00A3374B" w:rsidP="008655A1">
            <w:pPr>
              <w:tabs>
                <w:tab w:val="left" w:pos="5220"/>
              </w:tabs>
              <w:ind w:left="0" w:firstLine="0"/>
              <w:jc w:val="center"/>
              <w:rPr>
                <w:rFonts w:ascii="Century Gothic" w:eastAsia="Calibri" w:hAnsi="Century Gothic" w:cs="Times New Roman"/>
                <w:b/>
              </w:rPr>
            </w:pPr>
          </w:p>
        </w:tc>
      </w:tr>
      <w:tr w:rsidR="00A3374B" w:rsidRPr="00F22999" w14:paraId="4C97C05E" w14:textId="77777777" w:rsidTr="000B0257">
        <w:trPr>
          <w:trHeight w:val="513"/>
        </w:trPr>
        <w:tc>
          <w:tcPr>
            <w:tcW w:w="679" w:type="dxa"/>
            <w:shd w:val="clear" w:color="auto" w:fill="D9D9D9"/>
          </w:tcPr>
          <w:p w14:paraId="16E9D2D6" w14:textId="77777777" w:rsidR="00A3374B" w:rsidRPr="00A3374B" w:rsidRDefault="00A3374B" w:rsidP="008655A1">
            <w:pPr>
              <w:tabs>
                <w:tab w:val="left" w:pos="5220"/>
              </w:tabs>
              <w:ind w:left="0" w:firstLine="0"/>
              <w:rPr>
                <w:rFonts w:ascii="Century Gothic" w:eastAsia="Calibri" w:hAnsi="Century Gothic" w:cs="Times New Roman"/>
                <w:b/>
                <w:sz w:val="20"/>
              </w:rPr>
            </w:pPr>
            <w:r w:rsidRPr="00A3374B">
              <w:rPr>
                <w:rFonts w:ascii="Century Gothic" w:eastAsia="Calibri" w:hAnsi="Century Gothic" w:cs="Times New Roman"/>
                <w:b/>
                <w:sz w:val="20"/>
              </w:rPr>
              <w:t>Cons #</w:t>
            </w:r>
          </w:p>
        </w:tc>
        <w:tc>
          <w:tcPr>
            <w:tcW w:w="1493" w:type="dxa"/>
            <w:shd w:val="clear" w:color="auto" w:fill="D9D9D9"/>
          </w:tcPr>
          <w:p w14:paraId="234A0ACD" w14:textId="77777777" w:rsidR="00A3374B" w:rsidRPr="00A3374B" w:rsidRDefault="00A3374B" w:rsidP="008655A1">
            <w:pPr>
              <w:tabs>
                <w:tab w:val="left" w:pos="5220"/>
              </w:tabs>
              <w:ind w:left="0" w:firstLine="0"/>
              <w:rPr>
                <w:rFonts w:ascii="Century Gothic" w:eastAsia="Calibri" w:hAnsi="Century Gothic" w:cs="Times New Roman"/>
                <w:b/>
                <w:sz w:val="20"/>
              </w:rPr>
            </w:pPr>
            <w:r w:rsidRPr="00A3374B">
              <w:rPr>
                <w:rFonts w:ascii="Century Gothic" w:eastAsia="Calibri" w:hAnsi="Century Gothic" w:cs="Times New Roman"/>
                <w:b/>
                <w:sz w:val="20"/>
              </w:rPr>
              <w:t>Reference no.</w:t>
            </w:r>
          </w:p>
        </w:tc>
        <w:tc>
          <w:tcPr>
            <w:tcW w:w="2197" w:type="dxa"/>
            <w:shd w:val="clear" w:color="auto" w:fill="D9D9D9"/>
          </w:tcPr>
          <w:p w14:paraId="6A8D10A5" w14:textId="77777777" w:rsidR="00A3374B" w:rsidRPr="00A3374B" w:rsidRDefault="00A3374B" w:rsidP="008655A1">
            <w:pPr>
              <w:tabs>
                <w:tab w:val="left" w:pos="5220"/>
              </w:tabs>
              <w:ind w:left="0" w:firstLine="0"/>
              <w:jc w:val="center"/>
              <w:rPr>
                <w:rFonts w:ascii="Century Gothic" w:eastAsia="Calibri" w:hAnsi="Century Gothic" w:cs="Times New Roman"/>
                <w:b/>
                <w:sz w:val="20"/>
              </w:rPr>
            </w:pPr>
            <w:r w:rsidRPr="00A3374B">
              <w:rPr>
                <w:rFonts w:ascii="Century Gothic" w:eastAsia="Calibri" w:hAnsi="Century Gothic" w:cs="Times New Roman"/>
                <w:b/>
                <w:sz w:val="20"/>
              </w:rPr>
              <w:t xml:space="preserve">Final Approval </w:t>
            </w:r>
          </w:p>
        </w:tc>
        <w:tc>
          <w:tcPr>
            <w:tcW w:w="3794" w:type="dxa"/>
            <w:shd w:val="clear" w:color="auto" w:fill="D9D9D9"/>
          </w:tcPr>
          <w:p w14:paraId="40C4704B" w14:textId="77777777" w:rsidR="00A3374B" w:rsidRPr="00A3374B" w:rsidRDefault="00A3374B" w:rsidP="008655A1">
            <w:pPr>
              <w:tabs>
                <w:tab w:val="left" w:pos="5220"/>
              </w:tabs>
              <w:ind w:left="0" w:firstLine="0"/>
              <w:jc w:val="center"/>
              <w:rPr>
                <w:rFonts w:ascii="Century Gothic" w:eastAsia="Calibri" w:hAnsi="Century Gothic" w:cs="Times New Roman"/>
                <w:sz w:val="20"/>
              </w:rPr>
            </w:pPr>
            <w:r w:rsidRPr="00A3374B">
              <w:rPr>
                <w:rFonts w:ascii="Century Gothic" w:eastAsia="Calibri" w:hAnsi="Century Gothic" w:cs="Times New Roman"/>
                <w:b/>
                <w:sz w:val="20"/>
              </w:rPr>
              <w:t>Description</w:t>
            </w:r>
          </w:p>
        </w:tc>
        <w:tc>
          <w:tcPr>
            <w:tcW w:w="1418" w:type="dxa"/>
            <w:shd w:val="clear" w:color="auto" w:fill="D9D9D9"/>
          </w:tcPr>
          <w:p w14:paraId="4B14CBBB" w14:textId="77777777" w:rsidR="00A3374B" w:rsidRPr="00A3374B" w:rsidRDefault="00A3374B" w:rsidP="008655A1">
            <w:pPr>
              <w:tabs>
                <w:tab w:val="left" w:pos="5220"/>
              </w:tabs>
              <w:ind w:left="0" w:firstLine="0"/>
              <w:jc w:val="center"/>
              <w:rPr>
                <w:rFonts w:ascii="Century Gothic" w:eastAsia="Calibri" w:hAnsi="Century Gothic" w:cs="Times New Roman"/>
                <w:sz w:val="20"/>
              </w:rPr>
            </w:pPr>
            <w:r w:rsidRPr="00A3374B">
              <w:rPr>
                <w:rFonts w:ascii="Century Gothic" w:eastAsia="Calibri" w:hAnsi="Century Gothic" w:cs="Times New Roman"/>
                <w:b/>
                <w:sz w:val="20"/>
              </w:rPr>
              <w:t>Mover</w:t>
            </w:r>
          </w:p>
        </w:tc>
        <w:tc>
          <w:tcPr>
            <w:tcW w:w="2058" w:type="dxa"/>
            <w:shd w:val="clear" w:color="auto" w:fill="D9D9D9"/>
          </w:tcPr>
          <w:p w14:paraId="77D8A0A5" w14:textId="77777777" w:rsidR="00A3374B" w:rsidRPr="00A3374B" w:rsidRDefault="00A3374B" w:rsidP="008655A1">
            <w:pPr>
              <w:tabs>
                <w:tab w:val="left" w:pos="5220"/>
              </w:tabs>
              <w:ind w:left="0" w:firstLine="0"/>
              <w:jc w:val="center"/>
              <w:rPr>
                <w:rFonts w:ascii="Century Gothic" w:eastAsia="Calibri" w:hAnsi="Century Gothic" w:cs="Times New Roman"/>
                <w:b/>
                <w:sz w:val="20"/>
              </w:rPr>
            </w:pPr>
            <w:r w:rsidRPr="00A3374B">
              <w:rPr>
                <w:rFonts w:ascii="Century Gothic" w:eastAsia="Calibri" w:hAnsi="Century Gothic" w:cs="Times New Roman"/>
                <w:b/>
                <w:sz w:val="20"/>
              </w:rPr>
              <w:t>Seconder</w:t>
            </w:r>
          </w:p>
        </w:tc>
      </w:tr>
      <w:tr w:rsidR="00A3374B" w:rsidRPr="00F22999" w14:paraId="3270BA36" w14:textId="77777777" w:rsidTr="000B0257">
        <w:trPr>
          <w:trHeight w:val="1112"/>
        </w:trPr>
        <w:tc>
          <w:tcPr>
            <w:tcW w:w="679" w:type="dxa"/>
          </w:tcPr>
          <w:p w14:paraId="74BBBBAC" w14:textId="77777777" w:rsidR="00A3374B" w:rsidRPr="00A3374B" w:rsidRDefault="00A3374B" w:rsidP="008655A1">
            <w:pPr>
              <w:numPr>
                <w:ilvl w:val="0"/>
                <w:numId w:val="10"/>
              </w:numPr>
              <w:tabs>
                <w:tab w:val="left" w:pos="5220"/>
              </w:tabs>
              <w:contextualSpacing/>
              <w:rPr>
                <w:rFonts w:ascii="Century Gothic" w:eastAsia="Calibri" w:hAnsi="Century Gothic" w:cs="Times New Roman"/>
                <w:sz w:val="20"/>
              </w:rPr>
            </w:pPr>
          </w:p>
        </w:tc>
        <w:tc>
          <w:tcPr>
            <w:tcW w:w="1493" w:type="dxa"/>
          </w:tcPr>
          <w:p w14:paraId="611BBA68" w14:textId="77777777" w:rsidR="00A3374B" w:rsidRPr="00A3374B" w:rsidRDefault="00A3374B" w:rsidP="008655A1">
            <w:pPr>
              <w:tabs>
                <w:tab w:val="left" w:pos="5220"/>
              </w:tabs>
              <w:ind w:left="0" w:firstLine="0"/>
              <w:rPr>
                <w:rFonts w:ascii="Century Gothic" w:eastAsia="Calibri" w:hAnsi="Century Gothic" w:cs="Times New Roman"/>
                <w:sz w:val="20"/>
              </w:rPr>
            </w:pPr>
            <w:r w:rsidRPr="00A3374B">
              <w:rPr>
                <w:rFonts w:ascii="Century Gothic" w:eastAsia="Calibri" w:hAnsi="Century Gothic" w:cs="Times New Roman"/>
                <w:sz w:val="20"/>
              </w:rPr>
              <w:t>2016-05-005-SA00006</w:t>
            </w:r>
          </w:p>
        </w:tc>
        <w:tc>
          <w:tcPr>
            <w:tcW w:w="2197" w:type="dxa"/>
          </w:tcPr>
          <w:p w14:paraId="7FCB0A9C" w14:textId="77777777" w:rsidR="00A3374B" w:rsidRPr="00A3374B" w:rsidRDefault="00A3374B" w:rsidP="008655A1">
            <w:pPr>
              <w:tabs>
                <w:tab w:val="left" w:pos="5220"/>
              </w:tabs>
              <w:ind w:left="0" w:firstLine="0"/>
              <w:rPr>
                <w:rFonts w:ascii="Century Gothic" w:eastAsia="Calibri" w:hAnsi="Century Gothic" w:cs="Times New Roman"/>
                <w:sz w:val="20"/>
              </w:rPr>
            </w:pPr>
            <w:r w:rsidRPr="00A3374B">
              <w:rPr>
                <w:rFonts w:ascii="Century Gothic" w:eastAsia="Calibri" w:hAnsi="Century Gothic" w:cs="Times New Roman"/>
                <w:sz w:val="20"/>
              </w:rPr>
              <w:t>Mary Shand et al</w:t>
            </w:r>
          </w:p>
          <w:p w14:paraId="2B62F2EB" w14:textId="77777777" w:rsidR="00A3374B" w:rsidRPr="00A3374B" w:rsidRDefault="00A3374B" w:rsidP="008655A1">
            <w:pPr>
              <w:tabs>
                <w:tab w:val="left" w:pos="5220"/>
              </w:tabs>
              <w:ind w:left="0" w:firstLine="0"/>
              <w:rPr>
                <w:rFonts w:ascii="Century Gothic" w:eastAsia="Calibri" w:hAnsi="Century Gothic" w:cs="Times New Roman"/>
                <w:sz w:val="20"/>
              </w:rPr>
            </w:pPr>
          </w:p>
          <w:p w14:paraId="0E0DD8BF" w14:textId="77777777" w:rsidR="00A3374B" w:rsidRPr="00A3374B" w:rsidRDefault="00A3374B" w:rsidP="008655A1">
            <w:pPr>
              <w:tabs>
                <w:tab w:val="left" w:pos="5220"/>
              </w:tabs>
              <w:ind w:left="0" w:firstLine="0"/>
              <w:rPr>
                <w:rFonts w:ascii="Century Gothic" w:eastAsia="Calibri" w:hAnsi="Century Gothic" w:cs="Times New Roman"/>
                <w:sz w:val="20"/>
              </w:rPr>
            </w:pPr>
            <w:r w:rsidRPr="00A3374B">
              <w:rPr>
                <w:rFonts w:ascii="Century Gothic" w:eastAsia="Calibri" w:hAnsi="Century Gothic" w:cs="Times New Roman"/>
                <w:sz w:val="20"/>
              </w:rPr>
              <w:t>c/o Jennifer Martin</w:t>
            </w:r>
          </w:p>
          <w:p w14:paraId="4440D3C7" w14:textId="77777777" w:rsidR="00A3374B" w:rsidRPr="00A3374B" w:rsidRDefault="00A3374B" w:rsidP="008655A1">
            <w:pPr>
              <w:tabs>
                <w:tab w:val="left" w:pos="5220"/>
              </w:tabs>
              <w:ind w:left="0" w:firstLine="0"/>
              <w:rPr>
                <w:rFonts w:ascii="Century Gothic" w:eastAsia="Calibri" w:hAnsi="Century Gothic" w:cs="Times New Roman"/>
                <w:sz w:val="20"/>
              </w:rPr>
            </w:pPr>
          </w:p>
        </w:tc>
        <w:tc>
          <w:tcPr>
            <w:tcW w:w="3794" w:type="dxa"/>
          </w:tcPr>
          <w:p w14:paraId="06096292" w14:textId="77777777" w:rsidR="00A3374B" w:rsidRPr="00A3374B" w:rsidRDefault="00A3374B" w:rsidP="008655A1">
            <w:pPr>
              <w:tabs>
                <w:tab w:val="left" w:pos="5220"/>
              </w:tabs>
              <w:ind w:left="0" w:firstLine="0"/>
              <w:rPr>
                <w:rFonts w:ascii="Century Gothic" w:eastAsia="Calibri" w:hAnsi="Century Gothic" w:cs="Times New Roman"/>
                <w:sz w:val="20"/>
              </w:rPr>
            </w:pPr>
            <w:r w:rsidRPr="00A3374B">
              <w:rPr>
                <w:rFonts w:ascii="Century Gothic" w:eastAsia="Calibri" w:hAnsi="Century Gothic" w:cs="Times New Roman"/>
                <w:sz w:val="20"/>
              </w:rPr>
              <w:t xml:space="preserve">Lands part of </w:t>
            </w:r>
            <w:r w:rsidRPr="00A3374B">
              <w:rPr>
                <w:rFonts w:ascii="Century Gothic" w:eastAsia="Calibri" w:hAnsi="Century Gothic" w:cs="Times New Roman"/>
                <w:b/>
                <w:sz w:val="20"/>
              </w:rPr>
              <w:t xml:space="preserve">Three Hills called Ross Common </w:t>
            </w:r>
            <w:r w:rsidRPr="00A3374B">
              <w:rPr>
                <w:rFonts w:ascii="Century Gothic" w:eastAsia="Calibri" w:hAnsi="Century Gothic" w:cs="Times New Roman"/>
                <w:sz w:val="20"/>
              </w:rPr>
              <w:t>- three (3) lots for residential / Road Improvement / Burial Plot purposes 1,191.03 sq m</w:t>
            </w:r>
          </w:p>
        </w:tc>
        <w:tc>
          <w:tcPr>
            <w:tcW w:w="1418" w:type="dxa"/>
          </w:tcPr>
          <w:p w14:paraId="31173662" w14:textId="77777777" w:rsidR="00A3374B" w:rsidRPr="00A3374B" w:rsidRDefault="00A3374B" w:rsidP="008655A1">
            <w:pPr>
              <w:tabs>
                <w:tab w:val="left" w:pos="5220"/>
              </w:tabs>
              <w:ind w:left="0" w:firstLine="0"/>
              <w:rPr>
                <w:rFonts w:ascii="Century Gothic" w:eastAsia="Calibri" w:hAnsi="Century Gothic" w:cs="Times New Roman"/>
                <w:sz w:val="20"/>
              </w:rPr>
            </w:pPr>
          </w:p>
          <w:p w14:paraId="628E220B" w14:textId="77777777" w:rsidR="00A3374B" w:rsidRPr="00A3374B" w:rsidRDefault="00A3374B" w:rsidP="008655A1">
            <w:pPr>
              <w:tabs>
                <w:tab w:val="left" w:pos="5220"/>
              </w:tabs>
              <w:ind w:left="0" w:firstLine="0"/>
              <w:rPr>
                <w:rFonts w:ascii="Century Gothic" w:eastAsia="Calibri" w:hAnsi="Century Gothic" w:cs="Times New Roman"/>
                <w:sz w:val="20"/>
              </w:rPr>
            </w:pPr>
            <w:r w:rsidRPr="00A3374B">
              <w:rPr>
                <w:rFonts w:ascii="Century Gothic" w:eastAsia="Calibri" w:hAnsi="Century Gothic" w:cs="Times New Roman"/>
                <w:sz w:val="20"/>
              </w:rPr>
              <w:t>Councillor Leroy Sewell</w:t>
            </w:r>
          </w:p>
        </w:tc>
        <w:tc>
          <w:tcPr>
            <w:tcW w:w="2058" w:type="dxa"/>
          </w:tcPr>
          <w:p w14:paraId="01BCF50A" w14:textId="77777777" w:rsidR="00A3374B" w:rsidRPr="00A3374B" w:rsidRDefault="00A3374B" w:rsidP="008655A1">
            <w:pPr>
              <w:tabs>
                <w:tab w:val="left" w:pos="5220"/>
              </w:tabs>
              <w:ind w:left="0" w:firstLine="0"/>
              <w:rPr>
                <w:rFonts w:ascii="Century Gothic" w:eastAsia="Calibri" w:hAnsi="Century Gothic" w:cs="Times New Roman"/>
                <w:sz w:val="20"/>
              </w:rPr>
            </w:pPr>
          </w:p>
          <w:p w14:paraId="49112978" w14:textId="77777777" w:rsidR="00A3374B" w:rsidRPr="00A3374B" w:rsidRDefault="00A3374B" w:rsidP="008655A1">
            <w:pPr>
              <w:tabs>
                <w:tab w:val="left" w:pos="5220"/>
              </w:tabs>
              <w:ind w:left="0" w:firstLine="0"/>
              <w:rPr>
                <w:rFonts w:ascii="Century Gothic" w:eastAsia="Calibri" w:hAnsi="Century Gothic" w:cs="Times New Roman"/>
                <w:sz w:val="20"/>
              </w:rPr>
            </w:pPr>
            <w:r w:rsidRPr="00A3374B">
              <w:rPr>
                <w:rFonts w:ascii="Century Gothic" w:eastAsia="Calibri" w:hAnsi="Century Gothic" w:cs="Times New Roman"/>
                <w:sz w:val="20"/>
              </w:rPr>
              <w:t>Councillor Hugh Bryan</w:t>
            </w:r>
          </w:p>
        </w:tc>
      </w:tr>
      <w:tr w:rsidR="00A3374B" w:rsidRPr="00F22999" w14:paraId="6C346BEB" w14:textId="77777777" w:rsidTr="000B0257">
        <w:trPr>
          <w:trHeight w:val="67"/>
        </w:trPr>
        <w:tc>
          <w:tcPr>
            <w:tcW w:w="679" w:type="dxa"/>
          </w:tcPr>
          <w:p w14:paraId="29A47D64" w14:textId="77777777" w:rsidR="00A3374B" w:rsidRPr="00F22999" w:rsidRDefault="00A3374B" w:rsidP="008655A1">
            <w:pPr>
              <w:tabs>
                <w:tab w:val="left" w:pos="5220"/>
              </w:tabs>
              <w:ind w:left="360" w:firstLine="0"/>
              <w:rPr>
                <w:rFonts w:ascii="Century Gothic" w:eastAsia="Calibri" w:hAnsi="Century Gothic" w:cs="Times New Roman"/>
              </w:rPr>
            </w:pPr>
          </w:p>
        </w:tc>
        <w:tc>
          <w:tcPr>
            <w:tcW w:w="1493" w:type="dxa"/>
          </w:tcPr>
          <w:p w14:paraId="266B1BA7" w14:textId="77777777" w:rsidR="00A3374B" w:rsidRPr="00F22999" w:rsidRDefault="00A3374B" w:rsidP="008655A1">
            <w:pPr>
              <w:tabs>
                <w:tab w:val="left" w:pos="5220"/>
              </w:tabs>
              <w:ind w:left="0" w:firstLine="0"/>
              <w:rPr>
                <w:rFonts w:ascii="Century Gothic" w:eastAsia="Calibri" w:hAnsi="Century Gothic" w:cs="Times New Roman"/>
              </w:rPr>
            </w:pPr>
          </w:p>
        </w:tc>
        <w:tc>
          <w:tcPr>
            <w:tcW w:w="2197" w:type="dxa"/>
          </w:tcPr>
          <w:p w14:paraId="7610A397" w14:textId="77777777" w:rsidR="00A3374B" w:rsidRPr="00F22999" w:rsidRDefault="00A3374B" w:rsidP="008655A1">
            <w:pPr>
              <w:tabs>
                <w:tab w:val="left" w:pos="5220"/>
              </w:tabs>
              <w:ind w:left="0" w:firstLine="0"/>
              <w:jc w:val="both"/>
              <w:rPr>
                <w:rFonts w:ascii="Century Gothic" w:eastAsia="Calibri" w:hAnsi="Century Gothic" w:cs="Times New Roman"/>
                <w:b/>
              </w:rPr>
            </w:pPr>
          </w:p>
        </w:tc>
        <w:tc>
          <w:tcPr>
            <w:tcW w:w="3794" w:type="dxa"/>
          </w:tcPr>
          <w:p w14:paraId="7760D475" w14:textId="77777777" w:rsidR="00A3374B" w:rsidRPr="00F22999" w:rsidRDefault="00A3374B" w:rsidP="008655A1">
            <w:pPr>
              <w:tabs>
                <w:tab w:val="left" w:pos="5220"/>
              </w:tabs>
              <w:ind w:left="0" w:firstLine="0"/>
              <w:rPr>
                <w:rFonts w:ascii="Century Gothic" w:eastAsia="Calibri" w:hAnsi="Century Gothic" w:cs="Times New Roman"/>
              </w:rPr>
            </w:pPr>
          </w:p>
        </w:tc>
        <w:tc>
          <w:tcPr>
            <w:tcW w:w="1418" w:type="dxa"/>
          </w:tcPr>
          <w:p w14:paraId="58C38F67" w14:textId="77777777" w:rsidR="00A3374B" w:rsidRPr="00F22999" w:rsidRDefault="00A3374B" w:rsidP="008655A1">
            <w:pPr>
              <w:tabs>
                <w:tab w:val="left" w:pos="5220"/>
              </w:tabs>
              <w:ind w:left="0" w:firstLine="0"/>
              <w:rPr>
                <w:rFonts w:ascii="Century Gothic" w:eastAsia="Calibri" w:hAnsi="Century Gothic" w:cs="Times New Roman"/>
              </w:rPr>
            </w:pPr>
          </w:p>
        </w:tc>
        <w:tc>
          <w:tcPr>
            <w:tcW w:w="2058" w:type="dxa"/>
          </w:tcPr>
          <w:p w14:paraId="616148D8" w14:textId="77777777" w:rsidR="00A3374B" w:rsidRPr="00F22999" w:rsidRDefault="00A3374B" w:rsidP="008655A1">
            <w:pPr>
              <w:tabs>
                <w:tab w:val="left" w:pos="5220"/>
              </w:tabs>
              <w:ind w:left="0" w:firstLine="0"/>
              <w:rPr>
                <w:rFonts w:ascii="Century Gothic" w:eastAsia="Calibri" w:hAnsi="Century Gothic" w:cs="Times New Roman"/>
              </w:rPr>
            </w:pPr>
          </w:p>
        </w:tc>
      </w:tr>
    </w:tbl>
    <w:p w14:paraId="321D1454" w14:textId="77777777" w:rsidR="00A3374B" w:rsidRPr="00F22999" w:rsidRDefault="00A3374B" w:rsidP="00A3374B">
      <w:pPr>
        <w:tabs>
          <w:tab w:val="left" w:pos="5220"/>
        </w:tabs>
        <w:spacing w:after="200" w:line="276" w:lineRule="auto"/>
        <w:ind w:left="0" w:firstLine="0"/>
        <w:rPr>
          <w:rFonts w:ascii="Arial Narrow" w:eastAsia="Calibri" w:hAnsi="Arial Narrow" w:cs="Times New Roman"/>
          <w:i w:val="0"/>
          <w:sz w:val="22"/>
        </w:rPr>
      </w:pPr>
    </w:p>
    <w:p w14:paraId="20A19B08" w14:textId="77777777" w:rsidR="00A3374B" w:rsidRPr="00A72E86" w:rsidRDefault="00A3374B" w:rsidP="00A3374B">
      <w:pPr>
        <w:tabs>
          <w:tab w:val="left" w:pos="5220"/>
        </w:tabs>
        <w:spacing w:after="200" w:line="276" w:lineRule="auto"/>
        <w:ind w:left="0" w:firstLine="0"/>
        <w:rPr>
          <w:rFonts w:ascii="Century Gothic" w:eastAsia="Calibri" w:hAnsi="Century Gothic" w:cs="Times New Roman"/>
          <w:b/>
          <w:i w:val="0"/>
        </w:rPr>
      </w:pPr>
      <w:r>
        <w:rPr>
          <w:rFonts w:ascii="Century Gothic" w:eastAsia="Calibri" w:hAnsi="Century Gothic" w:cs="Times New Roman"/>
          <w:b/>
          <w:i w:val="0"/>
        </w:rPr>
        <w:t xml:space="preserve">On a motion moved by Councillor Sewell, seconded by Councillor Bryan, </w:t>
      </w:r>
      <w:r w:rsidRPr="005B112F">
        <w:rPr>
          <w:rFonts w:ascii="Century Gothic" w:eastAsia="Calibri" w:hAnsi="Century Gothic" w:cs="Times New Roman"/>
          <w:b/>
          <w:i w:val="0"/>
        </w:rPr>
        <w:t>Council approved.</w:t>
      </w:r>
    </w:p>
    <w:p w14:paraId="06AEE63B" w14:textId="77777777" w:rsidR="00A3374B" w:rsidRPr="007E40E8" w:rsidRDefault="00A3374B" w:rsidP="00BA49E1">
      <w:pPr>
        <w:ind w:left="0" w:firstLine="0"/>
        <w:jc w:val="both"/>
        <w:rPr>
          <w:rFonts w:ascii="Century Gothic" w:hAnsi="Century Gothic"/>
          <w:i w:val="0"/>
        </w:rPr>
      </w:pPr>
    </w:p>
    <w:p w14:paraId="3B265541" w14:textId="04FAAB96" w:rsidR="00C73214" w:rsidRDefault="00C73214" w:rsidP="00C73214">
      <w:pPr>
        <w:jc w:val="both"/>
        <w:rPr>
          <w:rFonts w:ascii="Century Gothic" w:hAnsi="Century Gothic"/>
          <w:b/>
          <w:i w:val="0"/>
          <w:u w:val="single"/>
        </w:rPr>
      </w:pPr>
      <w:r>
        <w:rPr>
          <w:rFonts w:ascii="Century Gothic" w:hAnsi="Century Gothic"/>
          <w:b/>
          <w:i w:val="0"/>
          <w:u w:val="single"/>
        </w:rPr>
        <w:t>RESOLUTIONS</w:t>
      </w:r>
      <w:r w:rsidR="003D2A60">
        <w:rPr>
          <w:rFonts w:ascii="Century Gothic" w:hAnsi="Century Gothic"/>
          <w:b/>
          <w:i w:val="0"/>
          <w:u w:val="single"/>
        </w:rPr>
        <w:t xml:space="preserve"> FROM </w:t>
      </w:r>
      <w:r w:rsidR="000B0257">
        <w:rPr>
          <w:rFonts w:ascii="Century Gothic" w:hAnsi="Century Gothic"/>
          <w:b/>
          <w:i w:val="0"/>
          <w:u w:val="single"/>
        </w:rPr>
        <w:t xml:space="preserve">OTHER </w:t>
      </w:r>
      <w:r w:rsidR="003D2A60">
        <w:rPr>
          <w:rFonts w:ascii="Century Gothic" w:hAnsi="Century Gothic"/>
          <w:b/>
          <w:i w:val="0"/>
          <w:u w:val="single"/>
        </w:rPr>
        <w:t>CORPORATIONS</w:t>
      </w:r>
    </w:p>
    <w:p w14:paraId="3D1153F3" w14:textId="77777777" w:rsidR="00650209" w:rsidRDefault="00650209" w:rsidP="00C73214">
      <w:pPr>
        <w:jc w:val="both"/>
        <w:rPr>
          <w:rFonts w:ascii="Century Gothic" w:hAnsi="Century Gothic"/>
          <w:b/>
          <w:i w:val="0"/>
          <w:u w:val="single"/>
        </w:rPr>
      </w:pPr>
    </w:p>
    <w:p w14:paraId="252EC5DD" w14:textId="0BE63E3A" w:rsidR="00D6413B" w:rsidRPr="00D6413B" w:rsidRDefault="00D6413B" w:rsidP="003D2A60">
      <w:pPr>
        <w:jc w:val="both"/>
        <w:rPr>
          <w:rFonts w:ascii="Century Gothic" w:hAnsi="Century Gothic"/>
          <w:i w:val="0"/>
        </w:rPr>
      </w:pPr>
      <w:r w:rsidRPr="00D6413B">
        <w:rPr>
          <w:rFonts w:ascii="Century Gothic" w:hAnsi="Century Gothic"/>
          <w:i w:val="0"/>
        </w:rPr>
        <w:t>Nil</w:t>
      </w:r>
    </w:p>
    <w:p w14:paraId="130DF2BA" w14:textId="77777777" w:rsidR="00E141C9" w:rsidRDefault="00E141C9" w:rsidP="003D2A60">
      <w:pPr>
        <w:jc w:val="both"/>
        <w:rPr>
          <w:rFonts w:ascii="Century Gothic" w:hAnsi="Century Gothic"/>
          <w:b/>
          <w:i w:val="0"/>
          <w:u w:val="single"/>
        </w:rPr>
      </w:pPr>
    </w:p>
    <w:p w14:paraId="0DEC7CD0" w14:textId="336881F7" w:rsidR="003D2A60" w:rsidRDefault="003D2A60" w:rsidP="003D2A60">
      <w:pPr>
        <w:jc w:val="both"/>
        <w:rPr>
          <w:rFonts w:ascii="Century Gothic" w:hAnsi="Century Gothic"/>
          <w:b/>
          <w:i w:val="0"/>
          <w:u w:val="single"/>
        </w:rPr>
      </w:pPr>
      <w:r>
        <w:rPr>
          <w:rFonts w:ascii="Century Gothic" w:hAnsi="Century Gothic"/>
          <w:b/>
          <w:i w:val="0"/>
          <w:u w:val="single"/>
        </w:rPr>
        <w:t>AFFIXING OF THE CORPORATION’S SEAL</w:t>
      </w:r>
    </w:p>
    <w:p w14:paraId="2987970D" w14:textId="77777777" w:rsidR="006858AD" w:rsidRDefault="006858AD" w:rsidP="003D2A60">
      <w:pPr>
        <w:jc w:val="both"/>
        <w:rPr>
          <w:rFonts w:ascii="Century Gothic" w:hAnsi="Century Gothic"/>
          <w:b/>
          <w:i w:val="0"/>
          <w:u w:val="single"/>
        </w:rPr>
      </w:pPr>
    </w:p>
    <w:p w14:paraId="62772BCD" w14:textId="4E958DE3" w:rsidR="00A72E86" w:rsidRDefault="00C53910" w:rsidP="00C53910">
      <w:pPr>
        <w:ind w:left="0" w:firstLine="0"/>
        <w:rPr>
          <w:rFonts w:ascii="Century Gothic" w:eastAsia="Calibri" w:hAnsi="Century Gothic" w:cs="Times New Roman"/>
          <w:i w:val="0"/>
        </w:rPr>
      </w:pPr>
      <w:r w:rsidRPr="00C53910">
        <w:rPr>
          <w:rFonts w:ascii="Century Gothic" w:eastAsia="Calibri" w:hAnsi="Century Gothic" w:cs="Times New Roman"/>
          <w:i w:val="0"/>
        </w:rPr>
        <w:t>The Acting Chief Ex</w:t>
      </w:r>
      <w:r w:rsidR="00F8138B">
        <w:rPr>
          <w:rFonts w:ascii="Century Gothic" w:eastAsia="Calibri" w:hAnsi="Century Gothic" w:cs="Times New Roman"/>
          <w:i w:val="0"/>
        </w:rPr>
        <w:t>ecutive Officer presented list o</w:t>
      </w:r>
      <w:r w:rsidRPr="00C53910">
        <w:rPr>
          <w:rFonts w:ascii="Century Gothic" w:eastAsia="Calibri" w:hAnsi="Century Gothic" w:cs="Times New Roman"/>
          <w:i w:val="0"/>
        </w:rPr>
        <w:t xml:space="preserve">f </w:t>
      </w:r>
      <w:r w:rsidR="006D44A2">
        <w:rPr>
          <w:rFonts w:ascii="Century Gothic" w:eastAsia="Calibri" w:hAnsi="Century Gothic" w:cs="Times New Roman"/>
          <w:i w:val="0"/>
        </w:rPr>
        <w:t>nineteen</w:t>
      </w:r>
      <w:r w:rsidRPr="00C53910">
        <w:rPr>
          <w:rFonts w:ascii="Century Gothic" w:eastAsia="Calibri" w:hAnsi="Century Gothic" w:cs="Times New Roman"/>
          <w:i w:val="0"/>
        </w:rPr>
        <w:t xml:space="preserve"> </w:t>
      </w:r>
      <w:r w:rsidR="000B0257" w:rsidRPr="00C53910">
        <w:rPr>
          <w:rFonts w:ascii="Century Gothic" w:eastAsia="Calibri" w:hAnsi="Century Gothic" w:cs="Times New Roman"/>
          <w:i w:val="0"/>
        </w:rPr>
        <w:t xml:space="preserve">Building Applications </w:t>
      </w:r>
      <w:r w:rsidRPr="00C53910">
        <w:rPr>
          <w:rFonts w:ascii="Century Gothic" w:eastAsia="Calibri" w:hAnsi="Century Gothic" w:cs="Times New Roman"/>
          <w:i w:val="0"/>
        </w:rPr>
        <w:t xml:space="preserve">that were approved at </w:t>
      </w:r>
      <w:r w:rsidR="00F8138B" w:rsidRPr="00C53910">
        <w:rPr>
          <w:rFonts w:ascii="Century Gothic" w:eastAsia="Calibri" w:hAnsi="Century Gothic" w:cs="Times New Roman"/>
          <w:i w:val="0"/>
        </w:rPr>
        <w:t>April’s sitting</w:t>
      </w:r>
      <w:r w:rsidRPr="00C53910">
        <w:rPr>
          <w:rFonts w:ascii="Century Gothic" w:eastAsia="Calibri" w:hAnsi="Century Gothic" w:cs="Times New Roman"/>
          <w:i w:val="0"/>
        </w:rPr>
        <w:t xml:space="preserve"> of the Physical Planning &amp; Environment Committee for affixing of the Corporation’s Seal.</w:t>
      </w:r>
      <w:r w:rsidR="000B0257">
        <w:rPr>
          <w:rFonts w:ascii="Century Gothic" w:eastAsia="Calibri" w:hAnsi="Century Gothic" w:cs="Times New Roman"/>
          <w:i w:val="0"/>
        </w:rPr>
        <w:t xml:space="preserve"> </w:t>
      </w:r>
    </w:p>
    <w:p w14:paraId="284BA78B" w14:textId="77777777" w:rsidR="000B0257" w:rsidRDefault="000B0257" w:rsidP="00C53910">
      <w:pPr>
        <w:ind w:left="0" w:firstLine="0"/>
        <w:rPr>
          <w:rFonts w:ascii="Century Gothic" w:eastAsia="Calibri" w:hAnsi="Century Gothic" w:cs="Times New Roman"/>
          <w:i w:val="0"/>
        </w:rPr>
      </w:pPr>
    </w:p>
    <w:p w14:paraId="0C87ADAB" w14:textId="77777777" w:rsidR="000B0257" w:rsidRPr="00C53910" w:rsidRDefault="000B0257" w:rsidP="00C53910">
      <w:pPr>
        <w:ind w:left="0" w:firstLine="0"/>
        <w:rPr>
          <w:rFonts w:ascii="Century Gothic" w:eastAsia="Calibri" w:hAnsi="Century Gothic" w:cs="Times New Roman"/>
          <w:i w:val="0"/>
        </w:rPr>
      </w:pPr>
    </w:p>
    <w:p w14:paraId="70720214" w14:textId="77777777" w:rsidR="00C53910" w:rsidRDefault="00C53910" w:rsidP="00C53910">
      <w:pPr>
        <w:ind w:left="0" w:firstLine="0"/>
        <w:rPr>
          <w:rFonts w:ascii="Century Gothic" w:eastAsia="Calibri" w:hAnsi="Century Gothic" w:cs="Times New Roman"/>
          <w:b/>
          <w:i w:val="0"/>
        </w:rPr>
      </w:pPr>
    </w:p>
    <w:p w14:paraId="09618AD7" w14:textId="77777777" w:rsidR="00003065" w:rsidRDefault="00003065" w:rsidP="00C53910">
      <w:pPr>
        <w:ind w:left="0" w:firstLine="0"/>
        <w:rPr>
          <w:rFonts w:ascii="Century Gothic" w:eastAsia="Calibri" w:hAnsi="Century Gothic" w:cs="Times New Roman"/>
          <w:b/>
          <w:i w:val="0"/>
        </w:rPr>
      </w:pPr>
    </w:p>
    <w:p w14:paraId="7E1819CB" w14:textId="77777777" w:rsidR="00003065" w:rsidRDefault="00003065" w:rsidP="00C53910">
      <w:pPr>
        <w:ind w:left="0" w:firstLine="0"/>
        <w:rPr>
          <w:rFonts w:ascii="Century Gothic" w:eastAsia="Calibri" w:hAnsi="Century Gothic" w:cs="Times New Roman"/>
          <w:b/>
          <w:i w:val="0"/>
        </w:rPr>
      </w:pPr>
    </w:p>
    <w:p w14:paraId="7DA269B8" w14:textId="77777777" w:rsidR="00003065" w:rsidRDefault="00003065" w:rsidP="00C53910">
      <w:pPr>
        <w:ind w:left="0" w:firstLine="0"/>
        <w:rPr>
          <w:rFonts w:ascii="Century Gothic" w:eastAsia="Calibri" w:hAnsi="Century Gothic" w:cs="Times New Roman"/>
          <w:b/>
          <w:i w:val="0"/>
        </w:rPr>
      </w:pPr>
    </w:p>
    <w:p w14:paraId="5ABEA41D" w14:textId="77777777" w:rsidR="00003065" w:rsidRDefault="00003065" w:rsidP="00C53910">
      <w:pPr>
        <w:ind w:left="0" w:firstLine="0"/>
        <w:rPr>
          <w:rFonts w:ascii="Century Gothic" w:eastAsia="Calibri" w:hAnsi="Century Gothic" w:cs="Times New Roman"/>
          <w:b/>
          <w:i w:val="0"/>
        </w:rPr>
      </w:pPr>
    </w:p>
    <w:p w14:paraId="5EAAD881" w14:textId="77777777" w:rsidR="00003065" w:rsidRDefault="00003065" w:rsidP="00C53910">
      <w:pPr>
        <w:ind w:left="0" w:firstLine="0"/>
        <w:rPr>
          <w:rFonts w:ascii="Century Gothic" w:eastAsia="Calibri" w:hAnsi="Century Gothic" w:cs="Times New Roman"/>
          <w:b/>
          <w:i w:val="0"/>
        </w:rPr>
      </w:pPr>
    </w:p>
    <w:p w14:paraId="5B40C340" w14:textId="77777777" w:rsidR="00003065" w:rsidRDefault="00003065" w:rsidP="00C53910">
      <w:pPr>
        <w:ind w:left="0" w:firstLine="0"/>
        <w:rPr>
          <w:rFonts w:ascii="Century Gothic" w:eastAsia="Calibri" w:hAnsi="Century Gothic" w:cs="Times New Roman"/>
          <w:b/>
          <w:i w:val="0"/>
        </w:rPr>
      </w:pPr>
    </w:p>
    <w:tbl>
      <w:tblPr>
        <w:tblpPr w:leftFromText="180" w:rightFromText="180" w:vertAnchor="page" w:horzAnchor="margin" w:tblpXSpec="center" w:tblpY="331"/>
        <w:tblW w:w="11515" w:type="dxa"/>
        <w:tblLook w:val="04A0" w:firstRow="1" w:lastRow="0" w:firstColumn="1" w:lastColumn="0" w:noHBand="0" w:noVBand="1"/>
      </w:tblPr>
      <w:tblGrid>
        <w:gridCol w:w="519"/>
        <w:gridCol w:w="1146"/>
        <w:gridCol w:w="1286"/>
        <w:gridCol w:w="1370"/>
        <w:gridCol w:w="1399"/>
        <w:gridCol w:w="732"/>
        <w:gridCol w:w="563"/>
        <w:gridCol w:w="1354"/>
        <w:gridCol w:w="1354"/>
        <w:gridCol w:w="856"/>
        <w:gridCol w:w="936"/>
      </w:tblGrid>
      <w:tr w:rsidR="006D44A2" w:rsidRPr="006D44A2" w14:paraId="35CAE9AE" w14:textId="77777777" w:rsidTr="000E5E26">
        <w:trPr>
          <w:trHeight w:val="379"/>
        </w:trPr>
        <w:tc>
          <w:tcPr>
            <w:tcW w:w="11515" w:type="dxa"/>
            <w:gridSpan w:val="11"/>
            <w:tcBorders>
              <w:top w:val="nil"/>
              <w:left w:val="nil"/>
              <w:bottom w:val="nil"/>
              <w:right w:val="nil"/>
            </w:tcBorders>
            <w:shd w:val="clear" w:color="auto" w:fill="auto"/>
            <w:noWrap/>
            <w:vAlign w:val="bottom"/>
            <w:hideMark/>
          </w:tcPr>
          <w:p w14:paraId="2507C2DA" w14:textId="77777777" w:rsidR="006D44A2" w:rsidRPr="006D44A2" w:rsidRDefault="006D44A2" w:rsidP="006D44A2">
            <w:pPr>
              <w:ind w:left="0" w:firstLine="0"/>
              <w:jc w:val="center"/>
              <w:rPr>
                <w:rFonts w:ascii="Times New Roman" w:hAnsi="Times New Roman" w:cs="Times New Roman"/>
                <w:iCs/>
                <w:color w:val="000000"/>
                <w:sz w:val="16"/>
                <w:szCs w:val="16"/>
                <w:lang w:val="en-US"/>
              </w:rPr>
            </w:pPr>
            <w:r w:rsidRPr="006D44A2">
              <w:rPr>
                <w:rFonts w:ascii="Times New Roman" w:hAnsi="Times New Roman" w:cs="Times New Roman"/>
                <w:iCs/>
                <w:color w:val="000000"/>
                <w:sz w:val="16"/>
                <w:szCs w:val="16"/>
                <w:lang w:val="en-US"/>
              </w:rPr>
              <w:t>ST. MARY MUNICIPAL CORPORATION</w:t>
            </w:r>
          </w:p>
        </w:tc>
      </w:tr>
      <w:tr w:rsidR="006D44A2" w:rsidRPr="006D44A2" w14:paraId="20D38D1A" w14:textId="77777777" w:rsidTr="000E5E26">
        <w:trPr>
          <w:trHeight w:val="351"/>
        </w:trPr>
        <w:tc>
          <w:tcPr>
            <w:tcW w:w="11515" w:type="dxa"/>
            <w:gridSpan w:val="11"/>
            <w:tcBorders>
              <w:top w:val="nil"/>
              <w:left w:val="nil"/>
              <w:bottom w:val="single" w:sz="4" w:space="0" w:color="000000"/>
              <w:right w:val="nil"/>
            </w:tcBorders>
            <w:shd w:val="clear" w:color="auto" w:fill="auto"/>
            <w:noWrap/>
            <w:vAlign w:val="bottom"/>
            <w:hideMark/>
          </w:tcPr>
          <w:p w14:paraId="447392CD" w14:textId="77777777" w:rsidR="006D44A2" w:rsidRPr="006D44A2" w:rsidRDefault="006D44A2" w:rsidP="006D44A2">
            <w:pPr>
              <w:ind w:left="0" w:firstLine="0"/>
              <w:jc w:val="center"/>
              <w:rPr>
                <w:rFonts w:ascii="Times New Roman" w:hAnsi="Times New Roman" w:cs="Times New Roman"/>
                <w:iCs/>
                <w:color w:val="000000"/>
                <w:sz w:val="16"/>
                <w:szCs w:val="16"/>
                <w:lang w:val="en-US"/>
              </w:rPr>
            </w:pPr>
            <w:r w:rsidRPr="006D44A2">
              <w:rPr>
                <w:rFonts w:ascii="Times New Roman" w:hAnsi="Times New Roman" w:cs="Times New Roman"/>
                <w:iCs/>
                <w:color w:val="000000"/>
                <w:sz w:val="16"/>
                <w:szCs w:val="16"/>
                <w:lang w:val="en-US"/>
              </w:rPr>
              <w:t>BUILDING/PLANNING APPLICATIONS TO BE APPROVED APRIL 19, 2018</w:t>
            </w:r>
          </w:p>
        </w:tc>
      </w:tr>
      <w:tr w:rsidR="006D44A2" w:rsidRPr="006D44A2" w14:paraId="41CF25EE" w14:textId="77777777" w:rsidTr="000E5E26">
        <w:trPr>
          <w:trHeight w:val="1039"/>
        </w:trPr>
        <w:tc>
          <w:tcPr>
            <w:tcW w:w="519" w:type="dxa"/>
            <w:tcBorders>
              <w:top w:val="nil"/>
              <w:left w:val="nil"/>
              <w:bottom w:val="single" w:sz="4" w:space="0" w:color="000000"/>
              <w:right w:val="nil"/>
            </w:tcBorders>
            <w:shd w:val="clear" w:color="auto" w:fill="auto"/>
            <w:hideMark/>
          </w:tcPr>
          <w:p w14:paraId="6ED8F4F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NOS</w:t>
            </w:r>
          </w:p>
        </w:tc>
        <w:tc>
          <w:tcPr>
            <w:tcW w:w="1146" w:type="dxa"/>
            <w:tcBorders>
              <w:top w:val="nil"/>
              <w:left w:val="nil"/>
              <w:bottom w:val="single" w:sz="4" w:space="0" w:color="000000"/>
              <w:right w:val="nil"/>
            </w:tcBorders>
            <w:shd w:val="clear" w:color="auto" w:fill="auto"/>
            <w:hideMark/>
          </w:tcPr>
          <w:p w14:paraId="143B5FE2"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REFERENCE NO.</w:t>
            </w:r>
          </w:p>
        </w:tc>
        <w:tc>
          <w:tcPr>
            <w:tcW w:w="1286" w:type="dxa"/>
            <w:tcBorders>
              <w:top w:val="nil"/>
              <w:left w:val="nil"/>
              <w:bottom w:val="single" w:sz="4" w:space="0" w:color="000000"/>
              <w:right w:val="nil"/>
            </w:tcBorders>
            <w:shd w:val="clear" w:color="auto" w:fill="auto"/>
            <w:hideMark/>
          </w:tcPr>
          <w:p w14:paraId="44DA3027"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NAME(S) OF OWNER(S)</w:t>
            </w:r>
          </w:p>
        </w:tc>
        <w:tc>
          <w:tcPr>
            <w:tcW w:w="1370" w:type="dxa"/>
            <w:tcBorders>
              <w:top w:val="nil"/>
              <w:left w:val="nil"/>
              <w:bottom w:val="single" w:sz="4" w:space="0" w:color="000000"/>
              <w:right w:val="nil"/>
            </w:tcBorders>
            <w:shd w:val="clear" w:color="auto" w:fill="auto"/>
            <w:hideMark/>
          </w:tcPr>
          <w:p w14:paraId="017613DA"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LOCATION</w:t>
            </w:r>
          </w:p>
        </w:tc>
        <w:tc>
          <w:tcPr>
            <w:tcW w:w="1399" w:type="dxa"/>
            <w:tcBorders>
              <w:top w:val="nil"/>
              <w:left w:val="nil"/>
              <w:bottom w:val="single" w:sz="4" w:space="0" w:color="000000"/>
              <w:right w:val="nil"/>
            </w:tcBorders>
            <w:shd w:val="clear" w:color="auto" w:fill="auto"/>
            <w:hideMark/>
          </w:tcPr>
          <w:p w14:paraId="29E430D8"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MATERIALS PROPOSED FOR CONSTRUCTION</w:t>
            </w:r>
          </w:p>
        </w:tc>
        <w:tc>
          <w:tcPr>
            <w:tcW w:w="732" w:type="dxa"/>
            <w:tcBorders>
              <w:top w:val="nil"/>
              <w:left w:val="nil"/>
              <w:bottom w:val="single" w:sz="4" w:space="0" w:color="000000"/>
              <w:right w:val="nil"/>
            </w:tcBorders>
            <w:shd w:val="clear" w:color="auto" w:fill="auto"/>
            <w:hideMark/>
          </w:tcPr>
          <w:p w14:paraId="32328D1C"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FLOOR AREA (Sq. M)</w:t>
            </w:r>
          </w:p>
        </w:tc>
        <w:tc>
          <w:tcPr>
            <w:tcW w:w="563" w:type="dxa"/>
            <w:tcBorders>
              <w:top w:val="nil"/>
              <w:left w:val="nil"/>
              <w:bottom w:val="single" w:sz="4" w:space="0" w:color="000000"/>
              <w:right w:val="nil"/>
            </w:tcBorders>
            <w:shd w:val="clear" w:color="auto" w:fill="auto"/>
            <w:hideMark/>
          </w:tcPr>
          <w:p w14:paraId="585C4AD1"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Units</w:t>
            </w:r>
          </w:p>
        </w:tc>
        <w:tc>
          <w:tcPr>
            <w:tcW w:w="1354" w:type="dxa"/>
            <w:tcBorders>
              <w:top w:val="nil"/>
              <w:left w:val="nil"/>
              <w:bottom w:val="single" w:sz="4" w:space="0" w:color="000000"/>
              <w:right w:val="nil"/>
            </w:tcBorders>
            <w:shd w:val="clear" w:color="auto" w:fill="auto"/>
            <w:hideMark/>
          </w:tcPr>
          <w:p w14:paraId="67AF1BBD"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TYPE OF DEVELOPMENT</w:t>
            </w:r>
          </w:p>
        </w:tc>
        <w:tc>
          <w:tcPr>
            <w:tcW w:w="1354" w:type="dxa"/>
            <w:tcBorders>
              <w:top w:val="nil"/>
              <w:left w:val="nil"/>
              <w:bottom w:val="single" w:sz="4" w:space="0" w:color="000000"/>
              <w:right w:val="nil"/>
            </w:tcBorders>
            <w:shd w:val="clear" w:color="auto" w:fill="auto"/>
            <w:hideMark/>
          </w:tcPr>
          <w:p w14:paraId="43C801B8"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NATURE OF DEVELOPMENT </w:t>
            </w:r>
          </w:p>
        </w:tc>
        <w:tc>
          <w:tcPr>
            <w:tcW w:w="856" w:type="dxa"/>
            <w:tcBorders>
              <w:top w:val="nil"/>
              <w:left w:val="nil"/>
              <w:bottom w:val="single" w:sz="4" w:space="0" w:color="000000"/>
              <w:right w:val="nil"/>
            </w:tcBorders>
            <w:shd w:val="clear" w:color="auto" w:fill="auto"/>
            <w:hideMark/>
          </w:tcPr>
          <w:p w14:paraId="6AF6C46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SUB. COST</w:t>
            </w:r>
          </w:p>
        </w:tc>
        <w:tc>
          <w:tcPr>
            <w:tcW w:w="936" w:type="dxa"/>
            <w:tcBorders>
              <w:top w:val="nil"/>
              <w:left w:val="nil"/>
              <w:bottom w:val="single" w:sz="4" w:space="0" w:color="000000"/>
              <w:right w:val="nil"/>
            </w:tcBorders>
            <w:shd w:val="clear" w:color="auto" w:fill="auto"/>
            <w:hideMark/>
          </w:tcPr>
          <w:p w14:paraId="17DAD94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REMARKS</w:t>
            </w:r>
          </w:p>
        </w:tc>
      </w:tr>
      <w:tr w:rsidR="006D44A2" w:rsidRPr="006D44A2" w14:paraId="407D27B3" w14:textId="77777777" w:rsidTr="000E5E26">
        <w:trPr>
          <w:trHeight w:val="955"/>
        </w:trPr>
        <w:tc>
          <w:tcPr>
            <w:tcW w:w="519" w:type="dxa"/>
            <w:tcBorders>
              <w:top w:val="nil"/>
              <w:left w:val="nil"/>
              <w:bottom w:val="single" w:sz="4" w:space="0" w:color="000000"/>
              <w:right w:val="nil"/>
            </w:tcBorders>
            <w:shd w:val="clear" w:color="auto" w:fill="auto"/>
            <w:hideMark/>
          </w:tcPr>
          <w:p w14:paraId="42EEF5D3"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146" w:type="dxa"/>
            <w:tcBorders>
              <w:top w:val="nil"/>
              <w:left w:val="nil"/>
              <w:bottom w:val="single" w:sz="4" w:space="0" w:color="000000"/>
              <w:right w:val="nil"/>
            </w:tcBorders>
            <w:shd w:val="clear" w:color="auto" w:fill="auto"/>
            <w:hideMark/>
          </w:tcPr>
          <w:p w14:paraId="64597BB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2017-PB00090</w:t>
            </w:r>
          </w:p>
        </w:tc>
        <w:tc>
          <w:tcPr>
            <w:tcW w:w="1286" w:type="dxa"/>
            <w:tcBorders>
              <w:top w:val="nil"/>
              <w:left w:val="nil"/>
              <w:bottom w:val="single" w:sz="4" w:space="0" w:color="000000"/>
              <w:right w:val="nil"/>
            </w:tcBorders>
            <w:shd w:val="clear" w:color="auto" w:fill="auto"/>
            <w:hideMark/>
          </w:tcPr>
          <w:p w14:paraId="57ECE49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Spring Field International c/o  Atelier-Vidal Ltd/ Vidal Dowding</w:t>
            </w:r>
          </w:p>
        </w:tc>
        <w:tc>
          <w:tcPr>
            <w:tcW w:w="1370" w:type="dxa"/>
            <w:tcBorders>
              <w:top w:val="nil"/>
              <w:left w:val="nil"/>
              <w:bottom w:val="single" w:sz="4" w:space="0" w:color="000000"/>
              <w:right w:val="nil"/>
            </w:tcBorders>
            <w:shd w:val="clear" w:color="auto" w:fill="auto"/>
            <w:hideMark/>
          </w:tcPr>
          <w:p w14:paraId="36095F8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White River</w:t>
            </w:r>
          </w:p>
        </w:tc>
        <w:tc>
          <w:tcPr>
            <w:tcW w:w="1399" w:type="dxa"/>
            <w:tcBorders>
              <w:top w:val="nil"/>
              <w:left w:val="nil"/>
              <w:bottom w:val="single" w:sz="4" w:space="0" w:color="000000"/>
              <w:right w:val="nil"/>
            </w:tcBorders>
            <w:shd w:val="clear" w:color="auto" w:fill="auto"/>
            <w:hideMark/>
          </w:tcPr>
          <w:p w14:paraId="20A2712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12DB6DA3"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144</w:t>
            </w:r>
          </w:p>
        </w:tc>
        <w:tc>
          <w:tcPr>
            <w:tcW w:w="563" w:type="dxa"/>
            <w:tcBorders>
              <w:top w:val="nil"/>
              <w:left w:val="nil"/>
              <w:bottom w:val="single" w:sz="4" w:space="0" w:color="000000"/>
              <w:right w:val="nil"/>
            </w:tcBorders>
            <w:shd w:val="clear" w:color="auto" w:fill="auto"/>
            <w:hideMark/>
          </w:tcPr>
          <w:p w14:paraId="0709CDDA"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1E2ACA3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Resort</w:t>
            </w:r>
          </w:p>
        </w:tc>
        <w:tc>
          <w:tcPr>
            <w:tcW w:w="1354" w:type="dxa"/>
            <w:tcBorders>
              <w:top w:val="nil"/>
              <w:left w:val="nil"/>
              <w:bottom w:val="single" w:sz="4" w:space="0" w:color="000000"/>
              <w:right w:val="nil"/>
            </w:tcBorders>
            <w:shd w:val="clear" w:color="auto" w:fill="auto"/>
            <w:hideMark/>
          </w:tcPr>
          <w:p w14:paraId="6A9B4A6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Extension</w:t>
            </w:r>
          </w:p>
        </w:tc>
        <w:tc>
          <w:tcPr>
            <w:tcW w:w="856" w:type="dxa"/>
            <w:tcBorders>
              <w:top w:val="nil"/>
              <w:left w:val="nil"/>
              <w:bottom w:val="single" w:sz="4" w:space="0" w:color="000000"/>
              <w:right w:val="nil"/>
            </w:tcBorders>
            <w:shd w:val="clear" w:color="auto" w:fill="auto"/>
            <w:hideMark/>
          </w:tcPr>
          <w:p w14:paraId="62836A9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43,200.00 </w:t>
            </w:r>
          </w:p>
        </w:tc>
        <w:tc>
          <w:tcPr>
            <w:tcW w:w="936" w:type="dxa"/>
            <w:tcBorders>
              <w:top w:val="nil"/>
              <w:left w:val="nil"/>
              <w:bottom w:val="single" w:sz="4" w:space="0" w:color="000000"/>
              <w:right w:val="nil"/>
            </w:tcBorders>
            <w:shd w:val="clear" w:color="auto" w:fill="auto"/>
            <w:hideMark/>
          </w:tcPr>
          <w:p w14:paraId="669D6D7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4AFF6A0F" w14:textId="77777777" w:rsidTr="000E5E26">
        <w:trPr>
          <w:trHeight w:val="955"/>
        </w:trPr>
        <w:tc>
          <w:tcPr>
            <w:tcW w:w="519" w:type="dxa"/>
            <w:tcBorders>
              <w:top w:val="nil"/>
              <w:left w:val="nil"/>
              <w:bottom w:val="single" w:sz="4" w:space="0" w:color="000000"/>
              <w:right w:val="nil"/>
            </w:tcBorders>
            <w:shd w:val="clear" w:color="auto" w:fill="auto"/>
            <w:hideMark/>
          </w:tcPr>
          <w:p w14:paraId="1C68E415"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2</w:t>
            </w:r>
          </w:p>
        </w:tc>
        <w:tc>
          <w:tcPr>
            <w:tcW w:w="1146" w:type="dxa"/>
            <w:tcBorders>
              <w:top w:val="nil"/>
              <w:left w:val="nil"/>
              <w:bottom w:val="single" w:sz="4" w:space="0" w:color="000000"/>
              <w:right w:val="nil"/>
            </w:tcBorders>
            <w:shd w:val="clear" w:color="auto" w:fill="auto"/>
            <w:hideMark/>
          </w:tcPr>
          <w:p w14:paraId="7F02BC3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2018-BA00009</w:t>
            </w:r>
          </w:p>
        </w:tc>
        <w:tc>
          <w:tcPr>
            <w:tcW w:w="1286" w:type="dxa"/>
            <w:tcBorders>
              <w:top w:val="nil"/>
              <w:left w:val="nil"/>
              <w:bottom w:val="single" w:sz="4" w:space="0" w:color="000000"/>
              <w:right w:val="nil"/>
            </w:tcBorders>
            <w:shd w:val="clear" w:color="FFFFCC" w:fill="FFFFFF"/>
            <w:hideMark/>
          </w:tcPr>
          <w:p w14:paraId="26FC5C5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Ministry of Education c/o Alanzo Watson </w:t>
            </w:r>
          </w:p>
        </w:tc>
        <w:tc>
          <w:tcPr>
            <w:tcW w:w="1370" w:type="dxa"/>
            <w:tcBorders>
              <w:top w:val="nil"/>
              <w:left w:val="nil"/>
              <w:bottom w:val="single" w:sz="4" w:space="0" w:color="000000"/>
              <w:right w:val="nil"/>
            </w:tcBorders>
            <w:shd w:val="clear" w:color="auto" w:fill="auto"/>
            <w:hideMark/>
          </w:tcPr>
          <w:p w14:paraId="3A6FF3F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Highgate Primary &amp; Junior High School</w:t>
            </w:r>
          </w:p>
        </w:tc>
        <w:tc>
          <w:tcPr>
            <w:tcW w:w="1399" w:type="dxa"/>
            <w:tcBorders>
              <w:top w:val="nil"/>
              <w:left w:val="nil"/>
              <w:bottom w:val="single" w:sz="4" w:space="0" w:color="000000"/>
              <w:right w:val="nil"/>
            </w:tcBorders>
            <w:shd w:val="clear" w:color="auto" w:fill="auto"/>
            <w:hideMark/>
          </w:tcPr>
          <w:p w14:paraId="73EFFE1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58F36F47"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147</w:t>
            </w:r>
          </w:p>
        </w:tc>
        <w:tc>
          <w:tcPr>
            <w:tcW w:w="563" w:type="dxa"/>
            <w:tcBorders>
              <w:top w:val="nil"/>
              <w:left w:val="nil"/>
              <w:bottom w:val="single" w:sz="4" w:space="0" w:color="000000"/>
              <w:right w:val="nil"/>
            </w:tcBorders>
            <w:shd w:val="clear" w:color="auto" w:fill="auto"/>
            <w:hideMark/>
          </w:tcPr>
          <w:p w14:paraId="0E00D62E"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51255EF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Institutional</w:t>
            </w:r>
          </w:p>
        </w:tc>
        <w:tc>
          <w:tcPr>
            <w:tcW w:w="1354" w:type="dxa"/>
            <w:tcBorders>
              <w:top w:val="nil"/>
              <w:left w:val="nil"/>
              <w:bottom w:val="single" w:sz="4" w:space="0" w:color="000000"/>
              <w:right w:val="nil"/>
            </w:tcBorders>
            <w:shd w:val="clear" w:color="auto" w:fill="auto"/>
            <w:hideMark/>
          </w:tcPr>
          <w:p w14:paraId="21B891FB"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Extension</w:t>
            </w:r>
          </w:p>
        </w:tc>
        <w:tc>
          <w:tcPr>
            <w:tcW w:w="856" w:type="dxa"/>
            <w:tcBorders>
              <w:top w:val="nil"/>
              <w:left w:val="nil"/>
              <w:bottom w:val="single" w:sz="4" w:space="0" w:color="000000"/>
              <w:right w:val="nil"/>
            </w:tcBorders>
            <w:shd w:val="clear" w:color="auto" w:fill="auto"/>
            <w:hideMark/>
          </w:tcPr>
          <w:p w14:paraId="40C50DC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36,750.00 </w:t>
            </w:r>
          </w:p>
        </w:tc>
        <w:tc>
          <w:tcPr>
            <w:tcW w:w="936" w:type="dxa"/>
            <w:tcBorders>
              <w:top w:val="nil"/>
              <w:left w:val="nil"/>
              <w:bottom w:val="single" w:sz="4" w:space="0" w:color="000000"/>
              <w:right w:val="nil"/>
            </w:tcBorders>
            <w:shd w:val="clear" w:color="auto" w:fill="auto"/>
            <w:hideMark/>
          </w:tcPr>
          <w:p w14:paraId="62AE1242"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43D8F16B" w14:textId="77777777" w:rsidTr="000E5E26">
        <w:trPr>
          <w:trHeight w:val="477"/>
        </w:trPr>
        <w:tc>
          <w:tcPr>
            <w:tcW w:w="519" w:type="dxa"/>
            <w:tcBorders>
              <w:top w:val="nil"/>
              <w:left w:val="nil"/>
              <w:bottom w:val="single" w:sz="4" w:space="0" w:color="000000"/>
              <w:right w:val="nil"/>
            </w:tcBorders>
            <w:shd w:val="clear" w:color="auto" w:fill="auto"/>
            <w:hideMark/>
          </w:tcPr>
          <w:p w14:paraId="4394937F"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3</w:t>
            </w:r>
          </w:p>
        </w:tc>
        <w:tc>
          <w:tcPr>
            <w:tcW w:w="1146" w:type="dxa"/>
            <w:tcBorders>
              <w:top w:val="nil"/>
              <w:left w:val="nil"/>
              <w:bottom w:val="single" w:sz="4" w:space="0" w:color="000000"/>
              <w:right w:val="nil"/>
            </w:tcBorders>
            <w:shd w:val="clear" w:color="auto" w:fill="auto"/>
            <w:hideMark/>
          </w:tcPr>
          <w:p w14:paraId="35EB4501"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2018-BA00027</w:t>
            </w:r>
          </w:p>
        </w:tc>
        <w:tc>
          <w:tcPr>
            <w:tcW w:w="1286" w:type="dxa"/>
            <w:tcBorders>
              <w:top w:val="nil"/>
              <w:left w:val="nil"/>
              <w:bottom w:val="single" w:sz="4" w:space="0" w:color="000000"/>
              <w:right w:val="nil"/>
            </w:tcBorders>
            <w:shd w:val="clear" w:color="auto" w:fill="auto"/>
            <w:hideMark/>
          </w:tcPr>
          <w:p w14:paraId="1DC3175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Pearline Foreman</w:t>
            </w:r>
          </w:p>
        </w:tc>
        <w:tc>
          <w:tcPr>
            <w:tcW w:w="1370" w:type="dxa"/>
            <w:tcBorders>
              <w:top w:val="nil"/>
              <w:left w:val="nil"/>
              <w:bottom w:val="single" w:sz="4" w:space="0" w:color="000000"/>
              <w:right w:val="nil"/>
            </w:tcBorders>
            <w:shd w:val="clear" w:color="auto" w:fill="auto"/>
            <w:hideMark/>
          </w:tcPr>
          <w:p w14:paraId="60637EF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55 Hampstead</w:t>
            </w:r>
          </w:p>
        </w:tc>
        <w:tc>
          <w:tcPr>
            <w:tcW w:w="1399" w:type="dxa"/>
            <w:tcBorders>
              <w:top w:val="nil"/>
              <w:left w:val="nil"/>
              <w:bottom w:val="single" w:sz="4" w:space="0" w:color="000000"/>
              <w:right w:val="nil"/>
            </w:tcBorders>
            <w:shd w:val="clear" w:color="auto" w:fill="auto"/>
            <w:hideMark/>
          </w:tcPr>
          <w:p w14:paraId="640A5DB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7CBAE23D"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38.83</w:t>
            </w:r>
          </w:p>
        </w:tc>
        <w:tc>
          <w:tcPr>
            <w:tcW w:w="563" w:type="dxa"/>
            <w:tcBorders>
              <w:top w:val="nil"/>
              <w:left w:val="nil"/>
              <w:bottom w:val="single" w:sz="4" w:space="0" w:color="000000"/>
              <w:right w:val="nil"/>
            </w:tcBorders>
            <w:shd w:val="clear" w:color="auto" w:fill="auto"/>
            <w:hideMark/>
          </w:tcPr>
          <w:p w14:paraId="28864269"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41AE808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auto" w:fill="auto"/>
            <w:hideMark/>
          </w:tcPr>
          <w:p w14:paraId="5E8662D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Extension</w:t>
            </w:r>
          </w:p>
        </w:tc>
        <w:tc>
          <w:tcPr>
            <w:tcW w:w="856" w:type="dxa"/>
            <w:tcBorders>
              <w:top w:val="nil"/>
              <w:left w:val="nil"/>
              <w:bottom w:val="single" w:sz="4" w:space="0" w:color="000000"/>
              <w:right w:val="nil"/>
            </w:tcBorders>
            <w:shd w:val="clear" w:color="auto" w:fill="auto"/>
            <w:hideMark/>
          </w:tcPr>
          <w:p w14:paraId="648B7041"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5,824.50 </w:t>
            </w:r>
          </w:p>
        </w:tc>
        <w:tc>
          <w:tcPr>
            <w:tcW w:w="936" w:type="dxa"/>
            <w:tcBorders>
              <w:top w:val="nil"/>
              <w:left w:val="nil"/>
              <w:bottom w:val="single" w:sz="4" w:space="0" w:color="000000"/>
              <w:right w:val="nil"/>
            </w:tcBorders>
            <w:shd w:val="clear" w:color="auto" w:fill="auto"/>
            <w:hideMark/>
          </w:tcPr>
          <w:p w14:paraId="545E61C0"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71019C3D" w14:textId="77777777" w:rsidTr="000E5E26">
        <w:trPr>
          <w:trHeight w:val="716"/>
        </w:trPr>
        <w:tc>
          <w:tcPr>
            <w:tcW w:w="519" w:type="dxa"/>
            <w:tcBorders>
              <w:top w:val="nil"/>
              <w:left w:val="nil"/>
              <w:bottom w:val="single" w:sz="4" w:space="0" w:color="000000"/>
              <w:right w:val="nil"/>
            </w:tcBorders>
            <w:shd w:val="clear" w:color="auto" w:fill="auto"/>
            <w:hideMark/>
          </w:tcPr>
          <w:p w14:paraId="74B27A92"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4</w:t>
            </w:r>
          </w:p>
        </w:tc>
        <w:tc>
          <w:tcPr>
            <w:tcW w:w="1146" w:type="dxa"/>
            <w:tcBorders>
              <w:top w:val="nil"/>
              <w:left w:val="nil"/>
              <w:bottom w:val="single" w:sz="4" w:space="0" w:color="000000"/>
              <w:right w:val="nil"/>
            </w:tcBorders>
            <w:shd w:val="clear" w:color="auto" w:fill="auto"/>
            <w:hideMark/>
          </w:tcPr>
          <w:p w14:paraId="7E15380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2018-BA00024</w:t>
            </w:r>
          </w:p>
        </w:tc>
        <w:tc>
          <w:tcPr>
            <w:tcW w:w="1286" w:type="dxa"/>
            <w:tcBorders>
              <w:top w:val="nil"/>
              <w:left w:val="nil"/>
              <w:bottom w:val="single" w:sz="4" w:space="0" w:color="000000"/>
              <w:right w:val="nil"/>
            </w:tcBorders>
            <w:shd w:val="clear" w:color="auto" w:fill="auto"/>
            <w:hideMark/>
          </w:tcPr>
          <w:p w14:paraId="0F139AF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Ivy Thomas</w:t>
            </w:r>
          </w:p>
        </w:tc>
        <w:tc>
          <w:tcPr>
            <w:tcW w:w="1370" w:type="dxa"/>
            <w:tcBorders>
              <w:top w:val="nil"/>
              <w:left w:val="nil"/>
              <w:bottom w:val="single" w:sz="4" w:space="0" w:color="000000"/>
              <w:right w:val="nil"/>
            </w:tcBorders>
            <w:shd w:val="clear" w:color="auto" w:fill="auto"/>
            <w:hideMark/>
          </w:tcPr>
          <w:p w14:paraId="7E2DE78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26 Nashville Manor, Cromwell Land</w:t>
            </w:r>
          </w:p>
        </w:tc>
        <w:tc>
          <w:tcPr>
            <w:tcW w:w="1399" w:type="dxa"/>
            <w:tcBorders>
              <w:top w:val="nil"/>
              <w:left w:val="nil"/>
              <w:bottom w:val="single" w:sz="4" w:space="0" w:color="000000"/>
              <w:right w:val="nil"/>
            </w:tcBorders>
            <w:shd w:val="clear" w:color="auto" w:fill="auto"/>
            <w:hideMark/>
          </w:tcPr>
          <w:p w14:paraId="4217028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07C9A82E"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81.47</w:t>
            </w:r>
          </w:p>
        </w:tc>
        <w:tc>
          <w:tcPr>
            <w:tcW w:w="563" w:type="dxa"/>
            <w:tcBorders>
              <w:top w:val="nil"/>
              <w:left w:val="nil"/>
              <w:bottom w:val="single" w:sz="4" w:space="0" w:color="000000"/>
              <w:right w:val="nil"/>
            </w:tcBorders>
            <w:shd w:val="clear" w:color="auto" w:fill="auto"/>
            <w:hideMark/>
          </w:tcPr>
          <w:p w14:paraId="5E458EBA"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2D81613E"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auto" w:fill="auto"/>
            <w:hideMark/>
          </w:tcPr>
          <w:p w14:paraId="577C620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59C9DD4B"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12,220.50 </w:t>
            </w:r>
          </w:p>
        </w:tc>
        <w:tc>
          <w:tcPr>
            <w:tcW w:w="936" w:type="dxa"/>
            <w:tcBorders>
              <w:top w:val="nil"/>
              <w:left w:val="nil"/>
              <w:bottom w:val="single" w:sz="4" w:space="0" w:color="000000"/>
              <w:right w:val="nil"/>
            </w:tcBorders>
            <w:shd w:val="clear" w:color="auto" w:fill="auto"/>
            <w:hideMark/>
          </w:tcPr>
          <w:p w14:paraId="303B60E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48179411" w14:textId="77777777" w:rsidTr="000E5E26">
        <w:trPr>
          <w:trHeight w:val="716"/>
        </w:trPr>
        <w:tc>
          <w:tcPr>
            <w:tcW w:w="519" w:type="dxa"/>
            <w:tcBorders>
              <w:top w:val="nil"/>
              <w:left w:val="nil"/>
              <w:bottom w:val="single" w:sz="4" w:space="0" w:color="000000"/>
              <w:right w:val="nil"/>
            </w:tcBorders>
            <w:shd w:val="clear" w:color="auto" w:fill="auto"/>
            <w:hideMark/>
          </w:tcPr>
          <w:p w14:paraId="65D3C8F1"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5</w:t>
            </w:r>
          </w:p>
        </w:tc>
        <w:tc>
          <w:tcPr>
            <w:tcW w:w="1146" w:type="dxa"/>
            <w:tcBorders>
              <w:top w:val="nil"/>
              <w:left w:val="nil"/>
              <w:bottom w:val="single" w:sz="4" w:space="0" w:color="000000"/>
              <w:right w:val="nil"/>
            </w:tcBorders>
            <w:shd w:val="clear" w:color="auto" w:fill="auto"/>
            <w:hideMark/>
          </w:tcPr>
          <w:p w14:paraId="08D0BE4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2018-BA00039</w:t>
            </w:r>
          </w:p>
        </w:tc>
        <w:tc>
          <w:tcPr>
            <w:tcW w:w="1286" w:type="dxa"/>
            <w:tcBorders>
              <w:top w:val="nil"/>
              <w:left w:val="nil"/>
              <w:bottom w:val="single" w:sz="4" w:space="0" w:color="000000"/>
              <w:right w:val="nil"/>
            </w:tcBorders>
            <w:shd w:val="clear" w:color="auto" w:fill="auto"/>
            <w:hideMark/>
          </w:tcPr>
          <w:p w14:paraId="4B1FDBB8"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Kadane Grant</w:t>
            </w:r>
          </w:p>
        </w:tc>
        <w:tc>
          <w:tcPr>
            <w:tcW w:w="1370" w:type="dxa"/>
            <w:tcBorders>
              <w:top w:val="nil"/>
              <w:left w:val="nil"/>
              <w:bottom w:val="single" w:sz="4" w:space="0" w:color="000000"/>
              <w:right w:val="nil"/>
            </w:tcBorders>
            <w:shd w:val="clear" w:color="auto" w:fill="auto"/>
            <w:hideMark/>
          </w:tcPr>
          <w:p w14:paraId="203CF158"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53 Charlottenburgh, Orange River</w:t>
            </w:r>
          </w:p>
        </w:tc>
        <w:tc>
          <w:tcPr>
            <w:tcW w:w="1399" w:type="dxa"/>
            <w:tcBorders>
              <w:top w:val="nil"/>
              <w:left w:val="nil"/>
              <w:bottom w:val="single" w:sz="4" w:space="0" w:color="000000"/>
              <w:right w:val="nil"/>
            </w:tcBorders>
            <w:shd w:val="clear" w:color="auto" w:fill="auto"/>
            <w:hideMark/>
          </w:tcPr>
          <w:p w14:paraId="5D038C17"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6C22475D"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106</w:t>
            </w:r>
          </w:p>
        </w:tc>
        <w:tc>
          <w:tcPr>
            <w:tcW w:w="563" w:type="dxa"/>
            <w:tcBorders>
              <w:top w:val="nil"/>
              <w:left w:val="nil"/>
              <w:bottom w:val="single" w:sz="4" w:space="0" w:color="000000"/>
              <w:right w:val="nil"/>
            </w:tcBorders>
            <w:shd w:val="clear" w:color="auto" w:fill="auto"/>
            <w:hideMark/>
          </w:tcPr>
          <w:p w14:paraId="7A18A208"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1E0D18C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auto" w:fill="auto"/>
            <w:hideMark/>
          </w:tcPr>
          <w:p w14:paraId="777D28BE"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1790EAA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15,900.00 </w:t>
            </w:r>
          </w:p>
        </w:tc>
        <w:tc>
          <w:tcPr>
            <w:tcW w:w="936" w:type="dxa"/>
            <w:tcBorders>
              <w:top w:val="nil"/>
              <w:left w:val="nil"/>
              <w:bottom w:val="single" w:sz="4" w:space="0" w:color="000000"/>
              <w:right w:val="nil"/>
            </w:tcBorders>
            <w:shd w:val="clear" w:color="auto" w:fill="auto"/>
            <w:hideMark/>
          </w:tcPr>
          <w:p w14:paraId="2D87A6D2"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78D9B19F" w14:textId="77777777" w:rsidTr="000E5E26">
        <w:trPr>
          <w:trHeight w:val="477"/>
        </w:trPr>
        <w:tc>
          <w:tcPr>
            <w:tcW w:w="519" w:type="dxa"/>
            <w:tcBorders>
              <w:top w:val="nil"/>
              <w:left w:val="nil"/>
              <w:bottom w:val="single" w:sz="4" w:space="0" w:color="000000"/>
              <w:right w:val="nil"/>
            </w:tcBorders>
            <w:shd w:val="clear" w:color="auto" w:fill="auto"/>
            <w:hideMark/>
          </w:tcPr>
          <w:p w14:paraId="4B98187B"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6</w:t>
            </w:r>
          </w:p>
        </w:tc>
        <w:tc>
          <w:tcPr>
            <w:tcW w:w="1146" w:type="dxa"/>
            <w:tcBorders>
              <w:top w:val="nil"/>
              <w:left w:val="nil"/>
              <w:bottom w:val="single" w:sz="4" w:space="0" w:color="000000"/>
              <w:right w:val="nil"/>
            </w:tcBorders>
            <w:shd w:val="clear" w:color="auto" w:fill="auto"/>
            <w:hideMark/>
          </w:tcPr>
          <w:p w14:paraId="24F00B6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2018-BA00021</w:t>
            </w:r>
          </w:p>
        </w:tc>
        <w:tc>
          <w:tcPr>
            <w:tcW w:w="1286" w:type="dxa"/>
            <w:tcBorders>
              <w:top w:val="nil"/>
              <w:left w:val="nil"/>
              <w:bottom w:val="single" w:sz="4" w:space="0" w:color="000000"/>
              <w:right w:val="nil"/>
            </w:tcBorders>
            <w:shd w:val="clear" w:color="auto" w:fill="auto"/>
            <w:hideMark/>
          </w:tcPr>
          <w:p w14:paraId="27F1B39A"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Sandra Wright</w:t>
            </w:r>
          </w:p>
        </w:tc>
        <w:tc>
          <w:tcPr>
            <w:tcW w:w="1370" w:type="dxa"/>
            <w:tcBorders>
              <w:top w:val="nil"/>
              <w:left w:val="nil"/>
              <w:bottom w:val="single" w:sz="4" w:space="0" w:color="000000"/>
              <w:right w:val="nil"/>
            </w:tcBorders>
            <w:shd w:val="clear" w:color="auto" w:fill="auto"/>
            <w:hideMark/>
          </w:tcPr>
          <w:p w14:paraId="7E83DE3A"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Langley</w:t>
            </w:r>
          </w:p>
        </w:tc>
        <w:tc>
          <w:tcPr>
            <w:tcW w:w="1399" w:type="dxa"/>
            <w:tcBorders>
              <w:top w:val="nil"/>
              <w:left w:val="nil"/>
              <w:bottom w:val="single" w:sz="4" w:space="0" w:color="000000"/>
              <w:right w:val="nil"/>
            </w:tcBorders>
            <w:shd w:val="clear" w:color="auto" w:fill="auto"/>
            <w:hideMark/>
          </w:tcPr>
          <w:p w14:paraId="23F15B9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7D54A2AC"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204</w:t>
            </w:r>
          </w:p>
        </w:tc>
        <w:tc>
          <w:tcPr>
            <w:tcW w:w="563" w:type="dxa"/>
            <w:tcBorders>
              <w:top w:val="nil"/>
              <w:left w:val="nil"/>
              <w:bottom w:val="single" w:sz="4" w:space="0" w:color="000000"/>
              <w:right w:val="nil"/>
            </w:tcBorders>
            <w:shd w:val="clear" w:color="auto" w:fill="auto"/>
            <w:hideMark/>
          </w:tcPr>
          <w:p w14:paraId="32F19E5D"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7A55359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auto" w:fill="auto"/>
            <w:hideMark/>
          </w:tcPr>
          <w:p w14:paraId="31F6D47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654128E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30,600.00 </w:t>
            </w:r>
          </w:p>
        </w:tc>
        <w:tc>
          <w:tcPr>
            <w:tcW w:w="936" w:type="dxa"/>
            <w:tcBorders>
              <w:top w:val="nil"/>
              <w:left w:val="nil"/>
              <w:bottom w:val="single" w:sz="4" w:space="0" w:color="000000"/>
              <w:right w:val="nil"/>
            </w:tcBorders>
            <w:shd w:val="clear" w:color="auto" w:fill="auto"/>
            <w:hideMark/>
          </w:tcPr>
          <w:p w14:paraId="0FCAF9B1"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21C4E958" w14:textId="77777777" w:rsidTr="000E5E26">
        <w:trPr>
          <w:trHeight w:val="716"/>
        </w:trPr>
        <w:tc>
          <w:tcPr>
            <w:tcW w:w="519" w:type="dxa"/>
            <w:tcBorders>
              <w:top w:val="nil"/>
              <w:left w:val="nil"/>
              <w:bottom w:val="single" w:sz="4" w:space="0" w:color="000000"/>
              <w:right w:val="nil"/>
            </w:tcBorders>
            <w:shd w:val="clear" w:color="auto" w:fill="auto"/>
            <w:hideMark/>
          </w:tcPr>
          <w:p w14:paraId="5280150D"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7</w:t>
            </w:r>
          </w:p>
        </w:tc>
        <w:tc>
          <w:tcPr>
            <w:tcW w:w="1146" w:type="dxa"/>
            <w:tcBorders>
              <w:top w:val="nil"/>
              <w:left w:val="nil"/>
              <w:bottom w:val="single" w:sz="4" w:space="0" w:color="000000"/>
              <w:right w:val="nil"/>
            </w:tcBorders>
            <w:shd w:val="clear" w:color="auto" w:fill="auto"/>
            <w:hideMark/>
          </w:tcPr>
          <w:p w14:paraId="16B469F8"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2018-BA00031</w:t>
            </w:r>
          </w:p>
        </w:tc>
        <w:tc>
          <w:tcPr>
            <w:tcW w:w="1286" w:type="dxa"/>
            <w:tcBorders>
              <w:top w:val="nil"/>
              <w:left w:val="nil"/>
              <w:bottom w:val="single" w:sz="4" w:space="0" w:color="000000"/>
              <w:right w:val="nil"/>
            </w:tcBorders>
            <w:shd w:val="clear" w:color="auto" w:fill="auto"/>
            <w:hideMark/>
          </w:tcPr>
          <w:p w14:paraId="22520532"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Yvonne Riley</w:t>
            </w:r>
          </w:p>
        </w:tc>
        <w:tc>
          <w:tcPr>
            <w:tcW w:w="1370" w:type="dxa"/>
            <w:tcBorders>
              <w:top w:val="nil"/>
              <w:left w:val="nil"/>
              <w:bottom w:val="single" w:sz="4" w:space="0" w:color="000000"/>
              <w:right w:val="nil"/>
            </w:tcBorders>
            <w:shd w:val="clear" w:color="auto" w:fill="auto"/>
            <w:hideMark/>
          </w:tcPr>
          <w:p w14:paraId="3F9E082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15 Sea View formerly part of cromwell Estate</w:t>
            </w:r>
          </w:p>
        </w:tc>
        <w:tc>
          <w:tcPr>
            <w:tcW w:w="1399" w:type="dxa"/>
            <w:tcBorders>
              <w:top w:val="nil"/>
              <w:left w:val="nil"/>
              <w:bottom w:val="single" w:sz="4" w:space="0" w:color="000000"/>
              <w:right w:val="nil"/>
            </w:tcBorders>
            <w:shd w:val="clear" w:color="auto" w:fill="auto"/>
            <w:hideMark/>
          </w:tcPr>
          <w:p w14:paraId="2CACD5AE"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7D8E4F8C"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97</w:t>
            </w:r>
          </w:p>
        </w:tc>
        <w:tc>
          <w:tcPr>
            <w:tcW w:w="563" w:type="dxa"/>
            <w:tcBorders>
              <w:top w:val="nil"/>
              <w:left w:val="nil"/>
              <w:bottom w:val="single" w:sz="4" w:space="0" w:color="000000"/>
              <w:right w:val="nil"/>
            </w:tcBorders>
            <w:shd w:val="clear" w:color="auto" w:fill="auto"/>
            <w:hideMark/>
          </w:tcPr>
          <w:p w14:paraId="578E97CF"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1462B40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auto" w:fill="auto"/>
            <w:hideMark/>
          </w:tcPr>
          <w:p w14:paraId="29A1EDA7"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4426E97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14,550.00 </w:t>
            </w:r>
          </w:p>
        </w:tc>
        <w:tc>
          <w:tcPr>
            <w:tcW w:w="936" w:type="dxa"/>
            <w:tcBorders>
              <w:top w:val="nil"/>
              <w:left w:val="nil"/>
              <w:bottom w:val="single" w:sz="4" w:space="0" w:color="000000"/>
              <w:right w:val="nil"/>
            </w:tcBorders>
            <w:shd w:val="clear" w:color="auto" w:fill="auto"/>
            <w:hideMark/>
          </w:tcPr>
          <w:p w14:paraId="23D79D9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13017B72" w14:textId="77777777" w:rsidTr="000E5E26">
        <w:trPr>
          <w:trHeight w:val="477"/>
        </w:trPr>
        <w:tc>
          <w:tcPr>
            <w:tcW w:w="519" w:type="dxa"/>
            <w:tcBorders>
              <w:top w:val="nil"/>
              <w:left w:val="nil"/>
              <w:bottom w:val="single" w:sz="4" w:space="0" w:color="000000"/>
              <w:right w:val="nil"/>
            </w:tcBorders>
            <w:shd w:val="clear" w:color="auto" w:fill="auto"/>
            <w:hideMark/>
          </w:tcPr>
          <w:p w14:paraId="1A389FC0"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8</w:t>
            </w:r>
          </w:p>
        </w:tc>
        <w:tc>
          <w:tcPr>
            <w:tcW w:w="1146" w:type="dxa"/>
            <w:tcBorders>
              <w:top w:val="nil"/>
              <w:left w:val="nil"/>
              <w:bottom w:val="single" w:sz="4" w:space="0" w:color="000000"/>
              <w:right w:val="nil"/>
            </w:tcBorders>
            <w:shd w:val="clear" w:color="auto" w:fill="auto"/>
            <w:hideMark/>
          </w:tcPr>
          <w:p w14:paraId="095546D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2018-BA00035</w:t>
            </w:r>
          </w:p>
        </w:tc>
        <w:tc>
          <w:tcPr>
            <w:tcW w:w="1286" w:type="dxa"/>
            <w:tcBorders>
              <w:top w:val="nil"/>
              <w:left w:val="nil"/>
              <w:bottom w:val="single" w:sz="4" w:space="0" w:color="000000"/>
              <w:right w:val="nil"/>
            </w:tcBorders>
            <w:shd w:val="clear" w:color="auto" w:fill="auto"/>
            <w:hideMark/>
          </w:tcPr>
          <w:p w14:paraId="278C7C61"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Cerelyn Reckley</w:t>
            </w:r>
          </w:p>
        </w:tc>
        <w:tc>
          <w:tcPr>
            <w:tcW w:w="1370" w:type="dxa"/>
            <w:tcBorders>
              <w:top w:val="nil"/>
              <w:left w:val="nil"/>
              <w:bottom w:val="single" w:sz="4" w:space="0" w:color="000000"/>
              <w:right w:val="nil"/>
            </w:tcBorders>
            <w:shd w:val="clear" w:color="auto" w:fill="auto"/>
            <w:hideMark/>
          </w:tcPr>
          <w:p w14:paraId="538C64E3"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Juno Pen</w:t>
            </w:r>
          </w:p>
        </w:tc>
        <w:tc>
          <w:tcPr>
            <w:tcW w:w="1399" w:type="dxa"/>
            <w:tcBorders>
              <w:top w:val="nil"/>
              <w:left w:val="nil"/>
              <w:bottom w:val="single" w:sz="4" w:space="0" w:color="000000"/>
              <w:right w:val="nil"/>
            </w:tcBorders>
            <w:shd w:val="clear" w:color="auto" w:fill="auto"/>
            <w:hideMark/>
          </w:tcPr>
          <w:p w14:paraId="4C07358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4B9D4672"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205</w:t>
            </w:r>
          </w:p>
        </w:tc>
        <w:tc>
          <w:tcPr>
            <w:tcW w:w="563" w:type="dxa"/>
            <w:tcBorders>
              <w:top w:val="nil"/>
              <w:left w:val="nil"/>
              <w:bottom w:val="single" w:sz="4" w:space="0" w:color="000000"/>
              <w:right w:val="nil"/>
            </w:tcBorders>
            <w:shd w:val="clear" w:color="auto" w:fill="auto"/>
            <w:hideMark/>
          </w:tcPr>
          <w:p w14:paraId="6BA46B6A"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1DB99FD8"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Multi family</w:t>
            </w:r>
          </w:p>
        </w:tc>
        <w:tc>
          <w:tcPr>
            <w:tcW w:w="1354" w:type="dxa"/>
            <w:tcBorders>
              <w:top w:val="nil"/>
              <w:left w:val="nil"/>
              <w:bottom w:val="single" w:sz="4" w:space="0" w:color="000000"/>
              <w:right w:val="nil"/>
            </w:tcBorders>
            <w:shd w:val="clear" w:color="auto" w:fill="auto"/>
            <w:hideMark/>
          </w:tcPr>
          <w:p w14:paraId="7535EF51"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312AEC1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38,950.00 </w:t>
            </w:r>
          </w:p>
        </w:tc>
        <w:tc>
          <w:tcPr>
            <w:tcW w:w="936" w:type="dxa"/>
            <w:tcBorders>
              <w:top w:val="nil"/>
              <w:left w:val="nil"/>
              <w:bottom w:val="single" w:sz="4" w:space="0" w:color="000000"/>
              <w:right w:val="nil"/>
            </w:tcBorders>
            <w:shd w:val="clear" w:color="auto" w:fill="auto"/>
            <w:hideMark/>
          </w:tcPr>
          <w:p w14:paraId="56AF028B"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Penalty $19,475.00 </w:t>
            </w:r>
          </w:p>
        </w:tc>
      </w:tr>
      <w:tr w:rsidR="006D44A2" w:rsidRPr="006D44A2" w14:paraId="7F69A8D5" w14:textId="77777777" w:rsidTr="000E5E26">
        <w:trPr>
          <w:trHeight w:val="920"/>
        </w:trPr>
        <w:tc>
          <w:tcPr>
            <w:tcW w:w="519" w:type="dxa"/>
            <w:tcBorders>
              <w:top w:val="nil"/>
              <w:left w:val="nil"/>
              <w:bottom w:val="single" w:sz="4" w:space="0" w:color="000000"/>
              <w:right w:val="nil"/>
            </w:tcBorders>
            <w:shd w:val="clear" w:color="auto" w:fill="auto"/>
            <w:hideMark/>
          </w:tcPr>
          <w:p w14:paraId="3AE97BF0"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9</w:t>
            </w:r>
          </w:p>
        </w:tc>
        <w:tc>
          <w:tcPr>
            <w:tcW w:w="1146" w:type="dxa"/>
            <w:tcBorders>
              <w:top w:val="nil"/>
              <w:left w:val="nil"/>
              <w:bottom w:val="single" w:sz="4" w:space="0" w:color="000000"/>
              <w:right w:val="nil"/>
            </w:tcBorders>
            <w:shd w:val="clear" w:color="auto" w:fill="auto"/>
            <w:hideMark/>
          </w:tcPr>
          <w:p w14:paraId="2A44708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2018-PB00009</w:t>
            </w:r>
          </w:p>
        </w:tc>
        <w:tc>
          <w:tcPr>
            <w:tcW w:w="1286" w:type="dxa"/>
            <w:tcBorders>
              <w:top w:val="nil"/>
              <w:left w:val="nil"/>
              <w:bottom w:val="single" w:sz="4" w:space="0" w:color="000000"/>
              <w:right w:val="nil"/>
            </w:tcBorders>
            <w:shd w:val="clear" w:color="auto" w:fill="auto"/>
            <w:hideMark/>
          </w:tcPr>
          <w:p w14:paraId="1E9D58F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Emile Lyn</w:t>
            </w:r>
          </w:p>
        </w:tc>
        <w:tc>
          <w:tcPr>
            <w:tcW w:w="1370" w:type="dxa"/>
            <w:tcBorders>
              <w:top w:val="nil"/>
              <w:left w:val="nil"/>
              <w:bottom w:val="single" w:sz="4" w:space="0" w:color="000000"/>
              <w:right w:val="nil"/>
            </w:tcBorders>
            <w:shd w:val="clear" w:color="auto" w:fill="auto"/>
            <w:hideMark/>
          </w:tcPr>
          <w:p w14:paraId="156B9E01"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15 Huddersfield now called Crystal Shore Resort phase 1</w:t>
            </w:r>
          </w:p>
        </w:tc>
        <w:tc>
          <w:tcPr>
            <w:tcW w:w="1399" w:type="dxa"/>
            <w:tcBorders>
              <w:top w:val="nil"/>
              <w:left w:val="nil"/>
              <w:bottom w:val="single" w:sz="4" w:space="0" w:color="000000"/>
              <w:right w:val="nil"/>
            </w:tcBorders>
            <w:shd w:val="clear" w:color="auto" w:fill="auto"/>
            <w:hideMark/>
          </w:tcPr>
          <w:p w14:paraId="5C9959C3"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02158009"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455.57</w:t>
            </w:r>
          </w:p>
        </w:tc>
        <w:tc>
          <w:tcPr>
            <w:tcW w:w="563" w:type="dxa"/>
            <w:tcBorders>
              <w:top w:val="nil"/>
              <w:left w:val="nil"/>
              <w:bottom w:val="single" w:sz="4" w:space="0" w:color="000000"/>
              <w:right w:val="nil"/>
            </w:tcBorders>
            <w:shd w:val="clear" w:color="auto" w:fill="auto"/>
            <w:hideMark/>
          </w:tcPr>
          <w:p w14:paraId="0DDD85DB"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0664D8F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auto" w:fill="auto"/>
            <w:hideMark/>
          </w:tcPr>
          <w:p w14:paraId="65E41AE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7AE8D8F8"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68,335.50 </w:t>
            </w:r>
          </w:p>
        </w:tc>
        <w:tc>
          <w:tcPr>
            <w:tcW w:w="936" w:type="dxa"/>
            <w:tcBorders>
              <w:top w:val="nil"/>
              <w:left w:val="nil"/>
              <w:bottom w:val="single" w:sz="4" w:space="0" w:color="000000"/>
              <w:right w:val="nil"/>
            </w:tcBorders>
            <w:shd w:val="clear" w:color="auto" w:fill="auto"/>
            <w:hideMark/>
          </w:tcPr>
          <w:p w14:paraId="51D8A61E"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43707339" w14:textId="77777777" w:rsidTr="000E5E26">
        <w:trPr>
          <w:trHeight w:val="477"/>
        </w:trPr>
        <w:tc>
          <w:tcPr>
            <w:tcW w:w="519" w:type="dxa"/>
            <w:tcBorders>
              <w:top w:val="nil"/>
              <w:left w:val="nil"/>
              <w:bottom w:val="single" w:sz="4" w:space="0" w:color="000000"/>
              <w:right w:val="nil"/>
            </w:tcBorders>
            <w:shd w:val="clear" w:color="auto" w:fill="auto"/>
            <w:hideMark/>
          </w:tcPr>
          <w:p w14:paraId="137EEEB7"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10</w:t>
            </w:r>
          </w:p>
        </w:tc>
        <w:tc>
          <w:tcPr>
            <w:tcW w:w="1146" w:type="dxa"/>
            <w:tcBorders>
              <w:top w:val="nil"/>
              <w:left w:val="nil"/>
              <w:bottom w:val="single" w:sz="4" w:space="0" w:color="000000"/>
              <w:right w:val="nil"/>
            </w:tcBorders>
            <w:shd w:val="clear" w:color="auto" w:fill="auto"/>
            <w:hideMark/>
          </w:tcPr>
          <w:p w14:paraId="0798955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2018-PB00012</w:t>
            </w:r>
          </w:p>
        </w:tc>
        <w:tc>
          <w:tcPr>
            <w:tcW w:w="1286" w:type="dxa"/>
            <w:tcBorders>
              <w:top w:val="nil"/>
              <w:left w:val="nil"/>
              <w:bottom w:val="single" w:sz="4" w:space="0" w:color="000000"/>
              <w:right w:val="nil"/>
            </w:tcBorders>
            <w:shd w:val="clear" w:color="auto" w:fill="auto"/>
            <w:hideMark/>
          </w:tcPr>
          <w:p w14:paraId="03A6AAB7"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Ricardo and Tanya Palmer</w:t>
            </w:r>
          </w:p>
        </w:tc>
        <w:tc>
          <w:tcPr>
            <w:tcW w:w="1370" w:type="dxa"/>
            <w:tcBorders>
              <w:top w:val="nil"/>
              <w:left w:val="nil"/>
              <w:bottom w:val="single" w:sz="4" w:space="0" w:color="000000"/>
              <w:right w:val="nil"/>
            </w:tcBorders>
            <w:shd w:val="clear" w:color="auto" w:fill="auto"/>
            <w:hideMark/>
          </w:tcPr>
          <w:p w14:paraId="2BEFDC1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54 Belretio</w:t>
            </w:r>
          </w:p>
        </w:tc>
        <w:tc>
          <w:tcPr>
            <w:tcW w:w="1399" w:type="dxa"/>
            <w:tcBorders>
              <w:top w:val="nil"/>
              <w:left w:val="nil"/>
              <w:bottom w:val="single" w:sz="4" w:space="0" w:color="000000"/>
              <w:right w:val="nil"/>
            </w:tcBorders>
            <w:shd w:val="clear" w:color="auto" w:fill="auto"/>
            <w:hideMark/>
          </w:tcPr>
          <w:p w14:paraId="2BDC0FC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345593C4"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310.75</w:t>
            </w:r>
          </w:p>
        </w:tc>
        <w:tc>
          <w:tcPr>
            <w:tcW w:w="563" w:type="dxa"/>
            <w:tcBorders>
              <w:top w:val="nil"/>
              <w:left w:val="nil"/>
              <w:bottom w:val="single" w:sz="4" w:space="0" w:color="000000"/>
              <w:right w:val="nil"/>
            </w:tcBorders>
            <w:shd w:val="clear" w:color="auto" w:fill="auto"/>
            <w:hideMark/>
          </w:tcPr>
          <w:p w14:paraId="52129D92"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2F33BBF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auto" w:fill="auto"/>
            <w:hideMark/>
          </w:tcPr>
          <w:p w14:paraId="6EBDAE1E"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7DCD9D1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46,612.50 </w:t>
            </w:r>
          </w:p>
        </w:tc>
        <w:tc>
          <w:tcPr>
            <w:tcW w:w="936" w:type="dxa"/>
            <w:tcBorders>
              <w:top w:val="nil"/>
              <w:left w:val="nil"/>
              <w:bottom w:val="single" w:sz="4" w:space="0" w:color="000000"/>
              <w:right w:val="nil"/>
            </w:tcBorders>
            <w:shd w:val="clear" w:color="auto" w:fill="auto"/>
            <w:hideMark/>
          </w:tcPr>
          <w:p w14:paraId="5411A193"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65D90428" w14:textId="77777777" w:rsidTr="000E5E26">
        <w:trPr>
          <w:trHeight w:val="477"/>
        </w:trPr>
        <w:tc>
          <w:tcPr>
            <w:tcW w:w="519" w:type="dxa"/>
            <w:tcBorders>
              <w:top w:val="nil"/>
              <w:left w:val="nil"/>
              <w:bottom w:val="single" w:sz="4" w:space="0" w:color="000000"/>
              <w:right w:val="nil"/>
            </w:tcBorders>
            <w:shd w:val="clear" w:color="auto" w:fill="auto"/>
            <w:hideMark/>
          </w:tcPr>
          <w:p w14:paraId="4C011DFC"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11</w:t>
            </w:r>
          </w:p>
        </w:tc>
        <w:tc>
          <w:tcPr>
            <w:tcW w:w="1146" w:type="dxa"/>
            <w:tcBorders>
              <w:top w:val="nil"/>
              <w:left w:val="nil"/>
              <w:bottom w:val="single" w:sz="4" w:space="0" w:color="000000"/>
              <w:right w:val="nil"/>
            </w:tcBorders>
            <w:shd w:val="clear" w:color="auto" w:fill="auto"/>
            <w:hideMark/>
          </w:tcPr>
          <w:p w14:paraId="61E822F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2018-PB00016</w:t>
            </w:r>
          </w:p>
        </w:tc>
        <w:tc>
          <w:tcPr>
            <w:tcW w:w="1286" w:type="dxa"/>
            <w:tcBorders>
              <w:top w:val="nil"/>
              <w:left w:val="nil"/>
              <w:bottom w:val="single" w:sz="4" w:space="0" w:color="000000"/>
              <w:right w:val="nil"/>
            </w:tcBorders>
            <w:shd w:val="clear" w:color="auto" w:fill="auto"/>
            <w:hideMark/>
          </w:tcPr>
          <w:p w14:paraId="21913B9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Winston and Carol Rose</w:t>
            </w:r>
          </w:p>
        </w:tc>
        <w:tc>
          <w:tcPr>
            <w:tcW w:w="1370" w:type="dxa"/>
            <w:tcBorders>
              <w:top w:val="nil"/>
              <w:left w:val="nil"/>
              <w:bottom w:val="single" w:sz="4" w:space="0" w:color="000000"/>
              <w:right w:val="nil"/>
            </w:tcBorders>
            <w:shd w:val="clear" w:color="auto" w:fill="auto"/>
            <w:hideMark/>
          </w:tcPr>
          <w:p w14:paraId="5BA7C0A2"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Spring Valley</w:t>
            </w:r>
          </w:p>
        </w:tc>
        <w:tc>
          <w:tcPr>
            <w:tcW w:w="1399" w:type="dxa"/>
            <w:tcBorders>
              <w:top w:val="nil"/>
              <w:left w:val="nil"/>
              <w:bottom w:val="single" w:sz="4" w:space="0" w:color="000000"/>
              <w:right w:val="nil"/>
            </w:tcBorders>
            <w:shd w:val="clear" w:color="auto" w:fill="auto"/>
            <w:hideMark/>
          </w:tcPr>
          <w:p w14:paraId="4D95EA3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auto" w:fill="auto"/>
            <w:hideMark/>
          </w:tcPr>
          <w:p w14:paraId="0B46C78D"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415.74</w:t>
            </w:r>
          </w:p>
        </w:tc>
        <w:tc>
          <w:tcPr>
            <w:tcW w:w="563" w:type="dxa"/>
            <w:tcBorders>
              <w:top w:val="nil"/>
              <w:left w:val="nil"/>
              <w:bottom w:val="single" w:sz="4" w:space="0" w:color="000000"/>
              <w:right w:val="nil"/>
            </w:tcBorders>
            <w:shd w:val="clear" w:color="auto" w:fill="auto"/>
            <w:hideMark/>
          </w:tcPr>
          <w:p w14:paraId="35622CF6"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auto" w:fill="auto"/>
            <w:hideMark/>
          </w:tcPr>
          <w:p w14:paraId="1263B0D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auto" w:fill="auto"/>
            <w:hideMark/>
          </w:tcPr>
          <w:p w14:paraId="1582CE11"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562825F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62,361.00 </w:t>
            </w:r>
          </w:p>
        </w:tc>
        <w:tc>
          <w:tcPr>
            <w:tcW w:w="936" w:type="dxa"/>
            <w:tcBorders>
              <w:top w:val="nil"/>
              <w:left w:val="nil"/>
              <w:bottom w:val="single" w:sz="4" w:space="0" w:color="000000"/>
              <w:right w:val="nil"/>
            </w:tcBorders>
            <w:shd w:val="clear" w:color="auto" w:fill="auto"/>
            <w:hideMark/>
          </w:tcPr>
          <w:p w14:paraId="5D461D25"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3485677D" w14:textId="77777777" w:rsidTr="000E5E26">
        <w:trPr>
          <w:trHeight w:val="477"/>
        </w:trPr>
        <w:tc>
          <w:tcPr>
            <w:tcW w:w="519" w:type="dxa"/>
            <w:tcBorders>
              <w:top w:val="nil"/>
              <w:left w:val="nil"/>
              <w:bottom w:val="single" w:sz="4" w:space="0" w:color="000000"/>
              <w:right w:val="nil"/>
            </w:tcBorders>
            <w:shd w:val="clear" w:color="auto" w:fill="auto"/>
            <w:hideMark/>
          </w:tcPr>
          <w:p w14:paraId="51816C10"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12</w:t>
            </w:r>
          </w:p>
        </w:tc>
        <w:tc>
          <w:tcPr>
            <w:tcW w:w="1146" w:type="dxa"/>
            <w:tcBorders>
              <w:top w:val="nil"/>
              <w:left w:val="nil"/>
              <w:bottom w:val="single" w:sz="4" w:space="0" w:color="000000"/>
              <w:right w:val="nil"/>
            </w:tcBorders>
            <w:shd w:val="clear" w:color="000000" w:fill="FFFFFF"/>
            <w:hideMark/>
          </w:tcPr>
          <w:p w14:paraId="6D1B937A"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2018-BA00042</w:t>
            </w:r>
          </w:p>
        </w:tc>
        <w:tc>
          <w:tcPr>
            <w:tcW w:w="1286" w:type="dxa"/>
            <w:tcBorders>
              <w:top w:val="nil"/>
              <w:left w:val="nil"/>
              <w:bottom w:val="single" w:sz="4" w:space="0" w:color="000000"/>
              <w:right w:val="nil"/>
            </w:tcBorders>
            <w:shd w:val="clear" w:color="000000" w:fill="FFFFFF"/>
            <w:hideMark/>
          </w:tcPr>
          <w:p w14:paraId="55F59E37"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Kelesha Palmer</w:t>
            </w:r>
          </w:p>
        </w:tc>
        <w:tc>
          <w:tcPr>
            <w:tcW w:w="1370" w:type="dxa"/>
            <w:tcBorders>
              <w:top w:val="nil"/>
              <w:left w:val="nil"/>
              <w:bottom w:val="single" w:sz="4" w:space="0" w:color="000000"/>
              <w:right w:val="nil"/>
            </w:tcBorders>
            <w:shd w:val="clear" w:color="000000" w:fill="FFFFFF"/>
            <w:hideMark/>
          </w:tcPr>
          <w:p w14:paraId="4AC3773A"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165 White Hall</w:t>
            </w:r>
          </w:p>
        </w:tc>
        <w:tc>
          <w:tcPr>
            <w:tcW w:w="1399" w:type="dxa"/>
            <w:tcBorders>
              <w:top w:val="nil"/>
              <w:left w:val="nil"/>
              <w:bottom w:val="single" w:sz="4" w:space="0" w:color="000000"/>
              <w:right w:val="nil"/>
            </w:tcBorders>
            <w:shd w:val="clear" w:color="000000" w:fill="FFFFFF"/>
            <w:hideMark/>
          </w:tcPr>
          <w:p w14:paraId="47C1BE57"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000000" w:fill="FFFFFF"/>
            <w:hideMark/>
          </w:tcPr>
          <w:p w14:paraId="6EAFFA60"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351.24</w:t>
            </w:r>
          </w:p>
        </w:tc>
        <w:tc>
          <w:tcPr>
            <w:tcW w:w="563" w:type="dxa"/>
            <w:tcBorders>
              <w:top w:val="nil"/>
              <w:left w:val="nil"/>
              <w:bottom w:val="single" w:sz="4" w:space="0" w:color="000000"/>
              <w:right w:val="nil"/>
            </w:tcBorders>
            <w:shd w:val="clear" w:color="000000" w:fill="FFFFFF"/>
            <w:hideMark/>
          </w:tcPr>
          <w:p w14:paraId="70252EDB"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000000" w:fill="FFFFFF"/>
            <w:hideMark/>
          </w:tcPr>
          <w:p w14:paraId="5D837CA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Multi family</w:t>
            </w:r>
          </w:p>
        </w:tc>
        <w:tc>
          <w:tcPr>
            <w:tcW w:w="1354" w:type="dxa"/>
            <w:tcBorders>
              <w:top w:val="nil"/>
              <w:left w:val="nil"/>
              <w:bottom w:val="single" w:sz="4" w:space="0" w:color="000000"/>
              <w:right w:val="nil"/>
            </w:tcBorders>
            <w:shd w:val="clear" w:color="000000" w:fill="FFFFFF"/>
            <w:hideMark/>
          </w:tcPr>
          <w:p w14:paraId="1852A8BB"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000000" w:fill="FFFFFF"/>
            <w:hideMark/>
          </w:tcPr>
          <w:p w14:paraId="361FC408"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66,735.60 </w:t>
            </w:r>
          </w:p>
        </w:tc>
        <w:tc>
          <w:tcPr>
            <w:tcW w:w="936" w:type="dxa"/>
            <w:tcBorders>
              <w:top w:val="nil"/>
              <w:left w:val="nil"/>
              <w:bottom w:val="single" w:sz="4" w:space="0" w:color="000000"/>
              <w:right w:val="nil"/>
            </w:tcBorders>
            <w:shd w:val="clear" w:color="auto" w:fill="auto"/>
            <w:hideMark/>
          </w:tcPr>
          <w:p w14:paraId="7BB0464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61628FF8" w14:textId="77777777" w:rsidTr="000E5E26">
        <w:trPr>
          <w:trHeight w:val="477"/>
        </w:trPr>
        <w:tc>
          <w:tcPr>
            <w:tcW w:w="519" w:type="dxa"/>
            <w:tcBorders>
              <w:top w:val="nil"/>
              <w:left w:val="nil"/>
              <w:bottom w:val="single" w:sz="4" w:space="0" w:color="000000"/>
              <w:right w:val="nil"/>
            </w:tcBorders>
            <w:shd w:val="clear" w:color="auto" w:fill="auto"/>
            <w:hideMark/>
          </w:tcPr>
          <w:p w14:paraId="7CE001BF"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13</w:t>
            </w:r>
          </w:p>
        </w:tc>
        <w:tc>
          <w:tcPr>
            <w:tcW w:w="1146" w:type="dxa"/>
            <w:tcBorders>
              <w:top w:val="nil"/>
              <w:left w:val="nil"/>
              <w:bottom w:val="single" w:sz="4" w:space="0" w:color="000000"/>
              <w:right w:val="nil"/>
            </w:tcBorders>
            <w:shd w:val="clear" w:color="000000" w:fill="FFFFFF"/>
            <w:hideMark/>
          </w:tcPr>
          <w:p w14:paraId="38AFE65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2017-BA00195</w:t>
            </w:r>
          </w:p>
        </w:tc>
        <w:tc>
          <w:tcPr>
            <w:tcW w:w="1286" w:type="dxa"/>
            <w:tcBorders>
              <w:top w:val="nil"/>
              <w:left w:val="nil"/>
              <w:bottom w:val="single" w:sz="4" w:space="0" w:color="000000"/>
              <w:right w:val="nil"/>
            </w:tcBorders>
            <w:shd w:val="clear" w:color="000000" w:fill="FFFFFF"/>
            <w:hideMark/>
          </w:tcPr>
          <w:p w14:paraId="4F24451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Keisha Eccleston</w:t>
            </w:r>
          </w:p>
        </w:tc>
        <w:tc>
          <w:tcPr>
            <w:tcW w:w="1370" w:type="dxa"/>
            <w:tcBorders>
              <w:top w:val="nil"/>
              <w:left w:val="nil"/>
              <w:bottom w:val="single" w:sz="4" w:space="0" w:color="000000"/>
              <w:right w:val="nil"/>
            </w:tcBorders>
            <w:shd w:val="clear" w:color="000000" w:fill="FFFFFF"/>
            <w:hideMark/>
          </w:tcPr>
          <w:p w14:paraId="3D7B40A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Three Hills</w:t>
            </w:r>
          </w:p>
        </w:tc>
        <w:tc>
          <w:tcPr>
            <w:tcW w:w="1399" w:type="dxa"/>
            <w:tcBorders>
              <w:top w:val="nil"/>
              <w:left w:val="nil"/>
              <w:bottom w:val="single" w:sz="4" w:space="0" w:color="000000"/>
              <w:right w:val="nil"/>
            </w:tcBorders>
            <w:shd w:val="clear" w:color="000000" w:fill="FFFFFF"/>
            <w:hideMark/>
          </w:tcPr>
          <w:p w14:paraId="3C6BEA1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000000" w:fill="FFFFFF"/>
            <w:hideMark/>
          </w:tcPr>
          <w:p w14:paraId="13010ACB"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296.5</w:t>
            </w:r>
          </w:p>
        </w:tc>
        <w:tc>
          <w:tcPr>
            <w:tcW w:w="563" w:type="dxa"/>
            <w:tcBorders>
              <w:top w:val="nil"/>
              <w:left w:val="nil"/>
              <w:bottom w:val="single" w:sz="4" w:space="0" w:color="000000"/>
              <w:right w:val="nil"/>
            </w:tcBorders>
            <w:shd w:val="clear" w:color="000000" w:fill="FFFFFF"/>
            <w:hideMark/>
          </w:tcPr>
          <w:p w14:paraId="2A07C053"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000000" w:fill="FFFFFF"/>
            <w:hideMark/>
          </w:tcPr>
          <w:p w14:paraId="0669FAE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000000" w:fill="FFFFFF"/>
            <w:hideMark/>
          </w:tcPr>
          <w:p w14:paraId="2ACC60F1"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7DAFC747"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44,475.00 </w:t>
            </w:r>
          </w:p>
        </w:tc>
        <w:tc>
          <w:tcPr>
            <w:tcW w:w="936" w:type="dxa"/>
            <w:tcBorders>
              <w:top w:val="nil"/>
              <w:left w:val="nil"/>
              <w:bottom w:val="single" w:sz="4" w:space="0" w:color="000000"/>
              <w:right w:val="nil"/>
            </w:tcBorders>
            <w:shd w:val="clear" w:color="000000" w:fill="FFFFFF"/>
            <w:hideMark/>
          </w:tcPr>
          <w:p w14:paraId="5B7CE4CE"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1046AE5C" w14:textId="77777777" w:rsidTr="000E5E26">
        <w:trPr>
          <w:trHeight w:val="477"/>
        </w:trPr>
        <w:tc>
          <w:tcPr>
            <w:tcW w:w="519" w:type="dxa"/>
            <w:tcBorders>
              <w:top w:val="nil"/>
              <w:left w:val="nil"/>
              <w:bottom w:val="single" w:sz="4" w:space="0" w:color="000000"/>
              <w:right w:val="nil"/>
            </w:tcBorders>
            <w:shd w:val="clear" w:color="auto" w:fill="auto"/>
            <w:hideMark/>
          </w:tcPr>
          <w:p w14:paraId="1D3A14D5"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14</w:t>
            </w:r>
          </w:p>
        </w:tc>
        <w:tc>
          <w:tcPr>
            <w:tcW w:w="1146" w:type="dxa"/>
            <w:tcBorders>
              <w:top w:val="nil"/>
              <w:left w:val="nil"/>
              <w:bottom w:val="single" w:sz="4" w:space="0" w:color="000000"/>
              <w:right w:val="nil"/>
            </w:tcBorders>
            <w:shd w:val="clear" w:color="000000" w:fill="FFFFFF"/>
            <w:hideMark/>
          </w:tcPr>
          <w:p w14:paraId="583DECE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2018-PB00015</w:t>
            </w:r>
          </w:p>
        </w:tc>
        <w:tc>
          <w:tcPr>
            <w:tcW w:w="1286" w:type="dxa"/>
            <w:tcBorders>
              <w:top w:val="nil"/>
              <w:left w:val="nil"/>
              <w:bottom w:val="single" w:sz="4" w:space="0" w:color="000000"/>
              <w:right w:val="nil"/>
            </w:tcBorders>
            <w:shd w:val="clear" w:color="000000" w:fill="FFFFFF"/>
            <w:hideMark/>
          </w:tcPr>
          <w:p w14:paraId="5AB5EBE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Maxine Harris </w:t>
            </w:r>
          </w:p>
        </w:tc>
        <w:tc>
          <w:tcPr>
            <w:tcW w:w="1370" w:type="dxa"/>
            <w:tcBorders>
              <w:top w:val="nil"/>
              <w:left w:val="nil"/>
              <w:bottom w:val="single" w:sz="4" w:space="0" w:color="000000"/>
              <w:right w:val="nil"/>
            </w:tcBorders>
            <w:shd w:val="clear" w:color="000000" w:fill="FFFFFF"/>
            <w:hideMark/>
          </w:tcPr>
          <w:p w14:paraId="1027C72D"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115 Huddersfield</w:t>
            </w:r>
          </w:p>
        </w:tc>
        <w:tc>
          <w:tcPr>
            <w:tcW w:w="1399" w:type="dxa"/>
            <w:tcBorders>
              <w:top w:val="nil"/>
              <w:left w:val="nil"/>
              <w:bottom w:val="single" w:sz="4" w:space="0" w:color="000000"/>
              <w:right w:val="nil"/>
            </w:tcBorders>
            <w:shd w:val="clear" w:color="000000" w:fill="FFFFFF"/>
            <w:hideMark/>
          </w:tcPr>
          <w:p w14:paraId="6110BD0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000000" w:fill="FFFFFF"/>
            <w:hideMark/>
          </w:tcPr>
          <w:p w14:paraId="5A315BEF"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243.9</w:t>
            </w:r>
          </w:p>
        </w:tc>
        <w:tc>
          <w:tcPr>
            <w:tcW w:w="563" w:type="dxa"/>
            <w:tcBorders>
              <w:top w:val="nil"/>
              <w:left w:val="nil"/>
              <w:bottom w:val="single" w:sz="4" w:space="0" w:color="000000"/>
              <w:right w:val="nil"/>
            </w:tcBorders>
            <w:shd w:val="clear" w:color="000000" w:fill="FFFFFF"/>
            <w:hideMark/>
          </w:tcPr>
          <w:p w14:paraId="32A0D337"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000000" w:fill="FFFFFF"/>
            <w:hideMark/>
          </w:tcPr>
          <w:p w14:paraId="5ED3B45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000000" w:fill="FFFFFF"/>
            <w:hideMark/>
          </w:tcPr>
          <w:p w14:paraId="7AB9E21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4822811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36,585.00 </w:t>
            </w:r>
          </w:p>
        </w:tc>
        <w:tc>
          <w:tcPr>
            <w:tcW w:w="936" w:type="dxa"/>
            <w:tcBorders>
              <w:top w:val="nil"/>
              <w:left w:val="nil"/>
              <w:bottom w:val="single" w:sz="4" w:space="0" w:color="000000"/>
              <w:right w:val="nil"/>
            </w:tcBorders>
            <w:shd w:val="clear" w:color="000000" w:fill="FFFFFF"/>
            <w:hideMark/>
          </w:tcPr>
          <w:p w14:paraId="6EBE2963"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6F60E92F" w14:textId="77777777" w:rsidTr="000E5E26">
        <w:trPr>
          <w:trHeight w:val="477"/>
        </w:trPr>
        <w:tc>
          <w:tcPr>
            <w:tcW w:w="519" w:type="dxa"/>
            <w:tcBorders>
              <w:top w:val="nil"/>
              <w:left w:val="nil"/>
              <w:bottom w:val="single" w:sz="4" w:space="0" w:color="000000"/>
              <w:right w:val="nil"/>
            </w:tcBorders>
            <w:shd w:val="clear" w:color="auto" w:fill="auto"/>
            <w:hideMark/>
          </w:tcPr>
          <w:p w14:paraId="029BA869"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15</w:t>
            </w:r>
          </w:p>
        </w:tc>
        <w:tc>
          <w:tcPr>
            <w:tcW w:w="1146" w:type="dxa"/>
            <w:tcBorders>
              <w:top w:val="nil"/>
              <w:left w:val="nil"/>
              <w:bottom w:val="single" w:sz="4" w:space="0" w:color="000000"/>
              <w:right w:val="nil"/>
            </w:tcBorders>
            <w:shd w:val="clear" w:color="000000" w:fill="FFFFFF"/>
            <w:hideMark/>
          </w:tcPr>
          <w:p w14:paraId="2898855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2018-BA00040</w:t>
            </w:r>
          </w:p>
        </w:tc>
        <w:tc>
          <w:tcPr>
            <w:tcW w:w="1286" w:type="dxa"/>
            <w:tcBorders>
              <w:top w:val="nil"/>
              <w:left w:val="nil"/>
              <w:bottom w:val="single" w:sz="4" w:space="0" w:color="000000"/>
              <w:right w:val="nil"/>
            </w:tcBorders>
            <w:shd w:val="clear" w:color="000000" w:fill="FFFFFF"/>
            <w:hideMark/>
          </w:tcPr>
          <w:p w14:paraId="7E3FE8C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Mark Smille</w:t>
            </w:r>
          </w:p>
        </w:tc>
        <w:tc>
          <w:tcPr>
            <w:tcW w:w="1370" w:type="dxa"/>
            <w:tcBorders>
              <w:top w:val="nil"/>
              <w:left w:val="nil"/>
              <w:bottom w:val="single" w:sz="4" w:space="0" w:color="000000"/>
              <w:right w:val="nil"/>
            </w:tcBorders>
            <w:shd w:val="clear" w:color="000000" w:fill="FFFFFF"/>
            <w:hideMark/>
          </w:tcPr>
          <w:p w14:paraId="74D1A4B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412 Spring Valley Estate</w:t>
            </w:r>
          </w:p>
        </w:tc>
        <w:tc>
          <w:tcPr>
            <w:tcW w:w="1399" w:type="dxa"/>
            <w:tcBorders>
              <w:top w:val="nil"/>
              <w:left w:val="nil"/>
              <w:bottom w:val="single" w:sz="4" w:space="0" w:color="000000"/>
              <w:right w:val="nil"/>
            </w:tcBorders>
            <w:shd w:val="clear" w:color="000000" w:fill="FFFFFF"/>
            <w:hideMark/>
          </w:tcPr>
          <w:p w14:paraId="29A8972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000000" w:fill="FFFFFF"/>
            <w:hideMark/>
          </w:tcPr>
          <w:p w14:paraId="43BCC169"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531.97</w:t>
            </w:r>
          </w:p>
        </w:tc>
        <w:tc>
          <w:tcPr>
            <w:tcW w:w="563" w:type="dxa"/>
            <w:tcBorders>
              <w:top w:val="nil"/>
              <w:left w:val="nil"/>
              <w:bottom w:val="single" w:sz="4" w:space="0" w:color="000000"/>
              <w:right w:val="nil"/>
            </w:tcBorders>
            <w:shd w:val="clear" w:color="000000" w:fill="FFFFFF"/>
            <w:hideMark/>
          </w:tcPr>
          <w:p w14:paraId="3B54C318"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000000" w:fill="FFFFFF"/>
            <w:hideMark/>
          </w:tcPr>
          <w:p w14:paraId="3DCD436A"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000000" w:fill="FFFFFF"/>
            <w:hideMark/>
          </w:tcPr>
          <w:p w14:paraId="06A00F3B"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4574F61E"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79,795.50 </w:t>
            </w:r>
          </w:p>
        </w:tc>
        <w:tc>
          <w:tcPr>
            <w:tcW w:w="936" w:type="dxa"/>
            <w:tcBorders>
              <w:top w:val="nil"/>
              <w:left w:val="nil"/>
              <w:bottom w:val="single" w:sz="4" w:space="0" w:color="000000"/>
              <w:right w:val="nil"/>
            </w:tcBorders>
            <w:shd w:val="clear" w:color="000000" w:fill="FFFFFF"/>
            <w:hideMark/>
          </w:tcPr>
          <w:p w14:paraId="3312B2C4"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3F823FBE" w14:textId="77777777" w:rsidTr="000E5E26">
        <w:trPr>
          <w:trHeight w:val="477"/>
        </w:trPr>
        <w:tc>
          <w:tcPr>
            <w:tcW w:w="519" w:type="dxa"/>
            <w:tcBorders>
              <w:top w:val="nil"/>
              <w:left w:val="nil"/>
              <w:bottom w:val="single" w:sz="4" w:space="0" w:color="000000"/>
              <w:right w:val="nil"/>
            </w:tcBorders>
            <w:shd w:val="clear" w:color="auto" w:fill="auto"/>
            <w:hideMark/>
          </w:tcPr>
          <w:p w14:paraId="73DEA40F"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16</w:t>
            </w:r>
          </w:p>
        </w:tc>
        <w:tc>
          <w:tcPr>
            <w:tcW w:w="1146" w:type="dxa"/>
            <w:tcBorders>
              <w:top w:val="nil"/>
              <w:left w:val="nil"/>
              <w:bottom w:val="single" w:sz="4" w:space="0" w:color="000000"/>
              <w:right w:val="nil"/>
            </w:tcBorders>
            <w:shd w:val="clear" w:color="000000" w:fill="FFFFFF"/>
            <w:hideMark/>
          </w:tcPr>
          <w:p w14:paraId="3F48DA8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2018-BA00062</w:t>
            </w:r>
          </w:p>
        </w:tc>
        <w:tc>
          <w:tcPr>
            <w:tcW w:w="1286" w:type="dxa"/>
            <w:tcBorders>
              <w:top w:val="nil"/>
              <w:left w:val="nil"/>
              <w:bottom w:val="single" w:sz="4" w:space="0" w:color="000000"/>
              <w:right w:val="nil"/>
            </w:tcBorders>
            <w:shd w:val="clear" w:color="000000" w:fill="FFFFFF"/>
            <w:hideMark/>
          </w:tcPr>
          <w:p w14:paraId="68F4F38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Sylvan Duncan </w:t>
            </w:r>
          </w:p>
        </w:tc>
        <w:tc>
          <w:tcPr>
            <w:tcW w:w="1370" w:type="dxa"/>
            <w:tcBorders>
              <w:top w:val="nil"/>
              <w:left w:val="nil"/>
              <w:bottom w:val="single" w:sz="4" w:space="0" w:color="000000"/>
              <w:right w:val="nil"/>
            </w:tcBorders>
            <w:shd w:val="clear" w:color="000000" w:fill="FFFFFF"/>
            <w:hideMark/>
          </w:tcPr>
          <w:p w14:paraId="182EF3C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2 Roslyn Pen</w:t>
            </w:r>
          </w:p>
        </w:tc>
        <w:tc>
          <w:tcPr>
            <w:tcW w:w="1399" w:type="dxa"/>
            <w:tcBorders>
              <w:top w:val="nil"/>
              <w:left w:val="nil"/>
              <w:bottom w:val="single" w:sz="4" w:space="0" w:color="000000"/>
              <w:right w:val="nil"/>
            </w:tcBorders>
            <w:shd w:val="clear" w:color="000000" w:fill="FFFFFF"/>
            <w:hideMark/>
          </w:tcPr>
          <w:p w14:paraId="5C4C1268"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000000" w:fill="FFFFFF"/>
            <w:hideMark/>
          </w:tcPr>
          <w:p w14:paraId="6D6B0130"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141</w:t>
            </w:r>
          </w:p>
        </w:tc>
        <w:tc>
          <w:tcPr>
            <w:tcW w:w="563" w:type="dxa"/>
            <w:tcBorders>
              <w:top w:val="nil"/>
              <w:left w:val="nil"/>
              <w:bottom w:val="single" w:sz="4" w:space="0" w:color="000000"/>
              <w:right w:val="nil"/>
            </w:tcBorders>
            <w:shd w:val="clear" w:color="000000" w:fill="FFFFFF"/>
            <w:hideMark/>
          </w:tcPr>
          <w:p w14:paraId="3D196D5F"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000000" w:fill="FFFFFF"/>
            <w:hideMark/>
          </w:tcPr>
          <w:p w14:paraId="1385B4C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000000" w:fill="FFFFFF"/>
            <w:hideMark/>
          </w:tcPr>
          <w:p w14:paraId="0B73D80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000000" w:fill="FFFFFF"/>
            <w:hideMark/>
          </w:tcPr>
          <w:p w14:paraId="763474AA"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21,150.00 </w:t>
            </w:r>
          </w:p>
        </w:tc>
        <w:tc>
          <w:tcPr>
            <w:tcW w:w="936" w:type="dxa"/>
            <w:tcBorders>
              <w:top w:val="nil"/>
              <w:left w:val="nil"/>
              <w:bottom w:val="single" w:sz="4" w:space="0" w:color="000000"/>
              <w:right w:val="nil"/>
            </w:tcBorders>
            <w:shd w:val="clear" w:color="000000" w:fill="FFFFFF"/>
            <w:hideMark/>
          </w:tcPr>
          <w:p w14:paraId="556C86F5"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79C6D812" w14:textId="77777777" w:rsidTr="000E5E26">
        <w:trPr>
          <w:trHeight w:val="477"/>
        </w:trPr>
        <w:tc>
          <w:tcPr>
            <w:tcW w:w="519" w:type="dxa"/>
            <w:tcBorders>
              <w:top w:val="nil"/>
              <w:left w:val="nil"/>
              <w:bottom w:val="single" w:sz="4" w:space="0" w:color="000000"/>
              <w:right w:val="nil"/>
            </w:tcBorders>
            <w:shd w:val="clear" w:color="auto" w:fill="auto"/>
            <w:hideMark/>
          </w:tcPr>
          <w:p w14:paraId="02D43498"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17</w:t>
            </w:r>
          </w:p>
        </w:tc>
        <w:tc>
          <w:tcPr>
            <w:tcW w:w="1146" w:type="dxa"/>
            <w:tcBorders>
              <w:top w:val="nil"/>
              <w:left w:val="nil"/>
              <w:bottom w:val="single" w:sz="4" w:space="0" w:color="000000"/>
              <w:right w:val="nil"/>
            </w:tcBorders>
            <w:shd w:val="clear" w:color="000000" w:fill="FFFFFF"/>
            <w:hideMark/>
          </w:tcPr>
          <w:p w14:paraId="21F25328"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2018-BA00065</w:t>
            </w:r>
          </w:p>
        </w:tc>
        <w:tc>
          <w:tcPr>
            <w:tcW w:w="1286" w:type="dxa"/>
            <w:tcBorders>
              <w:top w:val="nil"/>
              <w:left w:val="nil"/>
              <w:bottom w:val="single" w:sz="4" w:space="0" w:color="000000"/>
              <w:right w:val="nil"/>
            </w:tcBorders>
            <w:shd w:val="clear" w:color="000000" w:fill="FFFFFF"/>
            <w:hideMark/>
          </w:tcPr>
          <w:p w14:paraId="686CF841"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Standford Rhoden </w:t>
            </w:r>
          </w:p>
        </w:tc>
        <w:tc>
          <w:tcPr>
            <w:tcW w:w="1370" w:type="dxa"/>
            <w:tcBorders>
              <w:top w:val="nil"/>
              <w:left w:val="nil"/>
              <w:bottom w:val="single" w:sz="4" w:space="0" w:color="000000"/>
              <w:right w:val="nil"/>
            </w:tcBorders>
            <w:shd w:val="clear" w:color="000000" w:fill="FFFFFF"/>
            <w:hideMark/>
          </w:tcPr>
          <w:p w14:paraId="377CB47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96 Tryall Heights</w:t>
            </w:r>
          </w:p>
        </w:tc>
        <w:tc>
          <w:tcPr>
            <w:tcW w:w="1399" w:type="dxa"/>
            <w:tcBorders>
              <w:top w:val="nil"/>
              <w:left w:val="nil"/>
              <w:bottom w:val="single" w:sz="4" w:space="0" w:color="000000"/>
              <w:right w:val="nil"/>
            </w:tcBorders>
            <w:shd w:val="clear" w:color="000000" w:fill="FFFFFF"/>
            <w:hideMark/>
          </w:tcPr>
          <w:p w14:paraId="46245E2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000000" w:fill="FFFFFF"/>
            <w:hideMark/>
          </w:tcPr>
          <w:p w14:paraId="7C3CA99F"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55.41</w:t>
            </w:r>
          </w:p>
        </w:tc>
        <w:tc>
          <w:tcPr>
            <w:tcW w:w="563" w:type="dxa"/>
            <w:tcBorders>
              <w:top w:val="nil"/>
              <w:left w:val="nil"/>
              <w:bottom w:val="single" w:sz="4" w:space="0" w:color="000000"/>
              <w:right w:val="nil"/>
            </w:tcBorders>
            <w:shd w:val="clear" w:color="000000" w:fill="FFFFFF"/>
            <w:hideMark/>
          </w:tcPr>
          <w:p w14:paraId="3E444674"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000000" w:fill="FFFFFF"/>
            <w:hideMark/>
          </w:tcPr>
          <w:p w14:paraId="5C4F9632"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000000" w:fill="FFFFFF"/>
            <w:hideMark/>
          </w:tcPr>
          <w:p w14:paraId="7441F5FF"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Extension</w:t>
            </w:r>
          </w:p>
        </w:tc>
        <w:tc>
          <w:tcPr>
            <w:tcW w:w="856" w:type="dxa"/>
            <w:tcBorders>
              <w:top w:val="nil"/>
              <w:left w:val="nil"/>
              <w:bottom w:val="single" w:sz="4" w:space="0" w:color="000000"/>
              <w:right w:val="nil"/>
            </w:tcBorders>
            <w:shd w:val="clear" w:color="000000" w:fill="FFFFFF"/>
            <w:hideMark/>
          </w:tcPr>
          <w:p w14:paraId="21871ED1"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8,311.50 </w:t>
            </w:r>
          </w:p>
        </w:tc>
        <w:tc>
          <w:tcPr>
            <w:tcW w:w="936" w:type="dxa"/>
            <w:tcBorders>
              <w:top w:val="nil"/>
              <w:left w:val="nil"/>
              <w:bottom w:val="single" w:sz="4" w:space="0" w:color="000000"/>
              <w:right w:val="nil"/>
            </w:tcBorders>
            <w:shd w:val="clear" w:color="000000" w:fill="FFFFFF"/>
            <w:hideMark/>
          </w:tcPr>
          <w:p w14:paraId="57B5F00C"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36E14EAE" w14:textId="77777777" w:rsidTr="000E5E26">
        <w:trPr>
          <w:trHeight w:val="716"/>
        </w:trPr>
        <w:tc>
          <w:tcPr>
            <w:tcW w:w="519" w:type="dxa"/>
            <w:tcBorders>
              <w:top w:val="nil"/>
              <w:left w:val="nil"/>
              <w:bottom w:val="single" w:sz="4" w:space="0" w:color="000000"/>
              <w:right w:val="nil"/>
            </w:tcBorders>
            <w:shd w:val="clear" w:color="auto" w:fill="auto"/>
            <w:hideMark/>
          </w:tcPr>
          <w:p w14:paraId="5C5C10F7"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18</w:t>
            </w:r>
          </w:p>
        </w:tc>
        <w:tc>
          <w:tcPr>
            <w:tcW w:w="1146" w:type="dxa"/>
            <w:tcBorders>
              <w:top w:val="nil"/>
              <w:left w:val="nil"/>
              <w:bottom w:val="single" w:sz="4" w:space="0" w:color="000000"/>
              <w:right w:val="nil"/>
            </w:tcBorders>
            <w:shd w:val="clear" w:color="000000" w:fill="FFFFFF"/>
            <w:hideMark/>
          </w:tcPr>
          <w:p w14:paraId="5303B942"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2018-BA00049</w:t>
            </w:r>
          </w:p>
        </w:tc>
        <w:tc>
          <w:tcPr>
            <w:tcW w:w="1286" w:type="dxa"/>
            <w:tcBorders>
              <w:top w:val="nil"/>
              <w:left w:val="nil"/>
              <w:bottom w:val="single" w:sz="4" w:space="0" w:color="000000"/>
              <w:right w:val="nil"/>
            </w:tcBorders>
            <w:shd w:val="clear" w:color="000000" w:fill="FFFFFF"/>
            <w:hideMark/>
          </w:tcPr>
          <w:p w14:paraId="50E6F78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Denzil Scott</w:t>
            </w:r>
          </w:p>
        </w:tc>
        <w:tc>
          <w:tcPr>
            <w:tcW w:w="1370" w:type="dxa"/>
            <w:tcBorders>
              <w:top w:val="nil"/>
              <w:left w:val="nil"/>
              <w:bottom w:val="single" w:sz="4" w:space="0" w:color="000000"/>
              <w:right w:val="nil"/>
            </w:tcBorders>
            <w:shd w:val="clear" w:color="000000" w:fill="FFFFFF"/>
            <w:hideMark/>
          </w:tcPr>
          <w:p w14:paraId="47B32573"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Lot 26 Tranquility Glades</w:t>
            </w:r>
          </w:p>
        </w:tc>
        <w:tc>
          <w:tcPr>
            <w:tcW w:w="1399" w:type="dxa"/>
            <w:tcBorders>
              <w:top w:val="nil"/>
              <w:left w:val="nil"/>
              <w:bottom w:val="single" w:sz="4" w:space="0" w:color="000000"/>
              <w:right w:val="nil"/>
            </w:tcBorders>
            <w:shd w:val="clear" w:color="000000" w:fill="FFFFFF"/>
            <w:hideMark/>
          </w:tcPr>
          <w:p w14:paraId="3EB08F1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000000" w:fill="FFFFFF"/>
            <w:hideMark/>
          </w:tcPr>
          <w:p w14:paraId="166DFE76"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100</w:t>
            </w:r>
          </w:p>
        </w:tc>
        <w:tc>
          <w:tcPr>
            <w:tcW w:w="563" w:type="dxa"/>
            <w:tcBorders>
              <w:top w:val="nil"/>
              <w:left w:val="nil"/>
              <w:bottom w:val="single" w:sz="4" w:space="0" w:color="000000"/>
              <w:right w:val="nil"/>
            </w:tcBorders>
            <w:shd w:val="clear" w:color="000000" w:fill="FFFFFF"/>
            <w:hideMark/>
          </w:tcPr>
          <w:p w14:paraId="14C7A294"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000000" w:fill="FFFFFF"/>
            <w:hideMark/>
          </w:tcPr>
          <w:p w14:paraId="49B4B39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000000" w:fill="FFFFFF"/>
            <w:hideMark/>
          </w:tcPr>
          <w:p w14:paraId="345AD863"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1C2C25B5"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15,000.00 </w:t>
            </w:r>
          </w:p>
        </w:tc>
        <w:tc>
          <w:tcPr>
            <w:tcW w:w="936" w:type="dxa"/>
            <w:tcBorders>
              <w:top w:val="nil"/>
              <w:left w:val="nil"/>
              <w:bottom w:val="single" w:sz="4" w:space="0" w:color="000000"/>
              <w:right w:val="nil"/>
            </w:tcBorders>
            <w:shd w:val="clear" w:color="000000" w:fill="FFFFFF"/>
            <w:hideMark/>
          </w:tcPr>
          <w:p w14:paraId="64AF5F21"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2B45031D" w14:textId="77777777" w:rsidTr="000E5E26">
        <w:trPr>
          <w:trHeight w:val="477"/>
        </w:trPr>
        <w:tc>
          <w:tcPr>
            <w:tcW w:w="519" w:type="dxa"/>
            <w:tcBorders>
              <w:top w:val="nil"/>
              <w:left w:val="nil"/>
              <w:bottom w:val="single" w:sz="4" w:space="0" w:color="000000"/>
              <w:right w:val="nil"/>
            </w:tcBorders>
            <w:shd w:val="clear" w:color="auto" w:fill="auto"/>
            <w:hideMark/>
          </w:tcPr>
          <w:p w14:paraId="7C942CF1"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19</w:t>
            </w:r>
          </w:p>
        </w:tc>
        <w:tc>
          <w:tcPr>
            <w:tcW w:w="1146" w:type="dxa"/>
            <w:tcBorders>
              <w:top w:val="nil"/>
              <w:left w:val="nil"/>
              <w:bottom w:val="single" w:sz="4" w:space="0" w:color="000000"/>
              <w:right w:val="nil"/>
            </w:tcBorders>
            <w:shd w:val="clear" w:color="000000" w:fill="FFFFFF"/>
            <w:hideMark/>
          </w:tcPr>
          <w:p w14:paraId="5B8D218B"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2018-BA00004</w:t>
            </w:r>
          </w:p>
        </w:tc>
        <w:tc>
          <w:tcPr>
            <w:tcW w:w="1286" w:type="dxa"/>
            <w:tcBorders>
              <w:top w:val="nil"/>
              <w:left w:val="nil"/>
              <w:bottom w:val="single" w:sz="4" w:space="0" w:color="000000"/>
              <w:right w:val="nil"/>
            </w:tcBorders>
            <w:shd w:val="clear" w:color="000000" w:fill="FFFFFF"/>
            <w:hideMark/>
          </w:tcPr>
          <w:p w14:paraId="504CC56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Rita Henry</w:t>
            </w:r>
          </w:p>
        </w:tc>
        <w:tc>
          <w:tcPr>
            <w:tcW w:w="1370" w:type="dxa"/>
            <w:tcBorders>
              <w:top w:val="nil"/>
              <w:left w:val="nil"/>
              <w:bottom w:val="single" w:sz="4" w:space="0" w:color="000000"/>
              <w:right w:val="nil"/>
            </w:tcBorders>
            <w:shd w:val="clear" w:color="000000" w:fill="FFFFFF"/>
            <w:hideMark/>
          </w:tcPr>
          <w:p w14:paraId="2C3E26E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Heywood Hall</w:t>
            </w:r>
          </w:p>
        </w:tc>
        <w:tc>
          <w:tcPr>
            <w:tcW w:w="1399" w:type="dxa"/>
            <w:tcBorders>
              <w:top w:val="nil"/>
              <w:left w:val="nil"/>
              <w:bottom w:val="single" w:sz="4" w:space="0" w:color="000000"/>
              <w:right w:val="nil"/>
            </w:tcBorders>
            <w:shd w:val="clear" w:color="000000" w:fill="FFFFFF"/>
            <w:hideMark/>
          </w:tcPr>
          <w:p w14:paraId="67678359"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Concrete and Blocks</w:t>
            </w:r>
          </w:p>
        </w:tc>
        <w:tc>
          <w:tcPr>
            <w:tcW w:w="732" w:type="dxa"/>
            <w:tcBorders>
              <w:top w:val="nil"/>
              <w:left w:val="nil"/>
              <w:bottom w:val="single" w:sz="4" w:space="0" w:color="000000"/>
              <w:right w:val="nil"/>
            </w:tcBorders>
            <w:shd w:val="clear" w:color="000000" w:fill="FFFFFF"/>
            <w:hideMark/>
          </w:tcPr>
          <w:p w14:paraId="0926CAD9"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129.6</w:t>
            </w:r>
          </w:p>
        </w:tc>
        <w:tc>
          <w:tcPr>
            <w:tcW w:w="563" w:type="dxa"/>
            <w:tcBorders>
              <w:top w:val="nil"/>
              <w:left w:val="nil"/>
              <w:bottom w:val="single" w:sz="4" w:space="0" w:color="000000"/>
              <w:right w:val="nil"/>
            </w:tcBorders>
            <w:shd w:val="clear" w:color="000000" w:fill="FFFFFF"/>
            <w:hideMark/>
          </w:tcPr>
          <w:p w14:paraId="30408E52" w14:textId="77777777" w:rsidR="006D44A2" w:rsidRPr="006D44A2" w:rsidRDefault="006D44A2" w:rsidP="006D44A2">
            <w:pPr>
              <w:ind w:left="0" w:firstLine="0"/>
              <w:jc w:val="center"/>
              <w:rPr>
                <w:rFonts w:ascii="Times New Roman" w:hAnsi="Times New Roman" w:cs="Times New Roman"/>
                <w:iCs/>
                <w:sz w:val="16"/>
                <w:szCs w:val="16"/>
                <w:lang w:val="en-US"/>
              </w:rPr>
            </w:pPr>
            <w:r w:rsidRPr="006D44A2">
              <w:rPr>
                <w:rFonts w:ascii="Times New Roman" w:hAnsi="Times New Roman" w:cs="Times New Roman"/>
                <w:iCs/>
                <w:sz w:val="16"/>
                <w:szCs w:val="16"/>
                <w:lang w:val="en-US"/>
              </w:rPr>
              <w:t>1</w:t>
            </w:r>
          </w:p>
        </w:tc>
        <w:tc>
          <w:tcPr>
            <w:tcW w:w="1354" w:type="dxa"/>
            <w:tcBorders>
              <w:top w:val="nil"/>
              <w:left w:val="nil"/>
              <w:bottom w:val="single" w:sz="4" w:space="0" w:color="000000"/>
              <w:right w:val="nil"/>
            </w:tcBorders>
            <w:shd w:val="clear" w:color="000000" w:fill="FFFFFF"/>
            <w:hideMark/>
          </w:tcPr>
          <w:p w14:paraId="37A0AF10"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single family</w:t>
            </w:r>
          </w:p>
        </w:tc>
        <w:tc>
          <w:tcPr>
            <w:tcW w:w="1354" w:type="dxa"/>
            <w:tcBorders>
              <w:top w:val="nil"/>
              <w:left w:val="nil"/>
              <w:bottom w:val="single" w:sz="4" w:space="0" w:color="000000"/>
              <w:right w:val="nil"/>
            </w:tcBorders>
            <w:shd w:val="clear" w:color="000000" w:fill="FFFFFF"/>
            <w:hideMark/>
          </w:tcPr>
          <w:p w14:paraId="2A68D966"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New</w:t>
            </w:r>
          </w:p>
        </w:tc>
        <w:tc>
          <w:tcPr>
            <w:tcW w:w="856" w:type="dxa"/>
            <w:tcBorders>
              <w:top w:val="nil"/>
              <w:left w:val="nil"/>
              <w:bottom w:val="single" w:sz="4" w:space="0" w:color="000000"/>
              <w:right w:val="nil"/>
            </w:tcBorders>
            <w:shd w:val="clear" w:color="auto" w:fill="auto"/>
            <w:hideMark/>
          </w:tcPr>
          <w:p w14:paraId="1368D6B4" w14:textId="77777777" w:rsidR="006D44A2" w:rsidRPr="006D44A2" w:rsidRDefault="006D44A2" w:rsidP="006D44A2">
            <w:pPr>
              <w:ind w:left="0" w:firstLine="0"/>
              <w:rPr>
                <w:rFonts w:ascii="Times New Roman" w:hAnsi="Times New Roman" w:cs="Times New Roman"/>
                <w:iCs/>
                <w:sz w:val="16"/>
                <w:szCs w:val="16"/>
                <w:lang w:val="en-US"/>
              </w:rPr>
            </w:pPr>
            <w:r w:rsidRPr="006D44A2">
              <w:rPr>
                <w:rFonts w:ascii="Times New Roman" w:hAnsi="Times New Roman" w:cs="Times New Roman"/>
                <w:iCs/>
                <w:sz w:val="16"/>
                <w:szCs w:val="16"/>
                <w:lang w:val="en-US"/>
              </w:rPr>
              <w:t xml:space="preserve">J$    19,440.00 </w:t>
            </w:r>
          </w:p>
        </w:tc>
        <w:tc>
          <w:tcPr>
            <w:tcW w:w="936" w:type="dxa"/>
            <w:tcBorders>
              <w:top w:val="nil"/>
              <w:left w:val="nil"/>
              <w:bottom w:val="single" w:sz="4" w:space="0" w:color="000000"/>
              <w:right w:val="nil"/>
            </w:tcBorders>
            <w:shd w:val="clear" w:color="000000" w:fill="FFFFFF"/>
            <w:hideMark/>
          </w:tcPr>
          <w:p w14:paraId="38017728" w14:textId="77777777" w:rsidR="006D44A2" w:rsidRPr="006D44A2" w:rsidRDefault="006D44A2" w:rsidP="006D44A2">
            <w:pPr>
              <w:ind w:left="0" w:firstLine="0"/>
              <w:jc w:val="right"/>
              <w:rPr>
                <w:rFonts w:ascii="Times New Roman" w:hAnsi="Times New Roman" w:cs="Times New Roman"/>
                <w:iCs/>
                <w:sz w:val="16"/>
                <w:szCs w:val="16"/>
                <w:lang w:val="en-US"/>
              </w:rPr>
            </w:pPr>
            <w:r w:rsidRPr="006D44A2">
              <w:rPr>
                <w:rFonts w:ascii="Times New Roman" w:hAnsi="Times New Roman" w:cs="Times New Roman"/>
                <w:iCs/>
                <w:sz w:val="16"/>
                <w:szCs w:val="16"/>
                <w:lang w:val="en-US"/>
              </w:rPr>
              <w:t> </w:t>
            </w:r>
          </w:p>
        </w:tc>
      </w:tr>
      <w:tr w:rsidR="006D44A2" w:rsidRPr="006D44A2" w14:paraId="116BF142" w14:textId="77777777" w:rsidTr="000E5E26">
        <w:trPr>
          <w:trHeight w:val="280"/>
        </w:trPr>
        <w:tc>
          <w:tcPr>
            <w:tcW w:w="519" w:type="dxa"/>
            <w:tcBorders>
              <w:top w:val="nil"/>
              <w:left w:val="nil"/>
              <w:bottom w:val="nil"/>
              <w:right w:val="nil"/>
            </w:tcBorders>
            <w:shd w:val="clear" w:color="auto" w:fill="auto"/>
            <w:noWrap/>
            <w:vAlign w:val="bottom"/>
            <w:hideMark/>
          </w:tcPr>
          <w:p w14:paraId="11953140" w14:textId="77777777" w:rsidR="006D44A2" w:rsidRPr="006D44A2" w:rsidRDefault="006D44A2" w:rsidP="006D44A2">
            <w:pPr>
              <w:ind w:left="0" w:firstLine="0"/>
              <w:jc w:val="right"/>
              <w:rPr>
                <w:rFonts w:ascii="Times New Roman" w:hAnsi="Times New Roman" w:cs="Times New Roman"/>
                <w:iCs/>
                <w:sz w:val="16"/>
                <w:szCs w:val="16"/>
                <w:lang w:val="en-US"/>
              </w:rPr>
            </w:pPr>
          </w:p>
        </w:tc>
        <w:tc>
          <w:tcPr>
            <w:tcW w:w="3802" w:type="dxa"/>
            <w:gridSpan w:val="3"/>
            <w:tcBorders>
              <w:top w:val="nil"/>
              <w:left w:val="nil"/>
              <w:bottom w:val="nil"/>
              <w:right w:val="nil"/>
            </w:tcBorders>
            <w:shd w:val="clear" w:color="auto" w:fill="auto"/>
            <w:noWrap/>
            <w:vAlign w:val="bottom"/>
            <w:hideMark/>
          </w:tcPr>
          <w:p w14:paraId="238F2331" w14:textId="77777777" w:rsidR="006D44A2" w:rsidRPr="006D44A2" w:rsidRDefault="006D44A2" w:rsidP="006D44A2">
            <w:pPr>
              <w:ind w:left="0" w:firstLine="0"/>
              <w:rPr>
                <w:rFonts w:ascii="Calibri" w:hAnsi="Calibri" w:cs="Times New Roman"/>
                <w:i w:val="0"/>
                <w:color w:val="000000"/>
                <w:sz w:val="16"/>
                <w:szCs w:val="16"/>
                <w:lang w:val="en-US"/>
              </w:rPr>
            </w:pPr>
            <w:r w:rsidRPr="006D44A2">
              <w:rPr>
                <w:rFonts w:ascii="Calibri" w:hAnsi="Calibri" w:cs="Times New Roman"/>
                <w:i w:val="0"/>
                <w:color w:val="000000"/>
                <w:sz w:val="16"/>
                <w:szCs w:val="16"/>
                <w:lang w:val="en-US"/>
              </w:rPr>
              <w:t>_____________________________________________</w:t>
            </w:r>
          </w:p>
        </w:tc>
        <w:tc>
          <w:tcPr>
            <w:tcW w:w="4048" w:type="dxa"/>
            <w:gridSpan w:val="4"/>
            <w:tcBorders>
              <w:top w:val="nil"/>
              <w:left w:val="nil"/>
              <w:bottom w:val="nil"/>
              <w:right w:val="nil"/>
            </w:tcBorders>
            <w:shd w:val="clear" w:color="auto" w:fill="auto"/>
            <w:noWrap/>
            <w:vAlign w:val="bottom"/>
            <w:hideMark/>
          </w:tcPr>
          <w:p w14:paraId="4545D875" w14:textId="77777777" w:rsidR="006D44A2" w:rsidRPr="006D44A2" w:rsidRDefault="006D44A2" w:rsidP="006D44A2">
            <w:pPr>
              <w:ind w:left="0" w:firstLine="0"/>
              <w:rPr>
                <w:rFonts w:ascii="Calibri" w:hAnsi="Calibri" w:cs="Times New Roman"/>
                <w:i w:val="0"/>
                <w:color w:val="000000"/>
                <w:sz w:val="16"/>
                <w:szCs w:val="16"/>
                <w:lang w:val="en-US"/>
              </w:rPr>
            </w:pPr>
            <w:r w:rsidRPr="006D44A2">
              <w:rPr>
                <w:rFonts w:ascii="Calibri" w:hAnsi="Calibri" w:cs="Times New Roman"/>
                <w:i w:val="0"/>
                <w:color w:val="000000"/>
                <w:sz w:val="16"/>
                <w:szCs w:val="16"/>
                <w:lang w:val="en-US"/>
              </w:rPr>
              <w:t>__________________________________</w:t>
            </w:r>
          </w:p>
        </w:tc>
        <w:tc>
          <w:tcPr>
            <w:tcW w:w="3146" w:type="dxa"/>
            <w:gridSpan w:val="3"/>
            <w:tcBorders>
              <w:top w:val="nil"/>
              <w:left w:val="nil"/>
              <w:bottom w:val="nil"/>
              <w:right w:val="nil"/>
            </w:tcBorders>
            <w:shd w:val="clear" w:color="auto" w:fill="auto"/>
            <w:noWrap/>
            <w:vAlign w:val="bottom"/>
            <w:hideMark/>
          </w:tcPr>
          <w:p w14:paraId="238DC930" w14:textId="77777777" w:rsidR="006D44A2" w:rsidRPr="006D44A2" w:rsidRDefault="006D44A2" w:rsidP="006D44A2">
            <w:pPr>
              <w:ind w:left="0" w:firstLine="0"/>
              <w:rPr>
                <w:rFonts w:ascii="Calibri" w:hAnsi="Calibri" w:cs="Times New Roman"/>
                <w:i w:val="0"/>
                <w:color w:val="000000"/>
                <w:sz w:val="16"/>
                <w:szCs w:val="16"/>
                <w:lang w:val="en-US"/>
              </w:rPr>
            </w:pPr>
            <w:r w:rsidRPr="006D44A2">
              <w:rPr>
                <w:rFonts w:ascii="Calibri" w:hAnsi="Calibri" w:cs="Times New Roman"/>
                <w:i w:val="0"/>
                <w:color w:val="000000"/>
                <w:sz w:val="16"/>
                <w:szCs w:val="16"/>
                <w:lang w:val="en-US"/>
              </w:rPr>
              <w:t>____________________________</w:t>
            </w:r>
          </w:p>
        </w:tc>
      </w:tr>
      <w:tr w:rsidR="006D44A2" w:rsidRPr="006D44A2" w14:paraId="5B2EF724" w14:textId="77777777" w:rsidTr="000E5E26">
        <w:trPr>
          <w:trHeight w:val="280"/>
        </w:trPr>
        <w:tc>
          <w:tcPr>
            <w:tcW w:w="519" w:type="dxa"/>
            <w:tcBorders>
              <w:top w:val="nil"/>
              <w:left w:val="nil"/>
              <w:bottom w:val="nil"/>
              <w:right w:val="nil"/>
            </w:tcBorders>
            <w:shd w:val="clear" w:color="auto" w:fill="auto"/>
            <w:noWrap/>
            <w:vAlign w:val="bottom"/>
            <w:hideMark/>
          </w:tcPr>
          <w:p w14:paraId="75133B01" w14:textId="77777777" w:rsidR="006D44A2" w:rsidRPr="006D44A2" w:rsidRDefault="006D44A2" w:rsidP="006D44A2">
            <w:pPr>
              <w:ind w:left="0" w:firstLine="0"/>
              <w:rPr>
                <w:rFonts w:ascii="Calibri" w:hAnsi="Calibri" w:cs="Times New Roman"/>
                <w:i w:val="0"/>
                <w:color w:val="000000"/>
                <w:sz w:val="16"/>
                <w:szCs w:val="16"/>
                <w:lang w:val="en-US"/>
              </w:rPr>
            </w:pPr>
          </w:p>
        </w:tc>
        <w:tc>
          <w:tcPr>
            <w:tcW w:w="2432" w:type="dxa"/>
            <w:gridSpan w:val="2"/>
            <w:tcBorders>
              <w:top w:val="nil"/>
              <w:left w:val="nil"/>
              <w:bottom w:val="nil"/>
              <w:right w:val="nil"/>
            </w:tcBorders>
            <w:shd w:val="clear" w:color="auto" w:fill="auto"/>
            <w:noWrap/>
            <w:vAlign w:val="bottom"/>
            <w:hideMark/>
          </w:tcPr>
          <w:p w14:paraId="7DCB80E2" w14:textId="77777777" w:rsidR="006D44A2" w:rsidRPr="006D44A2" w:rsidRDefault="006D44A2" w:rsidP="006D44A2">
            <w:pPr>
              <w:ind w:left="0" w:firstLine="0"/>
              <w:rPr>
                <w:rFonts w:ascii="Calibri" w:hAnsi="Calibri" w:cs="Times New Roman"/>
                <w:iCs/>
                <w:color w:val="000000"/>
                <w:sz w:val="16"/>
                <w:szCs w:val="16"/>
                <w:lang w:val="en-US"/>
              </w:rPr>
            </w:pPr>
            <w:r w:rsidRPr="006D44A2">
              <w:rPr>
                <w:rFonts w:ascii="Calibri" w:hAnsi="Calibri" w:cs="Times New Roman"/>
                <w:iCs/>
                <w:color w:val="000000"/>
                <w:sz w:val="16"/>
                <w:szCs w:val="16"/>
                <w:lang w:val="en-US"/>
              </w:rPr>
              <w:t>Chief Engineering Officer</w:t>
            </w:r>
          </w:p>
        </w:tc>
        <w:tc>
          <w:tcPr>
            <w:tcW w:w="1370" w:type="dxa"/>
            <w:tcBorders>
              <w:top w:val="nil"/>
              <w:left w:val="nil"/>
              <w:bottom w:val="nil"/>
              <w:right w:val="nil"/>
            </w:tcBorders>
            <w:shd w:val="clear" w:color="auto" w:fill="auto"/>
            <w:noWrap/>
            <w:vAlign w:val="bottom"/>
            <w:hideMark/>
          </w:tcPr>
          <w:p w14:paraId="031C511F" w14:textId="77777777" w:rsidR="006D44A2" w:rsidRPr="006D44A2" w:rsidRDefault="006D44A2" w:rsidP="006D44A2">
            <w:pPr>
              <w:ind w:left="0" w:firstLine="0"/>
              <w:rPr>
                <w:rFonts w:ascii="Calibri" w:hAnsi="Calibri" w:cs="Times New Roman"/>
                <w:iCs/>
                <w:color w:val="000000"/>
                <w:sz w:val="16"/>
                <w:szCs w:val="16"/>
                <w:lang w:val="en-US"/>
              </w:rPr>
            </w:pPr>
          </w:p>
        </w:tc>
        <w:tc>
          <w:tcPr>
            <w:tcW w:w="1399" w:type="dxa"/>
            <w:tcBorders>
              <w:top w:val="nil"/>
              <w:left w:val="nil"/>
              <w:bottom w:val="nil"/>
              <w:right w:val="nil"/>
            </w:tcBorders>
            <w:shd w:val="clear" w:color="auto" w:fill="auto"/>
            <w:noWrap/>
            <w:vAlign w:val="bottom"/>
            <w:hideMark/>
          </w:tcPr>
          <w:p w14:paraId="7060BED7" w14:textId="77777777" w:rsidR="006D44A2" w:rsidRPr="006D44A2" w:rsidRDefault="006D44A2" w:rsidP="006D44A2">
            <w:pPr>
              <w:ind w:left="0" w:firstLine="0"/>
              <w:rPr>
                <w:rFonts w:ascii="Calibri" w:hAnsi="Calibri" w:cs="Times New Roman"/>
                <w:iCs/>
                <w:color w:val="000000"/>
                <w:sz w:val="16"/>
                <w:szCs w:val="16"/>
                <w:lang w:val="en-US"/>
              </w:rPr>
            </w:pPr>
            <w:r w:rsidRPr="006D44A2">
              <w:rPr>
                <w:rFonts w:ascii="Calibri" w:hAnsi="Calibri" w:cs="Times New Roman"/>
                <w:iCs/>
                <w:color w:val="000000"/>
                <w:sz w:val="16"/>
                <w:szCs w:val="16"/>
                <w:lang w:val="en-US"/>
              </w:rPr>
              <w:t>Building Officer</w:t>
            </w:r>
          </w:p>
        </w:tc>
        <w:tc>
          <w:tcPr>
            <w:tcW w:w="732" w:type="dxa"/>
            <w:tcBorders>
              <w:top w:val="nil"/>
              <w:left w:val="nil"/>
              <w:bottom w:val="nil"/>
              <w:right w:val="nil"/>
            </w:tcBorders>
            <w:shd w:val="clear" w:color="auto" w:fill="auto"/>
            <w:noWrap/>
            <w:vAlign w:val="bottom"/>
            <w:hideMark/>
          </w:tcPr>
          <w:p w14:paraId="4A86413B" w14:textId="77777777" w:rsidR="006D44A2" w:rsidRPr="006D44A2" w:rsidRDefault="006D44A2" w:rsidP="006D44A2">
            <w:pPr>
              <w:ind w:left="0" w:firstLine="0"/>
              <w:rPr>
                <w:rFonts w:ascii="Calibri" w:hAnsi="Calibri" w:cs="Times New Roman"/>
                <w:iCs/>
                <w:color w:val="000000"/>
                <w:sz w:val="16"/>
                <w:szCs w:val="16"/>
                <w:lang w:val="en-US"/>
              </w:rPr>
            </w:pPr>
          </w:p>
        </w:tc>
        <w:tc>
          <w:tcPr>
            <w:tcW w:w="563" w:type="dxa"/>
            <w:tcBorders>
              <w:top w:val="nil"/>
              <w:left w:val="nil"/>
              <w:bottom w:val="nil"/>
              <w:right w:val="nil"/>
            </w:tcBorders>
            <w:shd w:val="clear" w:color="auto" w:fill="auto"/>
            <w:noWrap/>
            <w:vAlign w:val="bottom"/>
            <w:hideMark/>
          </w:tcPr>
          <w:p w14:paraId="1B816068" w14:textId="77777777" w:rsidR="006D44A2" w:rsidRPr="006D44A2" w:rsidRDefault="006D44A2" w:rsidP="006D44A2">
            <w:pPr>
              <w:ind w:left="0" w:firstLine="0"/>
              <w:rPr>
                <w:rFonts w:ascii="Times New Roman" w:hAnsi="Times New Roman" w:cs="Times New Roman"/>
                <w:i w:val="0"/>
                <w:sz w:val="16"/>
                <w:szCs w:val="16"/>
                <w:lang w:val="en-US"/>
              </w:rPr>
            </w:pPr>
          </w:p>
        </w:tc>
        <w:tc>
          <w:tcPr>
            <w:tcW w:w="1354" w:type="dxa"/>
            <w:tcBorders>
              <w:top w:val="nil"/>
              <w:left w:val="nil"/>
              <w:bottom w:val="nil"/>
              <w:right w:val="nil"/>
            </w:tcBorders>
            <w:shd w:val="clear" w:color="auto" w:fill="auto"/>
            <w:noWrap/>
            <w:vAlign w:val="bottom"/>
            <w:hideMark/>
          </w:tcPr>
          <w:p w14:paraId="4D5C45CE" w14:textId="77777777" w:rsidR="006D44A2" w:rsidRPr="006D44A2" w:rsidRDefault="006D44A2" w:rsidP="006D44A2">
            <w:pPr>
              <w:ind w:left="0" w:firstLine="0"/>
              <w:rPr>
                <w:rFonts w:ascii="Times New Roman" w:hAnsi="Times New Roman" w:cs="Times New Roman"/>
                <w:i w:val="0"/>
                <w:sz w:val="16"/>
                <w:szCs w:val="16"/>
                <w:lang w:val="en-US"/>
              </w:rPr>
            </w:pPr>
          </w:p>
        </w:tc>
        <w:tc>
          <w:tcPr>
            <w:tcW w:w="2210" w:type="dxa"/>
            <w:gridSpan w:val="2"/>
            <w:tcBorders>
              <w:top w:val="nil"/>
              <w:left w:val="nil"/>
              <w:bottom w:val="nil"/>
              <w:right w:val="nil"/>
            </w:tcBorders>
            <w:shd w:val="clear" w:color="auto" w:fill="auto"/>
            <w:noWrap/>
            <w:vAlign w:val="bottom"/>
            <w:hideMark/>
          </w:tcPr>
          <w:p w14:paraId="67EEC960" w14:textId="77777777" w:rsidR="006D44A2" w:rsidRPr="006D44A2" w:rsidRDefault="006D44A2" w:rsidP="006D44A2">
            <w:pPr>
              <w:ind w:left="0" w:firstLine="0"/>
              <w:rPr>
                <w:rFonts w:ascii="Calibri" w:hAnsi="Calibri" w:cs="Times New Roman"/>
                <w:iCs/>
                <w:color w:val="000000"/>
                <w:sz w:val="16"/>
                <w:szCs w:val="16"/>
                <w:lang w:val="en-US"/>
              </w:rPr>
            </w:pPr>
            <w:r w:rsidRPr="006D44A2">
              <w:rPr>
                <w:rFonts w:ascii="Calibri" w:hAnsi="Calibri" w:cs="Times New Roman"/>
                <w:iCs/>
                <w:color w:val="000000"/>
                <w:sz w:val="16"/>
                <w:szCs w:val="16"/>
                <w:lang w:val="en-US"/>
              </w:rPr>
              <w:t>Works Overseer</w:t>
            </w:r>
          </w:p>
        </w:tc>
        <w:tc>
          <w:tcPr>
            <w:tcW w:w="936" w:type="dxa"/>
            <w:tcBorders>
              <w:top w:val="nil"/>
              <w:left w:val="nil"/>
              <w:bottom w:val="nil"/>
              <w:right w:val="nil"/>
            </w:tcBorders>
            <w:shd w:val="clear" w:color="auto" w:fill="auto"/>
            <w:noWrap/>
            <w:vAlign w:val="bottom"/>
            <w:hideMark/>
          </w:tcPr>
          <w:p w14:paraId="4EB04409" w14:textId="77777777" w:rsidR="006D44A2" w:rsidRPr="006D44A2" w:rsidRDefault="006D44A2" w:rsidP="006D44A2">
            <w:pPr>
              <w:ind w:left="0" w:firstLine="0"/>
              <w:rPr>
                <w:rFonts w:ascii="Calibri" w:hAnsi="Calibri" w:cs="Times New Roman"/>
                <w:iCs/>
                <w:color w:val="000000"/>
                <w:sz w:val="16"/>
                <w:szCs w:val="16"/>
                <w:lang w:val="en-US"/>
              </w:rPr>
            </w:pPr>
          </w:p>
        </w:tc>
      </w:tr>
      <w:tr w:rsidR="006D44A2" w:rsidRPr="006D44A2" w14:paraId="328CCD2A" w14:textId="77777777" w:rsidTr="000E5E26">
        <w:trPr>
          <w:trHeight w:val="280"/>
        </w:trPr>
        <w:tc>
          <w:tcPr>
            <w:tcW w:w="519" w:type="dxa"/>
            <w:tcBorders>
              <w:top w:val="nil"/>
              <w:left w:val="nil"/>
              <w:bottom w:val="nil"/>
              <w:right w:val="nil"/>
            </w:tcBorders>
            <w:shd w:val="clear" w:color="auto" w:fill="auto"/>
            <w:noWrap/>
            <w:vAlign w:val="bottom"/>
            <w:hideMark/>
          </w:tcPr>
          <w:p w14:paraId="33CC132B" w14:textId="77777777" w:rsidR="006D44A2" w:rsidRPr="006D44A2" w:rsidRDefault="006D44A2" w:rsidP="006D44A2">
            <w:pPr>
              <w:ind w:left="0" w:firstLine="0"/>
              <w:rPr>
                <w:rFonts w:ascii="Times New Roman" w:hAnsi="Times New Roman" w:cs="Times New Roman"/>
                <w:i w:val="0"/>
                <w:sz w:val="16"/>
                <w:szCs w:val="16"/>
                <w:lang w:val="en-US"/>
              </w:rPr>
            </w:pPr>
          </w:p>
        </w:tc>
        <w:tc>
          <w:tcPr>
            <w:tcW w:w="1146" w:type="dxa"/>
            <w:tcBorders>
              <w:top w:val="nil"/>
              <w:left w:val="nil"/>
              <w:bottom w:val="nil"/>
              <w:right w:val="nil"/>
            </w:tcBorders>
            <w:shd w:val="clear" w:color="auto" w:fill="auto"/>
            <w:noWrap/>
            <w:vAlign w:val="bottom"/>
            <w:hideMark/>
          </w:tcPr>
          <w:p w14:paraId="37083276" w14:textId="77777777" w:rsidR="006D44A2" w:rsidRPr="006D44A2" w:rsidRDefault="006D44A2" w:rsidP="006D44A2">
            <w:pPr>
              <w:ind w:left="0" w:firstLine="0"/>
              <w:rPr>
                <w:rFonts w:ascii="Times New Roman" w:hAnsi="Times New Roman" w:cs="Times New Roman"/>
                <w:i w:val="0"/>
                <w:sz w:val="16"/>
                <w:szCs w:val="16"/>
                <w:lang w:val="en-US"/>
              </w:rPr>
            </w:pPr>
          </w:p>
        </w:tc>
        <w:tc>
          <w:tcPr>
            <w:tcW w:w="1286" w:type="dxa"/>
            <w:tcBorders>
              <w:top w:val="nil"/>
              <w:left w:val="nil"/>
              <w:bottom w:val="nil"/>
              <w:right w:val="nil"/>
            </w:tcBorders>
            <w:shd w:val="clear" w:color="auto" w:fill="auto"/>
            <w:noWrap/>
            <w:vAlign w:val="bottom"/>
            <w:hideMark/>
          </w:tcPr>
          <w:p w14:paraId="5084AA8A" w14:textId="77777777" w:rsidR="006D44A2" w:rsidRPr="006D44A2" w:rsidRDefault="006D44A2" w:rsidP="006D44A2">
            <w:pPr>
              <w:ind w:left="0" w:firstLine="0"/>
              <w:rPr>
                <w:rFonts w:ascii="Times New Roman" w:hAnsi="Times New Roman" w:cs="Times New Roman"/>
                <w:i w:val="0"/>
                <w:sz w:val="16"/>
                <w:szCs w:val="16"/>
                <w:lang w:val="en-US"/>
              </w:rPr>
            </w:pPr>
          </w:p>
        </w:tc>
        <w:tc>
          <w:tcPr>
            <w:tcW w:w="1370" w:type="dxa"/>
            <w:tcBorders>
              <w:top w:val="nil"/>
              <w:left w:val="nil"/>
              <w:bottom w:val="nil"/>
              <w:right w:val="nil"/>
            </w:tcBorders>
            <w:shd w:val="clear" w:color="auto" w:fill="auto"/>
            <w:noWrap/>
            <w:vAlign w:val="bottom"/>
            <w:hideMark/>
          </w:tcPr>
          <w:p w14:paraId="0C8F4987" w14:textId="77777777" w:rsidR="006D44A2" w:rsidRPr="006D44A2" w:rsidRDefault="006D44A2" w:rsidP="006D44A2">
            <w:pPr>
              <w:ind w:left="0" w:firstLine="0"/>
              <w:rPr>
                <w:rFonts w:ascii="Times New Roman" w:hAnsi="Times New Roman" w:cs="Times New Roman"/>
                <w:i w:val="0"/>
                <w:sz w:val="16"/>
                <w:szCs w:val="16"/>
                <w:lang w:val="en-US"/>
              </w:rPr>
            </w:pPr>
          </w:p>
        </w:tc>
        <w:tc>
          <w:tcPr>
            <w:tcW w:w="1399" w:type="dxa"/>
            <w:tcBorders>
              <w:top w:val="nil"/>
              <w:left w:val="nil"/>
              <w:bottom w:val="nil"/>
              <w:right w:val="nil"/>
            </w:tcBorders>
            <w:shd w:val="clear" w:color="auto" w:fill="auto"/>
            <w:noWrap/>
            <w:vAlign w:val="bottom"/>
            <w:hideMark/>
          </w:tcPr>
          <w:p w14:paraId="700467E7" w14:textId="77777777" w:rsidR="006D44A2" w:rsidRPr="006D44A2" w:rsidRDefault="006D44A2" w:rsidP="006D44A2">
            <w:pPr>
              <w:ind w:left="0" w:firstLine="0"/>
              <w:rPr>
                <w:rFonts w:ascii="Times New Roman" w:hAnsi="Times New Roman" w:cs="Times New Roman"/>
                <w:i w:val="0"/>
                <w:sz w:val="16"/>
                <w:szCs w:val="16"/>
                <w:lang w:val="en-US"/>
              </w:rPr>
            </w:pPr>
          </w:p>
        </w:tc>
        <w:tc>
          <w:tcPr>
            <w:tcW w:w="732" w:type="dxa"/>
            <w:tcBorders>
              <w:top w:val="nil"/>
              <w:left w:val="nil"/>
              <w:bottom w:val="nil"/>
              <w:right w:val="nil"/>
            </w:tcBorders>
            <w:shd w:val="clear" w:color="auto" w:fill="auto"/>
            <w:noWrap/>
            <w:vAlign w:val="bottom"/>
            <w:hideMark/>
          </w:tcPr>
          <w:p w14:paraId="7412FB08" w14:textId="77777777" w:rsidR="006D44A2" w:rsidRPr="006D44A2" w:rsidRDefault="006D44A2" w:rsidP="006D44A2">
            <w:pPr>
              <w:ind w:left="0" w:firstLine="0"/>
              <w:rPr>
                <w:rFonts w:ascii="Times New Roman" w:hAnsi="Times New Roman" w:cs="Times New Roman"/>
                <w:i w:val="0"/>
                <w:sz w:val="16"/>
                <w:szCs w:val="16"/>
                <w:lang w:val="en-US"/>
              </w:rPr>
            </w:pPr>
          </w:p>
        </w:tc>
        <w:tc>
          <w:tcPr>
            <w:tcW w:w="563" w:type="dxa"/>
            <w:tcBorders>
              <w:top w:val="nil"/>
              <w:left w:val="nil"/>
              <w:bottom w:val="nil"/>
              <w:right w:val="nil"/>
            </w:tcBorders>
            <w:shd w:val="clear" w:color="auto" w:fill="auto"/>
            <w:noWrap/>
            <w:vAlign w:val="bottom"/>
            <w:hideMark/>
          </w:tcPr>
          <w:p w14:paraId="17355453" w14:textId="77777777" w:rsidR="006D44A2" w:rsidRPr="006D44A2" w:rsidRDefault="006D44A2" w:rsidP="006D44A2">
            <w:pPr>
              <w:ind w:left="0" w:firstLine="0"/>
              <w:rPr>
                <w:rFonts w:ascii="Times New Roman" w:hAnsi="Times New Roman" w:cs="Times New Roman"/>
                <w:i w:val="0"/>
                <w:sz w:val="16"/>
                <w:szCs w:val="16"/>
                <w:lang w:val="en-US"/>
              </w:rPr>
            </w:pPr>
          </w:p>
        </w:tc>
        <w:tc>
          <w:tcPr>
            <w:tcW w:w="1354" w:type="dxa"/>
            <w:tcBorders>
              <w:top w:val="nil"/>
              <w:left w:val="nil"/>
              <w:bottom w:val="nil"/>
              <w:right w:val="nil"/>
            </w:tcBorders>
            <w:shd w:val="clear" w:color="auto" w:fill="auto"/>
            <w:noWrap/>
            <w:vAlign w:val="bottom"/>
            <w:hideMark/>
          </w:tcPr>
          <w:p w14:paraId="73F0B5B6" w14:textId="77777777" w:rsidR="006D44A2" w:rsidRPr="006D44A2" w:rsidRDefault="006D44A2" w:rsidP="006D44A2">
            <w:pPr>
              <w:ind w:left="0" w:firstLine="0"/>
              <w:rPr>
                <w:rFonts w:ascii="Times New Roman" w:hAnsi="Times New Roman" w:cs="Times New Roman"/>
                <w:i w:val="0"/>
                <w:sz w:val="16"/>
                <w:szCs w:val="16"/>
                <w:lang w:val="en-US"/>
              </w:rPr>
            </w:pPr>
          </w:p>
        </w:tc>
        <w:tc>
          <w:tcPr>
            <w:tcW w:w="1354" w:type="dxa"/>
            <w:tcBorders>
              <w:top w:val="nil"/>
              <w:left w:val="nil"/>
              <w:bottom w:val="nil"/>
              <w:right w:val="nil"/>
            </w:tcBorders>
            <w:shd w:val="clear" w:color="auto" w:fill="auto"/>
            <w:noWrap/>
            <w:vAlign w:val="bottom"/>
            <w:hideMark/>
          </w:tcPr>
          <w:p w14:paraId="747804D8" w14:textId="77777777" w:rsidR="006D44A2" w:rsidRPr="006D44A2" w:rsidRDefault="006D44A2" w:rsidP="006D44A2">
            <w:pPr>
              <w:ind w:left="0" w:firstLine="0"/>
              <w:rPr>
                <w:rFonts w:ascii="Times New Roman" w:hAnsi="Times New Roman" w:cs="Times New Roman"/>
                <w:i w:val="0"/>
                <w:sz w:val="16"/>
                <w:szCs w:val="16"/>
                <w:lang w:val="en-US"/>
              </w:rPr>
            </w:pPr>
          </w:p>
        </w:tc>
        <w:tc>
          <w:tcPr>
            <w:tcW w:w="856" w:type="dxa"/>
            <w:tcBorders>
              <w:top w:val="nil"/>
              <w:left w:val="nil"/>
              <w:bottom w:val="nil"/>
              <w:right w:val="nil"/>
            </w:tcBorders>
            <w:shd w:val="clear" w:color="auto" w:fill="auto"/>
            <w:noWrap/>
            <w:vAlign w:val="bottom"/>
            <w:hideMark/>
          </w:tcPr>
          <w:p w14:paraId="3B5ECAE1" w14:textId="77777777" w:rsidR="006D44A2" w:rsidRPr="006D44A2" w:rsidRDefault="006D44A2" w:rsidP="006D44A2">
            <w:pPr>
              <w:ind w:left="0" w:firstLine="0"/>
              <w:rPr>
                <w:rFonts w:ascii="Times New Roman" w:hAnsi="Times New Roman" w:cs="Times New Roman"/>
                <w:i w:val="0"/>
                <w:sz w:val="16"/>
                <w:szCs w:val="16"/>
                <w:lang w:val="en-US"/>
              </w:rPr>
            </w:pPr>
          </w:p>
        </w:tc>
        <w:tc>
          <w:tcPr>
            <w:tcW w:w="936" w:type="dxa"/>
            <w:tcBorders>
              <w:top w:val="nil"/>
              <w:left w:val="nil"/>
              <w:bottom w:val="nil"/>
              <w:right w:val="nil"/>
            </w:tcBorders>
            <w:shd w:val="clear" w:color="auto" w:fill="auto"/>
            <w:noWrap/>
            <w:vAlign w:val="bottom"/>
            <w:hideMark/>
          </w:tcPr>
          <w:p w14:paraId="3E99EFAE" w14:textId="77777777" w:rsidR="006D44A2" w:rsidRPr="006D44A2" w:rsidRDefault="006D44A2" w:rsidP="006D44A2">
            <w:pPr>
              <w:ind w:left="0" w:firstLine="0"/>
              <w:rPr>
                <w:rFonts w:ascii="Times New Roman" w:hAnsi="Times New Roman" w:cs="Times New Roman"/>
                <w:i w:val="0"/>
                <w:sz w:val="16"/>
                <w:szCs w:val="16"/>
                <w:lang w:val="en-US"/>
              </w:rPr>
            </w:pPr>
          </w:p>
        </w:tc>
      </w:tr>
    </w:tbl>
    <w:p w14:paraId="61317C99" w14:textId="77777777" w:rsidR="00003065" w:rsidRDefault="00003065" w:rsidP="00C53910">
      <w:pPr>
        <w:ind w:left="0" w:firstLine="0"/>
        <w:rPr>
          <w:rFonts w:ascii="Century Gothic" w:eastAsia="Calibri" w:hAnsi="Century Gothic" w:cs="Times New Roman"/>
          <w:b/>
          <w:i w:val="0"/>
        </w:rPr>
      </w:pPr>
    </w:p>
    <w:p w14:paraId="43ABF7FF" w14:textId="08FE8BF3" w:rsidR="00C53910" w:rsidRPr="00C53910" w:rsidRDefault="00C53910" w:rsidP="00C53910">
      <w:pPr>
        <w:ind w:left="0" w:firstLine="0"/>
        <w:rPr>
          <w:rFonts w:ascii="Century Gothic" w:eastAsia="Calibri" w:hAnsi="Century Gothic" w:cs="Times New Roman"/>
          <w:b/>
          <w:i w:val="0"/>
        </w:rPr>
      </w:pPr>
      <w:r>
        <w:rPr>
          <w:rFonts w:ascii="Century Gothic" w:eastAsia="Calibri" w:hAnsi="Century Gothic" w:cs="Times New Roman"/>
          <w:b/>
          <w:i w:val="0"/>
        </w:rPr>
        <w:t xml:space="preserve">On a motion moved by Councillor Hudson, seconded by Councillor Smiley, </w:t>
      </w:r>
      <w:r w:rsidRPr="005B112F">
        <w:rPr>
          <w:rFonts w:ascii="Century Gothic" w:eastAsia="Calibri" w:hAnsi="Century Gothic" w:cs="Times New Roman"/>
          <w:b/>
          <w:i w:val="0"/>
        </w:rPr>
        <w:t>Council approved</w:t>
      </w:r>
      <w:r w:rsidR="000B0257">
        <w:rPr>
          <w:rFonts w:ascii="Century Gothic" w:eastAsia="Calibri" w:hAnsi="Century Gothic" w:cs="Times New Roman"/>
          <w:b/>
          <w:i w:val="0"/>
        </w:rPr>
        <w:t>.</w:t>
      </w:r>
    </w:p>
    <w:p w14:paraId="57C09F63" w14:textId="77777777" w:rsidR="00C53910" w:rsidRDefault="00C53910" w:rsidP="003D2A60">
      <w:pPr>
        <w:jc w:val="both"/>
        <w:rPr>
          <w:rFonts w:ascii="Century Gothic" w:hAnsi="Century Gothic"/>
          <w:b/>
          <w:i w:val="0"/>
          <w:u w:val="single"/>
        </w:rPr>
      </w:pPr>
    </w:p>
    <w:p w14:paraId="4DF17209" w14:textId="1A72A020" w:rsidR="003D2A60" w:rsidRDefault="003D2A60" w:rsidP="003D2A60">
      <w:pPr>
        <w:jc w:val="both"/>
        <w:rPr>
          <w:rFonts w:ascii="Century Gothic" w:hAnsi="Century Gothic"/>
          <w:b/>
          <w:i w:val="0"/>
          <w:u w:val="single"/>
        </w:rPr>
      </w:pPr>
      <w:r>
        <w:rPr>
          <w:rFonts w:ascii="Century Gothic" w:hAnsi="Century Gothic"/>
          <w:b/>
          <w:i w:val="0"/>
          <w:u w:val="single"/>
        </w:rPr>
        <w:t>RESOLUTIONS FOR ACCEPTANCE</w:t>
      </w:r>
    </w:p>
    <w:p w14:paraId="42B0A666" w14:textId="783A62F9" w:rsidR="003D2A60" w:rsidRDefault="003D2A60" w:rsidP="003D2A60">
      <w:pPr>
        <w:jc w:val="both"/>
        <w:rPr>
          <w:rFonts w:ascii="Century Gothic" w:hAnsi="Century Gothic"/>
          <w:b/>
          <w:i w:val="0"/>
          <w:u w:val="single"/>
        </w:rPr>
      </w:pPr>
    </w:p>
    <w:p w14:paraId="54BD0A14" w14:textId="72F3EEED" w:rsidR="00AA1112" w:rsidRPr="00C53910" w:rsidRDefault="00F22999" w:rsidP="00AA1112">
      <w:pPr>
        <w:rPr>
          <w:rFonts w:ascii="Century Gothic" w:hAnsi="Century Gothic" w:cs="Times New Roman"/>
          <w:i w:val="0"/>
          <w:sz w:val="26"/>
          <w:szCs w:val="26"/>
        </w:rPr>
      </w:pPr>
      <w:r w:rsidRPr="00C53910">
        <w:rPr>
          <w:rFonts w:ascii="Century Gothic" w:hAnsi="Century Gothic" w:cs="Times New Roman"/>
          <w:i w:val="0"/>
          <w:sz w:val="26"/>
          <w:szCs w:val="26"/>
        </w:rPr>
        <w:t>Nil</w:t>
      </w:r>
    </w:p>
    <w:p w14:paraId="36878580" w14:textId="77777777" w:rsidR="00CA6300" w:rsidRDefault="00CA6300" w:rsidP="00CA6300">
      <w:pPr>
        <w:ind w:left="0" w:firstLine="0"/>
        <w:jc w:val="both"/>
        <w:rPr>
          <w:rFonts w:ascii="Century Gothic" w:hAnsi="Century Gothic"/>
          <w:b/>
          <w:i w:val="0"/>
          <w:u w:val="single"/>
        </w:rPr>
      </w:pPr>
    </w:p>
    <w:p w14:paraId="1588A751" w14:textId="77777777" w:rsidR="00CA6300" w:rsidRDefault="00CA6300" w:rsidP="00CA6300">
      <w:pPr>
        <w:ind w:left="0" w:firstLine="0"/>
        <w:jc w:val="both"/>
        <w:rPr>
          <w:rFonts w:ascii="Century Gothic" w:hAnsi="Century Gothic"/>
          <w:b/>
          <w:i w:val="0"/>
          <w:u w:val="single"/>
        </w:rPr>
      </w:pPr>
      <w:r w:rsidRPr="005403E0">
        <w:rPr>
          <w:rFonts w:ascii="Century Gothic" w:hAnsi="Century Gothic"/>
          <w:b/>
          <w:i w:val="0"/>
          <w:u w:val="single"/>
        </w:rPr>
        <w:t>Matters from Previous Questions</w:t>
      </w:r>
    </w:p>
    <w:p w14:paraId="3FB41BC0" w14:textId="77777777" w:rsidR="001901D7" w:rsidRDefault="001901D7" w:rsidP="00CA6300">
      <w:pPr>
        <w:ind w:left="0" w:firstLine="0"/>
        <w:jc w:val="both"/>
        <w:rPr>
          <w:rFonts w:ascii="Times New Roman" w:hAnsi="Times New Roman" w:cs="Times New Roman"/>
          <w:sz w:val="26"/>
          <w:szCs w:val="26"/>
        </w:rPr>
      </w:pPr>
    </w:p>
    <w:p w14:paraId="7B995B54" w14:textId="1CC396F0" w:rsidR="001901D7" w:rsidRPr="000B0257" w:rsidRDefault="000B0257" w:rsidP="000B0257">
      <w:pPr>
        <w:pStyle w:val="ListParagraph"/>
        <w:numPr>
          <w:ilvl w:val="7"/>
          <w:numId w:val="5"/>
        </w:numPr>
        <w:ind w:left="426"/>
        <w:jc w:val="both"/>
        <w:rPr>
          <w:rFonts w:ascii="Century Gothic" w:hAnsi="Century Gothic" w:cs="Times New Roman"/>
          <w:b/>
          <w:sz w:val="26"/>
          <w:szCs w:val="26"/>
        </w:rPr>
      </w:pPr>
      <w:r>
        <w:rPr>
          <w:rFonts w:ascii="Century Gothic" w:hAnsi="Century Gothic" w:cs="Times New Roman"/>
          <w:b/>
          <w:sz w:val="26"/>
          <w:szCs w:val="26"/>
        </w:rPr>
        <w:t xml:space="preserve">Complaints - </w:t>
      </w:r>
      <w:r w:rsidR="001901D7" w:rsidRPr="000B0257">
        <w:rPr>
          <w:rFonts w:ascii="Century Gothic" w:hAnsi="Century Gothic" w:cs="Times New Roman"/>
          <w:b/>
          <w:sz w:val="26"/>
          <w:szCs w:val="26"/>
        </w:rPr>
        <w:t>Hills of Boscobel</w:t>
      </w:r>
      <w:r w:rsidR="0040294E">
        <w:rPr>
          <w:rFonts w:ascii="Century Gothic" w:hAnsi="Century Gothic" w:cs="Times New Roman"/>
          <w:b/>
          <w:sz w:val="26"/>
          <w:szCs w:val="26"/>
        </w:rPr>
        <w:t xml:space="preserve"> by </w:t>
      </w:r>
      <w:r>
        <w:rPr>
          <w:rFonts w:ascii="Century Gothic" w:hAnsi="Century Gothic" w:cs="Times New Roman"/>
          <w:b/>
          <w:sz w:val="26"/>
          <w:szCs w:val="26"/>
        </w:rPr>
        <w:t>Housing Agency of Jamaica</w:t>
      </w:r>
    </w:p>
    <w:p w14:paraId="096DB850" w14:textId="77777777" w:rsidR="001901D7" w:rsidRPr="001901D7" w:rsidRDefault="001901D7" w:rsidP="00CA6300">
      <w:pPr>
        <w:ind w:left="0" w:firstLine="0"/>
        <w:jc w:val="both"/>
        <w:rPr>
          <w:rFonts w:ascii="Century Gothic" w:hAnsi="Century Gothic" w:cs="Times New Roman"/>
          <w:b/>
        </w:rPr>
      </w:pPr>
    </w:p>
    <w:p w14:paraId="29948AAA" w14:textId="3FC218FA" w:rsidR="00CA6300" w:rsidRPr="00CA6300" w:rsidRDefault="00CA6300" w:rsidP="00CA6300">
      <w:pPr>
        <w:ind w:left="0" w:firstLine="0"/>
        <w:jc w:val="both"/>
        <w:rPr>
          <w:rFonts w:ascii="Century Gothic" w:hAnsi="Century Gothic" w:cs="Times New Roman"/>
          <w:b/>
        </w:rPr>
      </w:pPr>
      <w:r w:rsidRPr="00CA6300">
        <w:rPr>
          <w:rFonts w:ascii="Century Gothic" w:hAnsi="Century Gothic" w:cs="Times New Roman"/>
          <w:b/>
        </w:rPr>
        <w:t>It was noted that the Chairperson informed that he was contacted twice by Mr. Howell of the Housing Agency of Jamaica regarding a request for a site visit to Hills of Boscobel.</w:t>
      </w:r>
    </w:p>
    <w:p w14:paraId="429874FF" w14:textId="77777777" w:rsidR="00CA6300" w:rsidRDefault="00CA6300" w:rsidP="00CA6300">
      <w:pPr>
        <w:ind w:left="0" w:firstLine="0"/>
        <w:jc w:val="both"/>
        <w:rPr>
          <w:rFonts w:ascii="Century Gothic" w:hAnsi="Century Gothic" w:cs="Times New Roman"/>
          <w:i w:val="0"/>
        </w:rPr>
      </w:pPr>
    </w:p>
    <w:p w14:paraId="6163675E" w14:textId="1046B992" w:rsidR="00CA6300" w:rsidRDefault="00CA6300" w:rsidP="00CA6300">
      <w:pPr>
        <w:ind w:left="0" w:firstLine="0"/>
        <w:jc w:val="both"/>
        <w:rPr>
          <w:rFonts w:ascii="Century Gothic" w:hAnsi="Century Gothic" w:cs="Times New Roman"/>
          <w:i w:val="0"/>
        </w:rPr>
      </w:pPr>
      <w:r>
        <w:rPr>
          <w:rFonts w:ascii="Century Gothic" w:hAnsi="Century Gothic" w:cs="Times New Roman"/>
          <w:i w:val="0"/>
        </w:rPr>
        <w:t xml:space="preserve">The Chairperson updated that a site visit was done </w:t>
      </w:r>
      <w:r w:rsidR="009534EE">
        <w:rPr>
          <w:rFonts w:ascii="Century Gothic" w:hAnsi="Century Gothic" w:cs="Times New Roman"/>
          <w:i w:val="0"/>
        </w:rPr>
        <w:t>on Wednesday, May 2, 2018 with the Chief Engineering Officer, Works Overseer Tyrone Wedderburn, Councillor Sewell, himself</w:t>
      </w:r>
      <w:r w:rsidR="0039765F">
        <w:rPr>
          <w:rFonts w:ascii="Century Gothic" w:hAnsi="Century Gothic" w:cs="Times New Roman"/>
          <w:i w:val="0"/>
        </w:rPr>
        <w:t xml:space="preserve">, Mr. </w:t>
      </w:r>
      <w:r w:rsidR="000B0257">
        <w:rPr>
          <w:rFonts w:ascii="Century Gothic" w:hAnsi="Century Gothic" w:cs="Times New Roman"/>
          <w:i w:val="0"/>
        </w:rPr>
        <w:t xml:space="preserve">Gary </w:t>
      </w:r>
      <w:r w:rsidR="0039765F">
        <w:rPr>
          <w:rFonts w:ascii="Century Gothic" w:hAnsi="Century Gothic" w:cs="Times New Roman"/>
          <w:i w:val="0"/>
        </w:rPr>
        <w:t>Howell</w:t>
      </w:r>
      <w:r w:rsidR="000B0257">
        <w:rPr>
          <w:rFonts w:ascii="Century Gothic" w:hAnsi="Century Gothic" w:cs="Times New Roman"/>
          <w:i w:val="0"/>
        </w:rPr>
        <w:t>,</w:t>
      </w:r>
      <w:r w:rsidR="0039765F">
        <w:rPr>
          <w:rFonts w:ascii="Century Gothic" w:hAnsi="Century Gothic" w:cs="Times New Roman"/>
          <w:i w:val="0"/>
        </w:rPr>
        <w:t xml:space="preserve"> Managing Director, Housing Agency of Jamaica</w:t>
      </w:r>
      <w:r w:rsidR="009534EE">
        <w:rPr>
          <w:rFonts w:ascii="Century Gothic" w:hAnsi="Century Gothic" w:cs="Times New Roman"/>
          <w:i w:val="0"/>
        </w:rPr>
        <w:t xml:space="preserve"> and </w:t>
      </w:r>
      <w:r w:rsidR="0039765F">
        <w:rPr>
          <w:rFonts w:ascii="Century Gothic" w:hAnsi="Century Gothic" w:cs="Times New Roman"/>
          <w:i w:val="0"/>
        </w:rPr>
        <w:t xml:space="preserve">other </w:t>
      </w:r>
      <w:r w:rsidR="009534EE">
        <w:rPr>
          <w:rFonts w:ascii="Century Gothic" w:hAnsi="Century Gothic" w:cs="Times New Roman"/>
          <w:i w:val="0"/>
        </w:rPr>
        <w:t>personnel from Housing Agency of Jamaica.</w:t>
      </w:r>
    </w:p>
    <w:p w14:paraId="08194663" w14:textId="77777777" w:rsidR="00CA6300" w:rsidRDefault="00CA6300" w:rsidP="005403E0">
      <w:pPr>
        <w:ind w:left="0" w:firstLine="0"/>
        <w:rPr>
          <w:rFonts w:ascii="Century Gothic" w:hAnsi="Century Gothic"/>
          <w:b/>
          <w:i w:val="0"/>
          <w:u w:val="single"/>
        </w:rPr>
      </w:pPr>
    </w:p>
    <w:p w14:paraId="4CADF0FF" w14:textId="25B0F5A7" w:rsidR="00CA6300" w:rsidRDefault="000B1F5B" w:rsidP="005403E0">
      <w:pPr>
        <w:ind w:left="0" w:firstLine="0"/>
        <w:rPr>
          <w:rFonts w:ascii="Century Gothic" w:hAnsi="Century Gothic"/>
          <w:i w:val="0"/>
        </w:rPr>
      </w:pPr>
      <w:r w:rsidRPr="000B1F5B">
        <w:rPr>
          <w:rFonts w:ascii="Century Gothic" w:hAnsi="Century Gothic"/>
          <w:i w:val="0"/>
        </w:rPr>
        <w:t xml:space="preserve">He </w:t>
      </w:r>
      <w:r w:rsidR="000B0257">
        <w:rPr>
          <w:rFonts w:ascii="Century Gothic" w:hAnsi="Century Gothic"/>
          <w:i w:val="0"/>
        </w:rPr>
        <w:t>advised that</w:t>
      </w:r>
      <w:r w:rsidRPr="000B1F5B">
        <w:rPr>
          <w:rFonts w:ascii="Century Gothic" w:hAnsi="Century Gothic"/>
          <w:i w:val="0"/>
        </w:rPr>
        <w:t xml:space="preserve"> various iss</w:t>
      </w:r>
      <w:r>
        <w:rPr>
          <w:rFonts w:ascii="Century Gothic" w:hAnsi="Century Gothic"/>
          <w:i w:val="0"/>
        </w:rPr>
        <w:t>u</w:t>
      </w:r>
      <w:r w:rsidRPr="000B1F5B">
        <w:rPr>
          <w:rFonts w:ascii="Century Gothic" w:hAnsi="Century Gothic"/>
          <w:i w:val="0"/>
        </w:rPr>
        <w:t>e</w:t>
      </w:r>
      <w:r>
        <w:rPr>
          <w:rFonts w:ascii="Century Gothic" w:hAnsi="Century Gothic"/>
          <w:i w:val="0"/>
        </w:rPr>
        <w:t>s</w:t>
      </w:r>
      <w:r w:rsidRPr="000B1F5B">
        <w:rPr>
          <w:rFonts w:ascii="Century Gothic" w:hAnsi="Century Gothic"/>
          <w:i w:val="0"/>
        </w:rPr>
        <w:t xml:space="preserve"> </w:t>
      </w:r>
      <w:r>
        <w:rPr>
          <w:rFonts w:ascii="Century Gothic" w:hAnsi="Century Gothic"/>
          <w:i w:val="0"/>
        </w:rPr>
        <w:t xml:space="preserve">at the site </w:t>
      </w:r>
      <w:r w:rsidRPr="000B1F5B">
        <w:rPr>
          <w:rFonts w:ascii="Century Gothic" w:hAnsi="Century Gothic"/>
          <w:i w:val="0"/>
        </w:rPr>
        <w:t xml:space="preserve">were </w:t>
      </w:r>
      <w:r>
        <w:rPr>
          <w:rFonts w:ascii="Century Gothic" w:hAnsi="Century Gothic"/>
          <w:i w:val="0"/>
        </w:rPr>
        <w:t xml:space="preserve">looked </w:t>
      </w:r>
      <w:r w:rsidR="000B0257">
        <w:rPr>
          <w:rFonts w:ascii="Century Gothic" w:hAnsi="Century Gothic"/>
          <w:i w:val="0"/>
        </w:rPr>
        <w:t xml:space="preserve">at </w:t>
      </w:r>
      <w:r>
        <w:rPr>
          <w:rFonts w:ascii="Century Gothic" w:hAnsi="Century Gothic"/>
          <w:i w:val="0"/>
        </w:rPr>
        <w:t>and the HAJ had consented to construct a U drain at one particular area; that they have also consented to rehabilitate a roadway wh</w:t>
      </w:r>
      <w:r w:rsidR="000B0257">
        <w:rPr>
          <w:rFonts w:ascii="Century Gothic" w:hAnsi="Century Gothic"/>
          <w:i w:val="0"/>
        </w:rPr>
        <w:t xml:space="preserve">ich was poorly done </w:t>
      </w:r>
      <w:r>
        <w:rPr>
          <w:rFonts w:ascii="Century Gothic" w:hAnsi="Century Gothic"/>
          <w:i w:val="0"/>
        </w:rPr>
        <w:t xml:space="preserve">by the </w:t>
      </w:r>
      <w:r w:rsidR="000B0257">
        <w:rPr>
          <w:rFonts w:ascii="Century Gothic" w:hAnsi="Century Gothic"/>
          <w:i w:val="0"/>
        </w:rPr>
        <w:t>contractor</w:t>
      </w:r>
      <w:r>
        <w:rPr>
          <w:rFonts w:ascii="Century Gothic" w:hAnsi="Century Gothic"/>
          <w:i w:val="0"/>
        </w:rPr>
        <w:t xml:space="preserve"> during the rainy season.</w:t>
      </w:r>
      <w:r w:rsidR="003165B6">
        <w:rPr>
          <w:rFonts w:ascii="Century Gothic" w:hAnsi="Century Gothic"/>
          <w:i w:val="0"/>
        </w:rPr>
        <w:t xml:space="preserve"> He </w:t>
      </w:r>
      <w:r w:rsidR="000B0257">
        <w:rPr>
          <w:rFonts w:ascii="Century Gothic" w:hAnsi="Century Gothic"/>
          <w:i w:val="0"/>
        </w:rPr>
        <w:t>informed that</w:t>
      </w:r>
      <w:r w:rsidR="003165B6">
        <w:rPr>
          <w:rFonts w:ascii="Century Gothic" w:hAnsi="Century Gothic"/>
          <w:i w:val="0"/>
        </w:rPr>
        <w:t xml:space="preserve"> he pointed out to the HAJ that all the other roadways needed patching</w:t>
      </w:r>
      <w:r w:rsidR="000B0257">
        <w:rPr>
          <w:rFonts w:ascii="Century Gothic" w:hAnsi="Century Gothic"/>
          <w:i w:val="0"/>
        </w:rPr>
        <w:t xml:space="preserve"> and</w:t>
      </w:r>
      <w:r w:rsidR="003165B6">
        <w:rPr>
          <w:rFonts w:ascii="Century Gothic" w:hAnsi="Century Gothic"/>
          <w:i w:val="0"/>
        </w:rPr>
        <w:t xml:space="preserve"> suggested that the patching works continued down to where the curb and channel was located so as to prevent water running off the roadway onto the residents’ property</w:t>
      </w:r>
      <w:r w:rsidR="000B0257">
        <w:rPr>
          <w:rFonts w:ascii="Century Gothic" w:hAnsi="Century Gothic"/>
          <w:i w:val="0"/>
        </w:rPr>
        <w:t>,</w:t>
      </w:r>
      <w:r w:rsidR="003165B6">
        <w:rPr>
          <w:rFonts w:ascii="Century Gothic" w:hAnsi="Century Gothic"/>
          <w:i w:val="0"/>
        </w:rPr>
        <w:t xml:space="preserve"> which was currently the case.</w:t>
      </w:r>
    </w:p>
    <w:p w14:paraId="7C8B7960" w14:textId="77777777" w:rsidR="005D01F0" w:rsidRDefault="005D01F0" w:rsidP="005403E0">
      <w:pPr>
        <w:ind w:left="0" w:firstLine="0"/>
        <w:rPr>
          <w:rFonts w:ascii="Century Gothic" w:hAnsi="Century Gothic"/>
          <w:i w:val="0"/>
        </w:rPr>
      </w:pPr>
    </w:p>
    <w:p w14:paraId="59AE2D8D" w14:textId="1579B87B" w:rsidR="000B0257" w:rsidRDefault="005D01F0" w:rsidP="005403E0">
      <w:pPr>
        <w:ind w:left="0" w:firstLine="0"/>
        <w:rPr>
          <w:rFonts w:ascii="Century Gothic" w:hAnsi="Century Gothic"/>
          <w:i w:val="0"/>
        </w:rPr>
      </w:pPr>
      <w:r>
        <w:rPr>
          <w:rFonts w:ascii="Century Gothic" w:hAnsi="Century Gothic"/>
          <w:i w:val="0"/>
        </w:rPr>
        <w:t xml:space="preserve">He </w:t>
      </w:r>
      <w:r w:rsidR="000B0257">
        <w:rPr>
          <w:rFonts w:ascii="Century Gothic" w:hAnsi="Century Gothic"/>
          <w:i w:val="0"/>
        </w:rPr>
        <w:t>further advised that</w:t>
      </w:r>
      <w:r>
        <w:rPr>
          <w:rFonts w:ascii="Century Gothic" w:hAnsi="Century Gothic"/>
          <w:i w:val="0"/>
        </w:rPr>
        <w:t xml:space="preserve"> he had asked the Chief Engineering Officer to prepare an estimate for the works to </w:t>
      </w:r>
      <w:r w:rsidR="000B0257">
        <w:rPr>
          <w:rFonts w:ascii="Century Gothic" w:hAnsi="Century Gothic"/>
          <w:i w:val="0"/>
        </w:rPr>
        <w:t xml:space="preserve">be </w:t>
      </w:r>
      <w:r>
        <w:rPr>
          <w:rFonts w:ascii="Century Gothic" w:hAnsi="Century Gothic"/>
          <w:i w:val="0"/>
        </w:rPr>
        <w:t>done</w:t>
      </w:r>
      <w:r w:rsidR="000B0257">
        <w:rPr>
          <w:rFonts w:ascii="Century Gothic" w:hAnsi="Century Gothic"/>
          <w:i w:val="0"/>
        </w:rPr>
        <w:t xml:space="preserve">. </w:t>
      </w:r>
      <w:r>
        <w:rPr>
          <w:rFonts w:ascii="Century Gothic" w:hAnsi="Century Gothic"/>
          <w:i w:val="0"/>
        </w:rPr>
        <w:t xml:space="preserve">He said HAJ </w:t>
      </w:r>
      <w:r w:rsidR="000B0257">
        <w:rPr>
          <w:rFonts w:ascii="Century Gothic" w:hAnsi="Century Gothic"/>
          <w:i w:val="0"/>
        </w:rPr>
        <w:t xml:space="preserve">had also consented to </w:t>
      </w:r>
      <w:r>
        <w:rPr>
          <w:rFonts w:ascii="Century Gothic" w:hAnsi="Century Gothic"/>
          <w:i w:val="0"/>
        </w:rPr>
        <w:t xml:space="preserve">send the funding to the Corporation so that the works could be done to our satisfaction </w:t>
      </w:r>
      <w:r w:rsidR="000B0257">
        <w:rPr>
          <w:rFonts w:ascii="Century Gothic" w:hAnsi="Century Gothic"/>
          <w:i w:val="0"/>
        </w:rPr>
        <w:t xml:space="preserve">and </w:t>
      </w:r>
      <w:r>
        <w:rPr>
          <w:rFonts w:ascii="Century Gothic" w:hAnsi="Century Gothic"/>
          <w:i w:val="0"/>
        </w:rPr>
        <w:t xml:space="preserve">the take-over by the Corporation could </w:t>
      </w:r>
      <w:r w:rsidR="000B0257">
        <w:rPr>
          <w:rFonts w:ascii="Century Gothic" w:hAnsi="Century Gothic"/>
          <w:i w:val="0"/>
        </w:rPr>
        <w:t xml:space="preserve">take </w:t>
      </w:r>
      <w:r>
        <w:rPr>
          <w:rFonts w:ascii="Century Gothic" w:hAnsi="Century Gothic"/>
          <w:i w:val="0"/>
        </w:rPr>
        <w:t>place soon after.</w:t>
      </w:r>
      <w:r w:rsidR="000B0257" w:rsidRPr="000B0257">
        <w:rPr>
          <w:rFonts w:ascii="Century Gothic" w:hAnsi="Century Gothic"/>
          <w:i w:val="0"/>
        </w:rPr>
        <w:t xml:space="preserve"> </w:t>
      </w:r>
    </w:p>
    <w:p w14:paraId="18052012" w14:textId="77777777" w:rsidR="000B0257" w:rsidRDefault="000B0257" w:rsidP="005403E0">
      <w:pPr>
        <w:ind w:left="0" w:firstLine="0"/>
        <w:rPr>
          <w:rFonts w:ascii="Century Gothic" w:hAnsi="Century Gothic"/>
          <w:i w:val="0"/>
        </w:rPr>
      </w:pPr>
    </w:p>
    <w:p w14:paraId="0DBC4DF8" w14:textId="4D5C35CA" w:rsidR="005D01F0" w:rsidRDefault="000B0257" w:rsidP="005403E0">
      <w:pPr>
        <w:ind w:left="0" w:firstLine="0"/>
        <w:rPr>
          <w:rFonts w:ascii="Century Gothic" w:hAnsi="Century Gothic"/>
          <w:i w:val="0"/>
        </w:rPr>
      </w:pPr>
      <w:r>
        <w:rPr>
          <w:rFonts w:ascii="Century Gothic" w:hAnsi="Century Gothic"/>
          <w:i w:val="0"/>
        </w:rPr>
        <w:t xml:space="preserve">The Chief Engineering Officer indicated that he had tasked Works Overseer Fisher with that responsibility and should receive same by the coming week so that it could be forwarded to HAJ. </w:t>
      </w:r>
      <w:r w:rsidRPr="000B0257">
        <w:rPr>
          <w:rFonts w:ascii="Century Gothic" w:hAnsi="Century Gothic"/>
          <w:b/>
          <w:i w:val="0"/>
        </w:rPr>
        <w:t>ACTION: CEngO to forward estimate to ACEO for transmission to HAJ</w:t>
      </w:r>
    </w:p>
    <w:p w14:paraId="39C9CAD2" w14:textId="77777777" w:rsidR="001901D7" w:rsidRDefault="001901D7" w:rsidP="005403E0">
      <w:pPr>
        <w:ind w:left="0" w:firstLine="0"/>
        <w:rPr>
          <w:rFonts w:ascii="Century Gothic" w:hAnsi="Century Gothic"/>
          <w:i w:val="0"/>
        </w:rPr>
      </w:pPr>
    </w:p>
    <w:p w14:paraId="0D76AAC5" w14:textId="2E4540F5" w:rsidR="001901D7" w:rsidRPr="000B0257" w:rsidRDefault="001901D7" w:rsidP="000B0257">
      <w:pPr>
        <w:pStyle w:val="ListParagraph"/>
        <w:numPr>
          <w:ilvl w:val="7"/>
          <w:numId w:val="5"/>
        </w:numPr>
        <w:ind w:left="426"/>
        <w:rPr>
          <w:rFonts w:ascii="Century Gothic" w:hAnsi="Century Gothic"/>
          <w:b/>
        </w:rPr>
      </w:pPr>
      <w:r w:rsidRPr="000B0257">
        <w:rPr>
          <w:rFonts w:ascii="Century Gothic" w:hAnsi="Century Gothic"/>
          <w:b/>
        </w:rPr>
        <w:t>Funeral Grant</w:t>
      </w:r>
      <w:r w:rsidR="000B0257">
        <w:rPr>
          <w:rFonts w:ascii="Century Gothic" w:hAnsi="Century Gothic"/>
          <w:b/>
        </w:rPr>
        <w:t xml:space="preserve"> Allocation under the Municipal Social Assistance Programme</w:t>
      </w:r>
    </w:p>
    <w:p w14:paraId="3DD76326" w14:textId="77777777" w:rsidR="001901D7" w:rsidRDefault="001901D7" w:rsidP="005403E0">
      <w:pPr>
        <w:ind w:left="0" w:firstLine="0"/>
        <w:rPr>
          <w:rFonts w:ascii="Century Gothic" w:hAnsi="Century Gothic"/>
          <w:b/>
        </w:rPr>
      </w:pPr>
    </w:p>
    <w:p w14:paraId="0B0386FE" w14:textId="2C654ED2" w:rsidR="001901D7" w:rsidRDefault="001901D7" w:rsidP="005403E0">
      <w:pPr>
        <w:ind w:left="0" w:firstLine="0"/>
        <w:rPr>
          <w:rFonts w:ascii="Century Gothic" w:hAnsi="Century Gothic"/>
          <w:i w:val="0"/>
        </w:rPr>
      </w:pPr>
      <w:r>
        <w:rPr>
          <w:rFonts w:ascii="Century Gothic" w:hAnsi="Century Gothic"/>
          <w:i w:val="0"/>
        </w:rPr>
        <w:t xml:space="preserve">The Acting Executive Officer updated </w:t>
      </w:r>
      <w:r w:rsidR="005F024A">
        <w:rPr>
          <w:rFonts w:ascii="Century Gothic" w:hAnsi="Century Gothic"/>
          <w:i w:val="0"/>
        </w:rPr>
        <w:t xml:space="preserve">the Council </w:t>
      </w:r>
      <w:r>
        <w:rPr>
          <w:rFonts w:ascii="Century Gothic" w:hAnsi="Century Gothic"/>
          <w:i w:val="0"/>
        </w:rPr>
        <w:t xml:space="preserve">that she spoke with the Acting Permanent Secretary at the Ministry </w:t>
      </w:r>
      <w:r w:rsidR="009A5ADD">
        <w:rPr>
          <w:rFonts w:ascii="Century Gothic" w:hAnsi="Century Gothic"/>
          <w:i w:val="0"/>
        </w:rPr>
        <w:t>of Local G</w:t>
      </w:r>
      <w:r w:rsidR="005F024A">
        <w:rPr>
          <w:rFonts w:ascii="Century Gothic" w:hAnsi="Century Gothic"/>
          <w:i w:val="0"/>
        </w:rPr>
        <w:t xml:space="preserve">overnment &amp; Community Development </w:t>
      </w:r>
      <w:r>
        <w:rPr>
          <w:rFonts w:ascii="Century Gothic" w:hAnsi="Century Gothic"/>
          <w:i w:val="0"/>
        </w:rPr>
        <w:t>o</w:t>
      </w:r>
      <w:r w:rsidR="005F024A">
        <w:rPr>
          <w:rFonts w:ascii="Century Gothic" w:hAnsi="Century Gothic"/>
          <w:i w:val="0"/>
        </w:rPr>
        <w:t>n</w:t>
      </w:r>
      <w:r>
        <w:rPr>
          <w:rFonts w:ascii="Century Gothic" w:hAnsi="Century Gothic"/>
          <w:i w:val="0"/>
        </w:rPr>
        <w:t xml:space="preserve"> the matter and she requested </w:t>
      </w:r>
      <w:r w:rsidR="005F024A">
        <w:rPr>
          <w:rFonts w:ascii="Century Gothic" w:hAnsi="Century Gothic"/>
          <w:i w:val="0"/>
        </w:rPr>
        <w:t xml:space="preserve">a </w:t>
      </w:r>
      <w:r>
        <w:rPr>
          <w:rFonts w:ascii="Century Gothic" w:hAnsi="Century Gothic"/>
          <w:i w:val="0"/>
        </w:rPr>
        <w:t xml:space="preserve">copy of Minutes of Council Meeting that Minister McKenzie had </w:t>
      </w:r>
      <w:r w:rsidR="000D34B0">
        <w:rPr>
          <w:rFonts w:ascii="Century Gothic" w:hAnsi="Century Gothic"/>
          <w:i w:val="0"/>
        </w:rPr>
        <w:t>given the directive to advance the funds</w:t>
      </w:r>
      <w:r>
        <w:rPr>
          <w:rFonts w:ascii="Century Gothic" w:hAnsi="Century Gothic"/>
          <w:i w:val="0"/>
        </w:rPr>
        <w:t xml:space="preserve"> and also </w:t>
      </w:r>
      <w:r w:rsidR="000D34B0">
        <w:rPr>
          <w:rFonts w:ascii="Century Gothic" w:hAnsi="Century Gothic"/>
          <w:i w:val="0"/>
        </w:rPr>
        <w:t xml:space="preserve">exactly </w:t>
      </w:r>
      <w:r>
        <w:rPr>
          <w:rFonts w:ascii="Century Gothic" w:hAnsi="Century Gothic"/>
          <w:i w:val="0"/>
        </w:rPr>
        <w:t xml:space="preserve">how much has been expended </w:t>
      </w:r>
      <w:r w:rsidR="000D34B0">
        <w:rPr>
          <w:rFonts w:ascii="Century Gothic" w:hAnsi="Century Gothic"/>
          <w:i w:val="0"/>
        </w:rPr>
        <w:t>to date for her to reimburse the Corporation.</w:t>
      </w:r>
      <w:r w:rsidR="005F024A" w:rsidRPr="005F024A">
        <w:rPr>
          <w:rFonts w:ascii="Century Gothic" w:hAnsi="Century Gothic"/>
          <w:b/>
          <w:i w:val="0"/>
        </w:rPr>
        <w:t xml:space="preserve"> </w:t>
      </w:r>
      <w:r w:rsidR="005F024A">
        <w:rPr>
          <w:rFonts w:ascii="Century Gothic" w:hAnsi="Century Gothic"/>
          <w:b/>
          <w:i w:val="0"/>
        </w:rPr>
        <w:t xml:space="preserve"> </w:t>
      </w:r>
      <w:r w:rsidR="005F024A">
        <w:rPr>
          <w:rFonts w:ascii="Century Gothic" w:hAnsi="Century Gothic"/>
          <w:b/>
          <w:i w:val="0"/>
        </w:rPr>
        <w:tab/>
      </w:r>
      <w:r w:rsidR="005F024A">
        <w:rPr>
          <w:rFonts w:ascii="Century Gothic" w:hAnsi="Century Gothic"/>
          <w:b/>
          <w:i w:val="0"/>
        </w:rPr>
        <w:tab/>
      </w:r>
      <w:r w:rsidR="005F024A">
        <w:rPr>
          <w:rFonts w:ascii="Century Gothic" w:hAnsi="Century Gothic"/>
          <w:b/>
          <w:i w:val="0"/>
        </w:rPr>
        <w:tab/>
      </w:r>
      <w:r w:rsidR="005F024A">
        <w:rPr>
          <w:rFonts w:ascii="Century Gothic" w:hAnsi="Century Gothic"/>
          <w:b/>
          <w:i w:val="0"/>
        </w:rPr>
        <w:tab/>
      </w:r>
      <w:r w:rsidR="005F024A">
        <w:rPr>
          <w:rFonts w:ascii="Century Gothic" w:hAnsi="Century Gothic"/>
          <w:b/>
          <w:i w:val="0"/>
        </w:rPr>
        <w:tab/>
      </w:r>
      <w:r w:rsidR="005F024A">
        <w:rPr>
          <w:rFonts w:ascii="Century Gothic" w:hAnsi="Century Gothic"/>
          <w:b/>
          <w:i w:val="0"/>
        </w:rPr>
        <w:tab/>
      </w:r>
      <w:r w:rsidR="005F024A">
        <w:rPr>
          <w:rFonts w:ascii="Century Gothic" w:hAnsi="Century Gothic"/>
          <w:b/>
          <w:i w:val="0"/>
        </w:rPr>
        <w:tab/>
      </w:r>
      <w:r w:rsidR="005F024A">
        <w:rPr>
          <w:rFonts w:ascii="Century Gothic" w:hAnsi="Century Gothic"/>
          <w:b/>
          <w:i w:val="0"/>
        </w:rPr>
        <w:tab/>
      </w:r>
      <w:r w:rsidR="005F024A">
        <w:rPr>
          <w:rFonts w:ascii="Century Gothic" w:hAnsi="Century Gothic"/>
          <w:b/>
          <w:i w:val="0"/>
        </w:rPr>
        <w:tab/>
      </w:r>
      <w:r w:rsidR="005F024A" w:rsidRPr="005F024A">
        <w:rPr>
          <w:rFonts w:ascii="Century Gothic" w:hAnsi="Century Gothic"/>
          <w:b/>
          <w:i w:val="0"/>
        </w:rPr>
        <w:t>ACTION: ACEO to send information to MLGCD</w:t>
      </w:r>
    </w:p>
    <w:p w14:paraId="2273493B" w14:textId="77777777" w:rsidR="000D34B0" w:rsidRDefault="000D34B0" w:rsidP="005403E0">
      <w:pPr>
        <w:ind w:left="0" w:firstLine="0"/>
        <w:rPr>
          <w:rFonts w:ascii="Century Gothic" w:hAnsi="Century Gothic"/>
          <w:b/>
        </w:rPr>
      </w:pPr>
    </w:p>
    <w:p w14:paraId="79078F60" w14:textId="64A060DE" w:rsidR="000D34B0" w:rsidRPr="009A5ADD" w:rsidRDefault="000D34B0" w:rsidP="009A5ADD">
      <w:pPr>
        <w:pStyle w:val="ListParagraph"/>
        <w:numPr>
          <w:ilvl w:val="7"/>
          <w:numId w:val="5"/>
        </w:numPr>
        <w:ind w:left="426"/>
        <w:rPr>
          <w:rFonts w:ascii="Century Gothic" w:hAnsi="Century Gothic"/>
          <w:b/>
        </w:rPr>
      </w:pPr>
      <w:r w:rsidRPr="009A5ADD">
        <w:rPr>
          <w:rFonts w:ascii="Century Gothic" w:hAnsi="Century Gothic"/>
          <w:b/>
        </w:rPr>
        <w:t>Opening of the Castleton Health Centre</w:t>
      </w:r>
    </w:p>
    <w:p w14:paraId="3BCD1801" w14:textId="77777777" w:rsidR="000D34B0" w:rsidRDefault="000D34B0" w:rsidP="005403E0">
      <w:pPr>
        <w:ind w:left="0" w:firstLine="0"/>
        <w:rPr>
          <w:rFonts w:ascii="Century Gothic" w:hAnsi="Century Gothic"/>
          <w:b/>
        </w:rPr>
      </w:pPr>
    </w:p>
    <w:p w14:paraId="461EA159" w14:textId="5B11F597" w:rsidR="000D34B0" w:rsidRDefault="000D34B0" w:rsidP="005403E0">
      <w:pPr>
        <w:ind w:left="0" w:firstLine="0"/>
        <w:rPr>
          <w:rFonts w:ascii="Century Gothic" w:hAnsi="Century Gothic"/>
          <w:i w:val="0"/>
        </w:rPr>
      </w:pPr>
      <w:r>
        <w:rPr>
          <w:rFonts w:ascii="Century Gothic" w:hAnsi="Century Gothic"/>
          <w:i w:val="0"/>
        </w:rPr>
        <w:t xml:space="preserve">The Chairperson updated </w:t>
      </w:r>
      <w:r w:rsidR="009A5ADD">
        <w:rPr>
          <w:rFonts w:ascii="Century Gothic" w:hAnsi="Century Gothic"/>
          <w:i w:val="0"/>
        </w:rPr>
        <w:t xml:space="preserve">the Council </w:t>
      </w:r>
      <w:r>
        <w:rPr>
          <w:rFonts w:ascii="Century Gothic" w:hAnsi="Century Gothic"/>
          <w:i w:val="0"/>
        </w:rPr>
        <w:t xml:space="preserve">that he had dialogue with </w:t>
      </w:r>
      <w:r w:rsidR="007658CB">
        <w:rPr>
          <w:rFonts w:ascii="Century Gothic" w:hAnsi="Century Gothic"/>
          <w:i w:val="0"/>
        </w:rPr>
        <w:t>Mr. Tyrone Robinson</w:t>
      </w:r>
      <w:r w:rsidR="00F8138B">
        <w:rPr>
          <w:rFonts w:ascii="Century Gothic" w:hAnsi="Century Gothic"/>
          <w:i w:val="0"/>
        </w:rPr>
        <w:t xml:space="preserve">, Chairman, North East Health Regional Authority (NEHRA) </w:t>
      </w:r>
      <w:r w:rsidR="007E117D">
        <w:rPr>
          <w:rFonts w:ascii="Century Gothic" w:hAnsi="Century Gothic"/>
          <w:i w:val="0"/>
        </w:rPr>
        <w:t xml:space="preserve">and </w:t>
      </w:r>
      <w:r w:rsidR="007658CB">
        <w:rPr>
          <w:rFonts w:ascii="Century Gothic" w:hAnsi="Century Gothic"/>
          <w:i w:val="0"/>
        </w:rPr>
        <w:t xml:space="preserve">was told that there was a date set for the opening. </w:t>
      </w:r>
    </w:p>
    <w:p w14:paraId="2F4B1E42" w14:textId="77777777" w:rsidR="007658CB" w:rsidRDefault="007658CB" w:rsidP="005403E0">
      <w:pPr>
        <w:ind w:left="0" w:firstLine="0"/>
        <w:rPr>
          <w:rFonts w:ascii="Century Gothic" w:hAnsi="Century Gothic"/>
          <w:i w:val="0"/>
        </w:rPr>
      </w:pPr>
    </w:p>
    <w:p w14:paraId="48A39CDE" w14:textId="669F838D" w:rsidR="007658CB" w:rsidRDefault="007658CB" w:rsidP="00F8138B">
      <w:pPr>
        <w:tabs>
          <w:tab w:val="right" w:pos="10347"/>
        </w:tabs>
        <w:ind w:left="0" w:firstLine="0"/>
        <w:rPr>
          <w:rFonts w:ascii="Century Gothic" w:hAnsi="Century Gothic"/>
          <w:i w:val="0"/>
        </w:rPr>
      </w:pPr>
      <w:r>
        <w:rPr>
          <w:rFonts w:ascii="Century Gothic" w:hAnsi="Century Gothic"/>
          <w:i w:val="0"/>
        </w:rPr>
        <w:t>He asked whether or not that opening ceremony had taken place.</w:t>
      </w:r>
      <w:r w:rsidR="00F8138B">
        <w:rPr>
          <w:rFonts w:ascii="Century Gothic" w:hAnsi="Century Gothic"/>
          <w:i w:val="0"/>
        </w:rPr>
        <w:tab/>
      </w:r>
    </w:p>
    <w:p w14:paraId="47C5DC05" w14:textId="77777777" w:rsidR="007658CB" w:rsidRDefault="007658CB" w:rsidP="005403E0">
      <w:pPr>
        <w:ind w:left="0" w:firstLine="0"/>
        <w:rPr>
          <w:rFonts w:ascii="Century Gothic" w:hAnsi="Century Gothic"/>
          <w:i w:val="0"/>
        </w:rPr>
      </w:pPr>
    </w:p>
    <w:p w14:paraId="073E9C70" w14:textId="0804277E" w:rsidR="007658CB" w:rsidRDefault="007658CB" w:rsidP="005403E0">
      <w:pPr>
        <w:ind w:left="0" w:firstLine="0"/>
        <w:rPr>
          <w:rFonts w:ascii="Century Gothic" w:hAnsi="Century Gothic"/>
          <w:i w:val="0"/>
        </w:rPr>
      </w:pPr>
      <w:r>
        <w:rPr>
          <w:rFonts w:ascii="Century Gothic" w:hAnsi="Century Gothic"/>
          <w:i w:val="0"/>
        </w:rPr>
        <w:t>Dr. Henry responded that the opening ceremony was not held however, the facility was being used.</w:t>
      </w:r>
    </w:p>
    <w:p w14:paraId="4A7F3C6F" w14:textId="77777777" w:rsidR="007658CB" w:rsidRDefault="007658CB" w:rsidP="005403E0">
      <w:pPr>
        <w:ind w:left="0" w:firstLine="0"/>
        <w:rPr>
          <w:rFonts w:ascii="Century Gothic" w:hAnsi="Century Gothic"/>
          <w:i w:val="0"/>
        </w:rPr>
      </w:pPr>
    </w:p>
    <w:p w14:paraId="062407C7" w14:textId="1DE28AF4" w:rsidR="007658CB" w:rsidRPr="009A5ADD" w:rsidRDefault="009A5ADD" w:rsidP="009A5ADD">
      <w:pPr>
        <w:pStyle w:val="ListParagraph"/>
        <w:numPr>
          <w:ilvl w:val="7"/>
          <w:numId w:val="5"/>
        </w:numPr>
        <w:ind w:left="426"/>
        <w:rPr>
          <w:rFonts w:ascii="Century Gothic" w:hAnsi="Century Gothic"/>
          <w:b/>
          <w:i w:val="0"/>
        </w:rPr>
      </w:pPr>
      <w:r>
        <w:rPr>
          <w:rFonts w:ascii="Century Gothic" w:hAnsi="Century Gothic"/>
          <w:b/>
          <w:i w:val="0"/>
        </w:rPr>
        <w:t>Request</w:t>
      </w:r>
      <w:r w:rsidR="0040294E">
        <w:rPr>
          <w:rFonts w:ascii="Century Gothic" w:hAnsi="Century Gothic"/>
          <w:b/>
          <w:i w:val="0"/>
        </w:rPr>
        <w:t xml:space="preserve"> to NWA regarding </w:t>
      </w:r>
      <w:r w:rsidR="00D435D1" w:rsidRPr="009A5ADD">
        <w:rPr>
          <w:rFonts w:ascii="Century Gothic" w:hAnsi="Century Gothic"/>
          <w:b/>
          <w:i w:val="0"/>
        </w:rPr>
        <w:t>for Pedestrian Crossing</w:t>
      </w:r>
      <w:r>
        <w:rPr>
          <w:rFonts w:ascii="Century Gothic" w:hAnsi="Century Gothic"/>
          <w:b/>
          <w:i w:val="0"/>
        </w:rPr>
        <w:t xml:space="preserve"> for Gayle</w:t>
      </w:r>
    </w:p>
    <w:p w14:paraId="4E07F51B" w14:textId="77777777" w:rsidR="00D435D1" w:rsidRDefault="00D435D1" w:rsidP="005403E0">
      <w:pPr>
        <w:ind w:left="0" w:firstLine="0"/>
        <w:rPr>
          <w:rFonts w:ascii="Century Gothic" w:hAnsi="Century Gothic"/>
          <w:b/>
          <w:i w:val="0"/>
        </w:rPr>
      </w:pPr>
    </w:p>
    <w:p w14:paraId="2252F436" w14:textId="1BBAE47B" w:rsidR="00D435D1" w:rsidRPr="00D435D1" w:rsidRDefault="00D435D1" w:rsidP="005403E0">
      <w:pPr>
        <w:ind w:left="0" w:firstLine="0"/>
        <w:rPr>
          <w:rFonts w:ascii="Century Gothic" w:hAnsi="Century Gothic"/>
          <w:i w:val="0"/>
        </w:rPr>
      </w:pPr>
      <w:r>
        <w:rPr>
          <w:rFonts w:ascii="Century Gothic" w:hAnsi="Century Gothic"/>
          <w:i w:val="0"/>
        </w:rPr>
        <w:t>The Acting Chief Executive Officer updated that the letter was sent to the National Works Agenc</w:t>
      </w:r>
      <w:r w:rsidR="009A5ADD">
        <w:rPr>
          <w:rFonts w:ascii="Century Gothic" w:hAnsi="Century Gothic"/>
          <w:i w:val="0"/>
        </w:rPr>
        <w:t xml:space="preserve">y on behalf of Councillor James requesting a pedestrian crossing in the vicinity of the Court House and Health Centre.   </w:t>
      </w:r>
      <w:r w:rsidR="009A5ADD" w:rsidRPr="009A5ADD">
        <w:rPr>
          <w:rFonts w:ascii="Century Gothic" w:hAnsi="Century Gothic"/>
          <w:b/>
          <w:i w:val="0"/>
        </w:rPr>
        <w:t>ACTION: ACEO to follow up</w:t>
      </w:r>
    </w:p>
    <w:p w14:paraId="480346D8" w14:textId="77777777" w:rsidR="00CA6300" w:rsidRPr="001901D7" w:rsidRDefault="00CA6300" w:rsidP="005403E0">
      <w:pPr>
        <w:ind w:left="0" w:firstLine="0"/>
        <w:rPr>
          <w:rFonts w:ascii="Century Gothic" w:hAnsi="Century Gothic"/>
        </w:rPr>
      </w:pPr>
    </w:p>
    <w:p w14:paraId="5B078EA6" w14:textId="77777777" w:rsidR="007E117D" w:rsidRDefault="007E117D" w:rsidP="005403E0">
      <w:pPr>
        <w:ind w:left="0" w:firstLine="0"/>
        <w:rPr>
          <w:rFonts w:ascii="Century Gothic" w:hAnsi="Century Gothic"/>
          <w:b/>
          <w:i w:val="0"/>
          <w:u w:val="single"/>
        </w:rPr>
      </w:pPr>
    </w:p>
    <w:p w14:paraId="0ADB2A6E" w14:textId="77777777" w:rsidR="005403E0" w:rsidRPr="007E40E8" w:rsidRDefault="005403E0" w:rsidP="005403E0">
      <w:pPr>
        <w:ind w:left="0" w:firstLine="0"/>
        <w:rPr>
          <w:rFonts w:ascii="Century Gothic" w:hAnsi="Century Gothic"/>
          <w:b/>
          <w:i w:val="0"/>
          <w:u w:val="single"/>
        </w:rPr>
      </w:pPr>
      <w:r w:rsidRPr="007E40E8">
        <w:rPr>
          <w:rFonts w:ascii="Century Gothic" w:hAnsi="Century Gothic"/>
          <w:b/>
          <w:i w:val="0"/>
          <w:u w:val="single"/>
        </w:rPr>
        <w:t>QUESTIONS</w:t>
      </w:r>
    </w:p>
    <w:p w14:paraId="4C427027" w14:textId="77777777" w:rsidR="00003065" w:rsidRDefault="00003065" w:rsidP="00421030">
      <w:pPr>
        <w:ind w:left="0" w:firstLine="0"/>
        <w:jc w:val="both"/>
        <w:rPr>
          <w:rFonts w:ascii="Century Gothic" w:hAnsi="Century Gothic"/>
          <w:i w:val="0"/>
        </w:rPr>
      </w:pPr>
    </w:p>
    <w:p w14:paraId="4F3B0C3D" w14:textId="1321FFB3" w:rsidR="00A9693B" w:rsidRDefault="00F22999" w:rsidP="00421030">
      <w:pPr>
        <w:ind w:left="0" w:firstLine="0"/>
        <w:jc w:val="both"/>
        <w:rPr>
          <w:rFonts w:ascii="Century Gothic" w:hAnsi="Century Gothic"/>
          <w:i w:val="0"/>
        </w:rPr>
      </w:pPr>
      <w:r>
        <w:rPr>
          <w:rFonts w:ascii="Century Gothic" w:hAnsi="Century Gothic"/>
          <w:i w:val="0"/>
        </w:rPr>
        <w:t>Nil</w:t>
      </w:r>
    </w:p>
    <w:p w14:paraId="60DDFD83" w14:textId="77777777" w:rsidR="00B63623" w:rsidRDefault="00B63623" w:rsidP="00F83DDF">
      <w:pPr>
        <w:ind w:left="0" w:firstLine="0"/>
        <w:rPr>
          <w:rFonts w:ascii="Century Gothic" w:hAnsi="Century Gothic"/>
          <w:b/>
          <w:i w:val="0"/>
          <w:u w:val="single"/>
        </w:rPr>
      </w:pPr>
    </w:p>
    <w:p w14:paraId="5A7109D1" w14:textId="77777777" w:rsidR="006D44A2" w:rsidRDefault="006D44A2" w:rsidP="00F83DDF">
      <w:pPr>
        <w:ind w:left="0" w:firstLine="0"/>
        <w:rPr>
          <w:rFonts w:ascii="Century Gothic" w:hAnsi="Century Gothic"/>
          <w:b/>
          <w:i w:val="0"/>
          <w:u w:val="single"/>
        </w:rPr>
      </w:pPr>
    </w:p>
    <w:p w14:paraId="3D927449" w14:textId="77777777" w:rsidR="006D44A2" w:rsidRDefault="006D44A2" w:rsidP="00F83DDF">
      <w:pPr>
        <w:ind w:left="0" w:firstLine="0"/>
        <w:rPr>
          <w:rFonts w:ascii="Century Gothic" w:hAnsi="Century Gothic"/>
          <w:b/>
          <w:i w:val="0"/>
          <w:u w:val="single"/>
        </w:rPr>
      </w:pPr>
    </w:p>
    <w:p w14:paraId="6335381A" w14:textId="77777777" w:rsidR="00F83DDF" w:rsidRPr="007E40E8" w:rsidRDefault="00F83DDF" w:rsidP="00F83DDF">
      <w:pPr>
        <w:ind w:left="0" w:firstLine="0"/>
        <w:rPr>
          <w:rFonts w:ascii="Century Gothic" w:hAnsi="Century Gothic"/>
          <w:b/>
          <w:i w:val="0"/>
          <w:u w:val="single"/>
        </w:rPr>
      </w:pPr>
      <w:r w:rsidRPr="007E40E8">
        <w:rPr>
          <w:rFonts w:ascii="Century Gothic" w:hAnsi="Century Gothic"/>
          <w:b/>
          <w:i w:val="0"/>
          <w:u w:val="single"/>
        </w:rPr>
        <w:t xml:space="preserve">ADJOURNMENT </w:t>
      </w:r>
    </w:p>
    <w:p w14:paraId="0BB628AC" w14:textId="77777777" w:rsidR="00F83DDF" w:rsidRPr="007E40E8" w:rsidRDefault="00F83DDF" w:rsidP="00F83DDF">
      <w:pPr>
        <w:ind w:left="0" w:firstLine="0"/>
        <w:rPr>
          <w:rFonts w:ascii="Century Gothic" w:hAnsi="Century Gothic"/>
        </w:rPr>
      </w:pPr>
    </w:p>
    <w:p w14:paraId="6642FF30" w14:textId="6CCD73C9" w:rsidR="00F83DDF" w:rsidRPr="007E40E8" w:rsidRDefault="00F83DDF" w:rsidP="00F83DDF">
      <w:pPr>
        <w:ind w:left="0" w:firstLine="0"/>
        <w:rPr>
          <w:rFonts w:ascii="Century Gothic" w:hAnsi="Century Gothic"/>
          <w:i w:val="0"/>
        </w:rPr>
      </w:pPr>
      <w:r w:rsidRPr="007E40E8">
        <w:rPr>
          <w:rFonts w:ascii="Century Gothic" w:hAnsi="Century Gothic"/>
          <w:i w:val="0"/>
        </w:rPr>
        <w:t xml:space="preserve">The </w:t>
      </w:r>
      <w:r w:rsidR="007E40E8">
        <w:rPr>
          <w:rFonts w:ascii="Century Gothic" w:hAnsi="Century Gothic"/>
          <w:i w:val="0"/>
        </w:rPr>
        <w:t>Chairperson</w:t>
      </w:r>
      <w:r w:rsidRPr="007E40E8">
        <w:rPr>
          <w:rFonts w:ascii="Century Gothic" w:hAnsi="Century Gothic"/>
          <w:i w:val="0"/>
        </w:rPr>
        <w:t xml:space="preserve"> thanked ever</w:t>
      </w:r>
      <w:r w:rsidR="00E327D1">
        <w:rPr>
          <w:rFonts w:ascii="Century Gothic" w:hAnsi="Century Gothic"/>
          <w:i w:val="0"/>
        </w:rPr>
        <w:t>yone for attending the meeting</w:t>
      </w:r>
      <w:r w:rsidR="00C96C01">
        <w:rPr>
          <w:rFonts w:ascii="Century Gothic" w:hAnsi="Century Gothic"/>
          <w:i w:val="0"/>
        </w:rPr>
        <w:t>.</w:t>
      </w:r>
    </w:p>
    <w:p w14:paraId="3344B0D3" w14:textId="77777777" w:rsidR="00F83DDF" w:rsidRPr="007E40E8" w:rsidRDefault="00F83DDF" w:rsidP="00F83DDF">
      <w:pPr>
        <w:ind w:left="0" w:firstLine="0"/>
        <w:rPr>
          <w:rFonts w:ascii="Century Gothic" w:hAnsi="Century Gothic"/>
          <w:i w:val="0"/>
        </w:rPr>
      </w:pPr>
    </w:p>
    <w:p w14:paraId="6D406711" w14:textId="6BDC09B7" w:rsidR="00F83DDF" w:rsidRPr="007E40E8" w:rsidRDefault="00F83DDF" w:rsidP="00F83DDF">
      <w:pPr>
        <w:ind w:left="0" w:firstLine="0"/>
        <w:rPr>
          <w:rFonts w:ascii="Century Gothic" w:hAnsi="Century Gothic"/>
          <w:i w:val="0"/>
        </w:rPr>
      </w:pPr>
      <w:r w:rsidRPr="007E40E8">
        <w:rPr>
          <w:rFonts w:ascii="Century Gothic" w:hAnsi="Century Gothic"/>
          <w:i w:val="0"/>
        </w:rPr>
        <w:t>There being no other matter for discussion</w:t>
      </w:r>
      <w:r w:rsidR="009A5ADD">
        <w:rPr>
          <w:rFonts w:ascii="Century Gothic" w:hAnsi="Century Gothic"/>
          <w:i w:val="0"/>
        </w:rPr>
        <w:t>,</w:t>
      </w:r>
      <w:r w:rsidRPr="007E40E8">
        <w:rPr>
          <w:rFonts w:ascii="Century Gothic" w:hAnsi="Century Gothic"/>
          <w:i w:val="0"/>
        </w:rPr>
        <w:t xml:space="preserve"> the meeting was adjourned on a motion </w:t>
      </w:r>
      <w:r w:rsidR="009522BD">
        <w:rPr>
          <w:rFonts w:ascii="Century Gothic" w:hAnsi="Century Gothic"/>
          <w:i w:val="0"/>
        </w:rPr>
        <w:t xml:space="preserve">moved by </w:t>
      </w:r>
      <w:r w:rsidRPr="007E40E8">
        <w:rPr>
          <w:rFonts w:ascii="Century Gothic" w:hAnsi="Century Gothic"/>
          <w:i w:val="0"/>
        </w:rPr>
        <w:t xml:space="preserve">Councillor </w:t>
      </w:r>
      <w:r w:rsidR="00A9693B">
        <w:rPr>
          <w:rFonts w:ascii="Century Gothic" w:hAnsi="Century Gothic"/>
          <w:i w:val="0"/>
        </w:rPr>
        <w:t xml:space="preserve">Kidd </w:t>
      </w:r>
      <w:r w:rsidRPr="007E40E8">
        <w:rPr>
          <w:rFonts w:ascii="Century Gothic" w:hAnsi="Century Gothic"/>
          <w:i w:val="0"/>
        </w:rPr>
        <w:t xml:space="preserve">seconded by Councillor </w:t>
      </w:r>
      <w:r w:rsidR="00A9693B">
        <w:rPr>
          <w:rFonts w:ascii="Century Gothic" w:hAnsi="Century Gothic"/>
          <w:i w:val="0"/>
        </w:rPr>
        <w:t>Hutchinson</w:t>
      </w:r>
      <w:r w:rsidRPr="007E40E8">
        <w:rPr>
          <w:rFonts w:ascii="Century Gothic" w:hAnsi="Century Gothic"/>
          <w:i w:val="0"/>
        </w:rPr>
        <w:t xml:space="preserve"> at </w:t>
      </w:r>
      <w:r w:rsidR="000F0C88">
        <w:rPr>
          <w:rFonts w:ascii="Century Gothic" w:hAnsi="Century Gothic"/>
          <w:i w:val="0"/>
        </w:rPr>
        <w:t>1</w:t>
      </w:r>
      <w:r w:rsidRPr="007E40E8">
        <w:rPr>
          <w:rFonts w:ascii="Century Gothic" w:hAnsi="Century Gothic"/>
          <w:i w:val="0"/>
        </w:rPr>
        <w:t xml:space="preserve">: </w:t>
      </w:r>
      <w:r w:rsidR="00C91172">
        <w:rPr>
          <w:rFonts w:ascii="Century Gothic" w:hAnsi="Century Gothic"/>
          <w:i w:val="0"/>
        </w:rPr>
        <w:t>26</w:t>
      </w:r>
      <w:r w:rsidR="000F0C88">
        <w:rPr>
          <w:rFonts w:ascii="Century Gothic" w:hAnsi="Century Gothic"/>
          <w:i w:val="0"/>
        </w:rPr>
        <w:t xml:space="preserve"> </w:t>
      </w:r>
      <w:r w:rsidRPr="007E40E8">
        <w:rPr>
          <w:rFonts w:ascii="Century Gothic" w:hAnsi="Century Gothic"/>
          <w:i w:val="0"/>
        </w:rPr>
        <w:t>p.m.</w:t>
      </w:r>
    </w:p>
    <w:p w14:paraId="736D92CF" w14:textId="77777777" w:rsidR="009A5ADD" w:rsidRDefault="009A5ADD" w:rsidP="00BA49E1">
      <w:pPr>
        <w:ind w:left="0" w:firstLine="0"/>
        <w:jc w:val="both"/>
        <w:rPr>
          <w:rFonts w:ascii="Century Gothic" w:hAnsi="Century Gothic"/>
          <w:b/>
          <w:i w:val="0"/>
        </w:rPr>
      </w:pPr>
    </w:p>
    <w:p w14:paraId="4DA60D9A" w14:textId="77777777" w:rsidR="009A5ADD" w:rsidRDefault="009A5ADD" w:rsidP="00BA49E1">
      <w:pPr>
        <w:ind w:left="0" w:firstLine="0"/>
        <w:jc w:val="both"/>
        <w:rPr>
          <w:rFonts w:ascii="Century Gothic" w:hAnsi="Century Gothic"/>
          <w:b/>
          <w:i w:val="0"/>
        </w:rPr>
      </w:pPr>
    </w:p>
    <w:p w14:paraId="1344A215" w14:textId="77777777" w:rsidR="005010C8" w:rsidRPr="007E40E8" w:rsidRDefault="005010C8" w:rsidP="00BA49E1">
      <w:pPr>
        <w:ind w:left="0" w:firstLine="0"/>
        <w:jc w:val="both"/>
        <w:rPr>
          <w:rFonts w:ascii="Century Gothic" w:hAnsi="Century Gothic"/>
          <w:b/>
          <w:i w:val="0"/>
        </w:rPr>
      </w:pPr>
      <w:r w:rsidRPr="007E40E8">
        <w:rPr>
          <w:rFonts w:ascii="Century Gothic" w:hAnsi="Century Gothic"/>
          <w:b/>
          <w:i w:val="0"/>
        </w:rPr>
        <w:t>C O N F I R M E D</w:t>
      </w:r>
    </w:p>
    <w:p w14:paraId="4B0ABD72" w14:textId="77777777" w:rsidR="005010C8" w:rsidRPr="007E40E8" w:rsidRDefault="005010C8" w:rsidP="00BA49E1">
      <w:pPr>
        <w:ind w:left="0" w:firstLine="0"/>
        <w:jc w:val="both"/>
        <w:rPr>
          <w:rFonts w:ascii="Century Gothic" w:hAnsi="Century Gothic"/>
          <w:i w:val="0"/>
        </w:rPr>
      </w:pPr>
    </w:p>
    <w:p w14:paraId="761292A1" w14:textId="77777777" w:rsidR="00F55EBB" w:rsidRPr="007E40E8" w:rsidRDefault="00F55EBB" w:rsidP="00BA49E1">
      <w:pPr>
        <w:ind w:left="0" w:firstLine="0"/>
        <w:jc w:val="both"/>
        <w:rPr>
          <w:rFonts w:ascii="Century Gothic" w:hAnsi="Century Gothic"/>
          <w:i w:val="0"/>
        </w:rPr>
      </w:pPr>
    </w:p>
    <w:p w14:paraId="419030FC" w14:textId="77777777" w:rsidR="005010C8" w:rsidRPr="007E40E8" w:rsidRDefault="005010C8" w:rsidP="00BA49E1">
      <w:pPr>
        <w:ind w:left="0" w:firstLine="0"/>
        <w:jc w:val="both"/>
        <w:rPr>
          <w:rFonts w:ascii="Century Gothic" w:hAnsi="Century Gothic"/>
          <w:i w:val="0"/>
        </w:rPr>
      </w:pPr>
      <w:r w:rsidRPr="007E40E8">
        <w:rPr>
          <w:rFonts w:ascii="Century Gothic" w:hAnsi="Century Gothic"/>
          <w:i w:val="0"/>
        </w:rPr>
        <w:t>……………………………………</w:t>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r>
      <w:r w:rsidRPr="007E40E8">
        <w:rPr>
          <w:rFonts w:ascii="Century Gothic" w:hAnsi="Century Gothic"/>
          <w:i w:val="0"/>
        </w:rPr>
        <w:tab/>
        <w:t>…………………………………</w:t>
      </w:r>
    </w:p>
    <w:p w14:paraId="53B40F2F" w14:textId="77777777" w:rsidR="005010C8" w:rsidRPr="007E40E8" w:rsidRDefault="007E40E8" w:rsidP="00BA49E1">
      <w:pPr>
        <w:ind w:left="0" w:firstLine="0"/>
        <w:jc w:val="both"/>
        <w:rPr>
          <w:rFonts w:ascii="Century Gothic" w:hAnsi="Century Gothic"/>
          <w:b/>
          <w:i w:val="0"/>
        </w:rPr>
      </w:pPr>
      <w:r>
        <w:rPr>
          <w:rFonts w:ascii="Century Gothic" w:hAnsi="Century Gothic"/>
          <w:b/>
          <w:i w:val="0"/>
        </w:rPr>
        <w:t>CHAIRPERSON</w:t>
      </w:r>
      <w:r w:rsidR="00A22C8C" w:rsidRPr="007E40E8">
        <w:rPr>
          <w:rFonts w:ascii="Century Gothic" w:hAnsi="Century Gothic"/>
          <w:b/>
          <w:i w:val="0"/>
        </w:rPr>
        <w:tab/>
      </w:r>
      <w:r w:rsidR="00A22C8C" w:rsidRPr="007E40E8">
        <w:rPr>
          <w:rFonts w:ascii="Century Gothic" w:hAnsi="Century Gothic"/>
          <w:b/>
          <w:i w:val="0"/>
        </w:rPr>
        <w:tab/>
      </w:r>
      <w:r w:rsidR="00A164BB" w:rsidRPr="007E40E8">
        <w:rPr>
          <w:rFonts w:ascii="Century Gothic" w:hAnsi="Century Gothic"/>
          <w:b/>
          <w:i w:val="0"/>
        </w:rPr>
        <w:tab/>
      </w:r>
      <w:r w:rsidR="003E027F" w:rsidRPr="007E40E8">
        <w:rPr>
          <w:rFonts w:ascii="Century Gothic" w:hAnsi="Century Gothic"/>
          <w:b/>
          <w:i w:val="0"/>
        </w:rPr>
        <w:tab/>
      </w:r>
      <w:r w:rsidR="002C3D53">
        <w:rPr>
          <w:rFonts w:ascii="Century Gothic" w:hAnsi="Century Gothic"/>
          <w:b/>
          <w:i w:val="0"/>
        </w:rPr>
        <w:tab/>
      </w:r>
      <w:r w:rsidR="002C3D53">
        <w:rPr>
          <w:rFonts w:ascii="Century Gothic" w:hAnsi="Century Gothic"/>
          <w:b/>
          <w:i w:val="0"/>
        </w:rPr>
        <w:tab/>
      </w:r>
      <w:r w:rsidR="00A22C8C" w:rsidRPr="007E40E8">
        <w:rPr>
          <w:rFonts w:ascii="Century Gothic" w:hAnsi="Century Gothic"/>
          <w:b/>
          <w:i w:val="0"/>
        </w:rPr>
        <w:t>CLERK TO COMMITTEE</w:t>
      </w:r>
    </w:p>
    <w:p w14:paraId="3DB75D89" w14:textId="77777777" w:rsidR="005010C8" w:rsidRPr="007E40E8" w:rsidRDefault="005010C8" w:rsidP="00BA49E1">
      <w:pPr>
        <w:ind w:left="0" w:firstLine="0"/>
        <w:jc w:val="both"/>
        <w:rPr>
          <w:rFonts w:ascii="Century Gothic" w:hAnsi="Century Gothic"/>
          <w:b/>
          <w:i w:val="0"/>
        </w:rPr>
      </w:pPr>
      <w:r w:rsidRPr="007E40E8">
        <w:rPr>
          <w:rFonts w:ascii="Century Gothic" w:hAnsi="Century Gothic"/>
          <w:b/>
          <w:i w:val="0"/>
        </w:rPr>
        <w:t xml:space="preserve">ST. MARY </w:t>
      </w:r>
      <w:r w:rsidR="00A22C8C" w:rsidRPr="007E40E8">
        <w:rPr>
          <w:rFonts w:ascii="Century Gothic" w:hAnsi="Century Gothic"/>
          <w:b/>
          <w:i w:val="0"/>
        </w:rPr>
        <w:t>MUNICIPAL CORPORATION</w:t>
      </w:r>
      <w:r w:rsidRPr="007E40E8">
        <w:rPr>
          <w:rFonts w:ascii="Century Gothic" w:hAnsi="Century Gothic"/>
          <w:b/>
          <w:i w:val="0"/>
        </w:rPr>
        <w:tab/>
      </w:r>
      <w:r w:rsidR="003E027F" w:rsidRPr="007E40E8">
        <w:rPr>
          <w:rFonts w:ascii="Century Gothic" w:hAnsi="Century Gothic"/>
          <w:b/>
          <w:i w:val="0"/>
        </w:rPr>
        <w:tab/>
      </w:r>
      <w:r w:rsidR="00421030">
        <w:rPr>
          <w:rFonts w:ascii="Century Gothic" w:hAnsi="Century Gothic"/>
          <w:b/>
          <w:i w:val="0"/>
        </w:rPr>
        <w:tab/>
      </w:r>
      <w:r w:rsidRPr="007E40E8">
        <w:rPr>
          <w:rFonts w:ascii="Century Gothic" w:hAnsi="Century Gothic"/>
          <w:b/>
          <w:i w:val="0"/>
        </w:rPr>
        <w:t xml:space="preserve">ST. MARY </w:t>
      </w:r>
      <w:r w:rsidR="00A22C8C" w:rsidRPr="007E40E8">
        <w:rPr>
          <w:rFonts w:ascii="Century Gothic" w:hAnsi="Century Gothic"/>
          <w:b/>
          <w:i w:val="0"/>
        </w:rPr>
        <w:t>MUNICIPAL CORPORATION</w:t>
      </w:r>
    </w:p>
    <w:p w14:paraId="3E8C13FB" w14:textId="77777777" w:rsidR="005010C8" w:rsidRPr="007E40E8" w:rsidRDefault="00144814" w:rsidP="00BA49E1">
      <w:pPr>
        <w:ind w:left="0" w:firstLine="0"/>
        <w:jc w:val="both"/>
        <w:rPr>
          <w:rFonts w:ascii="Century Gothic" w:hAnsi="Century Gothic"/>
          <w:b/>
          <w:i w:val="0"/>
        </w:rPr>
      </w:pPr>
      <w:r w:rsidRPr="007E40E8">
        <w:rPr>
          <w:rFonts w:ascii="Century Gothic" w:hAnsi="Century Gothic"/>
          <w:b/>
          <w:i w:val="0"/>
        </w:rPr>
        <w:tab/>
      </w:r>
      <w:r w:rsidRPr="007E40E8">
        <w:rPr>
          <w:rFonts w:ascii="Century Gothic" w:hAnsi="Century Gothic"/>
          <w:b/>
          <w:i w:val="0"/>
        </w:rPr>
        <w:tab/>
      </w:r>
    </w:p>
    <w:p w14:paraId="1EE75B67" w14:textId="77777777" w:rsidR="00CE6DDD" w:rsidRPr="007E40E8" w:rsidRDefault="005010C8" w:rsidP="00BA49E1">
      <w:pPr>
        <w:ind w:left="0" w:firstLine="0"/>
        <w:jc w:val="both"/>
        <w:rPr>
          <w:rFonts w:ascii="Century Gothic" w:hAnsi="Century Gothic"/>
          <w:b/>
          <w:i w:val="0"/>
        </w:rPr>
      </w:pPr>
      <w:r w:rsidRPr="007E40E8">
        <w:rPr>
          <w:rFonts w:ascii="Century Gothic" w:hAnsi="Century Gothic"/>
          <w:b/>
          <w:i w:val="0"/>
        </w:rPr>
        <w:t xml:space="preserve">DATE…………………………… </w:t>
      </w:r>
      <w:r w:rsidRPr="007E40E8">
        <w:rPr>
          <w:rFonts w:ascii="Century Gothic" w:hAnsi="Century Gothic"/>
          <w:b/>
          <w:i w:val="0"/>
        </w:rPr>
        <w:tab/>
      </w:r>
      <w:r w:rsidRPr="007E40E8">
        <w:rPr>
          <w:rFonts w:ascii="Century Gothic" w:hAnsi="Century Gothic"/>
          <w:b/>
          <w:i w:val="0"/>
        </w:rPr>
        <w:tab/>
      </w:r>
      <w:r w:rsidRPr="007E40E8">
        <w:rPr>
          <w:rFonts w:ascii="Century Gothic" w:hAnsi="Century Gothic"/>
          <w:b/>
          <w:i w:val="0"/>
        </w:rPr>
        <w:tab/>
      </w:r>
      <w:r w:rsidRPr="007E40E8">
        <w:rPr>
          <w:rFonts w:ascii="Century Gothic" w:hAnsi="Century Gothic"/>
          <w:b/>
          <w:i w:val="0"/>
        </w:rPr>
        <w:tab/>
        <w:t>DATE……………………………</w:t>
      </w:r>
    </w:p>
    <w:sectPr w:rsidR="00CE6DDD" w:rsidRPr="007E40E8" w:rsidSect="00F5666C">
      <w:headerReference w:type="default" r:id="rId38"/>
      <w:footerReference w:type="default" r:id="rId39"/>
      <w:pgSz w:w="12240" w:h="20160" w:code="5"/>
      <w:pgMar w:top="1008" w:right="900" w:bottom="720" w:left="993" w:header="576"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AB4420" w16cid:durableId="1DA2EA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8AF38" w14:textId="77777777" w:rsidR="00F273BE" w:rsidRDefault="00F273BE" w:rsidP="00556A9F">
      <w:r>
        <w:separator/>
      </w:r>
    </w:p>
  </w:endnote>
  <w:endnote w:type="continuationSeparator" w:id="0">
    <w:p w14:paraId="7A1FBF74" w14:textId="77777777" w:rsidR="00F273BE" w:rsidRDefault="00F273BE" w:rsidP="00556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73"/>
      <w:gridCol w:w="9274"/>
    </w:tblGrid>
    <w:tr w:rsidR="00F273BE" w14:paraId="10C9B3A4" w14:textId="77777777" w:rsidTr="006532B6">
      <w:tc>
        <w:tcPr>
          <w:tcW w:w="918" w:type="dxa"/>
        </w:tcPr>
        <w:p w14:paraId="6A4BF88C" w14:textId="24FD5373" w:rsidR="00F273BE" w:rsidRPr="006532B6" w:rsidRDefault="00F273BE">
          <w:pPr>
            <w:pStyle w:val="Footer"/>
            <w:jc w:val="right"/>
            <w:rPr>
              <w:b/>
              <w:bCs/>
              <w:color w:val="4F81BD"/>
              <w:sz w:val="32"/>
              <w:szCs w:val="32"/>
              <w14:numForm w14:val="oldStyle"/>
            </w:rPr>
          </w:pPr>
        </w:p>
      </w:tc>
      <w:tc>
        <w:tcPr>
          <w:tcW w:w="7938" w:type="dxa"/>
        </w:tcPr>
        <w:p w14:paraId="5A33A552" w14:textId="77777777" w:rsidR="00F273BE" w:rsidRDefault="00F273BE" w:rsidP="00766149">
          <w:pPr>
            <w:pStyle w:val="Footer"/>
            <w:rPr>
              <w:rFonts w:ascii="Baskerville Old Face" w:hAnsi="Baskerville Old Face"/>
              <w:sz w:val="18"/>
            </w:rPr>
          </w:pPr>
        </w:p>
        <w:p w14:paraId="7F8AF443" w14:textId="36124A02" w:rsidR="00F273BE" w:rsidRPr="00766149" w:rsidRDefault="00F273BE" w:rsidP="00E70016">
          <w:pPr>
            <w:pStyle w:val="Footer"/>
            <w:rPr>
              <w:rFonts w:ascii="Baskerville Old Face" w:hAnsi="Baskerville Old Face"/>
            </w:rPr>
          </w:pPr>
          <w:r w:rsidRPr="00766149">
            <w:rPr>
              <w:rFonts w:ascii="Baskerville Old Face" w:hAnsi="Baskerville Old Face"/>
              <w:sz w:val="18"/>
            </w:rPr>
            <w:t xml:space="preserve">MINUTES OF COUNCIL MEETING HELD </w:t>
          </w:r>
          <w:r>
            <w:rPr>
              <w:rFonts w:ascii="Baskerville Old Face" w:hAnsi="Baskerville Old Face"/>
              <w:sz w:val="18"/>
            </w:rPr>
            <w:t>APRIL 12</w:t>
          </w:r>
          <w:r w:rsidRPr="00766149">
            <w:rPr>
              <w:rFonts w:ascii="Baskerville Old Face" w:hAnsi="Baskerville Old Face"/>
              <w:sz w:val="18"/>
            </w:rPr>
            <w:t xml:space="preserve">, 2018   </w:t>
          </w:r>
          <w:r>
            <w:rPr>
              <w:rFonts w:ascii="Baskerville Old Face" w:hAnsi="Baskerville Old Face"/>
              <w:sz w:val="18"/>
            </w:rPr>
            <w:t xml:space="preserve">              </w:t>
          </w:r>
          <w:r w:rsidRPr="00766149">
            <w:rPr>
              <w:rFonts w:ascii="Baskerville Old Face" w:hAnsi="Baskerville Old Face"/>
              <w:sz w:val="18"/>
            </w:rPr>
            <w:t>PREPARED BY: DEBBIE EVERING PRYCE</w:t>
          </w:r>
        </w:p>
      </w:tc>
    </w:tr>
  </w:tbl>
  <w:p w14:paraId="11089193" w14:textId="77777777" w:rsidR="00F273BE" w:rsidRDefault="00F273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8EEB6" w14:textId="77777777" w:rsidR="00F273BE" w:rsidRDefault="00F273BE" w:rsidP="00556A9F">
      <w:r>
        <w:separator/>
      </w:r>
    </w:p>
  </w:footnote>
  <w:footnote w:type="continuationSeparator" w:id="0">
    <w:p w14:paraId="741DB435" w14:textId="77777777" w:rsidR="00F273BE" w:rsidRDefault="00F273BE" w:rsidP="00556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920735"/>
      <w:docPartObj>
        <w:docPartGallery w:val="Page Numbers (Top of Page)"/>
        <w:docPartUnique/>
      </w:docPartObj>
    </w:sdtPr>
    <w:sdtEndPr>
      <w:rPr>
        <w:noProof/>
      </w:rPr>
    </w:sdtEndPr>
    <w:sdtContent>
      <w:p w14:paraId="2316A76E" w14:textId="77777777" w:rsidR="00F273BE" w:rsidRDefault="00F273BE">
        <w:pPr>
          <w:pStyle w:val="Header"/>
          <w:jc w:val="right"/>
        </w:pPr>
        <w:r>
          <w:fldChar w:fldCharType="begin"/>
        </w:r>
        <w:r>
          <w:instrText xml:space="preserve"> PAGE   \* MERGEFORMAT </w:instrText>
        </w:r>
        <w:r>
          <w:fldChar w:fldCharType="separate"/>
        </w:r>
        <w:r w:rsidR="006D44A2">
          <w:rPr>
            <w:noProof/>
          </w:rPr>
          <w:t>1</w:t>
        </w:r>
        <w:r>
          <w:rPr>
            <w:noProof/>
          </w:rPr>
          <w:fldChar w:fldCharType="end"/>
        </w:r>
      </w:p>
    </w:sdtContent>
  </w:sdt>
  <w:p w14:paraId="3721DB56" w14:textId="77777777" w:rsidR="00F273BE" w:rsidRDefault="00F273BE"/>
  <w:p w14:paraId="50942A93" w14:textId="77777777" w:rsidR="00F273BE" w:rsidRDefault="00F273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multilevel"/>
    <w:tmpl w:val="D2EE9836"/>
    <w:lvl w:ilvl="0">
      <w:start w:val="1"/>
      <w:numFmt w:val="decimal"/>
      <w:pStyle w:val="ListNumb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33D7AA1"/>
    <w:multiLevelType w:val="hybridMultilevel"/>
    <w:tmpl w:val="7B34DFA2"/>
    <w:lvl w:ilvl="0" w:tplc="DA0821B8">
      <w:start w:val="14"/>
      <w:numFmt w:val="upperLetter"/>
      <w:lvlText w:val="(%1)"/>
      <w:lvlJc w:val="left"/>
      <w:pPr>
        <w:ind w:left="750" w:hanging="390"/>
      </w:pPr>
      <w:rPr>
        <w:rFonts w:hint="default"/>
      </w:rPr>
    </w:lvl>
    <w:lvl w:ilvl="1" w:tplc="20090019">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 w15:restartNumberingAfterBreak="0">
    <w:nsid w:val="04416B99"/>
    <w:multiLevelType w:val="hybridMultilevel"/>
    <w:tmpl w:val="4E604318"/>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05C5169F"/>
    <w:multiLevelType w:val="hybridMultilevel"/>
    <w:tmpl w:val="0492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012C4"/>
    <w:multiLevelType w:val="hybridMultilevel"/>
    <w:tmpl w:val="4BE02170"/>
    <w:lvl w:ilvl="0" w:tplc="3ED0302E">
      <w:start w:val="3"/>
      <w:numFmt w:val="decimal"/>
      <w:lvlText w:val="%1)"/>
      <w:lvlJc w:val="left"/>
      <w:pPr>
        <w:ind w:left="326"/>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1" w:tplc="B472FB48">
      <w:start w:val="1"/>
      <w:numFmt w:val="lowerLetter"/>
      <w:lvlText w:val="%2"/>
      <w:lvlJc w:val="left"/>
      <w:pPr>
        <w:ind w:left="117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2" w:tplc="B20263FC">
      <w:start w:val="1"/>
      <w:numFmt w:val="lowerRoman"/>
      <w:lvlText w:val="%3"/>
      <w:lvlJc w:val="left"/>
      <w:pPr>
        <w:ind w:left="189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3" w:tplc="1632EB20">
      <w:start w:val="1"/>
      <w:numFmt w:val="decimal"/>
      <w:lvlText w:val="%4"/>
      <w:lvlJc w:val="left"/>
      <w:pPr>
        <w:ind w:left="261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4" w:tplc="C6645C6A">
      <w:start w:val="1"/>
      <w:numFmt w:val="lowerLetter"/>
      <w:lvlText w:val="%5"/>
      <w:lvlJc w:val="left"/>
      <w:pPr>
        <w:ind w:left="333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5" w:tplc="BF048778">
      <w:start w:val="1"/>
      <w:numFmt w:val="lowerRoman"/>
      <w:lvlText w:val="%6"/>
      <w:lvlJc w:val="left"/>
      <w:pPr>
        <w:ind w:left="405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6" w:tplc="790A03E6">
      <w:start w:val="1"/>
      <w:numFmt w:val="decimal"/>
      <w:lvlText w:val="%7"/>
      <w:lvlJc w:val="left"/>
      <w:pPr>
        <w:ind w:left="477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7" w:tplc="E2E4F95C">
      <w:start w:val="1"/>
      <w:numFmt w:val="lowerLetter"/>
      <w:lvlText w:val="%8"/>
      <w:lvlJc w:val="left"/>
      <w:pPr>
        <w:ind w:left="549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8" w:tplc="D7A0936C">
      <w:start w:val="1"/>
      <w:numFmt w:val="lowerRoman"/>
      <w:lvlText w:val="%9"/>
      <w:lvlJc w:val="left"/>
      <w:pPr>
        <w:ind w:left="621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abstractNum>
  <w:abstractNum w:abstractNumId="5" w15:restartNumberingAfterBreak="0">
    <w:nsid w:val="0C5D0689"/>
    <w:multiLevelType w:val="hybridMultilevel"/>
    <w:tmpl w:val="E1F28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665BD2"/>
    <w:multiLevelType w:val="hybridMultilevel"/>
    <w:tmpl w:val="3E8A9EE6"/>
    <w:lvl w:ilvl="0" w:tplc="20090019">
      <w:start w:val="1"/>
      <w:numFmt w:val="lowerLetter"/>
      <w:lvlText w:val="%1."/>
      <w:lvlJc w:val="left"/>
      <w:pPr>
        <w:ind w:left="54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7" w15:restartNumberingAfterBreak="0">
    <w:nsid w:val="0CB3606C"/>
    <w:multiLevelType w:val="hybridMultilevel"/>
    <w:tmpl w:val="B5EE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104D0"/>
    <w:multiLevelType w:val="multilevel"/>
    <w:tmpl w:val="976EC07E"/>
    <w:lvl w:ilvl="0">
      <w:start w:val="1"/>
      <w:numFmt w:val="decimal"/>
      <w:lvlText w:val="%1)"/>
      <w:lvlJc w:val="left"/>
      <w:pPr>
        <w:ind w:left="360" w:hanging="360"/>
      </w:pPr>
      <w:rPr>
        <w:b w:val="0"/>
      </w:rPr>
    </w:lvl>
    <w:lvl w:ilvl="1">
      <w:start w:val="1"/>
      <w:numFmt w:val="decimal"/>
      <w:lvlText w:val="%2."/>
      <w:lvlJc w:val="left"/>
      <w:pPr>
        <w:ind w:left="810" w:hanging="360"/>
      </w:pPr>
      <w:rPr>
        <w:b w:val="0"/>
      </w:rPr>
    </w:lvl>
    <w:lvl w:ilvl="2">
      <w:start w:val="1"/>
      <w:numFmt w:val="decimal"/>
      <w:lvlText w:val="%3."/>
      <w:lvlJc w:val="left"/>
      <w:pPr>
        <w:ind w:left="1080" w:hanging="360"/>
      </w:pPr>
      <w:rPr>
        <w:b w:val="0"/>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FE157BC"/>
    <w:multiLevelType w:val="hybridMultilevel"/>
    <w:tmpl w:val="53F08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7124A3"/>
    <w:multiLevelType w:val="hybridMultilevel"/>
    <w:tmpl w:val="8D2C5938"/>
    <w:lvl w:ilvl="0" w:tplc="12802330">
      <w:start w:val="1"/>
      <w:numFmt w:val="lowerLetter"/>
      <w:lvlText w:val="%1."/>
      <w:lvlJc w:val="left"/>
      <w:pPr>
        <w:ind w:left="45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1" w:tplc="59241FC0">
      <w:start w:val="1"/>
      <w:numFmt w:val="lowerLetter"/>
      <w:lvlText w:val="%2"/>
      <w:lvlJc w:val="left"/>
      <w:pPr>
        <w:ind w:left="117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2" w:tplc="636EF248">
      <w:start w:val="1"/>
      <w:numFmt w:val="lowerRoman"/>
      <w:lvlText w:val="%3"/>
      <w:lvlJc w:val="left"/>
      <w:pPr>
        <w:ind w:left="189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3" w:tplc="48AA2196">
      <w:start w:val="1"/>
      <w:numFmt w:val="decimal"/>
      <w:lvlText w:val="%4"/>
      <w:lvlJc w:val="left"/>
      <w:pPr>
        <w:ind w:left="261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4" w:tplc="B94AD8D0">
      <w:start w:val="1"/>
      <w:numFmt w:val="lowerLetter"/>
      <w:lvlText w:val="%5"/>
      <w:lvlJc w:val="left"/>
      <w:pPr>
        <w:ind w:left="333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5" w:tplc="4A66B6AE">
      <w:start w:val="1"/>
      <w:numFmt w:val="lowerRoman"/>
      <w:lvlText w:val="%6"/>
      <w:lvlJc w:val="left"/>
      <w:pPr>
        <w:ind w:left="405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6" w:tplc="B04E2328">
      <w:start w:val="1"/>
      <w:numFmt w:val="decimal"/>
      <w:lvlText w:val="%7"/>
      <w:lvlJc w:val="left"/>
      <w:pPr>
        <w:ind w:left="477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7" w:tplc="3B3E2CD8">
      <w:start w:val="1"/>
      <w:numFmt w:val="lowerLetter"/>
      <w:lvlText w:val="%8"/>
      <w:lvlJc w:val="left"/>
      <w:pPr>
        <w:ind w:left="549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8" w:tplc="A1526370">
      <w:start w:val="1"/>
      <w:numFmt w:val="lowerRoman"/>
      <w:lvlText w:val="%9"/>
      <w:lvlJc w:val="left"/>
      <w:pPr>
        <w:ind w:left="621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abstractNum>
  <w:abstractNum w:abstractNumId="11" w15:restartNumberingAfterBreak="0">
    <w:nsid w:val="12B3039D"/>
    <w:multiLevelType w:val="hybridMultilevel"/>
    <w:tmpl w:val="5AB8B8D4"/>
    <w:lvl w:ilvl="0" w:tplc="373C53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AC17C1"/>
    <w:multiLevelType w:val="hybridMultilevel"/>
    <w:tmpl w:val="DD92D812"/>
    <w:lvl w:ilvl="0" w:tplc="D1B8113C">
      <w:start w:val="1"/>
      <w:numFmt w:val="bullet"/>
      <w:lvlText w:val=""/>
      <w:lvlJc w:val="left"/>
      <w:pPr>
        <w:ind w:left="473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87820834">
      <w:start w:val="1"/>
      <w:numFmt w:val="bullet"/>
      <w:lvlText w:val="o"/>
      <w:lvlJc w:val="left"/>
      <w:pPr>
        <w:ind w:left="545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56CEA06">
      <w:start w:val="1"/>
      <w:numFmt w:val="bullet"/>
      <w:lvlText w:val="▪"/>
      <w:lvlJc w:val="left"/>
      <w:pPr>
        <w:ind w:left="617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ED02DB8">
      <w:start w:val="1"/>
      <w:numFmt w:val="bullet"/>
      <w:lvlText w:val="•"/>
      <w:lvlJc w:val="left"/>
      <w:pPr>
        <w:ind w:left="689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49ECC18">
      <w:start w:val="1"/>
      <w:numFmt w:val="bullet"/>
      <w:lvlText w:val="o"/>
      <w:lvlJc w:val="left"/>
      <w:pPr>
        <w:ind w:left="761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4861FB6">
      <w:start w:val="1"/>
      <w:numFmt w:val="bullet"/>
      <w:lvlText w:val="▪"/>
      <w:lvlJc w:val="left"/>
      <w:pPr>
        <w:ind w:left="833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B82AC32">
      <w:start w:val="1"/>
      <w:numFmt w:val="bullet"/>
      <w:lvlText w:val="•"/>
      <w:lvlJc w:val="left"/>
      <w:pPr>
        <w:ind w:left="905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1F84F58">
      <w:start w:val="1"/>
      <w:numFmt w:val="bullet"/>
      <w:lvlText w:val="o"/>
      <w:lvlJc w:val="left"/>
      <w:pPr>
        <w:ind w:left="977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BA42234">
      <w:start w:val="1"/>
      <w:numFmt w:val="bullet"/>
      <w:lvlText w:val="▪"/>
      <w:lvlJc w:val="left"/>
      <w:pPr>
        <w:ind w:left="1049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3" w15:restartNumberingAfterBreak="0">
    <w:nsid w:val="15FD3554"/>
    <w:multiLevelType w:val="hybridMultilevel"/>
    <w:tmpl w:val="42EEF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2A03D0"/>
    <w:multiLevelType w:val="hybridMultilevel"/>
    <w:tmpl w:val="553429A8"/>
    <w:lvl w:ilvl="0" w:tplc="9AC4EE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74776D"/>
    <w:multiLevelType w:val="hybridMultilevel"/>
    <w:tmpl w:val="6A52421A"/>
    <w:lvl w:ilvl="0" w:tplc="0C5ECABE">
      <w:start w:val="2"/>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D63D98"/>
    <w:multiLevelType w:val="hybridMultilevel"/>
    <w:tmpl w:val="ACF81C8E"/>
    <w:lvl w:ilvl="0" w:tplc="2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D767F01"/>
    <w:multiLevelType w:val="hybridMultilevel"/>
    <w:tmpl w:val="A786705C"/>
    <w:lvl w:ilvl="0" w:tplc="1B66575A">
      <w:start w:val="2"/>
      <w:numFmt w:val="lowerLetter"/>
      <w:lvlText w:val="%1."/>
      <w:lvlJc w:val="left"/>
      <w:pPr>
        <w:ind w:left="720" w:hanging="360"/>
      </w:pPr>
      <w:rPr>
        <w:b w:val="0"/>
        <w:i/>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F780256"/>
    <w:multiLevelType w:val="hybridMultilevel"/>
    <w:tmpl w:val="A7307784"/>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9" w15:restartNumberingAfterBreak="0">
    <w:nsid w:val="23233EC2"/>
    <w:multiLevelType w:val="hybridMultilevel"/>
    <w:tmpl w:val="F872E64C"/>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0" w15:restartNumberingAfterBreak="0">
    <w:nsid w:val="24A177CC"/>
    <w:multiLevelType w:val="hybridMultilevel"/>
    <w:tmpl w:val="8FE848B8"/>
    <w:lvl w:ilvl="0" w:tplc="48FE94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55E3C34"/>
    <w:multiLevelType w:val="hybridMultilevel"/>
    <w:tmpl w:val="1C74DEE8"/>
    <w:lvl w:ilvl="0" w:tplc="20090001">
      <w:start w:val="1"/>
      <w:numFmt w:val="bullet"/>
      <w:lvlText w:val=""/>
      <w:lvlJc w:val="left"/>
      <w:pPr>
        <w:ind w:left="1440" w:hanging="360"/>
      </w:pPr>
      <w:rPr>
        <w:rFonts w:ascii="Symbol" w:hAnsi="Symbol" w:hint="default"/>
      </w:rPr>
    </w:lvl>
    <w:lvl w:ilvl="1" w:tplc="20090003">
      <w:start w:val="1"/>
      <w:numFmt w:val="bullet"/>
      <w:lvlText w:val="o"/>
      <w:lvlJc w:val="left"/>
      <w:pPr>
        <w:ind w:left="2160" w:hanging="360"/>
      </w:pPr>
      <w:rPr>
        <w:rFonts w:ascii="Courier New" w:hAnsi="Courier New" w:cs="Courier New" w:hint="default"/>
      </w:rPr>
    </w:lvl>
    <w:lvl w:ilvl="2" w:tplc="20090005">
      <w:start w:val="1"/>
      <w:numFmt w:val="bullet"/>
      <w:lvlText w:val=""/>
      <w:lvlJc w:val="left"/>
      <w:pPr>
        <w:ind w:left="2880" w:hanging="360"/>
      </w:pPr>
      <w:rPr>
        <w:rFonts w:ascii="Wingdings" w:hAnsi="Wingdings" w:hint="default"/>
      </w:rPr>
    </w:lvl>
    <w:lvl w:ilvl="3" w:tplc="20090001">
      <w:start w:val="1"/>
      <w:numFmt w:val="bullet"/>
      <w:lvlText w:val=""/>
      <w:lvlJc w:val="left"/>
      <w:pPr>
        <w:ind w:left="3600" w:hanging="360"/>
      </w:pPr>
      <w:rPr>
        <w:rFonts w:ascii="Symbol" w:hAnsi="Symbol" w:hint="default"/>
      </w:rPr>
    </w:lvl>
    <w:lvl w:ilvl="4" w:tplc="20090003">
      <w:start w:val="1"/>
      <w:numFmt w:val="bullet"/>
      <w:lvlText w:val="o"/>
      <w:lvlJc w:val="left"/>
      <w:pPr>
        <w:ind w:left="4320" w:hanging="360"/>
      </w:pPr>
      <w:rPr>
        <w:rFonts w:ascii="Courier New" w:hAnsi="Courier New" w:cs="Courier New" w:hint="default"/>
      </w:rPr>
    </w:lvl>
    <w:lvl w:ilvl="5" w:tplc="20090005">
      <w:start w:val="1"/>
      <w:numFmt w:val="bullet"/>
      <w:lvlText w:val=""/>
      <w:lvlJc w:val="left"/>
      <w:pPr>
        <w:ind w:left="5040" w:hanging="360"/>
      </w:pPr>
      <w:rPr>
        <w:rFonts w:ascii="Wingdings" w:hAnsi="Wingdings" w:hint="default"/>
      </w:rPr>
    </w:lvl>
    <w:lvl w:ilvl="6" w:tplc="20090001">
      <w:start w:val="1"/>
      <w:numFmt w:val="bullet"/>
      <w:lvlText w:val=""/>
      <w:lvlJc w:val="left"/>
      <w:pPr>
        <w:ind w:left="5760" w:hanging="360"/>
      </w:pPr>
      <w:rPr>
        <w:rFonts w:ascii="Symbol" w:hAnsi="Symbol" w:hint="default"/>
      </w:rPr>
    </w:lvl>
    <w:lvl w:ilvl="7" w:tplc="20090003">
      <w:start w:val="1"/>
      <w:numFmt w:val="bullet"/>
      <w:lvlText w:val="o"/>
      <w:lvlJc w:val="left"/>
      <w:pPr>
        <w:ind w:left="6480" w:hanging="360"/>
      </w:pPr>
      <w:rPr>
        <w:rFonts w:ascii="Courier New" w:hAnsi="Courier New" w:cs="Courier New" w:hint="default"/>
      </w:rPr>
    </w:lvl>
    <w:lvl w:ilvl="8" w:tplc="20090005">
      <w:start w:val="1"/>
      <w:numFmt w:val="bullet"/>
      <w:lvlText w:val=""/>
      <w:lvlJc w:val="left"/>
      <w:pPr>
        <w:ind w:left="7200" w:hanging="360"/>
      </w:pPr>
      <w:rPr>
        <w:rFonts w:ascii="Wingdings" w:hAnsi="Wingdings" w:hint="default"/>
      </w:rPr>
    </w:lvl>
  </w:abstractNum>
  <w:abstractNum w:abstractNumId="22" w15:restartNumberingAfterBreak="0">
    <w:nsid w:val="25833C05"/>
    <w:multiLevelType w:val="hybridMultilevel"/>
    <w:tmpl w:val="1F56B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F50EB1"/>
    <w:multiLevelType w:val="hybridMultilevel"/>
    <w:tmpl w:val="48A2E5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804658F"/>
    <w:multiLevelType w:val="hybridMultilevel"/>
    <w:tmpl w:val="E874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080166"/>
    <w:multiLevelType w:val="hybridMultilevel"/>
    <w:tmpl w:val="169E15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DF2D1F"/>
    <w:multiLevelType w:val="hybridMultilevel"/>
    <w:tmpl w:val="96FCC1C8"/>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7" w15:restartNumberingAfterBreak="0">
    <w:nsid w:val="29044541"/>
    <w:multiLevelType w:val="hybridMultilevel"/>
    <w:tmpl w:val="3B686AC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29623D82"/>
    <w:multiLevelType w:val="hybridMultilevel"/>
    <w:tmpl w:val="B0400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2E212E"/>
    <w:multiLevelType w:val="hybridMultilevel"/>
    <w:tmpl w:val="51DCC9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F614BA4"/>
    <w:multiLevelType w:val="hybridMultilevel"/>
    <w:tmpl w:val="2AB25588"/>
    <w:lvl w:ilvl="0" w:tplc="5FE688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F713C7F"/>
    <w:multiLevelType w:val="hybridMultilevel"/>
    <w:tmpl w:val="24CAB258"/>
    <w:lvl w:ilvl="0" w:tplc="2009001B">
      <w:start w:val="1"/>
      <w:numFmt w:val="lowerRoman"/>
      <w:lvlText w:val="%1."/>
      <w:lvlJc w:val="righ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2" w15:restartNumberingAfterBreak="0">
    <w:nsid w:val="2F8F3051"/>
    <w:multiLevelType w:val="hybridMultilevel"/>
    <w:tmpl w:val="C1381D86"/>
    <w:lvl w:ilvl="0" w:tplc="184212B8">
      <w:start w:val="1"/>
      <w:numFmt w:val="decimal"/>
      <w:lvlText w:val="%1)"/>
      <w:lvlJc w:val="left"/>
      <w:pPr>
        <w:ind w:left="4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DE2D466">
      <w:start w:val="1"/>
      <w:numFmt w:val="lowerLetter"/>
      <w:lvlText w:val="%2"/>
      <w:lvlJc w:val="left"/>
      <w:pPr>
        <w:ind w:left="11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6168FC4">
      <w:start w:val="1"/>
      <w:numFmt w:val="lowerRoman"/>
      <w:lvlText w:val="%3"/>
      <w:lvlJc w:val="left"/>
      <w:pPr>
        <w:ind w:left="18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8A670D2">
      <w:start w:val="1"/>
      <w:numFmt w:val="decimal"/>
      <w:lvlText w:val="%4"/>
      <w:lvlJc w:val="left"/>
      <w:pPr>
        <w:ind w:left="26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BFC3C76">
      <w:start w:val="1"/>
      <w:numFmt w:val="lowerLetter"/>
      <w:lvlText w:val="%5"/>
      <w:lvlJc w:val="left"/>
      <w:pPr>
        <w:ind w:left="3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1CA0D92">
      <w:start w:val="1"/>
      <w:numFmt w:val="lowerRoman"/>
      <w:lvlText w:val="%6"/>
      <w:lvlJc w:val="left"/>
      <w:pPr>
        <w:ind w:left="40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6444A70">
      <w:start w:val="1"/>
      <w:numFmt w:val="decimal"/>
      <w:lvlText w:val="%7"/>
      <w:lvlJc w:val="left"/>
      <w:pPr>
        <w:ind w:left="47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EAF82A">
      <w:start w:val="1"/>
      <w:numFmt w:val="lowerLetter"/>
      <w:lvlText w:val="%8"/>
      <w:lvlJc w:val="left"/>
      <w:pPr>
        <w:ind w:left="54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6A00D58">
      <w:start w:val="1"/>
      <w:numFmt w:val="lowerRoman"/>
      <w:lvlText w:val="%9"/>
      <w:lvlJc w:val="left"/>
      <w:pPr>
        <w:ind w:left="62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3" w15:restartNumberingAfterBreak="0">
    <w:nsid w:val="30735664"/>
    <w:multiLevelType w:val="hybridMultilevel"/>
    <w:tmpl w:val="CA1E5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7B15DF"/>
    <w:multiLevelType w:val="hybridMultilevel"/>
    <w:tmpl w:val="0532CD96"/>
    <w:lvl w:ilvl="0" w:tplc="8092C684">
      <w:start w:val="1"/>
      <w:numFmt w:val="decimal"/>
      <w:lvlText w:val="%1)"/>
      <w:lvlJc w:val="left"/>
      <w:pPr>
        <w:ind w:left="765" w:hanging="360"/>
      </w:pPr>
      <w:rPr>
        <w:rFonts w:ascii="Times New Roman" w:eastAsia="Times New Roman" w:hAnsi="Times New Roman" w:cs="Times New Roman"/>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5" w15:restartNumberingAfterBreak="0">
    <w:nsid w:val="341F59EC"/>
    <w:multiLevelType w:val="hybridMultilevel"/>
    <w:tmpl w:val="14EC027E"/>
    <w:lvl w:ilvl="0" w:tplc="3E745C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7AA3DD9"/>
    <w:multiLevelType w:val="hybridMultilevel"/>
    <w:tmpl w:val="B352D220"/>
    <w:lvl w:ilvl="0" w:tplc="14A2E5E2">
      <w:start w:val="1"/>
      <w:numFmt w:val="lowerLetter"/>
      <w:lvlText w:val="%1."/>
      <w:lvlJc w:val="left"/>
      <w:pPr>
        <w:ind w:left="441" w:hanging="360"/>
      </w:pPr>
      <w:rPr>
        <w:rFonts w:hint="default"/>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37" w15:restartNumberingAfterBreak="0">
    <w:nsid w:val="38F01DA2"/>
    <w:multiLevelType w:val="hybridMultilevel"/>
    <w:tmpl w:val="F3FE1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1C0943"/>
    <w:multiLevelType w:val="hybridMultilevel"/>
    <w:tmpl w:val="EE1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DE7E45"/>
    <w:multiLevelType w:val="hybridMultilevel"/>
    <w:tmpl w:val="288A926E"/>
    <w:lvl w:ilvl="0" w:tplc="738C5CEA">
      <w:start w:val="68"/>
      <w:numFmt w:val="bullet"/>
      <w:lvlText w:val="-"/>
      <w:lvlJc w:val="left"/>
      <w:pPr>
        <w:ind w:left="720" w:hanging="360"/>
      </w:pPr>
      <w:rPr>
        <w:rFonts w:ascii="Footlight MT Light" w:eastAsia="Calibri" w:hAnsi="Footlight MT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785554"/>
    <w:multiLevelType w:val="hybridMultilevel"/>
    <w:tmpl w:val="653E524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1" w15:restartNumberingAfterBreak="0">
    <w:nsid w:val="50B902AD"/>
    <w:multiLevelType w:val="hybridMultilevel"/>
    <w:tmpl w:val="0E425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527F53"/>
    <w:multiLevelType w:val="hybridMultilevel"/>
    <w:tmpl w:val="8472B328"/>
    <w:lvl w:ilvl="0" w:tplc="2009000F">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43" w15:restartNumberingAfterBreak="0">
    <w:nsid w:val="63BC6204"/>
    <w:multiLevelType w:val="hybridMultilevel"/>
    <w:tmpl w:val="4F6684CE"/>
    <w:lvl w:ilvl="0" w:tplc="DA3E299A">
      <w:start w:val="13"/>
      <w:numFmt w:val="upperLetter"/>
      <w:lvlText w:val="(%1)"/>
      <w:lvlJc w:val="left"/>
      <w:pPr>
        <w:ind w:left="1020" w:hanging="39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64F01EB5"/>
    <w:multiLevelType w:val="hybridMultilevel"/>
    <w:tmpl w:val="67965E20"/>
    <w:lvl w:ilvl="0" w:tplc="95148C5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66657B78"/>
    <w:multiLevelType w:val="hybridMultilevel"/>
    <w:tmpl w:val="946A1256"/>
    <w:lvl w:ilvl="0" w:tplc="20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B223544"/>
    <w:multiLevelType w:val="hybridMultilevel"/>
    <w:tmpl w:val="7FF68708"/>
    <w:lvl w:ilvl="0" w:tplc="C49C23BE">
      <w:start w:val="1300"/>
      <w:numFmt w:val="bullet"/>
      <w:lvlText w:val="-"/>
      <w:lvlJc w:val="left"/>
      <w:pPr>
        <w:ind w:left="451"/>
      </w:pPr>
      <w:rPr>
        <w:rFonts w:ascii="Times New Roman" w:eastAsiaTheme="minorHAnsi" w:hAnsi="Times New Roman" w:cs="Times New Roman" w:hint="default"/>
        <w:b w:val="0"/>
        <w:i w:val="0"/>
        <w:strike w:val="0"/>
        <w:dstrike w:val="0"/>
        <w:color w:val="000000"/>
        <w:sz w:val="20"/>
        <w:u w:val="none" w:color="000000"/>
        <w:bdr w:val="none" w:sz="0" w:space="0" w:color="auto"/>
        <w:shd w:val="clear" w:color="auto" w:fill="auto"/>
        <w:vertAlign w:val="baseline"/>
      </w:rPr>
    </w:lvl>
    <w:lvl w:ilvl="1" w:tplc="59241FC0">
      <w:start w:val="1"/>
      <w:numFmt w:val="lowerLetter"/>
      <w:lvlText w:val="%2"/>
      <w:lvlJc w:val="left"/>
      <w:pPr>
        <w:ind w:left="117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2" w:tplc="636EF248">
      <w:start w:val="1"/>
      <w:numFmt w:val="lowerRoman"/>
      <w:lvlText w:val="%3"/>
      <w:lvlJc w:val="left"/>
      <w:pPr>
        <w:ind w:left="189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3" w:tplc="48AA2196">
      <w:start w:val="1"/>
      <w:numFmt w:val="decimal"/>
      <w:lvlText w:val="%4"/>
      <w:lvlJc w:val="left"/>
      <w:pPr>
        <w:ind w:left="261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4" w:tplc="B94AD8D0">
      <w:start w:val="1"/>
      <w:numFmt w:val="lowerLetter"/>
      <w:lvlText w:val="%5"/>
      <w:lvlJc w:val="left"/>
      <w:pPr>
        <w:ind w:left="333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5" w:tplc="4A66B6AE">
      <w:start w:val="1"/>
      <w:numFmt w:val="lowerRoman"/>
      <w:lvlText w:val="%6"/>
      <w:lvlJc w:val="left"/>
      <w:pPr>
        <w:ind w:left="405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6" w:tplc="B04E2328">
      <w:start w:val="1"/>
      <w:numFmt w:val="decimal"/>
      <w:lvlText w:val="%7"/>
      <w:lvlJc w:val="left"/>
      <w:pPr>
        <w:ind w:left="477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7" w:tplc="3B3E2CD8">
      <w:start w:val="1"/>
      <w:numFmt w:val="lowerLetter"/>
      <w:lvlText w:val="%8"/>
      <w:lvlJc w:val="left"/>
      <w:pPr>
        <w:ind w:left="549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lvl w:ilvl="8" w:tplc="A1526370">
      <w:start w:val="1"/>
      <w:numFmt w:val="lowerRoman"/>
      <w:lvlText w:val="%9"/>
      <w:lvlJc w:val="left"/>
      <w:pPr>
        <w:ind w:left="6211"/>
      </w:pPr>
      <w:rPr>
        <w:rFonts w:ascii="Georgia" w:eastAsia="Georgia" w:hAnsi="Georgia" w:cs="Georgia"/>
        <w:b w:val="0"/>
        <w:i w:val="0"/>
        <w:strike w:val="0"/>
        <w:dstrike w:val="0"/>
        <w:color w:val="000000"/>
        <w:sz w:val="20"/>
        <w:u w:val="none" w:color="000000"/>
        <w:bdr w:val="none" w:sz="0" w:space="0" w:color="auto"/>
        <w:shd w:val="clear" w:color="auto" w:fill="auto"/>
        <w:vertAlign w:val="baseline"/>
      </w:rPr>
    </w:lvl>
  </w:abstractNum>
  <w:abstractNum w:abstractNumId="47" w15:restartNumberingAfterBreak="0">
    <w:nsid w:val="6F200141"/>
    <w:multiLevelType w:val="hybridMultilevel"/>
    <w:tmpl w:val="439403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8407D2"/>
    <w:multiLevelType w:val="hybridMultilevel"/>
    <w:tmpl w:val="5212F854"/>
    <w:lvl w:ilvl="0" w:tplc="7BA60938">
      <w:start w:val="4"/>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72B1460B"/>
    <w:multiLevelType w:val="hybridMultilevel"/>
    <w:tmpl w:val="F0BAA43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0" w15:restartNumberingAfterBreak="0">
    <w:nsid w:val="74676FA7"/>
    <w:multiLevelType w:val="hybridMultilevel"/>
    <w:tmpl w:val="65FE3AAE"/>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51" w15:restartNumberingAfterBreak="0">
    <w:nsid w:val="77932070"/>
    <w:multiLevelType w:val="hybridMultilevel"/>
    <w:tmpl w:val="9F9A7B24"/>
    <w:lvl w:ilvl="0" w:tplc="C49C23BE">
      <w:start w:val="1300"/>
      <w:numFmt w:val="bullet"/>
      <w:lvlText w:val="-"/>
      <w:lvlJc w:val="left"/>
      <w:pPr>
        <w:ind w:left="1080" w:hanging="360"/>
      </w:pPr>
      <w:rPr>
        <w:rFonts w:ascii="Times New Roman" w:eastAsiaTheme="minorHAnsi" w:hAnsi="Times New Roman" w:cs="Times New Roman" w:hint="default"/>
        <w:b w:val="0"/>
        <w:i w:val="0"/>
      </w:rPr>
    </w:lvl>
    <w:lvl w:ilvl="1" w:tplc="20090003" w:tentative="1">
      <w:start w:val="1"/>
      <w:numFmt w:val="bullet"/>
      <w:lvlText w:val="o"/>
      <w:lvlJc w:val="left"/>
      <w:pPr>
        <w:ind w:left="1800" w:hanging="360"/>
      </w:pPr>
      <w:rPr>
        <w:rFonts w:ascii="Courier New" w:hAnsi="Courier New" w:cs="Courier New" w:hint="default"/>
      </w:rPr>
    </w:lvl>
    <w:lvl w:ilvl="2" w:tplc="20090005" w:tentative="1">
      <w:start w:val="1"/>
      <w:numFmt w:val="bullet"/>
      <w:lvlText w:val=""/>
      <w:lvlJc w:val="left"/>
      <w:pPr>
        <w:ind w:left="2520" w:hanging="360"/>
      </w:pPr>
      <w:rPr>
        <w:rFonts w:ascii="Wingdings" w:hAnsi="Wingdings" w:hint="default"/>
      </w:rPr>
    </w:lvl>
    <w:lvl w:ilvl="3" w:tplc="20090001" w:tentative="1">
      <w:start w:val="1"/>
      <w:numFmt w:val="bullet"/>
      <w:lvlText w:val=""/>
      <w:lvlJc w:val="left"/>
      <w:pPr>
        <w:ind w:left="3240" w:hanging="360"/>
      </w:pPr>
      <w:rPr>
        <w:rFonts w:ascii="Symbol" w:hAnsi="Symbol" w:hint="default"/>
      </w:rPr>
    </w:lvl>
    <w:lvl w:ilvl="4" w:tplc="20090003" w:tentative="1">
      <w:start w:val="1"/>
      <w:numFmt w:val="bullet"/>
      <w:lvlText w:val="o"/>
      <w:lvlJc w:val="left"/>
      <w:pPr>
        <w:ind w:left="3960" w:hanging="360"/>
      </w:pPr>
      <w:rPr>
        <w:rFonts w:ascii="Courier New" w:hAnsi="Courier New" w:cs="Courier New" w:hint="default"/>
      </w:rPr>
    </w:lvl>
    <w:lvl w:ilvl="5" w:tplc="20090005" w:tentative="1">
      <w:start w:val="1"/>
      <w:numFmt w:val="bullet"/>
      <w:lvlText w:val=""/>
      <w:lvlJc w:val="left"/>
      <w:pPr>
        <w:ind w:left="4680" w:hanging="360"/>
      </w:pPr>
      <w:rPr>
        <w:rFonts w:ascii="Wingdings" w:hAnsi="Wingdings" w:hint="default"/>
      </w:rPr>
    </w:lvl>
    <w:lvl w:ilvl="6" w:tplc="20090001" w:tentative="1">
      <w:start w:val="1"/>
      <w:numFmt w:val="bullet"/>
      <w:lvlText w:val=""/>
      <w:lvlJc w:val="left"/>
      <w:pPr>
        <w:ind w:left="5400" w:hanging="360"/>
      </w:pPr>
      <w:rPr>
        <w:rFonts w:ascii="Symbol" w:hAnsi="Symbol" w:hint="default"/>
      </w:rPr>
    </w:lvl>
    <w:lvl w:ilvl="7" w:tplc="20090003" w:tentative="1">
      <w:start w:val="1"/>
      <w:numFmt w:val="bullet"/>
      <w:lvlText w:val="o"/>
      <w:lvlJc w:val="left"/>
      <w:pPr>
        <w:ind w:left="6120" w:hanging="360"/>
      </w:pPr>
      <w:rPr>
        <w:rFonts w:ascii="Courier New" w:hAnsi="Courier New" w:cs="Courier New" w:hint="default"/>
      </w:rPr>
    </w:lvl>
    <w:lvl w:ilvl="8" w:tplc="20090005" w:tentative="1">
      <w:start w:val="1"/>
      <w:numFmt w:val="bullet"/>
      <w:lvlText w:val=""/>
      <w:lvlJc w:val="left"/>
      <w:pPr>
        <w:ind w:left="6840" w:hanging="360"/>
      </w:pPr>
      <w:rPr>
        <w:rFonts w:ascii="Wingdings" w:hAnsi="Wingdings" w:hint="default"/>
      </w:rPr>
    </w:lvl>
  </w:abstractNum>
  <w:abstractNum w:abstractNumId="52" w15:restartNumberingAfterBreak="0">
    <w:nsid w:val="78494AB5"/>
    <w:multiLevelType w:val="hybridMultilevel"/>
    <w:tmpl w:val="6EBA78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9D24204"/>
    <w:multiLevelType w:val="hybridMultilevel"/>
    <w:tmpl w:val="D4F2EE56"/>
    <w:lvl w:ilvl="0" w:tplc="63D0BF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3D1398"/>
    <w:multiLevelType w:val="hybridMultilevel"/>
    <w:tmpl w:val="2DB01A26"/>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num w:numId="1">
    <w:abstractNumId w:val="0"/>
  </w:num>
  <w:num w:numId="2">
    <w:abstractNumId w:val="6"/>
  </w:num>
  <w:num w:numId="3">
    <w:abstractNumId w:val="21"/>
  </w:num>
  <w:num w:numId="4">
    <w:abstractNumId w:val="23"/>
  </w:num>
  <w:num w:numId="5">
    <w:abstractNumId w:val="8"/>
  </w:num>
  <w:num w:numId="6">
    <w:abstractNumId w:val="48"/>
  </w:num>
  <w:num w:numId="7">
    <w:abstractNumId w:val="17"/>
  </w:num>
  <w:num w:numId="8">
    <w:abstractNumId w:val="34"/>
  </w:num>
  <w:num w:numId="9">
    <w:abstractNumId w:val="50"/>
  </w:num>
  <w:num w:numId="10">
    <w:abstractNumId w:val="54"/>
  </w:num>
  <w:num w:numId="11">
    <w:abstractNumId w:val="15"/>
  </w:num>
  <w:num w:numId="12">
    <w:abstractNumId w:val="42"/>
  </w:num>
  <w:num w:numId="13">
    <w:abstractNumId w:val="47"/>
  </w:num>
  <w:num w:numId="14">
    <w:abstractNumId w:val="31"/>
  </w:num>
  <w:num w:numId="15">
    <w:abstractNumId w:val="51"/>
  </w:num>
  <w:num w:numId="16">
    <w:abstractNumId w:val="9"/>
  </w:num>
  <w:num w:numId="17">
    <w:abstractNumId w:val="41"/>
  </w:num>
  <w:num w:numId="18">
    <w:abstractNumId w:val="37"/>
  </w:num>
  <w:num w:numId="19">
    <w:abstractNumId w:val="16"/>
  </w:num>
  <w:num w:numId="20">
    <w:abstractNumId w:val="38"/>
  </w:num>
  <w:num w:numId="21">
    <w:abstractNumId w:val="7"/>
  </w:num>
  <w:num w:numId="22">
    <w:abstractNumId w:val="28"/>
  </w:num>
  <w:num w:numId="23">
    <w:abstractNumId w:val="22"/>
  </w:num>
  <w:num w:numId="24">
    <w:abstractNumId w:val="30"/>
  </w:num>
  <w:num w:numId="25">
    <w:abstractNumId w:val="44"/>
  </w:num>
  <w:num w:numId="26">
    <w:abstractNumId w:val="14"/>
  </w:num>
  <w:num w:numId="27">
    <w:abstractNumId w:val="11"/>
  </w:num>
  <w:num w:numId="28">
    <w:abstractNumId w:val="20"/>
  </w:num>
  <w:num w:numId="29">
    <w:abstractNumId w:val="35"/>
  </w:num>
  <w:num w:numId="30">
    <w:abstractNumId w:val="53"/>
  </w:num>
  <w:num w:numId="31">
    <w:abstractNumId w:val="33"/>
  </w:num>
  <w:num w:numId="32">
    <w:abstractNumId w:val="27"/>
  </w:num>
  <w:num w:numId="33">
    <w:abstractNumId w:val="2"/>
  </w:num>
  <w:num w:numId="34">
    <w:abstractNumId w:val="29"/>
  </w:num>
  <w:num w:numId="35">
    <w:abstractNumId w:val="25"/>
  </w:num>
  <w:num w:numId="36">
    <w:abstractNumId w:val="36"/>
  </w:num>
  <w:num w:numId="37">
    <w:abstractNumId w:val="43"/>
  </w:num>
  <w:num w:numId="38">
    <w:abstractNumId w:val="3"/>
  </w:num>
  <w:num w:numId="39">
    <w:abstractNumId w:val="5"/>
  </w:num>
  <w:num w:numId="40">
    <w:abstractNumId w:val="39"/>
  </w:num>
  <w:num w:numId="41">
    <w:abstractNumId w:val="24"/>
  </w:num>
  <w:num w:numId="42">
    <w:abstractNumId w:val="18"/>
  </w:num>
  <w:num w:numId="43">
    <w:abstractNumId w:val="13"/>
  </w:num>
  <w:num w:numId="44">
    <w:abstractNumId w:val="26"/>
  </w:num>
  <w:num w:numId="45">
    <w:abstractNumId w:val="32"/>
  </w:num>
  <w:num w:numId="46">
    <w:abstractNumId w:val="10"/>
  </w:num>
  <w:num w:numId="47">
    <w:abstractNumId w:val="4"/>
  </w:num>
  <w:num w:numId="48">
    <w:abstractNumId w:val="12"/>
  </w:num>
  <w:num w:numId="49">
    <w:abstractNumId w:val="40"/>
  </w:num>
  <w:num w:numId="50">
    <w:abstractNumId w:val="49"/>
  </w:num>
  <w:num w:numId="51">
    <w:abstractNumId w:val="52"/>
  </w:num>
  <w:num w:numId="52">
    <w:abstractNumId w:val="45"/>
  </w:num>
  <w:num w:numId="53">
    <w:abstractNumId w:val="19"/>
  </w:num>
  <w:num w:numId="54">
    <w:abstractNumId w:val="46"/>
  </w:num>
  <w:num w:numId="55">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0C8"/>
    <w:rsid w:val="000002BE"/>
    <w:rsid w:val="00000BEC"/>
    <w:rsid w:val="00000EC3"/>
    <w:rsid w:val="00000FA8"/>
    <w:rsid w:val="00001A80"/>
    <w:rsid w:val="0000221F"/>
    <w:rsid w:val="00002558"/>
    <w:rsid w:val="00002951"/>
    <w:rsid w:val="00002E9B"/>
    <w:rsid w:val="00002FB9"/>
    <w:rsid w:val="00003065"/>
    <w:rsid w:val="000032EF"/>
    <w:rsid w:val="00003382"/>
    <w:rsid w:val="00003A3F"/>
    <w:rsid w:val="00003B45"/>
    <w:rsid w:val="00003EA0"/>
    <w:rsid w:val="00003EEF"/>
    <w:rsid w:val="00003F4A"/>
    <w:rsid w:val="00004206"/>
    <w:rsid w:val="0000480A"/>
    <w:rsid w:val="000050A4"/>
    <w:rsid w:val="00005AE9"/>
    <w:rsid w:val="00005FF2"/>
    <w:rsid w:val="0000607D"/>
    <w:rsid w:val="000068EB"/>
    <w:rsid w:val="00006B5C"/>
    <w:rsid w:val="00006BBF"/>
    <w:rsid w:val="00006E6E"/>
    <w:rsid w:val="00007080"/>
    <w:rsid w:val="000076FA"/>
    <w:rsid w:val="00007A1F"/>
    <w:rsid w:val="00010242"/>
    <w:rsid w:val="00010C11"/>
    <w:rsid w:val="000110A8"/>
    <w:rsid w:val="00011251"/>
    <w:rsid w:val="00011FE4"/>
    <w:rsid w:val="000125F9"/>
    <w:rsid w:val="000129C2"/>
    <w:rsid w:val="00013081"/>
    <w:rsid w:val="00013397"/>
    <w:rsid w:val="000136B6"/>
    <w:rsid w:val="0001380E"/>
    <w:rsid w:val="000138BC"/>
    <w:rsid w:val="00013952"/>
    <w:rsid w:val="00013CCB"/>
    <w:rsid w:val="00014057"/>
    <w:rsid w:val="0001408E"/>
    <w:rsid w:val="000141F0"/>
    <w:rsid w:val="00014639"/>
    <w:rsid w:val="00014AD4"/>
    <w:rsid w:val="00014D9D"/>
    <w:rsid w:val="00014E13"/>
    <w:rsid w:val="000150C0"/>
    <w:rsid w:val="0001572C"/>
    <w:rsid w:val="00015C6A"/>
    <w:rsid w:val="000161F1"/>
    <w:rsid w:val="00016E2F"/>
    <w:rsid w:val="00016ECD"/>
    <w:rsid w:val="000170AB"/>
    <w:rsid w:val="000177B2"/>
    <w:rsid w:val="00017806"/>
    <w:rsid w:val="00017B6F"/>
    <w:rsid w:val="00020141"/>
    <w:rsid w:val="000204BE"/>
    <w:rsid w:val="00020547"/>
    <w:rsid w:val="00020DAF"/>
    <w:rsid w:val="00021028"/>
    <w:rsid w:val="0002130E"/>
    <w:rsid w:val="0002172E"/>
    <w:rsid w:val="00021D5C"/>
    <w:rsid w:val="00021DD4"/>
    <w:rsid w:val="00021FEF"/>
    <w:rsid w:val="0002201B"/>
    <w:rsid w:val="0002228F"/>
    <w:rsid w:val="000235C8"/>
    <w:rsid w:val="00023CDD"/>
    <w:rsid w:val="00023E92"/>
    <w:rsid w:val="00024922"/>
    <w:rsid w:val="00024A3A"/>
    <w:rsid w:val="00024FC9"/>
    <w:rsid w:val="00025060"/>
    <w:rsid w:val="0002533E"/>
    <w:rsid w:val="0002603B"/>
    <w:rsid w:val="00026DCE"/>
    <w:rsid w:val="00026E19"/>
    <w:rsid w:val="00026EB8"/>
    <w:rsid w:val="00026F59"/>
    <w:rsid w:val="00027313"/>
    <w:rsid w:val="00027B60"/>
    <w:rsid w:val="00027CB2"/>
    <w:rsid w:val="00027CF3"/>
    <w:rsid w:val="0003005E"/>
    <w:rsid w:val="00030112"/>
    <w:rsid w:val="000301D5"/>
    <w:rsid w:val="000303A1"/>
    <w:rsid w:val="0003046C"/>
    <w:rsid w:val="00030672"/>
    <w:rsid w:val="000307D1"/>
    <w:rsid w:val="00030EBD"/>
    <w:rsid w:val="000311D2"/>
    <w:rsid w:val="0003142F"/>
    <w:rsid w:val="00031433"/>
    <w:rsid w:val="00031F71"/>
    <w:rsid w:val="00032173"/>
    <w:rsid w:val="00032591"/>
    <w:rsid w:val="0003276B"/>
    <w:rsid w:val="00032B77"/>
    <w:rsid w:val="00032CC5"/>
    <w:rsid w:val="00032FEE"/>
    <w:rsid w:val="00033090"/>
    <w:rsid w:val="00033178"/>
    <w:rsid w:val="000339B0"/>
    <w:rsid w:val="000343A5"/>
    <w:rsid w:val="00034B44"/>
    <w:rsid w:val="00034E54"/>
    <w:rsid w:val="00035166"/>
    <w:rsid w:val="00035181"/>
    <w:rsid w:val="00035D58"/>
    <w:rsid w:val="000361F9"/>
    <w:rsid w:val="000366FB"/>
    <w:rsid w:val="00036F58"/>
    <w:rsid w:val="00037314"/>
    <w:rsid w:val="000373F2"/>
    <w:rsid w:val="00037425"/>
    <w:rsid w:val="000377B9"/>
    <w:rsid w:val="000377C6"/>
    <w:rsid w:val="00037812"/>
    <w:rsid w:val="000378CD"/>
    <w:rsid w:val="00037B0A"/>
    <w:rsid w:val="00037CC1"/>
    <w:rsid w:val="00037E63"/>
    <w:rsid w:val="00040309"/>
    <w:rsid w:val="000403EF"/>
    <w:rsid w:val="000408DA"/>
    <w:rsid w:val="00040B40"/>
    <w:rsid w:val="000411D6"/>
    <w:rsid w:val="0004131C"/>
    <w:rsid w:val="00041324"/>
    <w:rsid w:val="00041845"/>
    <w:rsid w:val="0004238D"/>
    <w:rsid w:val="00042A9C"/>
    <w:rsid w:val="00042B6C"/>
    <w:rsid w:val="00043525"/>
    <w:rsid w:val="00043AA7"/>
    <w:rsid w:val="00043B55"/>
    <w:rsid w:val="00043D84"/>
    <w:rsid w:val="00044231"/>
    <w:rsid w:val="000447CD"/>
    <w:rsid w:val="00044EF7"/>
    <w:rsid w:val="000456EC"/>
    <w:rsid w:val="00045F77"/>
    <w:rsid w:val="0004628A"/>
    <w:rsid w:val="0004655F"/>
    <w:rsid w:val="000466DE"/>
    <w:rsid w:val="000472A7"/>
    <w:rsid w:val="000475F2"/>
    <w:rsid w:val="000477E2"/>
    <w:rsid w:val="00047843"/>
    <w:rsid w:val="00047894"/>
    <w:rsid w:val="0005086A"/>
    <w:rsid w:val="00050E6F"/>
    <w:rsid w:val="0005200E"/>
    <w:rsid w:val="000524D1"/>
    <w:rsid w:val="00053045"/>
    <w:rsid w:val="000531B4"/>
    <w:rsid w:val="00053E85"/>
    <w:rsid w:val="00054369"/>
    <w:rsid w:val="000544C9"/>
    <w:rsid w:val="000545D9"/>
    <w:rsid w:val="000547E1"/>
    <w:rsid w:val="00054BE0"/>
    <w:rsid w:val="00055D9E"/>
    <w:rsid w:val="0005669D"/>
    <w:rsid w:val="00057151"/>
    <w:rsid w:val="00057255"/>
    <w:rsid w:val="000577B3"/>
    <w:rsid w:val="000602DD"/>
    <w:rsid w:val="0006087A"/>
    <w:rsid w:val="000610FF"/>
    <w:rsid w:val="00061A7C"/>
    <w:rsid w:val="00061DEA"/>
    <w:rsid w:val="00061F96"/>
    <w:rsid w:val="000621B1"/>
    <w:rsid w:val="0006254D"/>
    <w:rsid w:val="0006305D"/>
    <w:rsid w:val="000630C3"/>
    <w:rsid w:val="0006327C"/>
    <w:rsid w:val="00063283"/>
    <w:rsid w:val="000634E7"/>
    <w:rsid w:val="00063B0A"/>
    <w:rsid w:val="00063F36"/>
    <w:rsid w:val="00064157"/>
    <w:rsid w:val="000644EC"/>
    <w:rsid w:val="00064539"/>
    <w:rsid w:val="00064CCF"/>
    <w:rsid w:val="00064E7D"/>
    <w:rsid w:val="0006506C"/>
    <w:rsid w:val="0006538C"/>
    <w:rsid w:val="00065758"/>
    <w:rsid w:val="00065931"/>
    <w:rsid w:val="00066127"/>
    <w:rsid w:val="0006628E"/>
    <w:rsid w:val="000663BA"/>
    <w:rsid w:val="00066539"/>
    <w:rsid w:val="00066EC6"/>
    <w:rsid w:val="00067896"/>
    <w:rsid w:val="00067A43"/>
    <w:rsid w:val="00067D4F"/>
    <w:rsid w:val="0007063A"/>
    <w:rsid w:val="0007068A"/>
    <w:rsid w:val="000708B3"/>
    <w:rsid w:val="00070D2E"/>
    <w:rsid w:val="00070FB4"/>
    <w:rsid w:val="00071270"/>
    <w:rsid w:val="00071A60"/>
    <w:rsid w:val="000721D1"/>
    <w:rsid w:val="00072868"/>
    <w:rsid w:val="00072AEF"/>
    <w:rsid w:val="00072BA3"/>
    <w:rsid w:val="00072F22"/>
    <w:rsid w:val="00073372"/>
    <w:rsid w:val="0007357F"/>
    <w:rsid w:val="00073728"/>
    <w:rsid w:val="00073E2A"/>
    <w:rsid w:val="00073F47"/>
    <w:rsid w:val="00074090"/>
    <w:rsid w:val="00074D82"/>
    <w:rsid w:val="00074DEA"/>
    <w:rsid w:val="00074E04"/>
    <w:rsid w:val="00074FB8"/>
    <w:rsid w:val="00075996"/>
    <w:rsid w:val="00075D9C"/>
    <w:rsid w:val="00075EBA"/>
    <w:rsid w:val="0007624A"/>
    <w:rsid w:val="0007629C"/>
    <w:rsid w:val="000764CF"/>
    <w:rsid w:val="0007668D"/>
    <w:rsid w:val="00076AF0"/>
    <w:rsid w:val="00076DB0"/>
    <w:rsid w:val="0007710B"/>
    <w:rsid w:val="000772F2"/>
    <w:rsid w:val="0007734C"/>
    <w:rsid w:val="00077475"/>
    <w:rsid w:val="000774B1"/>
    <w:rsid w:val="00077804"/>
    <w:rsid w:val="00077F68"/>
    <w:rsid w:val="000814CD"/>
    <w:rsid w:val="000818F1"/>
    <w:rsid w:val="00082585"/>
    <w:rsid w:val="00082954"/>
    <w:rsid w:val="000833A4"/>
    <w:rsid w:val="00083613"/>
    <w:rsid w:val="00083637"/>
    <w:rsid w:val="00084817"/>
    <w:rsid w:val="00084A1B"/>
    <w:rsid w:val="00084B81"/>
    <w:rsid w:val="00084C8B"/>
    <w:rsid w:val="00084D7F"/>
    <w:rsid w:val="0008507D"/>
    <w:rsid w:val="00085151"/>
    <w:rsid w:val="0008524E"/>
    <w:rsid w:val="0008542B"/>
    <w:rsid w:val="0008588A"/>
    <w:rsid w:val="00085C16"/>
    <w:rsid w:val="00085E30"/>
    <w:rsid w:val="00085FE7"/>
    <w:rsid w:val="00085FE9"/>
    <w:rsid w:val="00086234"/>
    <w:rsid w:val="000862E5"/>
    <w:rsid w:val="000866A4"/>
    <w:rsid w:val="000869BB"/>
    <w:rsid w:val="00086A7E"/>
    <w:rsid w:val="00086C1E"/>
    <w:rsid w:val="00086DE2"/>
    <w:rsid w:val="000874BC"/>
    <w:rsid w:val="0008756A"/>
    <w:rsid w:val="0008784A"/>
    <w:rsid w:val="00087B70"/>
    <w:rsid w:val="00087FD9"/>
    <w:rsid w:val="00090240"/>
    <w:rsid w:val="00090665"/>
    <w:rsid w:val="000908CD"/>
    <w:rsid w:val="00090D59"/>
    <w:rsid w:val="00091031"/>
    <w:rsid w:val="000912AE"/>
    <w:rsid w:val="00091AEF"/>
    <w:rsid w:val="00091B11"/>
    <w:rsid w:val="00091BFA"/>
    <w:rsid w:val="00091EA1"/>
    <w:rsid w:val="00091EBA"/>
    <w:rsid w:val="0009212A"/>
    <w:rsid w:val="00092787"/>
    <w:rsid w:val="00092997"/>
    <w:rsid w:val="000930DD"/>
    <w:rsid w:val="00093BF0"/>
    <w:rsid w:val="00093C5A"/>
    <w:rsid w:val="00093C87"/>
    <w:rsid w:val="000942E7"/>
    <w:rsid w:val="000947B5"/>
    <w:rsid w:val="00094BD8"/>
    <w:rsid w:val="00094D67"/>
    <w:rsid w:val="00094FB0"/>
    <w:rsid w:val="00095557"/>
    <w:rsid w:val="000955BE"/>
    <w:rsid w:val="000957AB"/>
    <w:rsid w:val="000958DA"/>
    <w:rsid w:val="00095F3C"/>
    <w:rsid w:val="00096706"/>
    <w:rsid w:val="00096F6F"/>
    <w:rsid w:val="000971EA"/>
    <w:rsid w:val="000972D9"/>
    <w:rsid w:val="00097546"/>
    <w:rsid w:val="000977FE"/>
    <w:rsid w:val="000A0659"/>
    <w:rsid w:val="000A0762"/>
    <w:rsid w:val="000A0F8E"/>
    <w:rsid w:val="000A1286"/>
    <w:rsid w:val="000A1B87"/>
    <w:rsid w:val="000A1DAA"/>
    <w:rsid w:val="000A20CF"/>
    <w:rsid w:val="000A24B6"/>
    <w:rsid w:val="000A26A0"/>
    <w:rsid w:val="000A287C"/>
    <w:rsid w:val="000A28B6"/>
    <w:rsid w:val="000A2ABF"/>
    <w:rsid w:val="000A2B7F"/>
    <w:rsid w:val="000A38F0"/>
    <w:rsid w:val="000A3AF4"/>
    <w:rsid w:val="000A3C43"/>
    <w:rsid w:val="000A4ACD"/>
    <w:rsid w:val="000A502F"/>
    <w:rsid w:val="000A53DA"/>
    <w:rsid w:val="000A5679"/>
    <w:rsid w:val="000A56C8"/>
    <w:rsid w:val="000A5723"/>
    <w:rsid w:val="000A5805"/>
    <w:rsid w:val="000A5C3B"/>
    <w:rsid w:val="000A5DB8"/>
    <w:rsid w:val="000A6427"/>
    <w:rsid w:val="000A6507"/>
    <w:rsid w:val="000A6BBA"/>
    <w:rsid w:val="000A6C1E"/>
    <w:rsid w:val="000A6EA8"/>
    <w:rsid w:val="000A6EC8"/>
    <w:rsid w:val="000A6EE5"/>
    <w:rsid w:val="000A72B1"/>
    <w:rsid w:val="000A79B6"/>
    <w:rsid w:val="000A7AD6"/>
    <w:rsid w:val="000A7DBB"/>
    <w:rsid w:val="000B0257"/>
    <w:rsid w:val="000B02FC"/>
    <w:rsid w:val="000B096A"/>
    <w:rsid w:val="000B09CC"/>
    <w:rsid w:val="000B0C45"/>
    <w:rsid w:val="000B0FF2"/>
    <w:rsid w:val="000B1795"/>
    <w:rsid w:val="000B19F8"/>
    <w:rsid w:val="000B1F5B"/>
    <w:rsid w:val="000B22D4"/>
    <w:rsid w:val="000B231F"/>
    <w:rsid w:val="000B2362"/>
    <w:rsid w:val="000B2A31"/>
    <w:rsid w:val="000B2AF2"/>
    <w:rsid w:val="000B2EB1"/>
    <w:rsid w:val="000B2F7D"/>
    <w:rsid w:val="000B323C"/>
    <w:rsid w:val="000B3CA3"/>
    <w:rsid w:val="000B3CAB"/>
    <w:rsid w:val="000B3D5F"/>
    <w:rsid w:val="000B4317"/>
    <w:rsid w:val="000B4422"/>
    <w:rsid w:val="000B4879"/>
    <w:rsid w:val="000B4B16"/>
    <w:rsid w:val="000B576F"/>
    <w:rsid w:val="000B637E"/>
    <w:rsid w:val="000B63F1"/>
    <w:rsid w:val="000B67B9"/>
    <w:rsid w:val="000B691D"/>
    <w:rsid w:val="000B6F68"/>
    <w:rsid w:val="000B7509"/>
    <w:rsid w:val="000B7890"/>
    <w:rsid w:val="000B7C41"/>
    <w:rsid w:val="000C051C"/>
    <w:rsid w:val="000C139A"/>
    <w:rsid w:val="000C18F1"/>
    <w:rsid w:val="000C1EE6"/>
    <w:rsid w:val="000C27B2"/>
    <w:rsid w:val="000C28F8"/>
    <w:rsid w:val="000C2DDB"/>
    <w:rsid w:val="000C3397"/>
    <w:rsid w:val="000C399A"/>
    <w:rsid w:val="000C3B12"/>
    <w:rsid w:val="000C3EBD"/>
    <w:rsid w:val="000C408D"/>
    <w:rsid w:val="000C4194"/>
    <w:rsid w:val="000C42B0"/>
    <w:rsid w:val="000C4347"/>
    <w:rsid w:val="000C4399"/>
    <w:rsid w:val="000C45B8"/>
    <w:rsid w:val="000C4B2A"/>
    <w:rsid w:val="000C4DE2"/>
    <w:rsid w:val="000C5024"/>
    <w:rsid w:val="000C5121"/>
    <w:rsid w:val="000C521D"/>
    <w:rsid w:val="000C53E7"/>
    <w:rsid w:val="000C550A"/>
    <w:rsid w:val="000C5836"/>
    <w:rsid w:val="000C5988"/>
    <w:rsid w:val="000C5E88"/>
    <w:rsid w:val="000C606F"/>
    <w:rsid w:val="000C6070"/>
    <w:rsid w:val="000C63EE"/>
    <w:rsid w:val="000C698A"/>
    <w:rsid w:val="000C6A78"/>
    <w:rsid w:val="000C6F30"/>
    <w:rsid w:val="000C7034"/>
    <w:rsid w:val="000C7304"/>
    <w:rsid w:val="000C7856"/>
    <w:rsid w:val="000C7948"/>
    <w:rsid w:val="000C7BA6"/>
    <w:rsid w:val="000D0565"/>
    <w:rsid w:val="000D0649"/>
    <w:rsid w:val="000D191A"/>
    <w:rsid w:val="000D1B88"/>
    <w:rsid w:val="000D1FF8"/>
    <w:rsid w:val="000D210E"/>
    <w:rsid w:val="000D239C"/>
    <w:rsid w:val="000D25F8"/>
    <w:rsid w:val="000D267E"/>
    <w:rsid w:val="000D300A"/>
    <w:rsid w:val="000D307A"/>
    <w:rsid w:val="000D3317"/>
    <w:rsid w:val="000D346A"/>
    <w:rsid w:val="000D349A"/>
    <w:rsid w:val="000D34B0"/>
    <w:rsid w:val="000D3552"/>
    <w:rsid w:val="000D377B"/>
    <w:rsid w:val="000D3EC7"/>
    <w:rsid w:val="000D41B4"/>
    <w:rsid w:val="000D4346"/>
    <w:rsid w:val="000D5D6F"/>
    <w:rsid w:val="000D6200"/>
    <w:rsid w:val="000D7003"/>
    <w:rsid w:val="000D7954"/>
    <w:rsid w:val="000D7BCF"/>
    <w:rsid w:val="000D7CCD"/>
    <w:rsid w:val="000D7DCE"/>
    <w:rsid w:val="000D7E59"/>
    <w:rsid w:val="000E02BC"/>
    <w:rsid w:val="000E069A"/>
    <w:rsid w:val="000E0EC0"/>
    <w:rsid w:val="000E1B45"/>
    <w:rsid w:val="000E1F23"/>
    <w:rsid w:val="000E1F56"/>
    <w:rsid w:val="000E239A"/>
    <w:rsid w:val="000E2424"/>
    <w:rsid w:val="000E2812"/>
    <w:rsid w:val="000E2E45"/>
    <w:rsid w:val="000E2FF7"/>
    <w:rsid w:val="000E31DC"/>
    <w:rsid w:val="000E33AA"/>
    <w:rsid w:val="000E362B"/>
    <w:rsid w:val="000E384C"/>
    <w:rsid w:val="000E3BF7"/>
    <w:rsid w:val="000E3D80"/>
    <w:rsid w:val="000E3E99"/>
    <w:rsid w:val="000E3FA8"/>
    <w:rsid w:val="000E41E3"/>
    <w:rsid w:val="000E4C2D"/>
    <w:rsid w:val="000E5137"/>
    <w:rsid w:val="000E514B"/>
    <w:rsid w:val="000E56C6"/>
    <w:rsid w:val="000E582F"/>
    <w:rsid w:val="000E5845"/>
    <w:rsid w:val="000E5CC4"/>
    <w:rsid w:val="000E6029"/>
    <w:rsid w:val="000E63DC"/>
    <w:rsid w:val="000E6BF0"/>
    <w:rsid w:val="000E72DB"/>
    <w:rsid w:val="000E7633"/>
    <w:rsid w:val="000E7D8F"/>
    <w:rsid w:val="000E7DC9"/>
    <w:rsid w:val="000F0451"/>
    <w:rsid w:val="000F0716"/>
    <w:rsid w:val="000F09EE"/>
    <w:rsid w:val="000F0B17"/>
    <w:rsid w:val="000F0C16"/>
    <w:rsid w:val="000F0C88"/>
    <w:rsid w:val="000F100D"/>
    <w:rsid w:val="000F1BC9"/>
    <w:rsid w:val="000F1DA5"/>
    <w:rsid w:val="000F254C"/>
    <w:rsid w:val="000F259E"/>
    <w:rsid w:val="000F2A3F"/>
    <w:rsid w:val="000F2A84"/>
    <w:rsid w:val="000F2F78"/>
    <w:rsid w:val="000F330B"/>
    <w:rsid w:val="000F3893"/>
    <w:rsid w:val="000F3B5E"/>
    <w:rsid w:val="000F3F59"/>
    <w:rsid w:val="000F439A"/>
    <w:rsid w:val="000F49E6"/>
    <w:rsid w:val="000F56F3"/>
    <w:rsid w:val="000F5708"/>
    <w:rsid w:val="000F5821"/>
    <w:rsid w:val="000F6294"/>
    <w:rsid w:val="000F644D"/>
    <w:rsid w:val="000F6934"/>
    <w:rsid w:val="000F6F47"/>
    <w:rsid w:val="000F71DE"/>
    <w:rsid w:val="000F751A"/>
    <w:rsid w:val="000F75F9"/>
    <w:rsid w:val="000F766E"/>
    <w:rsid w:val="000F7A7C"/>
    <w:rsid w:val="000F7D07"/>
    <w:rsid w:val="000F7D73"/>
    <w:rsid w:val="00100057"/>
    <w:rsid w:val="001008F3"/>
    <w:rsid w:val="00100E63"/>
    <w:rsid w:val="00100EFE"/>
    <w:rsid w:val="0010152B"/>
    <w:rsid w:val="001016C0"/>
    <w:rsid w:val="001017F5"/>
    <w:rsid w:val="00101DDE"/>
    <w:rsid w:val="00101E27"/>
    <w:rsid w:val="001020CB"/>
    <w:rsid w:val="00102351"/>
    <w:rsid w:val="001023E5"/>
    <w:rsid w:val="001024AF"/>
    <w:rsid w:val="001031FF"/>
    <w:rsid w:val="0010328D"/>
    <w:rsid w:val="0010359F"/>
    <w:rsid w:val="00103669"/>
    <w:rsid w:val="00104119"/>
    <w:rsid w:val="0010417E"/>
    <w:rsid w:val="001045BB"/>
    <w:rsid w:val="001046CD"/>
    <w:rsid w:val="001048AA"/>
    <w:rsid w:val="0010494D"/>
    <w:rsid w:val="00104AEA"/>
    <w:rsid w:val="00104BEE"/>
    <w:rsid w:val="001057B1"/>
    <w:rsid w:val="0010586A"/>
    <w:rsid w:val="00105912"/>
    <w:rsid w:val="001064C7"/>
    <w:rsid w:val="0010658A"/>
    <w:rsid w:val="001067F6"/>
    <w:rsid w:val="00107107"/>
    <w:rsid w:val="00107117"/>
    <w:rsid w:val="001072BE"/>
    <w:rsid w:val="00107E99"/>
    <w:rsid w:val="001109FB"/>
    <w:rsid w:val="00110C24"/>
    <w:rsid w:val="00110D3F"/>
    <w:rsid w:val="001111DB"/>
    <w:rsid w:val="00111292"/>
    <w:rsid w:val="00111297"/>
    <w:rsid w:val="00111746"/>
    <w:rsid w:val="00111D3B"/>
    <w:rsid w:val="001124A6"/>
    <w:rsid w:val="001129E6"/>
    <w:rsid w:val="00112C55"/>
    <w:rsid w:val="001131A1"/>
    <w:rsid w:val="001132B9"/>
    <w:rsid w:val="00113631"/>
    <w:rsid w:val="0011380B"/>
    <w:rsid w:val="00113832"/>
    <w:rsid w:val="00113E13"/>
    <w:rsid w:val="00114B03"/>
    <w:rsid w:val="00114E3D"/>
    <w:rsid w:val="0011505E"/>
    <w:rsid w:val="00115C79"/>
    <w:rsid w:val="00116426"/>
    <w:rsid w:val="00116456"/>
    <w:rsid w:val="001164C5"/>
    <w:rsid w:val="00116801"/>
    <w:rsid w:val="00116A9E"/>
    <w:rsid w:val="00116C9B"/>
    <w:rsid w:val="00116E4C"/>
    <w:rsid w:val="00116E6D"/>
    <w:rsid w:val="00117DE8"/>
    <w:rsid w:val="00120489"/>
    <w:rsid w:val="001205AB"/>
    <w:rsid w:val="00120BB0"/>
    <w:rsid w:val="00121090"/>
    <w:rsid w:val="001216B3"/>
    <w:rsid w:val="0012181F"/>
    <w:rsid w:val="00121D9F"/>
    <w:rsid w:val="00121E18"/>
    <w:rsid w:val="00122268"/>
    <w:rsid w:val="001226A3"/>
    <w:rsid w:val="00123148"/>
    <w:rsid w:val="00123162"/>
    <w:rsid w:val="00123561"/>
    <w:rsid w:val="00123E6A"/>
    <w:rsid w:val="0012407D"/>
    <w:rsid w:val="001240DD"/>
    <w:rsid w:val="00124224"/>
    <w:rsid w:val="00124260"/>
    <w:rsid w:val="00124666"/>
    <w:rsid w:val="00124ADC"/>
    <w:rsid w:val="00124BA0"/>
    <w:rsid w:val="00124C8A"/>
    <w:rsid w:val="00124CA5"/>
    <w:rsid w:val="00125187"/>
    <w:rsid w:val="001255A3"/>
    <w:rsid w:val="00126AAF"/>
    <w:rsid w:val="001272F2"/>
    <w:rsid w:val="001276DA"/>
    <w:rsid w:val="00127EE0"/>
    <w:rsid w:val="00130398"/>
    <w:rsid w:val="00131168"/>
    <w:rsid w:val="00131561"/>
    <w:rsid w:val="0013167A"/>
    <w:rsid w:val="0013173B"/>
    <w:rsid w:val="00131877"/>
    <w:rsid w:val="00131D03"/>
    <w:rsid w:val="00131E68"/>
    <w:rsid w:val="00132260"/>
    <w:rsid w:val="00132F08"/>
    <w:rsid w:val="00133283"/>
    <w:rsid w:val="00133397"/>
    <w:rsid w:val="001334A2"/>
    <w:rsid w:val="00133555"/>
    <w:rsid w:val="001338A6"/>
    <w:rsid w:val="00133A33"/>
    <w:rsid w:val="00133C6C"/>
    <w:rsid w:val="001340F6"/>
    <w:rsid w:val="001343B2"/>
    <w:rsid w:val="00134749"/>
    <w:rsid w:val="0013495D"/>
    <w:rsid w:val="00134C03"/>
    <w:rsid w:val="00134C8A"/>
    <w:rsid w:val="00134E24"/>
    <w:rsid w:val="001354BC"/>
    <w:rsid w:val="001357F5"/>
    <w:rsid w:val="001358E0"/>
    <w:rsid w:val="00135EB7"/>
    <w:rsid w:val="0013610C"/>
    <w:rsid w:val="001361B9"/>
    <w:rsid w:val="001364E6"/>
    <w:rsid w:val="00136712"/>
    <w:rsid w:val="001367A8"/>
    <w:rsid w:val="001369E1"/>
    <w:rsid w:val="00136B00"/>
    <w:rsid w:val="00137058"/>
    <w:rsid w:val="00137061"/>
    <w:rsid w:val="00137124"/>
    <w:rsid w:val="00137284"/>
    <w:rsid w:val="0013736D"/>
    <w:rsid w:val="00137A48"/>
    <w:rsid w:val="001403D2"/>
    <w:rsid w:val="00140B6B"/>
    <w:rsid w:val="00140D4F"/>
    <w:rsid w:val="00141482"/>
    <w:rsid w:val="00141796"/>
    <w:rsid w:val="00141A53"/>
    <w:rsid w:val="00141AAE"/>
    <w:rsid w:val="00141C89"/>
    <w:rsid w:val="001429BD"/>
    <w:rsid w:val="001429FA"/>
    <w:rsid w:val="00142FF6"/>
    <w:rsid w:val="00143448"/>
    <w:rsid w:val="00143701"/>
    <w:rsid w:val="0014398A"/>
    <w:rsid w:val="00143EDC"/>
    <w:rsid w:val="00143FDC"/>
    <w:rsid w:val="001443B6"/>
    <w:rsid w:val="00144814"/>
    <w:rsid w:val="001455F7"/>
    <w:rsid w:val="0014577B"/>
    <w:rsid w:val="00145AA5"/>
    <w:rsid w:val="0014616F"/>
    <w:rsid w:val="0014668D"/>
    <w:rsid w:val="00146917"/>
    <w:rsid w:val="001477CD"/>
    <w:rsid w:val="00147B8E"/>
    <w:rsid w:val="00147C44"/>
    <w:rsid w:val="00147C82"/>
    <w:rsid w:val="00150180"/>
    <w:rsid w:val="0015045C"/>
    <w:rsid w:val="001504BE"/>
    <w:rsid w:val="00150579"/>
    <w:rsid w:val="00150D49"/>
    <w:rsid w:val="0015186E"/>
    <w:rsid w:val="00152105"/>
    <w:rsid w:val="00152418"/>
    <w:rsid w:val="001525FF"/>
    <w:rsid w:val="001529F8"/>
    <w:rsid w:val="00152B2F"/>
    <w:rsid w:val="00152E33"/>
    <w:rsid w:val="00152F95"/>
    <w:rsid w:val="00152FA9"/>
    <w:rsid w:val="00152FEB"/>
    <w:rsid w:val="00153227"/>
    <w:rsid w:val="001532BC"/>
    <w:rsid w:val="00153D9A"/>
    <w:rsid w:val="001540BB"/>
    <w:rsid w:val="00154D51"/>
    <w:rsid w:val="00155478"/>
    <w:rsid w:val="00155E50"/>
    <w:rsid w:val="00156155"/>
    <w:rsid w:val="00156FE6"/>
    <w:rsid w:val="00157E14"/>
    <w:rsid w:val="00160285"/>
    <w:rsid w:val="00160431"/>
    <w:rsid w:val="00160A45"/>
    <w:rsid w:val="00160AAC"/>
    <w:rsid w:val="00161246"/>
    <w:rsid w:val="0016161D"/>
    <w:rsid w:val="001618CE"/>
    <w:rsid w:val="00161CEF"/>
    <w:rsid w:val="00161EAB"/>
    <w:rsid w:val="001620CC"/>
    <w:rsid w:val="00162260"/>
    <w:rsid w:val="00162E5B"/>
    <w:rsid w:val="00163043"/>
    <w:rsid w:val="00163197"/>
    <w:rsid w:val="00163430"/>
    <w:rsid w:val="001638F7"/>
    <w:rsid w:val="00163B3E"/>
    <w:rsid w:val="001644D9"/>
    <w:rsid w:val="001661F3"/>
    <w:rsid w:val="00166277"/>
    <w:rsid w:val="0016639D"/>
    <w:rsid w:val="0016649F"/>
    <w:rsid w:val="00166BE4"/>
    <w:rsid w:val="00166C3C"/>
    <w:rsid w:val="001671E2"/>
    <w:rsid w:val="00167DAD"/>
    <w:rsid w:val="00167E27"/>
    <w:rsid w:val="0017022B"/>
    <w:rsid w:val="001704E5"/>
    <w:rsid w:val="00170C98"/>
    <w:rsid w:val="00171A30"/>
    <w:rsid w:val="00171AF2"/>
    <w:rsid w:val="00171C83"/>
    <w:rsid w:val="00171F63"/>
    <w:rsid w:val="0017210D"/>
    <w:rsid w:val="001723D6"/>
    <w:rsid w:val="0017253A"/>
    <w:rsid w:val="00172A3A"/>
    <w:rsid w:val="00172BAC"/>
    <w:rsid w:val="00173914"/>
    <w:rsid w:val="001739E0"/>
    <w:rsid w:val="00173BF7"/>
    <w:rsid w:val="00173E21"/>
    <w:rsid w:val="00174DEC"/>
    <w:rsid w:val="00174F7A"/>
    <w:rsid w:val="0017572A"/>
    <w:rsid w:val="001759B6"/>
    <w:rsid w:val="00175A1B"/>
    <w:rsid w:val="00175BAB"/>
    <w:rsid w:val="00175FBB"/>
    <w:rsid w:val="001762B6"/>
    <w:rsid w:val="00176647"/>
    <w:rsid w:val="0017677F"/>
    <w:rsid w:val="00176A7D"/>
    <w:rsid w:val="00176BE5"/>
    <w:rsid w:val="00176E41"/>
    <w:rsid w:val="00176E4F"/>
    <w:rsid w:val="00177029"/>
    <w:rsid w:val="00177514"/>
    <w:rsid w:val="00177899"/>
    <w:rsid w:val="00177CBB"/>
    <w:rsid w:val="001802BF"/>
    <w:rsid w:val="001806DD"/>
    <w:rsid w:val="00180787"/>
    <w:rsid w:val="00180A7F"/>
    <w:rsid w:val="00180C22"/>
    <w:rsid w:val="00180D02"/>
    <w:rsid w:val="00180FDF"/>
    <w:rsid w:val="0018123B"/>
    <w:rsid w:val="00181654"/>
    <w:rsid w:val="001816A5"/>
    <w:rsid w:val="0018259A"/>
    <w:rsid w:val="0018316E"/>
    <w:rsid w:val="001838F6"/>
    <w:rsid w:val="0018433B"/>
    <w:rsid w:val="001848CD"/>
    <w:rsid w:val="00184A6C"/>
    <w:rsid w:val="00184B7F"/>
    <w:rsid w:val="00184F70"/>
    <w:rsid w:val="0018532B"/>
    <w:rsid w:val="0018546D"/>
    <w:rsid w:val="0018571D"/>
    <w:rsid w:val="00185782"/>
    <w:rsid w:val="00185EDB"/>
    <w:rsid w:val="0018616D"/>
    <w:rsid w:val="0018617E"/>
    <w:rsid w:val="001863A2"/>
    <w:rsid w:val="00186855"/>
    <w:rsid w:val="00186938"/>
    <w:rsid w:val="0018764C"/>
    <w:rsid w:val="001876CC"/>
    <w:rsid w:val="001878BC"/>
    <w:rsid w:val="001878CA"/>
    <w:rsid w:val="001878EC"/>
    <w:rsid w:val="00187F57"/>
    <w:rsid w:val="001901D7"/>
    <w:rsid w:val="001906D2"/>
    <w:rsid w:val="00190ACF"/>
    <w:rsid w:val="0019103A"/>
    <w:rsid w:val="00191596"/>
    <w:rsid w:val="001917FC"/>
    <w:rsid w:val="00191A99"/>
    <w:rsid w:val="00192692"/>
    <w:rsid w:val="001926CA"/>
    <w:rsid w:val="00192A80"/>
    <w:rsid w:val="001938CA"/>
    <w:rsid w:val="00193FE8"/>
    <w:rsid w:val="00194971"/>
    <w:rsid w:val="00194AD3"/>
    <w:rsid w:val="00195282"/>
    <w:rsid w:val="0019531E"/>
    <w:rsid w:val="00195523"/>
    <w:rsid w:val="00195710"/>
    <w:rsid w:val="00195925"/>
    <w:rsid w:val="001959A7"/>
    <w:rsid w:val="001963AA"/>
    <w:rsid w:val="0019692F"/>
    <w:rsid w:val="00197284"/>
    <w:rsid w:val="0019742A"/>
    <w:rsid w:val="001979BB"/>
    <w:rsid w:val="00197CDF"/>
    <w:rsid w:val="001A018F"/>
    <w:rsid w:val="001A02D1"/>
    <w:rsid w:val="001A03D3"/>
    <w:rsid w:val="001A0531"/>
    <w:rsid w:val="001A1186"/>
    <w:rsid w:val="001A11B1"/>
    <w:rsid w:val="001A1C8C"/>
    <w:rsid w:val="001A255F"/>
    <w:rsid w:val="001A2A41"/>
    <w:rsid w:val="001A2B6E"/>
    <w:rsid w:val="001A2C1C"/>
    <w:rsid w:val="001A3C00"/>
    <w:rsid w:val="001A3F6C"/>
    <w:rsid w:val="001A413A"/>
    <w:rsid w:val="001A4341"/>
    <w:rsid w:val="001A46A5"/>
    <w:rsid w:val="001A497E"/>
    <w:rsid w:val="001A4987"/>
    <w:rsid w:val="001A49FF"/>
    <w:rsid w:val="001A4C30"/>
    <w:rsid w:val="001A504E"/>
    <w:rsid w:val="001A51CB"/>
    <w:rsid w:val="001A5877"/>
    <w:rsid w:val="001A5BEF"/>
    <w:rsid w:val="001A5E94"/>
    <w:rsid w:val="001A626A"/>
    <w:rsid w:val="001A63B9"/>
    <w:rsid w:val="001A63CC"/>
    <w:rsid w:val="001A678D"/>
    <w:rsid w:val="001A6B0D"/>
    <w:rsid w:val="001A6FBE"/>
    <w:rsid w:val="001A74C4"/>
    <w:rsid w:val="001A789E"/>
    <w:rsid w:val="001A7F0D"/>
    <w:rsid w:val="001B04C0"/>
    <w:rsid w:val="001B052D"/>
    <w:rsid w:val="001B066E"/>
    <w:rsid w:val="001B0A88"/>
    <w:rsid w:val="001B0B97"/>
    <w:rsid w:val="001B0F30"/>
    <w:rsid w:val="001B15EE"/>
    <w:rsid w:val="001B1CEE"/>
    <w:rsid w:val="001B1FAA"/>
    <w:rsid w:val="001B2098"/>
    <w:rsid w:val="001B21DF"/>
    <w:rsid w:val="001B2383"/>
    <w:rsid w:val="001B24A8"/>
    <w:rsid w:val="001B26D2"/>
    <w:rsid w:val="001B29CE"/>
    <w:rsid w:val="001B29D1"/>
    <w:rsid w:val="001B2A81"/>
    <w:rsid w:val="001B2D7D"/>
    <w:rsid w:val="001B2E10"/>
    <w:rsid w:val="001B331F"/>
    <w:rsid w:val="001B3686"/>
    <w:rsid w:val="001B36AE"/>
    <w:rsid w:val="001B37CA"/>
    <w:rsid w:val="001B464C"/>
    <w:rsid w:val="001B4E91"/>
    <w:rsid w:val="001B556C"/>
    <w:rsid w:val="001B55F2"/>
    <w:rsid w:val="001B5C85"/>
    <w:rsid w:val="001B5C9B"/>
    <w:rsid w:val="001B65A8"/>
    <w:rsid w:val="001B67AB"/>
    <w:rsid w:val="001B76B2"/>
    <w:rsid w:val="001B78BE"/>
    <w:rsid w:val="001B7916"/>
    <w:rsid w:val="001B7A7D"/>
    <w:rsid w:val="001B7BDC"/>
    <w:rsid w:val="001C0D49"/>
    <w:rsid w:val="001C1074"/>
    <w:rsid w:val="001C116D"/>
    <w:rsid w:val="001C1174"/>
    <w:rsid w:val="001C1320"/>
    <w:rsid w:val="001C14DA"/>
    <w:rsid w:val="001C19A1"/>
    <w:rsid w:val="001C1FBA"/>
    <w:rsid w:val="001C210C"/>
    <w:rsid w:val="001C2171"/>
    <w:rsid w:val="001C2295"/>
    <w:rsid w:val="001C22C2"/>
    <w:rsid w:val="001C244C"/>
    <w:rsid w:val="001C24D5"/>
    <w:rsid w:val="001C2C7E"/>
    <w:rsid w:val="001C2DAE"/>
    <w:rsid w:val="001C3727"/>
    <w:rsid w:val="001C386C"/>
    <w:rsid w:val="001C3C22"/>
    <w:rsid w:val="001C3D8D"/>
    <w:rsid w:val="001C4293"/>
    <w:rsid w:val="001C466C"/>
    <w:rsid w:val="001C47E4"/>
    <w:rsid w:val="001C48D4"/>
    <w:rsid w:val="001C504E"/>
    <w:rsid w:val="001C5184"/>
    <w:rsid w:val="001C51C3"/>
    <w:rsid w:val="001C5A24"/>
    <w:rsid w:val="001C5FDB"/>
    <w:rsid w:val="001C6B4C"/>
    <w:rsid w:val="001C6D1B"/>
    <w:rsid w:val="001C767A"/>
    <w:rsid w:val="001C7A75"/>
    <w:rsid w:val="001D02FE"/>
    <w:rsid w:val="001D045B"/>
    <w:rsid w:val="001D0F68"/>
    <w:rsid w:val="001D172F"/>
    <w:rsid w:val="001D1AC3"/>
    <w:rsid w:val="001D1FB5"/>
    <w:rsid w:val="001D2356"/>
    <w:rsid w:val="001D24D3"/>
    <w:rsid w:val="001D25E8"/>
    <w:rsid w:val="001D2744"/>
    <w:rsid w:val="001D2B48"/>
    <w:rsid w:val="001D3328"/>
    <w:rsid w:val="001D39F2"/>
    <w:rsid w:val="001D3AA0"/>
    <w:rsid w:val="001D3E14"/>
    <w:rsid w:val="001D40C7"/>
    <w:rsid w:val="001D4152"/>
    <w:rsid w:val="001D470B"/>
    <w:rsid w:val="001D47D2"/>
    <w:rsid w:val="001D48D3"/>
    <w:rsid w:val="001D4B5D"/>
    <w:rsid w:val="001D4CD0"/>
    <w:rsid w:val="001D4D4E"/>
    <w:rsid w:val="001D4E1A"/>
    <w:rsid w:val="001D4F5D"/>
    <w:rsid w:val="001D538E"/>
    <w:rsid w:val="001D56A6"/>
    <w:rsid w:val="001D5A93"/>
    <w:rsid w:val="001D5C88"/>
    <w:rsid w:val="001D5CA4"/>
    <w:rsid w:val="001D5F7A"/>
    <w:rsid w:val="001D636D"/>
    <w:rsid w:val="001D6AA9"/>
    <w:rsid w:val="001D6CA7"/>
    <w:rsid w:val="001D6CBB"/>
    <w:rsid w:val="001D6FD7"/>
    <w:rsid w:val="001E0F34"/>
    <w:rsid w:val="001E12C6"/>
    <w:rsid w:val="001E156E"/>
    <w:rsid w:val="001E15BB"/>
    <w:rsid w:val="001E1C52"/>
    <w:rsid w:val="001E1EDC"/>
    <w:rsid w:val="001E2BEC"/>
    <w:rsid w:val="001E2E98"/>
    <w:rsid w:val="001E2F00"/>
    <w:rsid w:val="001E32F2"/>
    <w:rsid w:val="001E34B1"/>
    <w:rsid w:val="001E35F1"/>
    <w:rsid w:val="001E425A"/>
    <w:rsid w:val="001E487C"/>
    <w:rsid w:val="001E4E29"/>
    <w:rsid w:val="001E4EE4"/>
    <w:rsid w:val="001E4F9B"/>
    <w:rsid w:val="001E52C7"/>
    <w:rsid w:val="001E583C"/>
    <w:rsid w:val="001E5847"/>
    <w:rsid w:val="001E591E"/>
    <w:rsid w:val="001E6207"/>
    <w:rsid w:val="001E654F"/>
    <w:rsid w:val="001E67D3"/>
    <w:rsid w:val="001E6F9B"/>
    <w:rsid w:val="001E7580"/>
    <w:rsid w:val="001E78A3"/>
    <w:rsid w:val="001E78F9"/>
    <w:rsid w:val="001F03C0"/>
    <w:rsid w:val="001F03D8"/>
    <w:rsid w:val="001F0748"/>
    <w:rsid w:val="001F107D"/>
    <w:rsid w:val="001F13CF"/>
    <w:rsid w:val="001F19FA"/>
    <w:rsid w:val="001F1C76"/>
    <w:rsid w:val="001F1D42"/>
    <w:rsid w:val="001F245D"/>
    <w:rsid w:val="001F27FA"/>
    <w:rsid w:val="001F34E4"/>
    <w:rsid w:val="001F3592"/>
    <w:rsid w:val="001F3D9B"/>
    <w:rsid w:val="001F3EEA"/>
    <w:rsid w:val="001F4273"/>
    <w:rsid w:val="001F4890"/>
    <w:rsid w:val="001F4A8C"/>
    <w:rsid w:val="001F4C01"/>
    <w:rsid w:val="001F4DF1"/>
    <w:rsid w:val="001F5326"/>
    <w:rsid w:val="001F5D39"/>
    <w:rsid w:val="001F5E7F"/>
    <w:rsid w:val="001F6218"/>
    <w:rsid w:val="001F6402"/>
    <w:rsid w:val="001F648C"/>
    <w:rsid w:val="001F64E6"/>
    <w:rsid w:val="001F667C"/>
    <w:rsid w:val="001F6F51"/>
    <w:rsid w:val="001F7037"/>
    <w:rsid w:val="001F7D51"/>
    <w:rsid w:val="001F7F34"/>
    <w:rsid w:val="0020043C"/>
    <w:rsid w:val="00200807"/>
    <w:rsid w:val="00200BAC"/>
    <w:rsid w:val="00200D8B"/>
    <w:rsid w:val="002011B6"/>
    <w:rsid w:val="00201AB8"/>
    <w:rsid w:val="00201E13"/>
    <w:rsid w:val="002025DA"/>
    <w:rsid w:val="00202720"/>
    <w:rsid w:val="00202C22"/>
    <w:rsid w:val="00202DE8"/>
    <w:rsid w:val="00203311"/>
    <w:rsid w:val="002034E0"/>
    <w:rsid w:val="002035BE"/>
    <w:rsid w:val="00203D7E"/>
    <w:rsid w:val="00203FAD"/>
    <w:rsid w:val="002041EA"/>
    <w:rsid w:val="00204353"/>
    <w:rsid w:val="0020455B"/>
    <w:rsid w:val="00204B18"/>
    <w:rsid w:val="00204FD4"/>
    <w:rsid w:val="002056C4"/>
    <w:rsid w:val="00205A2A"/>
    <w:rsid w:val="00205B44"/>
    <w:rsid w:val="00205F57"/>
    <w:rsid w:val="0020622B"/>
    <w:rsid w:val="002062E2"/>
    <w:rsid w:val="002063E8"/>
    <w:rsid w:val="00206B57"/>
    <w:rsid w:val="00206C72"/>
    <w:rsid w:val="00206CF2"/>
    <w:rsid w:val="00206EA5"/>
    <w:rsid w:val="00206F20"/>
    <w:rsid w:val="0020734C"/>
    <w:rsid w:val="0020784D"/>
    <w:rsid w:val="00207D60"/>
    <w:rsid w:val="00207D85"/>
    <w:rsid w:val="00207F96"/>
    <w:rsid w:val="002105D7"/>
    <w:rsid w:val="00210A62"/>
    <w:rsid w:val="00210CDD"/>
    <w:rsid w:val="00210EAA"/>
    <w:rsid w:val="002112D5"/>
    <w:rsid w:val="00211595"/>
    <w:rsid w:val="002115CB"/>
    <w:rsid w:val="00211F02"/>
    <w:rsid w:val="00212430"/>
    <w:rsid w:val="002124F8"/>
    <w:rsid w:val="0021269B"/>
    <w:rsid w:val="00212C7C"/>
    <w:rsid w:val="00212CC4"/>
    <w:rsid w:val="00212EAF"/>
    <w:rsid w:val="00213099"/>
    <w:rsid w:val="00213186"/>
    <w:rsid w:val="0021354B"/>
    <w:rsid w:val="0021367D"/>
    <w:rsid w:val="0021388F"/>
    <w:rsid w:val="002138BD"/>
    <w:rsid w:val="0021395E"/>
    <w:rsid w:val="00213AAE"/>
    <w:rsid w:val="0021420F"/>
    <w:rsid w:val="00214326"/>
    <w:rsid w:val="002146D6"/>
    <w:rsid w:val="0021495A"/>
    <w:rsid w:val="002158FA"/>
    <w:rsid w:val="00215E2E"/>
    <w:rsid w:val="00215E66"/>
    <w:rsid w:val="0021631A"/>
    <w:rsid w:val="002165D2"/>
    <w:rsid w:val="002169CA"/>
    <w:rsid w:val="00216E02"/>
    <w:rsid w:val="00216F8D"/>
    <w:rsid w:val="002171EC"/>
    <w:rsid w:val="0021790F"/>
    <w:rsid w:val="00217CA9"/>
    <w:rsid w:val="00217E5C"/>
    <w:rsid w:val="00220356"/>
    <w:rsid w:val="0022035A"/>
    <w:rsid w:val="00220A95"/>
    <w:rsid w:val="00220C3A"/>
    <w:rsid w:val="00220F5E"/>
    <w:rsid w:val="0022136B"/>
    <w:rsid w:val="00221409"/>
    <w:rsid w:val="002215FF"/>
    <w:rsid w:val="00221E59"/>
    <w:rsid w:val="002223F6"/>
    <w:rsid w:val="00222A7E"/>
    <w:rsid w:val="00222A7F"/>
    <w:rsid w:val="00222E19"/>
    <w:rsid w:val="00223EC9"/>
    <w:rsid w:val="002240FA"/>
    <w:rsid w:val="002241CD"/>
    <w:rsid w:val="00224406"/>
    <w:rsid w:val="00224733"/>
    <w:rsid w:val="00224B82"/>
    <w:rsid w:val="00224E9F"/>
    <w:rsid w:val="00225E61"/>
    <w:rsid w:val="00225EBE"/>
    <w:rsid w:val="00225FC2"/>
    <w:rsid w:val="00226374"/>
    <w:rsid w:val="0022651C"/>
    <w:rsid w:val="002273A3"/>
    <w:rsid w:val="002273DC"/>
    <w:rsid w:val="00227A17"/>
    <w:rsid w:val="00227C07"/>
    <w:rsid w:val="00227D19"/>
    <w:rsid w:val="0023000D"/>
    <w:rsid w:val="00230021"/>
    <w:rsid w:val="002306B4"/>
    <w:rsid w:val="00230AB0"/>
    <w:rsid w:val="00231317"/>
    <w:rsid w:val="002314EC"/>
    <w:rsid w:val="002316A0"/>
    <w:rsid w:val="002318BB"/>
    <w:rsid w:val="00231A56"/>
    <w:rsid w:val="00232206"/>
    <w:rsid w:val="00232EA2"/>
    <w:rsid w:val="00232ECE"/>
    <w:rsid w:val="0023311D"/>
    <w:rsid w:val="00233571"/>
    <w:rsid w:val="0023387D"/>
    <w:rsid w:val="002338E6"/>
    <w:rsid w:val="00233981"/>
    <w:rsid w:val="00233D28"/>
    <w:rsid w:val="00233DCA"/>
    <w:rsid w:val="0023410F"/>
    <w:rsid w:val="002344BE"/>
    <w:rsid w:val="00234576"/>
    <w:rsid w:val="0023581A"/>
    <w:rsid w:val="00235ACC"/>
    <w:rsid w:val="00235C62"/>
    <w:rsid w:val="00236BB5"/>
    <w:rsid w:val="00237088"/>
    <w:rsid w:val="00237102"/>
    <w:rsid w:val="00237A09"/>
    <w:rsid w:val="00237D20"/>
    <w:rsid w:val="00240083"/>
    <w:rsid w:val="00240297"/>
    <w:rsid w:val="00240901"/>
    <w:rsid w:val="00240B70"/>
    <w:rsid w:val="00240CA8"/>
    <w:rsid w:val="00241191"/>
    <w:rsid w:val="00241A2E"/>
    <w:rsid w:val="002420C1"/>
    <w:rsid w:val="00242D99"/>
    <w:rsid w:val="00242EB2"/>
    <w:rsid w:val="00243CCC"/>
    <w:rsid w:val="00243CF3"/>
    <w:rsid w:val="00243F76"/>
    <w:rsid w:val="0024428D"/>
    <w:rsid w:val="0024496E"/>
    <w:rsid w:val="00244AE3"/>
    <w:rsid w:val="0024560E"/>
    <w:rsid w:val="002459E6"/>
    <w:rsid w:val="00245C75"/>
    <w:rsid w:val="00246257"/>
    <w:rsid w:val="00246C1F"/>
    <w:rsid w:val="00246DE8"/>
    <w:rsid w:val="00247148"/>
    <w:rsid w:val="00247375"/>
    <w:rsid w:val="0024759A"/>
    <w:rsid w:val="002477E8"/>
    <w:rsid w:val="0025034F"/>
    <w:rsid w:val="00250392"/>
    <w:rsid w:val="00250552"/>
    <w:rsid w:val="00251457"/>
    <w:rsid w:val="0025166C"/>
    <w:rsid w:val="00251C53"/>
    <w:rsid w:val="002523AC"/>
    <w:rsid w:val="00252A75"/>
    <w:rsid w:val="00253009"/>
    <w:rsid w:val="00253024"/>
    <w:rsid w:val="0025314C"/>
    <w:rsid w:val="0025317E"/>
    <w:rsid w:val="0025335F"/>
    <w:rsid w:val="00253523"/>
    <w:rsid w:val="00253DA7"/>
    <w:rsid w:val="00253DC7"/>
    <w:rsid w:val="00253FD6"/>
    <w:rsid w:val="002548A7"/>
    <w:rsid w:val="00254943"/>
    <w:rsid w:val="002552C7"/>
    <w:rsid w:val="0025580C"/>
    <w:rsid w:val="00255821"/>
    <w:rsid w:val="00255882"/>
    <w:rsid w:val="00255BFE"/>
    <w:rsid w:val="002568CB"/>
    <w:rsid w:val="00256942"/>
    <w:rsid w:val="002572C3"/>
    <w:rsid w:val="002574FA"/>
    <w:rsid w:val="00257C14"/>
    <w:rsid w:val="0026006F"/>
    <w:rsid w:val="0026010F"/>
    <w:rsid w:val="00260A93"/>
    <w:rsid w:val="00260EAE"/>
    <w:rsid w:val="00261CED"/>
    <w:rsid w:val="00262870"/>
    <w:rsid w:val="00262C00"/>
    <w:rsid w:val="0026308A"/>
    <w:rsid w:val="00263477"/>
    <w:rsid w:val="00263524"/>
    <w:rsid w:val="00263D78"/>
    <w:rsid w:val="00263DAC"/>
    <w:rsid w:val="002641E5"/>
    <w:rsid w:val="00264755"/>
    <w:rsid w:val="00264781"/>
    <w:rsid w:val="002647B5"/>
    <w:rsid w:val="00264A26"/>
    <w:rsid w:val="00264A3D"/>
    <w:rsid w:val="00265091"/>
    <w:rsid w:val="0026515E"/>
    <w:rsid w:val="00265698"/>
    <w:rsid w:val="0026586A"/>
    <w:rsid w:val="00265AD1"/>
    <w:rsid w:val="00265C0B"/>
    <w:rsid w:val="00265F6A"/>
    <w:rsid w:val="002660E7"/>
    <w:rsid w:val="00266187"/>
    <w:rsid w:val="0026749A"/>
    <w:rsid w:val="0027056F"/>
    <w:rsid w:val="00270751"/>
    <w:rsid w:val="002708B0"/>
    <w:rsid w:val="00270A7C"/>
    <w:rsid w:val="00270DCC"/>
    <w:rsid w:val="00270E58"/>
    <w:rsid w:val="00271144"/>
    <w:rsid w:val="0027153A"/>
    <w:rsid w:val="00271562"/>
    <w:rsid w:val="00271DB1"/>
    <w:rsid w:val="00271E76"/>
    <w:rsid w:val="00271EC8"/>
    <w:rsid w:val="00272972"/>
    <w:rsid w:val="002729D4"/>
    <w:rsid w:val="002733EA"/>
    <w:rsid w:val="00273904"/>
    <w:rsid w:val="00274090"/>
    <w:rsid w:val="002740CA"/>
    <w:rsid w:val="00274551"/>
    <w:rsid w:val="00274A76"/>
    <w:rsid w:val="00274C8A"/>
    <w:rsid w:val="00274CEC"/>
    <w:rsid w:val="0027540D"/>
    <w:rsid w:val="00275801"/>
    <w:rsid w:val="00275819"/>
    <w:rsid w:val="00275875"/>
    <w:rsid w:val="00275A2F"/>
    <w:rsid w:val="00275A85"/>
    <w:rsid w:val="0027606D"/>
    <w:rsid w:val="00276108"/>
    <w:rsid w:val="00276487"/>
    <w:rsid w:val="00276C0C"/>
    <w:rsid w:val="0027708D"/>
    <w:rsid w:val="00277234"/>
    <w:rsid w:val="00277379"/>
    <w:rsid w:val="0027787F"/>
    <w:rsid w:val="00277A97"/>
    <w:rsid w:val="00277C35"/>
    <w:rsid w:val="00277DE2"/>
    <w:rsid w:val="00280466"/>
    <w:rsid w:val="0028050A"/>
    <w:rsid w:val="0028085C"/>
    <w:rsid w:val="00281008"/>
    <w:rsid w:val="0028104E"/>
    <w:rsid w:val="0028106C"/>
    <w:rsid w:val="00282B29"/>
    <w:rsid w:val="00282FC7"/>
    <w:rsid w:val="00283C7E"/>
    <w:rsid w:val="00284122"/>
    <w:rsid w:val="00284EDB"/>
    <w:rsid w:val="00285942"/>
    <w:rsid w:val="00285B29"/>
    <w:rsid w:val="00285EC7"/>
    <w:rsid w:val="00286142"/>
    <w:rsid w:val="002861A0"/>
    <w:rsid w:val="00286547"/>
    <w:rsid w:val="0028686C"/>
    <w:rsid w:val="00286BCC"/>
    <w:rsid w:val="0028700B"/>
    <w:rsid w:val="00287256"/>
    <w:rsid w:val="002873DD"/>
    <w:rsid w:val="002900ED"/>
    <w:rsid w:val="00290598"/>
    <w:rsid w:val="002906F9"/>
    <w:rsid w:val="002907E7"/>
    <w:rsid w:val="00290B11"/>
    <w:rsid w:val="00291C46"/>
    <w:rsid w:val="00291D8C"/>
    <w:rsid w:val="00292029"/>
    <w:rsid w:val="00292084"/>
    <w:rsid w:val="0029269C"/>
    <w:rsid w:val="00292DDA"/>
    <w:rsid w:val="002935B7"/>
    <w:rsid w:val="0029361B"/>
    <w:rsid w:val="002936A9"/>
    <w:rsid w:val="00293BA3"/>
    <w:rsid w:val="002941EE"/>
    <w:rsid w:val="00294780"/>
    <w:rsid w:val="00295306"/>
    <w:rsid w:val="00295A84"/>
    <w:rsid w:val="00296DCC"/>
    <w:rsid w:val="002970A7"/>
    <w:rsid w:val="002978E9"/>
    <w:rsid w:val="00297B99"/>
    <w:rsid w:val="00297BB9"/>
    <w:rsid w:val="002A0509"/>
    <w:rsid w:val="002A0631"/>
    <w:rsid w:val="002A0AFC"/>
    <w:rsid w:val="002A0B6E"/>
    <w:rsid w:val="002A0DEE"/>
    <w:rsid w:val="002A0FC8"/>
    <w:rsid w:val="002A11F4"/>
    <w:rsid w:val="002A170F"/>
    <w:rsid w:val="002A1754"/>
    <w:rsid w:val="002A1862"/>
    <w:rsid w:val="002A1B14"/>
    <w:rsid w:val="002A1E40"/>
    <w:rsid w:val="002A209C"/>
    <w:rsid w:val="002A20D2"/>
    <w:rsid w:val="002A2655"/>
    <w:rsid w:val="002A296D"/>
    <w:rsid w:val="002A2BFD"/>
    <w:rsid w:val="002A398B"/>
    <w:rsid w:val="002A3DDA"/>
    <w:rsid w:val="002A4136"/>
    <w:rsid w:val="002A42FD"/>
    <w:rsid w:val="002A4B7A"/>
    <w:rsid w:val="002A4E1F"/>
    <w:rsid w:val="002A4F19"/>
    <w:rsid w:val="002A4F1B"/>
    <w:rsid w:val="002A529C"/>
    <w:rsid w:val="002A53E9"/>
    <w:rsid w:val="002A586A"/>
    <w:rsid w:val="002A5A25"/>
    <w:rsid w:val="002A6230"/>
    <w:rsid w:val="002A65C5"/>
    <w:rsid w:val="002A6947"/>
    <w:rsid w:val="002A69C0"/>
    <w:rsid w:val="002A6AE8"/>
    <w:rsid w:val="002A6C61"/>
    <w:rsid w:val="002A71EE"/>
    <w:rsid w:val="002A71F8"/>
    <w:rsid w:val="002A74F8"/>
    <w:rsid w:val="002A7566"/>
    <w:rsid w:val="002A7B90"/>
    <w:rsid w:val="002A7D3E"/>
    <w:rsid w:val="002B0998"/>
    <w:rsid w:val="002B0C0D"/>
    <w:rsid w:val="002B0D58"/>
    <w:rsid w:val="002B13F1"/>
    <w:rsid w:val="002B1BBB"/>
    <w:rsid w:val="002B1F1B"/>
    <w:rsid w:val="002B20E0"/>
    <w:rsid w:val="002B23CD"/>
    <w:rsid w:val="002B2968"/>
    <w:rsid w:val="002B3751"/>
    <w:rsid w:val="002B380B"/>
    <w:rsid w:val="002B3B5F"/>
    <w:rsid w:val="002B4451"/>
    <w:rsid w:val="002B4722"/>
    <w:rsid w:val="002B5C68"/>
    <w:rsid w:val="002B67BE"/>
    <w:rsid w:val="002B6808"/>
    <w:rsid w:val="002B6A6C"/>
    <w:rsid w:val="002B6B7A"/>
    <w:rsid w:val="002B6F5A"/>
    <w:rsid w:val="002B7502"/>
    <w:rsid w:val="002B78DD"/>
    <w:rsid w:val="002B7973"/>
    <w:rsid w:val="002B7B99"/>
    <w:rsid w:val="002C1439"/>
    <w:rsid w:val="002C143F"/>
    <w:rsid w:val="002C14A6"/>
    <w:rsid w:val="002C19BB"/>
    <w:rsid w:val="002C2924"/>
    <w:rsid w:val="002C2A74"/>
    <w:rsid w:val="002C2C9C"/>
    <w:rsid w:val="002C359F"/>
    <w:rsid w:val="002C3AC4"/>
    <w:rsid w:val="002C3C41"/>
    <w:rsid w:val="002C3D53"/>
    <w:rsid w:val="002C48FC"/>
    <w:rsid w:val="002C4B51"/>
    <w:rsid w:val="002C4CDC"/>
    <w:rsid w:val="002C4E51"/>
    <w:rsid w:val="002C52C2"/>
    <w:rsid w:val="002C54B7"/>
    <w:rsid w:val="002C57DD"/>
    <w:rsid w:val="002C5CBD"/>
    <w:rsid w:val="002C5E91"/>
    <w:rsid w:val="002C5FE8"/>
    <w:rsid w:val="002C60E1"/>
    <w:rsid w:val="002C6212"/>
    <w:rsid w:val="002C628F"/>
    <w:rsid w:val="002C637D"/>
    <w:rsid w:val="002C6888"/>
    <w:rsid w:val="002C6A54"/>
    <w:rsid w:val="002C6E36"/>
    <w:rsid w:val="002C6EB5"/>
    <w:rsid w:val="002C6FC6"/>
    <w:rsid w:val="002C733B"/>
    <w:rsid w:val="002C746C"/>
    <w:rsid w:val="002C7567"/>
    <w:rsid w:val="002C7651"/>
    <w:rsid w:val="002D00FF"/>
    <w:rsid w:val="002D0335"/>
    <w:rsid w:val="002D0478"/>
    <w:rsid w:val="002D0734"/>
    <w:rsid w:val="002D0984"/>
    <w:rsid w:val="002D0EB6"/>
    <w:rsid w:val="002D1025"/>
    <w:rsid w:val="002D1D78"/>
    <w:rsid w:val="002D1DB6"/>
    <w:rsid w:val="002D1FCA"/>
    <w:rsid w:val="002D2087"/>
    <w:rsid w:val="002D2504"/>
    <w:rsid w:val="002D27DE"/>
    <w:rsid w:val="002D2A89"/>
    <w:rsid w:val="002D2D4F"/>
    <w:rsid w:val="002D3470"/>
    <w:rsid w:val="002D37D1"/>
    <w:rsid w:val="002D3A94"/>
    <w:rsid w:val="002D4192"/>
    <w:rsid w:val="002D42E5"/>
    <w:rsid w:val="002D468A"/>
    <w:rsid w:val="002D4988"/>
    <w:rsid w:val="002D4F26"/>
    <w:rsid w:val="002D592B"/>
    <w:rsid w:val="002D5AAE"/>
    <w:rsid w:val="002D5CF2"/>
    <w:rsid w:val="002D6081"/>
    <w:rsid w:val="002D6178"/>
    <w:rsid w:val="002D61B9"/>
    <w:rsid w:val="002D65EC"/>
    <w:rsid w:val="002D6634"/>
    <w:rsid w:val="002D67F8"/>
    <w:rsid w:val="002D690E"/>
    <w:rsid w:val="002D6987"/>
    <w:rsid w:val="002D6A40"/>
    <w:rsid w:val="002D6A96"/>
    <w:rsid w:val="002D6C7F"/>
    <w:rsid w:val="002D6CA7"/>
    <w:rsid w:val="002D70E9"/>
    <w:rsid w:val="002D78DF"/>
    <w:rsid w:val="002D7CF7"/>
    <w:rsid w:val="002E0787"/>
    <w:rsid w:val="002E08ED"/>
    <w:rsid w:val="002E0EDC"/>
    <w:rsid w:val="002E162D"/>
    <w:rsid w:val="002E18E6"/>
    <w:rsid w:val="002E1DA8"/>
    <w:rsid w:val="002E1EF3"/>
    <w:rsid w:val="002E271C"/>
    <w:rsid w:val="002E2858"/>
    <w:rsid w:val="002E286E"/>
    <w:rsid w:val="002E2A33"/>
    <w:rsid w:val="002E3652"/>
    <w:rsid w:val="002E3928"/>
    <w:rsid w:val="002E406A"/>
    <w:rsid w:val="002E4429"/>
    <w:rsid w:val="002E44AE"/>
    <w:rsid w:val="002E45F0"/>
    <w:rsid w:val="002E472E"/>
    <w:rsid w:val="002E49A8"/>
    <w:rsid w:val="002E4A09"/>
    <w:rsid w:val="002E4B98"/>
    <w:rsid w:val="002E507A"/>
    <w:rsid w:val="002E5348"/>
    <w:rsid w:val="002E57D8"/>
    <w:rsid w:val="002E582E"/>
    <w:rsid w:val="002E5C1D"/>
    <w:rsid w:val="002E5D8B"/>
    <w:rsid w:val="002E60DE"/>
    <w:rsid w:val="002E74CC"/>
    <w:rsid w:val="002E755C"/>
    <w:rsid w:val="002E7F57"/>
    <w:rsid w:val="002F00E2"/>
    <w:rsid w:val="002F0386"/>
    <w:rsid w:val="002F075E"/>
    <w:rsid w:val="002F0F73"/>
    <w:rsid w:val="002F14CD"/>
    <w:rsid w:val="002F186D"/>
    <w:rsid w:val="002F1884"/>
    <w:rsid w:val="002F19A9"/>
    <w:rsid w:val="002F1C60"/>
    <w:rsid w:val="002F2548"/>
    <w:rsid w:val="002F255A"/>
    <w:rsid w:val="002F372B"/>
    <w:rsid w:val="002F391F"/>
    <w:rsid w:val="002F3F82"/>
    <w:rsid w:val="002F4251"/>
    <w:rsid w:val="002F4265"/>
    <w:rsid w:val="002F427E"/>
    <w:rsid w:val="002F4632"/>
    <w:rsid w:val="002F4ECA"/>
    <w:rsid w:val="002F50D8"/>
    <w:rsid w:val="002F569B"/>
    <w:rsid w:val="002F56F8"/>
    <w:rsid w:val="002F571F"/>
    <w:rsid w:val="002F5BC1"/>
    <w:rsid w:val="002F63FC"/>
    <w:rsid w:val="002F6A84"/>
    <w:rsid w:val="002F6F4A"/>
    <w:rsid w:val="002F73E5"/>
    <w:rsid w:val="002F75F5"/>
    <w:rsid w:val="002F7C34"/>
    <w:rsid w:val="00300457"/>
    <w:rsid w:val="0030093C"/>
    <w:rsid w:val="00300F72"/>
    <w:rsid w:val="00301281"/>
    <w:rsid w:val="00301947"/>
    <w:rsid w:val="00301C23"/>
    <w:rsid w:val="00301F7E"/>
    <w:rsid w:val="003020E0"/>
    <w:rsid w:val="00302264"/>
    <w:rsid w:val="003022D5"/>
    <w:rsid w:val="00302374"/>
    <w:rsid w:val="00302621"/>
    <w:rsid w:val="00302F41"/>
    <w:rsid w:val="003035E7"/>
    <w:rsid w:val="00303C16"/>
    <w:rsid w:val="00304289"/>
    <w:rsid w:val="00304303"/>
    <w:rsid w:val="0030496C"/>
    <w:rsid w:val="00304C82"/>
    <w:rsid w:val="003058EA"/>
    <w:rsid w:val="00305B69"/>
    <w:rsid w:val="0030603D"/>
    <w:rsid w:val="00306590"/>
    <w:rsid w:val="0030667B"/>
    <w:rsid w:val="003067A8"/>
    <w:rsid w:val="00306800"/>
    <w:rsid w:val="0030681F"/>
    <w:rsid w:val="00306D46"/>
    <w:rsid w:val="00306ECE"/>
    <w:rsid w:val="0030783B"/>
    <w:rsid w:val="0030788E"/>
    <w:rsid w:val="00307906"/>
    <w:rsid w:val="003079F3"/>
    <w:rsid w:val="00310036"/>
    <w:rsid w:val="00310246"/>
    <w:rsid w:val="0031029A"/>
    <w:rsid w:val="003103CE"/>
    <w:rsid w:val="003106CE"/>
    <w:rsid w:val="003108C5"/>
    <w:rsid w:val="00311127"/>
    <w:rsid w:val="00311514"/>
    <w:rsid w:val="003115FE"/>
    <w:rsid w:val="00311A7F"/>
    <w:rsid w:val="00311D38"/>
    <w:rsid w:val="00311E61"/>
    <w:rsid w:val="00311EB0"/>
    <w:rsid w:val="00311F3B"/>
    <w:rsid w:val="0031202F"/>
    <w:rsid w:val="003120ED"/>
    <w:rsid w:val="003127EB"/>
    <w:rsid w:val="00312853"/>
    <w:rsid w:val="00312AF8"/>
    <w:rsid w:val="00312BFA"/>
    <w:rsid w:val="00312D33"/>
    <w:rsid w:val="00313465"/>
    <w:rsid w:val="00313B5F"/>
    <w:rsid w:val="00313C78"/>
    <w:rsid w:val="003149FA"/>
    <w:rsid w:val="00314A79"/>
    <w:rsid w:val="00314D07"/>
    <w:rsid w:val="00315126"/>
    <w:rsid w:val="00315397"/>
    <w:rsid w:val="0031546C"/>
    <w:rsid w:val="003156F4"/>
    <w:rsid w:val="00315727"/>
    <w:rsid w:val="00315883"/>
    <w:rsid w:val="003158AF"/>
    <w:rsid w:val="00316138"/>
    <w:rsid w:val="003161A1"/>
    <w:rsid w:val="003165B6"/>
    <w:rsid w:val="003167FF"/>
    <w:rsid w:val="0031733E"/>
    <w:rsid w:val="0031760E"/>
    <w:rsid w:val="003176E5"/>
    <w:rsid w:val="00317E2F"/>
    <w:rsid w:val="003202AA"/>
    <w:rsid w:val="00320547"/>
    <w:rsid w:val="00320691"/>
    <w:rsid w:val="0032075D"/>
    <w:rsid w:val="003208DF"/>
    <w:rsid w:val="0032163E"/>
    <w:rsid w:val="003221C6"/>
    <w:rsid w:val="003228CD"/>
    <w:rsid w:val="00322CE2"/>
    <w:rsid w:val="003231C0"/>
    <w:rsid w:val="0032343D"/>
    <w:rsid w:val="00323726"/>
    <w:rsid w:val="00323D67"/>
    <w:rsid w:val="00324733"/>
    <w:rsid w:val="00325147"/>
    <w:rsid w:val="003252CE"/>
    <w:rsid w:val="003255ED"/>
    <w:rsid w:val="003257BC"/>
    <w:rsid w:val="00325810"/>
    <w:rsid w:val="00325A02"/>
    <w:rsid w:val="00325A44"/>
    <w:rsid w:val="00325B56"/>
    <w:rsid w:val="00325C4F"/>
    <w:rsid w:val="00325E30"/>
    <w:rsid w:val="00325E5C"/>
    <w:rsid w:val="00325FE7"/>
    <w:rsid w:val="0032676C"/>
    <w:rsid w:val="00326B83"/>
    <w:rsid w:val="00326C40"/>
    <w:rsid w:val="00327749"/>
    <w:rsid w:val="00327B3A"/>
    <w:rsid w:val="00330220"/>
    <w:rsid w:val="00330420"/>
    <w:rsid w:val="00330431"/>
    <w:rsid w:val="003308B9"/>
    <w:rsid w:val="00330D54"/>
    <w:rsid w:val="003310D0"/>
    <w:rsid w:val="003311ED"/>
    <w:rsid w:val="003316DA"/>
    <w:rsid w:val="0033181B"/>
    <w:rsid w:val="00331ABF"/>
    <w:rsid w:val="00331C41"/>
    <w:rsid w:val="00331CE5"/>
    <w:rsid w:val="00332343"/>
    <w:rsid w:val="00332580"/>
    <w:rsid w:val="00332AC1"/>
    <w:rsid w:val="00332E79"/>
    <w:rsid w:val="00333476"/>
    <w:rsid w:val="00333621"/>
    <w:rsid w:val="00333865"/>
    <w:rsid w:val="0033431B"/>
    <w:rsid w:val="00334EC9"/>
    <w:rsid w:val="00335049"/>
    <w:rsid w:val="0033580C"/>
    <w:rsid w:val="003359DE"/>
    <w:rsid w:val="00335E37"/>
    <w:rsid w:val="00336FE7"/>
    <w:rsid w:val="00337023"/>
    <w:rsid w:val="0033718D"/>
    <w:rsid w:val="003371FA"/>
    <w:rsid w:val="003374B2"/>
    <w:rsid w:val="00337615"/>
    <w:rsid w:val="003379FE"/>
    <w:rsid w:val="00337D6C"/>
    <w:rsid w:val="003400CD"/>
    <w:rsid w:val="003408F6"/>
    <w:rsid w:val="00340B97"/>
    <w:rsid w:val="00340BE3"/>
    <w:rsid w:val="00340C1C"/>
    <w:rsid w:val="00341515"/>
    <w:rsid w:val="00341529"/>
    <w:rsid w:val="00341AE5"/>
    <w:rsid w:val="00341B4D"/>
    <w:rsid w:val="00341E8F"/>
    <w:rsid w:val="003426C8"/>
    <w:rsid w:val="00342B60"/>
    <w:rsid w:val="00342C26"/>
    <w:rsid w:val="00343ED6"/>
    <w:rsid w:val="00344037"/>
    <w:rsid w:val="00344059"/>
    <w:rsid w:val="003445B2"/>
    <w:rsid w:val="0034496A"/>
    <w:rsid w:val="00344D22"/>
    <w:rsid w:val="00344DEB"/>
    <w:rsid w:val="00344FDA"/>
    <w:rsid w:val="00345881"/>
    <w:rsid w:val="00346D0E"/>
    <w:rsid w:val="00346D1F"/>
    <w:rsid w:val="00346D5C"/>
    <w:rsid w:val="00346EAE"/>
    <w:rsid w:val="003472F7"/>
    <w:rsid w:val="00347510"/>
    <w:rsid w:val="0034799C"/>
    <w:rsid w:val="00347AD8"/>
    <w:rsid w:val="003500FC"/>
    <w:rsid w:val="0035044B"/>
    <w:rsid w:val="00350958"/>
    <w:rsid w:val="003510F1"/>
    <w:rsid w:val="0035160C"/>
    <w:rsid w:val="00351E16"/>
    <w:rsid w:val="00352037"/>
    <w:rsid w:val="0035228B"/>
    <w:rsid w:val="00352993"/>
    <w:rsid w:val="00352A31"/>
    <w:rsid w:val="00353761"/>
    <w:rsid w:val="003537D6"/>
    <w:rsid w:val="00353AFB"/>
    <w:rsid w:val="0035408A"/>
    <w:rsid w:val="00354228"/>
    <w:rsid w:val="00354669"/>
    <w:rsid w:val="00354A47"/>
    <w:rsid w:val="00354C90"/>
    <w:rsid w:val="00355ACB"/>
    <w:rsid w:val="00355DD0"/>
    <w:rsid w:val="003567D1"/>
    <w:rsid w:val="003568D1"/>
    <w:rsid w:val="003569C0"/>
    <w:rsid w:val="00356F17"/>
    <w:rsid w:val="00357263"/>
    <w:rsid w:val="003575E3"/>
    <w:rsid w:val="00357976"/>
    <w:rsid w:val="00357A93"/>
    <w:rsid w:val="00357D66"/>
    <w:rsid w:val="00360194"/>
    <w:rsid w:val="0036037D"/>
    <w:rsid w:val="003607A9"/>
    <w:rsid w:val="0036108A"/>
    <w:rsid w:val="003618C9"/>
    <w:rsid w:val="00361B60"/>
    <w:rsid w:val="0036282E"/>
    <w:rsid w:val="003629ED"/>
    <w:rsid w:val="00362C5C"/>
    <w:rsid w:val="00362D6F"/>
    <w:rsid w:val="00362FED"/>
    <w:rsid w:val="003634BA"/>
    <w:rsid w:val="00363652"/>
    <w:rsid w:val="003636B7"/>
    <w:rsid w:val="00363968"/>
    <w:rsid w:val="00363C86"/>
    <w:rsid w:val="00363E29"/>
    <w:rsid w:val="00363E2D"/>
    <w:rsid w:val="0036432D"/>
    <w:rsid w:val="003648C9"/>
    <w:rsid w:val="00364FD4"/>
    <w:rsid w:val="0036525B"/>
    <w:rsid w:val="0036530E"/>
    <w:rsid w:val="00365318"/>
    <w:rsid w:val="00365A07"/>
    <w:rsid w:val="00365BAF"/>
    <w:rsid w:val="00365DED"/>
    <w:rsid w:val="00366165"/>
    <w:rsid w:val="00366271"/>
    <w:rsid w:val="003666A9"/>
    <w:rsid w:val="003668BE"/>
    <w:rsid w:val="00366C9B"/>
    <w:rsid w:val="00366D8D"/>
    <w:rsid w:val="0036733A"/>
    <w:rsid w:val="0036768D"/>
    <w:rsid w:val="003679AE"/>
    <w:rsid w:val="00370164"/>
    <w:rsid w:val="003703B5"/>
    <w:rsid w:val="00370D83"/>
    <w:rsid w:val="0037113D"/>
    <w:rsid w:val="003716DB"/>
    <w:rsid w:val="003719F8"/>
    <w:rsid w:val="003720D2"/>
    <w:rsid w:val="00372855"/>
    <w:rsid w:val="00372D97"/>
    <w:rsid w:val="003733E8"/>
    <w:rsid w:val="00373581"/>
    <w:rsid w:val="00373B69"/>
    <w:rsid w:val="00373BE0"/>
    <w:rsid w:val="003744A0"/>
    <w:rsid w:val="00374821"/>
    <w:rsid w:val="003749E2"/>
    <w:rsid w:val="00374EBC"/>
    <w:rsid w:val="00375E47"/>
    <w:rsid w:val="00376190"/>
    <w:rsid w:val="00376386"/>
    <w:rsid w:val="0037680E"/>
    <w:rsid w:val="00376ADE"/>
    <w:rsid w:val="00376C77"/>
    <w:rsid w:val="00376E86"/>
    <w:rsid w:val="0037731D"/>
    <w:rsid w:val="0037781D"/>
    <w:rsid w:val="003779C3"/>
    <w:rsid w:val="003800DC"/>
    <w:rsid w:val="003801BC"/>
    <w:rsid w:val="0038046B"/>
    <w:rsid w:val="00380AEA"/>
    <w:rsid w:val="00381404"/>
    <w:rsid w:val="00381476"/>
    <w:rsid w:val="00381A48"/>
    <w:rsid w:val="00381B7F"/>
    <w:rsid w:val="00382003"/>
    <w:rsid w:val="00382466"/>
    <w:rsid w:val="003824C1"/>
    <w:rsid w:val="00382845"/>
    <w:rsid w:val="00382851"/>
    <w:rsid w:val="00382DE3"/>
    <w:rsid w:val="003831A6"/>
    <w:rsid w:val="003838D9"/>
    <w:rsid w:val="00383D01"/>
    <w:rsid w:val="00383E23"/>
    <w:rsid w:val="00384543"/>
    <w:rsid w:val="00384855"/>
    <w:rsid w:val="00384A54"/>
    <w:rsid w:val="00384D47"/>
    <w:rsid w:val="00384ECD"/>
    <w:rsid w:val="0038546A"/>
    <w:rsid w:val="003858D6"/>
    <w:rsid w:val="00385D82"/>
    <w:rsid w:val="00385D85"/>
    <w:rsid w:val="00385DBB"/>
    <w:rsid w:val="00385F89"/>
    <w:rsid w:val="003864BD"/>
    <w:rsid w:val="00386923"/>
    <w:rsid w:val="00386BBB"/>
    <w:rsid w:val="00386E5B"/>
    <w:rsid w:val="00387CEA"/>
    <w:rsid w:val="00387CEF"/>
    <w:rsid w:val="00390119"/>
    <w:rsid w:val="0039047C"/>
    <w:rsid w:val="00390636"/>
    <w:rsid w:val="00390AE7"/>
    <w:rsid w:val="00390C33"/>
    <w:rsid w:val="00390E67"/>
    <w:rsid w:val="0039118C"/>
    <w:rsid w:val="003914C1"/>
    <w:rsid w:val="00391635"/>
    <w:rsid w:val="00391B24"/>
    <w:rsid w:val="00391B59"/>
    <w:rsid w:val="00391EF4"/>
    <w:rsid w:val="0039224D"/>
    <w:rsid w:val="003923C6"/>
    <w:rsid w:val="00392752"/>
    <w:rsid w:val="00392CD9"/>
    <w:rsid w:val="00392E88"/>
    <w:rsid w:val="00392F80"/>
    <w:rsid w:val="003930C2"/>
    <w:rsid w:val="00393641"/>
    <w:rsid w:val="00393AD8"/>
    <w:rsid w:val="00394236"/>
    <w:rsid w:val="00394255"/>
    <w:rsid w:val="00394589"/>
    <w:rsid w:val="00394C67"/>
    <w:rsid w:val="00395052"/>
    <w:rsid w:val="003950CD"/>
    <w:rsid w:val="0039534C"/>
    <w:rsid w:val="00396600"/>
    <w:rsid w:val="00396A40"/>
    <w:rsid w:val="003974C3"/>
    <w:rsid w:val="0039765F"/>
    <w:rsid w:val="00397734"/>
    <w:rsid w:val="0039793F"/>
    <w:rsid w:val="003A086D"/>
    <w:rsid w:val="003A0BED"/>
    <w:rsid w:val="003A0BF6"/>
    <w:rsid w:val="003A10EE"/>
    <w:rsid w:val="003A2708"/>
    <w:rsid w:val="003A2A59"/>
    <w:rsid w:val="003A2CF0"/>
    <w:rsid w:val="003A2F23"/>
    <w:rsid w:val="003A3391"/>
    <w:rsid w:val="003A3649"/>
    <w:rsid w:val="003A39A4"/>
    <w:rsid w:val="003A39E3"/>
    <w:rsid w:val="003A3B8B"/>
    <w:rsid w:val="003A44DF"/>
    <w:rsid w:val="003A44F1"/>
    <w:rsid w:val="003A48B4"/>
    <w:rsid w:val="003A4E23"/>
    <w:rsid w:val="003A50E2"/>
    <w:rsid w:val="003A5B83"/>
    <w:rsid w:val="003A5F63"/>
    <w:rsid w:val="003A60B9"/>
    <w:rsid w:val="003A666F"/>
    <w:rsid w:val="003A667D"/>
    <w:rsid w:val="003A692F"/>
    <w:rsid w:val="003A6A84"/>
    <w:rsid w:val="003A6E5C"/>
    <w:rsid w:val="003A6F0F"/>
    <w:rsid w:val="003A6F3C"/>
    <w:rsid w:val="003A7866"/>
    <w:rsid w:val="003A794A"/>
    <w:rsid w:val="003A7A0F"/>
    <w:rsid w:val="003A7F33"/>
    <w:rsid w:val="003B0A6E"/>
    <w:rsid w:val="003B0B8C"/>
    <w:rsid w:val="003B0BB6"/>
    <w:rsid w:val="003B1265"/>
    <w:rsid w:val="003B12E1"/>
    <w:rsid w:val="003B1628"/>
    <w:rsid w:val="003B16F3"/>
    <w:rsid w:val="003B1DC2"/>
    <w:rsid w:val="003B2347"/>
    <w:rsid w:val="003B2C23"/>
    <w:rsid w:val="003B2D80"/>
    <w:rsid w:val="003B304E"/>
    <w:rsid w:val="003B313A"/>
    <w:rsid w:val="003B37D5"/>
    <w:rsid w:val="003B3F60"/>
    <w:rsid w:val="003B4024"/>
    <w:rsid w:val="003B5A15"/>
    <w:rsid w:val="003B60FB"/>
    <w:rsid w:val="003B621C"/>
    <w:rsid w:val="003B6998"/>
    <w:rsid w:val="003B6AB5"/>
    <w:rsid w:val="003B6B49"/>
    <w:rsid w:val="003B6D74"/>
    <w:rsid w:val="003B7F52"/>
    <w:rsid w:val="003C0281"/>
    <w:rsid w:val="003C0602"/>
    <w:rsid w:val="003C0714"/>
    <w:rsid w:val="003C0E8E"/>
    <w:rsid w:val="003C1177"/>
    <w:rsid w:val="003C1418"/>
    <w:rsid w:val="003C1920"/>
    <w:rsid w:val="003C1A4A"/>
    <w:rsid w:val="003C1A83"/>
    <w:rsid w:val="003C1A88"/>
    <w:rsid w:val="003C229E"/>
    <w:rsid w:val="003C22E0"/>
    <w:rsid w:val="003C22F4"/>
    <w:rsid w:val="003C2680"/>
    <w:rsid w:val="003C2A45"/>
    <w:rsid w:val="003C2BF1"/>
    <w:rsid w:val="003C2D10"/>
    <w:rsid w:val="003C3197"/>
    <w:rsid w:val="003C4C14"/>
    <w:rsid w:val="003C4C21"/>
    <w:rsid w:val="003C4CBE"/>
    <w:rsid w:val="003C4F06"/>
    <w:rsid w:val="003C4FA7"/>
    <w:rsid w:val="003C532F"/>
    <w:rsid w:val="003C56F9"/>
    <w:rsid w:val="003C5E7E"/>
    <w:rsid w:val="003C5F58"/>
    <w:rsid w:val="003C677D"/>
    <w:rsid w:val="003C6CA9"/>
    <w:rsid w:val="003C6CFD"/>
    <w:rsid w:val="003C6D84"/>
    <w:rsid w:val="003C719F"/>
    <w:rsid w:val="003C7318"/>
    <w:rsid w:val="003C7786"/>
    <w:rsid w:val="003C78EC"/>
    <w:rsid w:val="003C7C35"/>
    <w:rsid w:val="003C7C52"/>
    <w:rsid w:val="003C7C87"/>
    <w:rsid w:val="003D07E4"/>
    <w:rsid w:val="003D09AA"/>
    <w:rsid w:val="003D09B7"/>
    <w:rsid w:val="003D0ADE"/>
    <w:rsid w:val="003D1376"/>
    <w:rsid w:val="003D139B"/>
    <w:rsid w:val="003D1542"/>
    <w:rsid w:val="003D16B1"/>
    <w:rsid w:val="003D2152"/>
    <w:rsid w:val="003D2572"/>
    <w:rsid w:val="003D25D0"/>
    <w:rsid w:val="003D2A60"/>
    <w:rsid w:val="003D2B9F"/>
    <w:rsid w:val="003D2D28"/>
    <w:rsid w:val="003D3057"/>
    <w:rsid w:val="003D34FC"/>
    <w:rsid w:val="003D4155"/>
    <w:rsid w:val="003D4573"/>
    <w:rsid w:val="003D4D9F"/>
    <w:rsid w:val="003D4E54"/>
    <w:rsid w:val="003D5212"/>
    <w:rsid w:val="003D55F3"/>
    <w:rsid w:val="003D5B18"/>
    <w:rsid w:val="003D5F3D"/>
    <w:rsid w:val="003D64AB"/>
    <w:rsid w:val="003D665B"/>
    <w:rsid w:val="003D6B0A"/>
    <w:rsid w:val="003D6BDA"/>
    <w:rsid w:val="003D6E8E"/>
    <w:rsid w:val="003D6FF3"/>
    <w:rsid w:val="003D72A5"/>
    <w:rsid w:val="003D78A2"/>
    <w:rsid w:val="003D78A9"/>
    <w:rsid w:val="003D79F0"/>
    <w:rsid w:val="003D7A1B"/>
    <w:rsid w:val="003D7FDB"/>
    <w:rsid w:val="003E027F"/>
    <w:rsid w:val="003E0EBB"/>
    <w:rsid w:val="003E10FA"/>
    <w:rsid w:val="003E17F4"/>
    <w:rsid w:val="003E1B60"/>
    <w:rsid w:val="003E291A"/>
    <w:rsid w:val="003E2926"/>
    <w:rsid w:val="003E2D57"/>
    <w:rsid w:val="003E318B"/>
    <w:rsid w:val="003E38F2"/>
    <w:rsid w:val="003E3A82"/>
    <w:rsid w:val="003E3DE9"/>
    <w:rsid w:val="003E419C"/>
    <w:rsid w:val="003E422B"/>
    <w:rsid w:val="003E4300"/>
    <w:rsid w:val="003E462C"/>
    <w:rsid w:val="003E4727"/>
    <w:rsid w:val="003E4776"/>
    <w:rsid w:val="003E47FA"/>
    <w:rsid w:val="003E5019"/>
    <w:rsid w:val="003E5264"/>
    <w:rsid w:val="003E555F"/>
    <w:rsid w:val="003E590C"/>
    <w:rsid w:val="003E6599"/>
    <w:rsid w:val="003E6AF9"/>
    <w:rsid w:val="003E6D1B"/>
    <w:rsid w:val="003E6FC2"/>
    <w:rsid w:val="003E7074"/>
    <w:rsid w:val="003E74DF"/>
    <w:rsid w:val="003E7BCE"/>
    <w:rsid w:val="003E7CCD"/>
    <w:rsid w:val="003E7EF4"/>
    <w:rsid w:val="003F0143"/>
    <w:rsid w:val="003F0C24"/>
    <w:rsid w:val="003F1096"/>
    <w:rsid w:val="003F141C"/>
    <w:rsid w:val="003F188C"/>
    <w:rsid w:val="003F1A40"/>
    <w:rsid w:val="003F1B4A"/>
    <w:rsid w:val="003F2FAB"/>
    <w:rsid w:val="003F31D8"/>
    <w:rsid w:val="003F37A7"/>
    <w:rsid w:val="003F3A3F"/>
    <w:rsid w:val="003F48D7"/>
    <w:rsid w:val="003F4A86"/>
    <w:rsid w:val="003F4EBA"/>
    <w:rsid w:val="003F5340"/>
    <w:rsid w:val="003F549E"/>
    <w:rsid w:val="003F54D0"/>
    <w:rsid w:val="003F563D"/>
    <w:rsid w:val="003F59D1"/>
    <w:rsid w:val="003F5FCC"/>
    <w:rsid w:val="003F61B1"/>
    <w:rsid w:val="003F66F3"/>
    <w:rsid w:val="003F6A7C"/>
    <w:rsid w:val="003F7299"/>
    <w:rsid w:val="003F72EE"/>
    <w:rsid w:val="003F74C1"/>
    <w:rsid w:val="003F753F"/>
    <w:rsid w:val="003F7AAA"/>
    <w:rsid w:val="003F7F43"/>
    <w:rsid w:val="0040005F"/>
    <w:rsid w:val="0040026F"/>
    <w:rsid w:val="00400F62"/>
    <w:rsid w:val="00401C94"/>
    <w:rsid w:val="00402037"/>
    <w:rsid w:val="0040203F"/>
    <w:rsid w:val="004024FF"/>
    <w:rsid w:val="0040270C"/>
    <w:rsid w:val="00402721"/>
    <w:rsid w:val="0040285A"/>
    <w:rsid w:val="0040294E"/>
    <w:rsid w:val="00402E68"/>
    <w:rsid w:val="00402EDA"/>
    <w:rsid w:val="0040319F"/>
    <w:rsid w:val="00403309"/>
    <w:rsid w:val="004035C7"/>
    <w:rsid w:val="00403783"/>
    <w:rsid w:val="0040444B"/>
    <w:rsid w:val="004047B0"/>
    <w:rsid w:val="00404944"/>
    <w:rsid w:val="00404C87"/>
    <w:rsid w:val="00405088"/>
    <w:rsid w:val="0040597E"/>
    <w:rsid w:val="00406309"/>
    <w:rsid w:val="004063B2"/>
    <w:rsid w:val="00406749"/>
    <w:rsid w:val="004067AF"/>
    <w:rsid w:val="00406B8C"/>
    <w:rsid w:val="00406DD0"/>
    <w:rsid w:val="0040753C"/>
    <w:rsid w:val="0041009A"/>
    <w:rsid w:val="0041034A"/>
    <w:rsid w:val="004109C2"/>
    <w:rsid w:val="004111B6"/>
    <w:rsid w:val="0041135F"/>
    <w:rsid w:val="00411DC6"/>
    <w:rsid w:val="00411F51"/>
    <w:rsid w:val="004121FD"/>
    <w:rsid w:val="00412587"/>
    <w:rsid w:val="00412590"/>
    <w:rsid w:val="00412BF5"/>
    <w:rsid w:val="00412E88"/>
    <w:rsid w:val="004130B1"/>
    <w:rsid w:val="00413643"/>
    <w:rsid w:val="00413F4F"/>
    <w:rsid w:val="004140C7"/>
    <w:rsid w:val="00414D14"/>
    <w:rsid w:val="00414E1F"/>
    <w:rsid w:val="00415859"/>
    <w:rsid w:val="004158D1"/>
    <w:rsid w:val="00415D28"/>
    <w:rsid w:val="00415EEF"/>
    <w:rsid w:val="004160F1"/>
    <w:rsid w:val="004162AB"/>
    <w:rsid w:val="004164C2"/>
    <w:rsid w:val="0041650F"/>
    <w:rsid w:val="004171E1"/>
    <w:rsid w:val="004174C2"/>
    <w:rsid w:val="004177CB"/>
    <w:rsid w:val="00417D80"/>
    <w:rsid w:val="00417E26"/>
    <w:rsid w:val="00421030"/>
    <w:rsid w:val="0042117C"/>
    <w:rsid w:val="00421435"/>
    <w:rsid w:val="00422123"/>
    <w:rsid w:val="00422D7E"/>
    <w:rsid w:val="004231E8"/>
    <w:rsid w:val="0042337D"/>
    <w:rsid w:val="0042356C"/>
    <w:rsid w:val="004244AE"/>
    <w:rsid w:val="00424930"/>
    <w:rsid w:val="00424D34"/>
    <w:rsid w:val="00425187"/>
    <w:rsid w:val="0042549C"/>
    <w:rsid w:val="0042557E"/>
    <w:rsid w:val="00425B72"/>
    <w:rsid w:val="00425CD0"/>
    <w:rsid w:val="00425EF6"/>
    <w:rsid w:val="00426610"/>
    <w:rsid w:val="00426D8B"/>
    <w:rsid w:val="00426E46"/>
    <w:rsid w:val="00427163"/>
    <w:rsid w:val="0042731C"/>
    <w:rsid w:val="0042740B"/>
    <w:rsid w:val="004274AB"/>
    <w:rsid w:val="0042776B"/>
    <w:rsid w:val="00427788"/>
    <w:rsid w:val="00427B9F"/>
    <w:rsid w:val="00427FE6"/>
    <w:rsid w:val="00430059"/>
    <w:rsid w:val="0043052C"/>
    <w:rsid w:val="0043062D"/>
    <w:rsid w:val="004306A6"/>
    <w:rsid w:val="0043077E"/>
    <w:rsid w:val="00430A1A"/>
    <w:rsid w:val="00430BD9"/>
    <w:rsid w:val="00430C29"/>
    <w:rsid w:val="00430F93"/>
    <w:rsid w:val="00431068"/>
    <w:rsid w:val="0043108D"/>
    <w:rsid w:val="0043119D"/>
    <w:rsid w:val="004311FD"/>
    <w:rsid w:val="00431669"/>
    <w:rsid w:val="00432614"/>
    <w:rsid w:val="00432693"/>
    <w:rsid w:val="00432BED"/>
    <w:rsid w:val="00432D25"/>
    <w:rsid w:val="004331F0"/>
    <w:rsid w:val="00433254"/>
    <w:rsid w:val="004336B5"/>
    <w:rsid w:val="004337AA"/>
    <w:rsid w:val="00434240"/>
    <w:rsid w:val="004343F9"/>
    <w:rsid w:val="00434671"/>
    <w:rsid w:val="00434938"/>
    <w:rsid w:val="004349AF"/>
    <w:rsid w:val="00434CA7"/>
    <w:rsid w:val="0043570E"/>
    <w:rsid w:val="00435B21"/>
    <w:rsid w:val="00435BED"/>
    <w:rsid w:val="00435D91"/>
    <w:rsid w:val="00436208"/>
    <w:rsid w:val="00437259"/>
    <w:rsid w:val="0043727E"/>
    <w:rsid w:val="0043775D"/>
    <w:rsid w:val="00437B9A"/>
    <w:rsid w:val="00437C71"/>
    <w:rsid w:val="00440C2A"/>
    <w:rsid w:val="00441386"/>
    <w:rsid w:val="00441CAD"/>
    <w:rsid w:val="00441D5C"/>
    <w:rsid w:val="00441E89"/>
    <w:rsid w:val="00441F04"/>
    <w:rsid w:val="00442CB0"/>
    <w:rsid w:val="00442EDC"/>
    <w:rsid w:val="00443772"/>
    <w:rsid w:val="004438B2"/>
    <w:rsid w:val="00443E85"/>
    <w:rsid w:val="004441C7"/>
    <w:rsid w:val="00444B55"/>
    <w:rsid w:val="004457B3"/>
    <w:rsid w:val="00445A07"/>
    <w:rsid w:val="00445A9C"/>
    <w:rsid w:val="00445E6C"/>
    <w:rsid w:val="0044602C"/>
    <w:rsid w:val="00446B85"/>
    <w:rsid w:val="004470AE"/>
    <w:rsid w:val="00447350"/>
    <w:rsid w:val="00450334"/>
    <w:rsid w:val="00450769"/>
    <w:rsid w:val="00450D5B"/>
    <w:rsid w:val="004514BB"/>
    <w:rsid w:val="004523E7"/>
    <w:rsid w:val="0045264A"/>
    <w:rsid w:val="00452A77"/>
    <w:rsid w:val="00452BA1"/>
    <w:rsid w:val="00452CD2"/>
    <w:rsid w:val="004533A5"/>
    <w:rsid w:val="004537A5"/>
    <w:rsid w:val="0045392A"/>
    <w:rsid w:val="00453CD1"/>
    <w:rsid w:val="00454771"/>
    <w:rsid w:val="00454C25"/>
    <w:rsid w:val="00455153"/>
    <w:rsid w:val="004553F3"/>
    <w:rsid w:val="0045584C"/>
    <w:rsid w:val="00455BAB"/>
    <w:rsid w:val="0045614B"/>
    <w:rsid w:val="0045647A"/>
    <w:rsid w:val="004566DD"/>
    <w:rsid w:val="00456C35"/>
    <w:rsid w:val="00456C91"/>
    <w:rsid w:val="00456FF8"/>
    <w:rsid w:val="004575B1"/>
    <w:rsid w:val="00457F28"/>
    <w:rsid w:val="00457FC6"/>
    <w:rsid w:val="0046003A"/>
    <w:rsid w:val="004604D9"/>
    <w:rsid w:val="00460B53"/>
    <w:rsid w:val="00460ED2"/>
    <w:rsid w:val="00461796"/>
    <w:rsid w:val="00461919"/>
    <w:rsid w:val="00462133"/>
    <w:rsid w:val="00462373"/>
    <w:rsid w:val="004631F9"/>
    <w:rsid w:val="00463784"/>
    <w:rsid w:val="00463A0B"/>
    <w:rsid w:val="00463A15"/>
    <w:rsid w:val="004648E6"/>
    <w:rsid w:val="00464932"/>
    <w:rsid w:val="00464957"/>
    <w:rsid w:val="00464FFC"/>
    <w:rsid w:val="004656C8"/>
    <w:rsid w:val="00465A91"/>
    <w:rsid w:val="0046612A"/>
    <w:rsid w:val="0046651F"/>
    <w:rsid w:val="00466C13"/>
    <w:rsid w:val="00466C80"/>
    <w:rsid w:val="00466CC5"/>
    <w:rsid w:val="00466DA0"/>
    <w:rsid w:val="00467171"/>
    <w:rsid w:val="00467D9A"/>
    <w:rsid w:val="0047057F"/>
    <w:rsid w:val="00470809"/>
    <w:rsid w:val="00470DF9"/>
    <w:rsid w:val="00470EE5"/>
    <w:rsid w:val="00471696"/>
    <w:rsid w:val="00471CA3"/>
    <w:rsid w:val="00471D60"/>
    <w:rsid w:val="0047261D"/>
    <w:rsid w:val="004726DD"/>
    <w:rsid w:val="00472759"/>
    <w:rsid w:val="00472872"/>
    <w:rsid w:val="0047291C"/>
    <w:rsid w:val="0047297B"/>
    <w:rsid w:val="00472B50"/>
    <w:rsid w:val="00473355"/>
    <w:rsid w:val="00473467"/>
    <w:rsid w:val="00473FA4"/>
    <w:rsid w:val="00474258"/>
    <w:rsid w:val="00474368"/>
    <w:rsid w:val="00474971"/>
    <w:rsid w:val="00474ACA"/>
    <w:rsid w:val="00475027"/>
    <w:rsid w:val="004759A1"/>
    <w:rsid w:val="00476262"/>
    <w:rsid w:val="0047647D"/>
    <w:rsid w:val="004768DB"/>
    <w:rsid w:val="00476C8C"/>
    <w:rsid w:val="00477257"/>
    <w:rsid w:val="004775AD"/>
    <w:rsid w:val="00477820"/>
    <w:rsid w:val="0048206C"/>
    <w:rsid w:val="00482851"/>
    <w:rsid w:val="00482FB3"/>
    <w:rsid w:val="0048304B"/>
    <w:rsid w:val="004830E7"/>
    <w:rsid w:val="00483875"/>
    <w:rsid w:val="004838C8"/>
    <w:rsid w:val="00483C74"/>
    <w:rsid w:val="00484215"/>
    <w:rsid w:val="004842D2"/>
    <w:rsid w:val="004843B3"/>
    <w:rsid w:val="00485694"/>
    <w:rsid w:val="00485899"/>
    <w:rsid w:val="00485985"/>
    <w:rsid w:val="00485C8D"/>
    <w:rsid w:val="00485F30"/>
    <w:rsid w:val="00485FB3"/>
    <w:rsid w:val="0048669B"/>
    <w:rsid w:val="00486EFB"/>
    <w:rsid w:val="004875F8"/>
    <w:rsid w:val="00487810"/>
    <w:rsid w:val="00487CB6"/>
    <w:rsid w:val="00490657"/>
    <w:rsid w:val="0049087D"/>
    <w:rsid w:val="00490A53"/>
    <w:rsid w:val="00490AB9"/>
    <w:rsid w:val="00491081"/>
    <w:rsid w:val="00491736"/>
    <w:rsid w:val="00491851"/>
    <w:rsid w:val="00491EEC"/>
    <w:rsid w:val="004927A6"/>
    <w:rsid w:val="00492A97"/>
    <w:rsid w:val="00493002"/>
    <w:rsid w:val="00494786"/>
    <w:rsid w:val="00494CF1"/>
    <w:rsid w:val="00494F5A"/>
    <w:rsid w:val="0049530B"/>
    <w:rsid w:val="004958A1"/>
    <w:rsid w:val="00495A1E"/>
    <w:rsid w:val="00495E29"/>
    <w:rsid w:val="004967C9"/>
    <w:rsid w:val="00496C90"/>
    <w:rsid w:val="00496CC2"/>
    <w:rsid w:val="00496CD6"/>
    <w:rsid w:val="00496DC6"/>
    <w:rsid w:val="00496E69"/>
    <w:rsid w:val="00496F90"/>
    <w:rsid w:val="004975ED"/>
    <w:rsid w:val="00497A0C"/>
    <w:rsid w:val="00497B78"/>
    <w:rsid w:val="00497D16"/>
    <w:rsid w:val="00497F78"/>
    <w:rsid w:val="004A0617"/>
    <w:rsid w:val="004A0AF2"/>
    <w:rsid w:val="004A0CE8"/>
    <w:rsid w:val="004A1095"/>
    <w:rsid w:val="004A126C"/>
    <w:rsid w:val="004A14E1"/>
    <w:rsid w:val="004A1A7C"/>
    <w:rsid w:val="004A1D7D"/>
    <w:rsid w:val="004A1E04"/>
    <w:rsid w:val="004A2399"/>
    <w:rsid w:val="004A276A"/>
    <w:rsid w:val="004A2FE1"/>
    <w:rsid w:val="004A2FE6"/>
    <w:rsid w:val="004A32AD"/>
    <w:rsid w:val="004A33BD"/>
    <w:rsid w:val="004A364B"/>
    <w:rsid w:val="004A3C64"/>
    <w:rsid w:val="004A416A"/>
    <w:rsid w:val="004A4960"/>
    <w:rsid w:val="004A4ABE"/>
    <w:rsid w:val="004A5147"/>
    <w:rsid w:val="004A5318"/>
    <w:rsid w:val="004A615D"/>
    <w:rsid w:val="004A638D"/>
    <w:rsid w:val="004A674A"/>
    <w:rsid w:val="004A6E83"/>
    <w:rsid w:val="004A6FF6"/>
    <w:rsid w:val="004A7FC1"/>
    <w:rsid w:val="004B0030"/>
    <w:rsid w:val="004B0C99"/>
    <w:rsid w:val="004B1380"/>
    <w:rsid w:val="004B1D4B"/>
    <w:rsid w:val="004B1DAF"/>
    <w:rsid w:val="004B1DD1"/>
    <w:rsid w:val="004B1EAD"/>
    <w:rsid w:val="004B2016"/>
    <w:rsid w:val="004B2302"/>
    <w:rsid w:val="004B25D9"/>
    <w:rsid w:val="004B2AA9"/>
    <w:rsid w:val="004B2CF8"/>
    <w:rsid w:val="004B2DA7"/>
    <w:rsid w:val="004B2DF0"/>
    <w:rsid w:val="004B313B"/>
    <w:rsid w:val="004B324D"/>
    <w:rsid w:val="004B362E"/>
    <w:rsid w:val="004B3E7B"/>
    <w:rsid w:val="004B49BC"/>
    <w:rsid w:val="004B4CB5"/>
    <w:rsid w:val="004B4DEB"/>
    <w:rsid w:val="004B529F"/>
    <w:rsid w:val="004B531F"/>
    <w:rsid w:val="004B536D"/>
    <w:rsid w:val="004B53D7"/>
    <w:rsid w:val="004B5672"/>
    <w:rsid w:val="004B576B"/>
    <w:rsid w:val="004B5C01"/>
    <w:rsid w:val="004B63D2"/>
    <w:rsid w:val="004B6BF3"/>
    <w:rsid w:val="004B6E40"/>
    <w:rsid w:val="004B70B5"/>
    <w:rsid w:val="004B7151"/>
    <w:rsid w:val="004B7424"/>
    <w:rsid w:val="004B7691"/>
    <w:rsid w:val="004C0223"/>
    <w:rsid w:val="004C067E"/>
    <w:rsid w:val="004C0A5E"/>
    <w:rsid w:val="004C0DE6"/>
    <w:rsid w:val="004C0ED8"/>
    <w:rsid w:val="004C1717"/>
    <w:rsid w:val="004C176E"/>
    <w:rsid w:val="004C1A5C"/>
    <w:rsid w:val="004C1AA6"/>
    <w:rsid w:val="004C1CDA"/>
    <w:rsid w:val="004C1D69"/>
    <w:rsid w:val="004C1F45"/>
    <w:rsid w:val="004C2125"/>
    <w:rsid w:val="004C2365"/>
    <w:rsid w:val="004C3631"/>
    <w:rsid w:val="004C3A3A"/>
    <w:rsid w:val="004C3ABA"/>
    <w:rsid w:val="004C3B77"/>
    <w:rsid w:val="004C3D16"/>
    <w:rsid w:val="004C4160"/>
    <w:rsid w:val="004C43E9"/>
    <w:rsid w:val="004C45B8"/>
    <w:rsid w:val="004C470F"/>
    <w:rsid w:val="004C47A2"/>
    <w:rsid w:val="004C48C0"/>
    <w:rsid w:val="004C494E"/>
    <w:rsid w:val="004C569F"/>
    <w:rsid w:val="004C5BA2"/>
    <w:rsid w:val="004C62E0"/>
    <w:rsid w:val="004C6692"/>
    <w:rsid w:val="004C6E45"/>
    <w:rsid w:val="004C6EEA"/>
    <w:rsid w:val="004C720E"/>
    <w:rsid w:val="004C7627"/>
    <w:rsid w:val="004C79A0"/>
    <w:rsid w:val="004C7B1D"/>
    <w:rsid w:val="004D05E2"/>
    <w:rsid w:val="004D0610"/>
    <w:rsid w:val="004D0F5E"/>
    <w:rsid w:val="004D0FBE"/>
    <w:rsid w:val="004D1E37"/>
    <w:rsid w:val="004D21F7"/>
    <w:rsid w:val="004D2357"/>
    <w:rsid w:val="004D30EF"/>
    <w:rsid w:val="004D30F3"/>
    <w:rsid w:val="004D3541"/>
    <w:rsid w:val="004D447A"/>
    <w:rsid w:val="004D4747"/>
    <w:rsid w:val="004D4872"/>
    <w:rsid w:val="004D59DA"/>
    <w:rsid w:val="004D5BC9"/>
    <w:rsid w:val="004D5C5B"/>
    <w:rsid w:val="004D5DAE"/>
    <w:rsid w:val="004D6388"/>
    <w:rsid w:val="004D6475"/>
    <w:rsid w:val="004D6921"/>
    <w:rsid w:val="004D6B05"/>
    <w:rsid w:val="004D70EF"/>
    <w:rsid w:val="004D71B9"/>
    <w:rsid w:val="004D72DB"/>
    <w:rsid w:val="004D784D"/>
    <w:rsid w:val="004E02A3"/>
    <w:rsid w:val="004E0633"/>
    <w:rsid w:val="004E0B1D"/>
    <w:rsid w:val="004E0B67"/>
    <w:rsid w:val="004E0BBD"/>
    <w:rsid w:val="004E0CA1"/>
    <w:rsid w:val="004E0D7D"/>
    <w:rsid w:val="004E0F71"/>
    <w:rsid w:val="004E11D7"/>
    <w:rsid w:val="004E1332"/>
    <w:rsid w:val="004E13CD"/>
    <w:rsid w:val="004E1440"/>
    <w:rsid w:val="004E1615"/>
    <w:rsid w:val="004E1974"/>
    <w:rsid w:val="004E1C5A"/>
    <w:rsid w:val="004E1F5A"/>
    <w:rsid w:val="004E2141"/>
    <w:rsid w:val="004E2774"/>
    <w:rsid w:val="004E2B3B"/>
    <w:rsid w:val="004E2BF6"/>
    <w:rsid w:val="004E2E3B"/>
    <w:rsid w:val="004E2E90"/>
    <w:rsid w:val="004E304E"/>
    <w:rsid w:val="004E330A"/>
    <w:rsid w:val="004E345D"/>
    <w:rsid w:val="004E35AD"/>
    <w:rsid w:val="004E3D4D"/>
    <w:rsid w:val="004E4296"/>
    <w:rsid w:val="004E4442"/>
    <w:rsid w:val="004E4A29"/>
    <w:rsid w:val="004E4CA2"/>
    <w:rsid w:val="004E4F8C"/>
    <w:rsid w:val="004E5187"/>
    <w:rsid w:val="004E55D7"/>
    <w:rsid w:val="004E6126"/>
    <w:rsid w:val="004E6376"/>
    <w:rsid w:val="004E655D"/>
    <w:rsid w:val="004E6A09"/>
    <w:rsid w:val="004E6ECC"/>
    <w:rsid w:val="004E735B"/>
    <w:rsid w:val="004E74E7"/>
    <w:rsid w:val="004E7790"/>
    <w:rsid w:val="004E77EE"/>
    <w:rsid w:val="004E79AB"/>
    <w:rsid w:val="004E7A58"/>
    <w:rsid w:val="004E7C44"/>
    <w:rsid w:val="004E7DAE"/>
    <w:rsid w:val="004E7FC2"/>
    <w:rsid w:val="004F01F7"/>
    <w:rsid w:val="004F1375"/>
    <w:rsid w:val="004F1942"/>
    <w:rsid w:val="004F2375"/>
    <w:rsid w:val="004F29E3"/>
    <w:rsid w:val="004F2AC3"/>
    <w:rsid w:val="004F3139"/>
    <w:rsid w:val="004F32E3"/>
    <w:rsid w:val="004F3CD6"/>
    <w:rsid w:val="004F4430"/>
    <w:rsid w:val="004F457C"/>
    <w:rsid w:val="004F53BD"/>
    <w:rsid w:val="004F5467"/>
    <w:rsid w:val="004F54C1"/>
    <w:rsid w:val="004F5ACF"/>
    <w:rsid w:val="004F643D"/>
    <w:rsid w:val="004F691A"/>
    <w:rsid w:val="004F6E6F"/>
    <w:rsid w:val="004F79A4"/>
    <w:rsid w:val="004F7C51"/>
    <w:rsid w:val="004F7CA1"/>
    <w:rsid w:val="004F7EBD"/>
    <w:rsid w:val="004F7FCE"/>
    <w:rsid w:val="00500B3F"/>
    <w:rsid w:val="00500E06"/>
    <w:rsid w:val="005010C8"/>
    <w:rsid w:val="005010CC"/>
    <w:rsid w:val="00501178"/>
    <w:rsid w:val="00501381"/>
    <w:rsid w:val="0050149E"/>
    <w:rsid w:val="005015BA"/>
    <w:rsid w:val="00501B8A"/>
    <w:rsid w:val="00501C92"/>
    <w:rsid w:val="00501D30"/>
    <w:rsid w:val="00501E00"/>
    <w:rsid w:val="005023A7"/>
    <w:rsid w:val="0050293F"/>
    <w:rsid w:val="00502997"/>
    <w:rsid w:val="00502B47"/>
    <w:rsid w:val="00502C33"/>
    <w:rsid w:val="00502CFC"/>
    <w:rsid w:val="005032D9"/>
    <w:rsid w:val="005034D6"/>
    <w:rsid w:val="00504331"/>
    <w:rsid w:val="0050471E"/>
    <w:rsid w:val="0050479B"/>
    <w:rsid w:val="00504D0B"/>
    <w:rsid w:val="00504E32"/>
    <w:rsid w:val="005052BD"/>
    <w:rsid w:val="00505ABC"/>
    <w:rsid w:val="00505B50"/>
    <w:rsid w:val="005062F0"/>
    <w:rsid w:val="00506441"/>
    <w:rsid w:val="00506EA1"/>
    <w:rsid w:val="00506EBA"/>
    <w:rsid w:val="00506FA7"/>
    <w:rsid w:val="00507A6F"/>
    <w:rsid w:val="00507DE0"/>
    <w:rsid w:val="00507F49"/>
    <w:rsid w:val="00510104"/>
    <w:rsid w:val="0051031C"/>
    <w:rsid w:val="00510C2C"/>
    <w:rsid w:val="00510E47"/>
    <w:rsid w:val="0051147A"/>
    <w:rsid w:val="00511AF7"/>
    <w:rsid w:val="00512073"/>
    <w:rsid w:val="005120ED"/>
    <w:rsid w:val="0051228D"/>
    <w:rsid w:val="00512294"/>
    <w:rsid w:val="005125CB"/>
    <w:rsid w:val="005128B5"/>
    <w:rsid w:val="00512952"/>
    <w:rsid w:val="00512DED"/>
    <w:rsid w:val="00513136"/>
    <w:rsid w:val="005132A2"/>
    <w:rsid w:val="005132C1"/>
    <w:rsid w:val="00513F51"/>
    <w:rsid w:val="0051415C"/>
    <w:rsid w:val="00514883"/>
    <w:rsid w:val="00514980"/>
    <w:rsid w:val="005156A5"/>
    <w:rsid w:val="0051579E"/>
    <w:rsid w:val="00515A1F"/>
    <w:rsid w:val="00515E2C"/>
    <w:rsid w:val="005165C2"/>
    <w:rsid w:val="0051712D"/>
    <w:rsid w:val="005178B5"/>
    <w:rsid w:val="00517B20"/>
    <w:rsid w:val="00517F42"/>
    <w:rsid w:val="00520336"/>
    <w:rsid w:val="0052050D"/>
    <w:rsid w:val="00520877"/>
    <w:rsid w:val="00520AB3"/>
    <w:rsid w:val="00520DB7"/>
    <w:rsid w:val="0052137B"/>
    <w:rsid w:val="00521817"/>
    <w:rsid w:val="00521A2C"/>
    <w:rsid w:val="00521BEC"/>
    <w:rsid w:val="005220EA"/>
    <w:rsid w:val="005229A5"/>
    <w:rsid w:val="005239AD"/>
    <w:rsid w:val="00523B84"/>
    <w:rsid w:val="00523CAC"/>
    <w:rsid w:val="0052497E"/>
    <w:rsid w:val="00524C6A"/>
    <w:rsid w:val="00524FD4"/>
    <w:rsid w:val="00525D1E"/>
    <w:rsid w:val="00525E7B"/>
    <w:rsid w:val="00525F58"/>
    <w:rsid w:val="0052614F"/>
    <w:rsid w:val="0052634C"/>
    <w:rsid w:val="0052636D"/>
    <w:rsid w:val="005266D2"/>
    <w:rsid w:val="005268FF"/>
    <w:rsid w:val="0052721C"/>
    <w:rsid w:val="0052766E"/>
    <w:rsid w:val="005278FF"/>
    <w:rsid w:val="00527986"/>
    <w:rsid w:val="00527998"/>
    <w:rsid w:val="0053055A"/>
    <w:rsid w:val="005307E0"/>
    <w:rsid w:val="005313B8"/>
    <w:rsid w:val="0053172A"/>
    <w:rsid w:val="0053177C"/>
    <w:rsid w:val="00531A86"/>
    <w:rsid w:val="00532FE8"/>
    <w:rsid w:val="00533030"/>
    <w:rsid w:val="005334BC"/>
    <w:rsid w:val="005340C5"/>
    <w:rsid w:val="0053449E"/>
    <w:rsid w:val="005347AB"/>
    <w:rsid w:val="00534804"/>
    <w:rsid w:val="00535703"/>
    <w:rsid w:val="00535A7C"/>
    <w:rsid w:val="00535B61"/>
    <w:rsid w:val="0053602E"/>
    <w:rsid w:val="005366DD"/>
    <w:rsid w:val="00536DAC"/>
    <w:rsid w:val="00536E3E"/>
    <w:rsid w:val="005378B8"/>
    <w:rsid w:val="005403E0"/>
    <w:rsid w:val="005406FD"/>
    <w:rsid w:val="005408DD"/>
    <w:rsid w:val="00540B8B"/>
    <w:rsid w:val="00540C71"/>
    <w:rsid w:val="00541176"/>
    <w:rsid w:val="005412B2"/>
    <w:rsid w:val="0054131B"/>
    <w:rsid w:val="00541595"/>
    <w:rsid w:val="00541865"/>
    <w:rsid w:val="00541994"/>
    <w:rsid w:val="0054209C"/>
    <w:rsid w:val="00542A29"/>
    <w:rsid w:val="00542C8A"/>
    <w:rsid w:val="00543B4C"/>
    <w:rsid w:val="00543C3E"/>
    <w:rsid w:val="00543D68"/>
    <w:rsid w:val="00543EBA"/>
    <w:rsid w:val="0054490B"/>
    <w:rsid w:val="00544C0D"/>
    <w:rsid w:val="00544CB4"/>
    <w:rsid w:val="00544FD5"/>
    <w:rsid w:val="00545297"/>
    <w:rsid w:val="005452DD"/>
    <w:rsid w:val="00545438"/>
    <w:rsid w:val="00545986"/>
    <w:rsid w:val="005459C6"/>
    <w:rsid w:val="00545F77"/>
    <w:rsid w:val="00545FA5"/>
    <w:rsid w:val="00546125"/>
    <w:rsid w:val="00546220"/>
    <w:rsid w:val="00546556"/>
    <w:rsid w:val="0054661A"/>
    <w:rsid w:val="005468D1"/>
    <w:rsid w:val="00546ED8"/>
    <w:rsid w:val="00546F58"/>
    <w:rsid w:val="00547987"/>
    <w:rsid w:val="005479BD"/>
    <w:rsid w:val="00547A2A"/>
    <w:rsid w:val="00547BDD"/>
    <w:rsid w:val="00547BE5"/>
    <w:rsid w:val="00547C80"/>
    <w:rsid w:val="00547E53"/>
    <w:rsid w:val="0055002B"/>
    <w:rsid w:val="00550207"/>
    <w:rsid w:val="00550303"/>
    <w:rsid w:val="005506D1"/>
    <w:rsid w:val="00550A19"/>
    <w:rsid w:val="0055284C"/>
    <w:rsid w:val="005529F5"/>
    <w:rsid w:val="00552C68"/>
    <w:rsid w:val="00553116"/>
    <w:rsid w:val="00553135"/>
    <w:rsid w:val="00553899"/>
    <w:rsid w:val="005539A3"/>
    <w:rsid w:val="00553BB9"/>
    <w:rsid w:val="005541F5"/>
    <w:rsid w:val="00555005"/>
    <w:rsid w:val="005555B2"/>
    <w:rsid w:val="005555C8"/>
    <w:rsid w:val="00555C92"/>
    <w:rsid w:val="005567A8"/>
    <w:rsid w:val="005567FB"/>
    <w:rsid w:val="0055684B"/>
    <w:rsid w:val="005568B2"/>
    <w:rsid w:val="00556A9F"/>
    <w:rsid w:val="00556C34"/>
    <w:rsid w:val="00557242"/>
    <w:rsid w:val="00557335"/>
    <w:rsid w:val="00557412"/>
    <w:rsid w:val="005574C0"/>
    <w:rsid w:val="005577A4"/>
    <w:rsid w:val="0055794B"/>
    <w:rsid w:val="005579DF"/>
    <w:rsid w:val="00557E12"/>
    <w:rsid w:val="00557EC9"/>
    <w:rsid w:val="005612F4"/>
    <w:rsid w:val="00561D99"/>
    <w:rsid w:val="00561F27"/>
    <w:rsid w:val="0056213A"/>
    <w:rsid w:val="005621D3"/>
    <w:rsid w:val="005623DB"/>
    <w:rsid w:val="0056272C"/>
    <w:rsid w:val="00563939"/>
    <w:rsid w:val="00563A49"/>
    <w:rsid w:val="00563D7C"/>
    <w:rsid w:val="005640B5"/>
    <w:rsid w:val="005643F6"/>
    <w:rsid w:val="0056464B"/>
    <w:rsid w:val="00564ADB"/>
    <w:rsid w:val="00564AF3"/>
    <w:rsid w:val="00564BA4"/>
    <w:rsid w:val="00564D7F"/>
    <w:rsid w:val="00564EE6"/>
    <w:rsid w:val="005656D7"/>
    <w:rsid w:val="00565700"/>
    <w:rsid w:val="00565B2F"/>
    <w:rsid w:val="00565CEF"/>
    <w:rsid w:val="00566136"/>
    <w:rsid w:val="005665C6"/>
    <w:rsid w:val="00566A70"/>
    <w:rsid w:val="00567119"/>
    <w:rsid w:val="00567251"/>
    <w:rsid w:val="005672C0"/>
    <w:rsid w:val="005677EF"/>
    <w:rsid w:val="00570030"/>
    <w:rsid w:val="0057028A"/>
    <w:rsid w:val="005705A0"/>
    <w:rsid w:val="005707A7"/>
    <w:rsid w:val="00570BFE"/>
    <w:rsid w:val="00571782"/>
    <w:rsid w:val="0057184A"/>
    <w:rsid w:val="0057185E"/>
    <w:rsid w:val="00571E48"/>
    <w:rsid w:val="00572073"/>
    <w:rsid w:val="00572E7C"/>
    <w:rsid w:val="00573315"/>
    <w:rsid w:val="00573708"/>
    <w:rsid w:val="0057374C"/>
    <w:rsid w:val="00573E73"/>
    <w:rsid w:val="005743CA"/>
    <w:rsid w:val="00574787"/>
    <w:rsid w:val="00575EA7"/>
    <w:rsid w:val="00575FF8"/>
    <w:rsid w:val="00576EEB"/>
    <w:rsid w:val="00577B9A"/>
    <w:rsid w:val="00580373"/>
    <w:rsid w:val="005806DE"/>
    <w:rsid w:val="00580941"/>
    <w:rsid w:val="00580AE7"/>
    <w:rsid w:val="00580B27"/>
    <w:rsid w:val="00580EA5"/>
    <w:rsid w:val="005812FF"/>
    <w:rsid w:val="00581787"/>
    <w:rsid w:val="00581B5A"/>
    <w:rsid w:val="00581D36"/>
    <w:rsid w:val="00582F30"/>
    <w:rsid w:val="00583028"/>
    <w:rsid w:val="0058361F"/>
    <w:rsid w:val="005840AE"/>
    <w:rsid w:val="00584606"/>
    <w:rsid w:val="00584702"/>
    <w:rsid w:val="005847B6"/>
    <w:rsid w:val="00584DA7"/>
    <w:rsid w:val="0058506D"/>
    <w:rsid w:val="00585775"/>
    <w:rsid w:val="00585908"/>
    <w:rsid w:val="00585E0E"/>
    <w:rsid w:val="00585F07"/>
    <w:rsid w:val="00586385"/>
    <w:rsid w:val="005864C5"/>
    <w:rsid w:val="00586DB3"/>
    <w:rsid w:val="00586DBA"/>
    <w:rsid w:val="0058701A"/>
    <w:rsid w:val="005873DD"/>
    <w:rsid w:val="00587547"/>
    <w:rsid w:val="00587AE9"/>
    <w:rsid w:val="00587B63"/>
    <w:rsid w:val="00587FF1"/>
    <w:rsid w:val="00590BFC"/>
    <w:rsid w:val="00591104"/>
    <w:rsid w:val="00591A1E"/>
    <w:rsid w:val="00591A5F"/>
    <w:rsid w:val="00591A64"/>
    <w:rsid w:val="005920F1"/>
    <w:rsid w:val="00592134"/>
    <w:rsid w:val="00592537"/>
    <w:rsid w:val="00592989"/>
    <w:rsid w:val="00592B93"/>
    <w:rsid w:val="00592BF8"/>
    <w:rsid w:val="00592FB0"/>
    <w:rsid w:val="005930E3"/>
    <w:rsid w:val="005930EF"/>
    <w:rsid w:val="00593525"/>
    <w:rsid w:val="005935AC"/>
    <w:rsid w:val="0059375D"/>
    <w:rsid w:val="00593D1F"/>
    <w:rsid w:val="0059406A"/>
    <w:rsid w:val="005943BF"/>
    <w:rsid w:val="005943EB"/>
    <w:rsid w:val="00594664"/>
    <w:rsid w:val="00594706"/>
    <w:rsid w:val="00594B4B"/>
    <w:rsid w:val="0059566A"/>
    <w:rsid w:val="00595AFD"/>
    <w:rsid w:val="00595D19"/>
    <w:rsid w:val="00596222"/>
    <w:rsid w:val="00596901"/>
    <w:rsid w:val="00596A54"/>
    <w:rsid w:val="00596AE8"/>
    <w:rsid w:val="00596B7A"/>
    <w:rsid w:val="00597190"/>
    <w:rsid w:val="00597889"/>
    <w:rsid w:val="005A04D9"/>
    <w:rsid w:val="005A07BF"/>
    <w:rsid w:val="005A08FF"/>
    <w:rsid w:val="005A153E"/>
    <w:rsid w:val="005A1854"/>
    <w:rsid w:val="005A1BE1"/>
    <w:rsid w:val="005A26E4"/>
    <w:rsid w:val="005A2EBA"/>
    <w:rsid w:val="005A3608"/>
    <w:rsid w:val="005A3658"/>
    <w:rsid w:val="005A3A4B"/>
    <w:rsid w:val="005A3E02"/>
    <w:rsid w:val="005A3FB4"/>
    <w:rsid w:val="005A476F"/>
    <w:rsid w:val="005A4C4B"/>
    <w:rsid w:val="005A4CF6"/>
    <w:rsid w:val="005A4E31"/>
    <w:rsid w:val="005A5E13"/>
    <w:rsid w:val="005A640A"/>
    <w:rsid w:val="005A684E"/>
    <w:rsid w:val="005A6988"/>
    <w:rsid w:val="005A7710"/>
    <w:rsid w:val="005A7EDE"/>
    <w:rsid w:val="005B03DB"/>
    <w:rsid w:val="005B0574"/>
    <w:rsid w:val="005B0996"/>
    <w:rsid w:val="005B112F"/>
    <w:rsid w:val="005B1130"/>
    <w:rsid w:val="005B167E"/>
    <w:rsid w:val="005B17C0"/>
    <w:rsid w:val="005B2DEB"/>
    <w:rsid w:val="005B2E3A"/>
    <w:rsid w:val="005B3742"/>
    <w:rsid w:val="005B413E"/>
    <w:rsid w:val="005B433F"/>
    <w:rsid w:val="005B4447"/>
    <w:rsid w:val="005B4884"/>
    <w:rsid w:val="005B4A96"/>
    <w:rsid w:val="005B4B12"/>
    <w:rsid w:val="005B4C55"/>
    <w:rsid w:val="005B4CF1"/>
    <w:rsid w:val="005B4D16"/>
    <w:rsid w:val="005B5637"/>
    <w:rsid w:val="005B57B0"/>
    <w:rsid w:val="005B5878"/>
    <w:rsid w:val="005B5922"/>
    <w:rsid w:val="005B6904"/>
    <w:rsid w:val="005B6B76"/>
    <w:rsid w:val="005B6CEE"/>
    <w:rsid w:val="005B6FC6"/>
    <w:rsid w:val="005B71A8"/>
    <w:rsid w:val="005B7464"/>
    <w:rsid w:val="005B75D5"/>
    <w:rsid w:val="005B76E0"/>
    <w:rsid w:val="005B7A1C"/>
    <w:rsid w:val="005B7A72"/>
    <w:rsid w:val="005B7B75"/>
    <w:rsid w:val="005C0C8D"/>
    <w:rsid w:val="005C1FB1"/>
    <w:rsid w:val="005C218A"/>
    <w:rsid w:val="005C26C5"/>
    <w:rsid w:val="005C2F9C"/>
    <w:rsid w:val="005C36A6"/>
    <w:rsid w:val="005C3B0D"/>
    <w:rsid w:val="005C3C4F"/>
    <w:rsid w:val="005C4184"/>
    <w:rsid w:val="005C457F"/>
    <w:rsid w:val="005C480B"/>
    <w:rsid w:val="005C4B8C"/>
    <w:rsid w:val="005C4F7E"/>
    <w:rsid w:val="005C540C"/>
    <w:rsid w:val="005C54A5"/>
    <w:rsid w:val="005C5ABF"/>
    <w:rsid w:val="005C624E"/>
    <w:rsid w:val="005C6860"/>
    <w:rsid w:val="005C6D1B"/>
    <w:rsid w:val="005C6E11"/>
    <w:rsid w:val="005C742A"/>
    <w:rsid w:val="005C772B"/>
    <w:rsid w:val="005C7853"/>
    <w:rsid w:val="005C79A3"/>
    <w:rsid w:val="005D01F0"/>
    <w:rsid w:val="005D0E02"/>
    <w:rsid w:val="005D103F"/>
    <w:rsid w:val="005D1223"/>
    <w:rsid w:val="005D1658"/>
    <w:rsid w:val="005D1AEA"/>
    <w:rsid w:val="005D1B28"/>
    <w:rsid w:val="005D1BBC"/>
    <w:rsid w:val="005D1D55"/>
    <w:rsid w:val="005D2154"/>
    <w:rsid w:val="005D2D82"/>
    <w:rsid w:val="005D3071"/>
    <w:rsid w:val="005D3269"/>
    <w:rsid w:val="005D4441"/>
    <w:rsid w:val="005D4698"/>
    <w:rsid w:val="005D4C5C"/>
    <w:rsid w:val="005D51CF"/>
    <w:rsid w:val="005D551C"/>
    <w:rsid w:val="005D566B"/>
    <w:rsid w:val="005D5DAD"/>
    <w:rsid w:val="005D61E6"/>
    <w:rsid w:val="005D6576"/>
    <w:rsid w:val="005D6872"/>
    <w:rsid w:val="005D6BE7"/>
    <w:rsid w:val="005D6DA7"/>
    <w:rsid w:val="005D73F0"/>
    <w:rsid w:val="005D755A"/>
    <w:rsid w:val="005D7561"/>
    <w:rsid w:val="005D7A56"/>
    <w:rsid w:val="005D7DE6"/>
    <w:rsid w:val="005E02A4"/>
    <w:rsid w:val="005E089C"/>
    <w:rsid w:val="005E0901"/>
    <w:rsid w:val="005E0953"/>
    <w:rsid w:val="005E10B4"/>
    <w:rsid w:val="005E153B"/>
    <w:rsid w:val="005E1782"/>
    <w:rsid w:val="005E1BD1"/>
    <w:rsid w:val="005E1F93"/>
    <w:rsid w:val="005E1FF9"/>
    <w:rsid w:val="005E20E6"/>
    <w:rsid w:val="005E21AB"/>
    <w:rsid w:val="005E23E3"/>
    <w:rsid w:val="005E26FF"/>
    <w:rsid w:val="005E275E"/>
    <w:rsid w:val="005E2968"/>
    <w:rsid w:val="005E2A37"/>
    <w:rsid w:val="005E2BB8"/>
    <w:rsid w:val="005E30AA"/>
    <w:rsid w:val="005E32D9"/>
    <w:rsid w:val="005E33E1"/>
    <w:rsid w:val="005E369D"/>
    <w:rsid w:val="005E37D6"/>
    <w:rsid w:val="005E47CB"/>
    <w:rsid w:val="005E49B4"/>
    <w:rsid w:val="005E49E5"/>
    <w:rsid w:val="005E4D46"/>
    <w:rsid w:val="005E4D7D"/>
    <w:rsid w:val="005E4FBB"/>
    <w:rsid w:val="005E521C"/>
    <w:rsid w:val="005E55BB"/>
    <w:rsid w:val="005E5A21"/>
    <w:rsid w:val="005E5F56"/>
    <w:rsid w:val="005E6521"/>
    <w:rsid w:val="005E657B"/>
    <w:rsid w:val="005E65E2"/>
    <w:rsid w:val="005E69B1"/>
    <w:rsid w:val="005E6EC5"/>
    <w:rsid w:val="005E7113"/>
    <w:rsid w:val="005E7D48"/>
    <w:rsid w:val="005F00E4"/>
    <w:rsid w:val="005F024A"/>
    <w:rsid w:val="005F2CFC"/>
    <w:rsid w:val="005F2D4D"/>
    <w:rsid w:val="005F3A1F"/>
    <w:rsid w:val="005F3FA4"/>
    <w:rsid w:val="005F4147"/>
    <w:rsid w:val="005F4287"/>
    <w:rsid w:val="005F46ED"/>
    <w:rsid w:val="005F4CDD"/>
    <w:rsid w:val="005F4D18"/>
    <w:rsid w:val="005F4EE0"/>
    <w:rsid w:val="005F514C"/>
    <w:rsid w:val="005F51B5"/>
    <w:rsid w:val="005F5921"/>
    <w:rsid w:val="005F5B9B"/>
    <w:rsid w:val="005F5DCA"/>
    <w:rsid w:val="005F6304"/>
    <w:rsid w:val="005F6432"/>
    <w:rsid w:val="005F694C"/>
    <w:rsid w:val="005F6AAF"/>
    <w:rsid w:val="005F7BFA"/>
    <w:rsid w:val="005F7D67"/>
    <w:rsid w:val="005F7EBA"/>
    <w:rsid w:val="0060003F"/>
    <w:rsid w:val="00600203"/>
    <w:rsid w:val="006007B7"/>
    <w:rsid w:val="006008BE"/>
    <w:rsid w:val="006009A8"/>
    <w:rsid w:val="00600EE6"/>
    <w:rsid w:val="00600F8C"/>
    <w:rsid w:val="006012D5"/>
    <w:rsid w:val="00601614"/>
    <w:rsid w:val="006018A3"/>
    <w:rsid w:val="00601BAB"/>
    <w:rsid w:val="00601E00"/>
    <w:rsid w:val="00601EA1"/>
    <w:rsid w:val="0060258B"/>
    <w:rsid w:val="0060262B"/>
    <w:rsid w:val="00602815"/>
    <w:rsid w:val="00602BD9"/>
    <w:rsid w:val="00603860"/>
    <w:rsid w:val="00603A63"/>
    <w:rsid w:val="00603AC2"/>
    <w:rsid w:val="006042C2"/>
    <w:rsid w:val="00604631"/>
    <w:rsid w:val="00604BBF"/>
    <w:rsid w:val="00604BCF"/>
    <w:rsid w:val="00605023"/>
    <w:rsid w:val="00605062"/>
    <w:rsid w:val="006054F6"/>
    <w:rsid w:val="006055AB"/>
    <w:rsid w:val="00605604"/>
    <w:rsid w:val="00605C2A"/>
    <w:rsid w:val="00606239"/>
    <w:rsid w:val="00606887"/>
    <w:rsid w:val="0060688B"/>
    <w:rsid w:val="00606D6C"/>
    <w:rsid w:val="00606E71"/>
    <w:rsid w:val="006070C3"/>
    <w:rsid w:val="006071A2"/>
    <w:rsid w:val="00607423"/>
    <w:rsid w:val="00607632"/>
    <w:rsid w:val="006078FB"/>
    <w:rsid w:val="00607B23"/>
    <w:rsid w:val="00607D4C"/>
    <w:rsid w:val="00610B42"/>
    <w:rsid w:val="00610B84"/>
    <w:rsid w:val="00610DBF"/>
    <w:rsid w:val="00611182"/>
    <w:rsid w:val="00611377"/>
    <w:rsid w:val="00611E38"/>
    <w:rsid w:val="00611F82"/>
    <w:rsid w:val="0061225B"/>
    <w:rsid w:val="00613016"/>
    <w:rsid w:val="00613153"/>
    <w:rsid w:val="00613366"/>
    <w:rsid w:val="00613637"/>
    <w:rsid w:val="00613A86"/>
    <w:rsid w:val="00613B86"/>
    <w:rsid w:val="006143D9"/>
    <w:rsid w:val="0061466C"/>
    <w:rsid w:val="006147E7"/>
    <w:rsid w:val="0061484E"/>
    <w:rsid w:val="006157B2"/>
    <w:rsid w:val="00615B6C"/>
    <w:rsid w:val="00615EF3"/>
    <w:rsid w:val="00615FEF"/>
    <w:rsid w:val="00616053"/>
    <w:rsid w:val="006168CB"/>
    <w:rsid w:val="00616AD9"/>
    <w:rsid w:val="00616DF2"/>
    <w:rsid w:val="006171C2"/>
    <w:rsid w:val="006174A8"/>
    <w:rsid w:val="00617772"/>
    <w:rsid w:val="00617B89"/>
    <w:rsid w:val="00620265"/>
    <w:rsid w:val="006202B7"/>
    <w:rsid w:val="00620402"/>
    <w:rsid w:val="00620898"/>
    <w:rsid w:val="00620AAD"/>
    <w:rsid w:val="006212F6"/>
    <w:rsid w:val="00621408"/>
    <w:rsid w:val="00621AC2"/>
    <w:rsid w:val="00622361"/>
    <w:rsid w:val="006223A5"/>
    <w:rsid w:val="00622A9F"/>
    <w:rsid w:val="00622B06"/>
    <w:rsid w:val="00622F08"/>
    <w:rsid w:val="00623487"/>
    <w:rsid w:val="006238AB"/>
    <w:rsid w:val="00624294"/>
    <w:rsid w:val="006245D6"/>
    <w:rsid w:val="00624661"/>
    <w:rsid w:val="0062498B"/>
    <w:rsid w:val="00624A7A"/>
    <w:rsid w:val="00624B3C"/>
    <w:rsid w:val="006255A6"/>
    <w:rsid w:val="00625994"/>
    <w:rsid w:val="00625A3E"/>
    <w:rsid w:val="00625C30"/>
    <w:rsid w:val="00626453"/>
    <w:rsid w:val="006267A6"/>
    <w:rsid w:val="00626856"/>
    <w:rsid w:val="00626B13"/>
    <w:rsid w:val="00626CF7"/>
    <w:rsid w:val="00626DD4"/>
    <w:rsid w:val="00627406"/>
    <w:rsid w:val="006277AD"/>
    <w:rsid w:val="006277C2"/>
    <w:rsid w:val="00627B89"/>
    <w:rsid w:val="00627FD4"/>
    <w:rsid w:val="0063006E"/>
    <w:rsid w:val="0063019B"/>
    <w:rsid w:val="006301AC"/>
    <w:rsid w:val="006303ED"/>
    <w:rsid w:val="00630594"/>
    <w:rsid w:val="00630978"/>
    <w:rsid w:val="00630BF3"/>
    <w:rsid w:val="00631263"/>
    <w:rsid w:val="00631682"/>
    <w:rsid w:val="00631925"/>
    <w:rsid w:val="006319AC"/>
    <w:rsid w:val="00631D06"/>
    <w:rsid w:val="00631DC8"/>
    <w:rsid w:val="00631F92"/>
    <w:rsid w:val="006320FF"/>
    <w:rsid w:val="006322A7"/>
    <w:rsid w:val="0063259B"/>
    <w:rsid w:val="00633212"/>
    <w:rsid w:val="006332A8"/>
    <w:rsid w:val="00633658"/>
    <w:rsid w:val="006341E0"/>
    <w:rsid w:val="006343DA"/>
    <w:rsid w:val="00634A2B"/>
    <w:rsid w:val="00634FC1"/>
    <w:rsid w:val="00635716"/>
    <w:rsid w:val="0063574E"/>
    <w:rsid w:val="006358F8"/>
    <w:rsid w:val="00636381"/>
    <w:rsid w:val="006366F9"/>
    <w:rsid w:val="00636B4D"/>
    <w:rsid w:val="00637143"/>
    <w:rsid w:val="006375A0"/>
    <w:rsid w:val="0063782F"/>
    <w:rsid w:val="00637D83"/>
    <w:rsid w:val="0064037D"/>
    <w:rsid w:val="00640EC5"/>
    <w:rsid w:val="0064137E"/>
    <w:rsid w:val="006414AD"/>
    <w:rsid w:val="006417E0"/>
    <w:rsid w:val="006419BD"/>
    <w:rsid w:val="00641DCB"/>
    <w:rsid w:val="00641F05"/>
    <w:rsid w:val="006423AD"/>
    <w:rsid w:val="006424D0"/>
    <w:rsid w:val="00642D53"/>
    <w:rsid w:val="006430FA"/>
    <w:rsid w:val="00643BC0"/>
    <w:rsid w:val="00643BC9"/>
    <w:rsid w:val="00643F9C"/>
    <w:rsid w:val="00644214"/>
    <w:rsid w:val="00644DC0"/>
    <w:rsid w:val="006451F4"/>
    <w:rsid w:val="006454DA"/>
    <w:rsid w:val="006455B2"/>
    <w:rsid w:val="0064588C"/>
    <w:rsid w:val="00645CE0"/>
    <w:rsid w:val="00645E52"/>
    <w:rsid w:val="00645FFD"/>
    <w:rsid w:val="00646A3D"/>
    <w:rsid w:val="00646A43"/>
    <w:rsid w:val="00646DBE"/>
    <w:rsid w:val="006472E2"/>
    <w:rsid w:val="006475E6"/>
    <w:rsid w:val="00647ABF"/>
    <w:rsid w:val="00647D64"/>
    <w:rsid w:val="00650209"/>
    <w:rsid w:val="0065053E"/>
    <w:rsid w:val="00650D8B"/>
    <w:rsid w:val="006517F1"/>
    <w:rsid w:val="00651B6F"/>
    <w:rsid w:val="00652376"/>
    <w:rsid w:val="00652447"/>
    <w:rsid w:val="00652487"/>
    <w:rsid w:val="00652520"/>
    <w:rsid w:val="00652FC6"/>
    <w:rsid w:val="00653060"/>
    <w:rsid w:val="006532B6"/>
    <w:rsid w:val="00653429"/>
    <w:rsid w:val="00653B6D"/>
    <w:rsid w:val="00653F1B"/>
    <w:rsid w:val="00654CD4"/>
    <w:rsid w:val="00654F6E"/>
    <w:rsid w:val="00654FE1"/>
    <w:rsid w:val="006553B8"/>
    <w:rsid w:val="00655542"/>
    <w:rsid w:val="006555CD"/>
    <w:rsid w:val="00655B60"/>
    <w:rsid w:val="00655DCA"/>
    <w:rsid w:val="0065602C"/>
    <w:rsid w:val="006561AD"/>
    <w:rsid w:val="006562D0"/>
    <w:rsid w:val="006566A0"/>
    <w:rsid w:val="00656928"/>
    <w:rsid w:val="00656AAE"/>
    <w:rsid w:val="00656E1B"/>
    <w:rsid w:val="00656F24"/>
    <w:rsid w:val="00656F6A"/>
    <w:rsid w:val="00656FE3"/>
    <w:rsid w:val="006570BE"/>
    <w:rsid w:val="006574B0"/>
    <w:rsid w:val="0065782E"/>
    <w:rsid w:val="00657B93"/>
    <w:rsid w:val="00657D82"/>
    <w:rsid w:val="006603DB"/>
    <w:rsid w:val="00661047"/>
    <w:rsid w:val="006611CA"/>
    <w:rsid w:val="00661575"/>
    <w:rsid w:val="00661DD0"/>
    <w:rsid w:val="006621AD"/>
    <w:rsid w:val="00662485"/>
    <w:rsid w:val="00662B19"/>
    <w:rsid w:val="00662F94"/>
    <w:rsid w:val="0066307C"/>
    <w:rsid w:val="00663984"/>
    <w:rsid w:val="00663A4C"/>
    <w:rsid w:val="00663BF4"/>
    <w:rsid w:val="00663FBD"/>
    <w:rsid w:val="006640C6"/>
    <w:rsid w:val="00664804"/>
    <w:rsid w:val="00664AE3"/>
    <w:rsid w:val="00664B5E"/>
    <w:rsid w:val="006653D7"/>
    <w:rsid w:val="00666586"/>
    <w:rsid w:val="00667206"/>
    <w:rsid w:val="006674A4"/>
    <w:rsid w:val="00670158"/>
    <w:rsid w:val="006704AB"/>
    <w:rsid w:val="00670A7D"/>
    <w:rsid w:val="00670B92"/>
    <w:rsid w:val="0067197E"/>
    <w:rsid w:val="00671A56"/>
    <w:rsid w:val="00672874"/>
    <w:rsid w:val="00672A06"/>
    <w:rsid w:val="00672B6D"/>
    <w:rsid w:val="00672C74"/>
    <w:rsid w:val="00673052"/>
    <w:rsid w:val="00673A45"/>
    <w:rsid w:val="00673A6A"/>
    <w:rsid w:val="00673B4A"/>
    <w:rsid w:val="00673D42"/>
    <w:rsid w:val="00673DEB"/>
    <w:rsid w:val="00673F1B"/>
    <w:rsid w:val="00673FE7"/>
    <w:rsid w:val="006741F8"/>
    <w:rsid w:val="00674A6A"/>
    <w:rsid w:val="00674A79"/>
    <w:rsid w:val="00674A9C"/>
    <w:rsid w:val="00674DD7"/>
    <w:rsid w:val="006751DC"/>
    <w:rsid w:val="00676ADA"/>
    <w:rsid w:val="00676B00"/>
    <w:rsid w:val="00676D76"/>
    <w:rsid w:val="00677258"/>
    <w:rsid w:val="00677F6C"/>
    <w:rsid w:val="00677FFE"/>
    <w:rsid w:val="0068056D"/>
    <w:rsid w:val="00680CC0"/>
    <w:rsid w:val="00681121"/>
    <w:rsid w:val="006812F3"/>
    <w:rsid w:val="00681361"/>
    <w:rsid w:val="00681436"/>
    <w:rsid w:val="00681DCE"/>
    <w:rsid w:val="0068225A"/>
    <w:rsid w:val="006823E6"/>
    <w:rsid w:val="006825DB"/>
    <w:rsid w:val="00682682"/>
    <w:rsid w:val="00683451"/>
    <w:rsid w:val="006835F6"/>
    <w:rsid w:val="00683E80"/>
    <w:rsid w:val="00683FFF"/>
    <w:rsid w:val="00684079"/>
    <w:rsid w:val="006840B9"/>
    <w:rsid w:val="00685180"/>
    <w:rsid w:val="00685781"/>
    <w:rsid w:val="006858AD"/>
    <w:rsid w:val="006866C6"/>
    <w:rsid w:val="00686A29"/>
    <w:rsid w:val="006874D0"/>
    <w:rsid w:val="006879F3"/>
    <w:rsid w:val="00687E3D"/>
    <w:rsid w:val="00687ED0"/>
    <w:rsid w:val="00690256"/>
    <w:rsid w:val="006904EB"/>
    <w:rsid w:val="006905B8"/>
    <w:rsid w:val="00690628"/>
    <w:rsid w:val="00690803"/>
    <w:rsid w:val="00690A11"/>
    <w:rsid w:val="00690AC2"/>
    <w:rsid w:val="00691A71"/>
    <w:rsid w:val="00691B26"/>
    <w:rsid w:val="00691F34"/>
    <w:rsid w:val="00692B47"/>
    <w:rsid w:val="00692B90"/>
    <w:rsid w:val="00692D13"/>
    <w:rsid w:val="006933E0"/>
    <w:rsid w:val="006934F5"/>
    <w:rsid w:val="0069390B"/>
    <w:rsid w:val="00694542"/>
    <w:rsid w:val="00694954"/>
    <w:rsid w:val="00694DD9"/>
    <w:rsid w:val="00695859"/>
    <w:rsid w:val="0069585B"/>
    <w:rsid w:val="00695A40"/>
    <w:rsid w:val="00695D53"/>
    <w:rsid w:val="00696332"/>
    <w:rsid w:val="00696601"/>
    <w:rsid w:val="00696724"/>
    <w:rsid w:val="00696E75"/>
    <w:rsid w:val="00697325"/>
    <w:rsid w:val="006A02B9"/>
    <w:rsid w:val="006A036A"/>
    <w:rsid w:val="006A03A4"/>
    <w:rsid w:val="006A0461"/>
    <w:rsid w:val="006A0700"/>
    <w:rsid w:val="006A0B4D"/>
    <w:rsid w:val="006A0BCA"/>
    <w:rsid w:val="006A16F7"/>
    <w:rsid w:val="006A1D34"/>
    <w:rsid w:val="006A25CD"/>
    <w:rsid w:val="006A2615"/>
    <w:rsid w:val="006A27B4"/>
    <w:rsid w:val="006A28DB"/>
    <w:rsid w:val="006A31D3"/>
    <w:rsid w:val="006A3D4D"/>
    <w:rsid w:val="006A450C"/>
    <w:rsid w:val="006A4B27"/>
    <w:rsid w:val="006A5B2D"/>
    <w:rsid w:val="006A5B9C"/>
    <w:rsid w:val="006A6343"/>
    <w:rsid w:val="006A65AC"/>
    <w:rsid w:val="006A6875"/>
    <w:rsid w:val="006A6943"/>
    <w:rsid w:val="006A6FA3"/>
    <w:rsid w:val="006A71E3"/>
    <w:rsid w:val="006A731F"/>
    <w:rsid w:val="006A736C"/>
    <w:rsid w:val="006A7BB0"/>
    <w:rsid w:val="006B00FB"/>
    <w:rsid w:val="006B024C"/>
    <w:rsid w:val="006B0C62"/>
    <w:rsid w:val="006B0EB1"/>
    <w:rsid w:val="006B1927"/>
    <w:rsid w:val="006B199E"/>
    <w:rsid w:val="006B21F9"/>
    <w:rsid w:val="006B2410"/>
    <w:rsid w:val="006B339F"/>
    <w:rsid w:val="006B348B"/>
    <w:rsid w:val="006B3761"/>
    <w:rsid w:val="006B3B5E"/>
    <w:rsid w:val="006B43D1"/>
    <w:rsid w:val="006B458B"/>
    <w:rsid w:val="006B4B9B"/>
    <w:rsid w:val="006B51B2"/>
    <w:rsid w:val="006B59EA"/>
    <w:rsid w:val="006B5A98"/>
    <w:rsid w:val="006B5BD9"/>
    <w:rsid w:val="006B5CA3"/>
    <w:rsid w:val="006B60EA"/>
    <w:rsid w:val="006B6122"/>
    <w:rsid w:val="006B6408"/>
    <w:rsid w:val="006B65F1"/>
    <w:rsid w:val="006B6919"/>
    <w:rsid w:val="006B6CAA"/>
    <w:rsid w:val="006B77AE"/>
    <w:rsid w:val="006B781B"/>
    <w:rsid w:val="006B79CA"/>
    <w:rsid w:val="006C0097"/>
    <w:rsid w:val="006C00F6"/>
    <w:rsid w:val="006C0A2D"/>
    <w:rsid w:val="006C0E6C"/>
    <w:rsid w:val="006C11FB"/>
    <w:rsid w:val="006C1405"/>
    <w:rsid w:val="006C1482"/>
    <w:rsid w:val="006C160C"/>
    <w:rsid w:val="006C1D88"/>
    <w:rsid w:val="006C1F45"/>
    <w:rsid w:val="006C2663"/>
    <w:rsid w:val="006C29E5"/>
    <w:rsid w:val="006C3405"/>
    <w:rsid w:val="006C36A3"/>
    <w:rsid w:val="006C387F"/>
    <w:rsid w:val="006C389C"/>
    <w:rsid w:val="006C39D3"/>
    <w:rsid w:val="006C3F55"/>
    <w:rsid w:val="006C45B4"/>
    <w:rsid w:val="006C4D03"/>
    <w:rsid w:val="006C4F31"/>
    <w:rsid w:val="006C5523"/>
    <w:rsid w:val="006C5A71"/>
    <w:rsid w:val="006C5A90"/>
    <w:rsid w:val="006C5C29"/>
    <w:rsid w:val="006C5F13"/>
    <w:rsid w:val="006C61EA"/>
    <w:rsid w:val="006C6241"/>
    <w:rsid w:val="006C6293"/>
    <w:rsid w:val="006C638D"/>
    <w:rsid w:val="006C644B"/>
    <w:rsid w:val="006C6774"/>
    <w:rsid w:val="006C6DB1"/>
    <w:rsid w:val="006C705D"/>
    <w:rsid w:val="006C754E"/>
    <w:rsid w:val="006C796D"/>
    <w:rsid w:val="006C7E4B"/>
    <w:rsid w:val="006C7ECC"/>
    <w:rsid w:val="006C7FA9"/>
    <w:rsid w:val="006D010F"/>
    <w:rsid w:val="006D0118"/>
    <w:rsid w:val="006D04A9"/>
    <w:rsid w:val="006D0832"/>
    <w:rsid w:val="006D0A31"/>
    <w:rsid w:val="006D0BEF"/>
    <w:rsid w:val="006D0C97"/>
    <w:rsid w:val="006D1327"/>
    <w:rsid w:val="006D13C3"/>
    <w:rsid w:val="006D19E7"/>
    <w:rsid w:val="006D1D0B"/>
    <w:rsid w:val="006D1F8B"/>
    <w:rsid w:val="006D21CC"/>
    <w:rsid w:val="006D2C81"/>
    <w:rsid w:val="006D2D07"/>
    <w:rsid w:val="006D2F36"/>
    <w:rsid w:val="006D37CC"/>
    <w:rsid w:val="006D399F"/>
    <w:rsid w:val="006D3A14"/>
    <w:rsid w:val="006D3A37"/>
    <w:rsid w:val="006D4005"/>
    <w:rsid w:val="006D44A2"/>
    <w:rsid w:val="006D45DB"/>
    <w:rsid w:val="006D4876"/>
    <w:rsid w:val="006D4F0F"/>
    <w:rsid w:val="006D51B5"/>
    <w:rsid w:val="006D5AB5"/>
    <w:rsid w:val="006D5C03"/>
    <w:rsid w:val="006D61D9"/>
    <w:rsid w:val="006D63B2"/>
    <w:rsid w:val="006D6835"/>
    <w:rsid w:val="006D6BF0"/>
    <w:rsid w:val="006D7307"/>
    <w:rsid w:val="006D7540"/>
    <w:rsid w:val="006D77D9"/>
    <w:rsid w:val="006D7ACB"/>
    <w:rsid w:val="006D7F1D"/>
    <w:rsid w:val="006E01E6"/>
    <w:rsid w:val="006E02F1"/>
    <w:rsid w:val="006E07F0"/>
    <w:rsid w:val="006E0916"/>
    <w:rsid w:val="006E0E7D"/>
    <w:rsid w:val="006E17F1"/>
    <w:rsid w:val="006E1A72"/>
    <w:rsid w:val="006E1C1A"/>
    <w:rsid w:val="006E227D"/>
    <w:rsid w:val="006E24FB"/>
    <w:rsid w:val="006E27FB"/>
    <w:rsid w:val="006E29B0"/>
    <w:rsid w:val="006E2F61"/>
    <w:rsid w:val="006E3312"/>
    <w:rsid w:val="006E33D4"/>
    <w:rsid w:val="006E3670"/>
    <w:rsid w:val="006E3A46"/>
    <w:rsid w:val="006E3BF7"/>
    <w:rsid w:val="006E3FDF"/>
    <w:rsid w:val="006E40DC"/>
    <w:rsid w:val="006E42C3"/>
    <w:rsid w:val="006E4445"/>
    <w:rsid w:val="006E44DF"/>
    <w:rsid w:val="006E4612"/>
    <w:rsid w:val="006E4BD4"/>
    <w:rsid w:val="006E4C98"/>
    <w:rsid w:val="006E5045"/>
    <w:rsid w:val="006E5116"/>
    <w:rsid w:val="006E5474"/>
    <w:rsid w:val="006E5B1F"/>
    <w:rsid w:val="006E5ED1"/>
    <w:rsid w:val="006E5FAA"/>
    <w:rsid w:val="006E6041"/>
    <w:rsid w:val="006E65A2"/>
    <w:rsid w:val="006E6AE8"/>
    <w:rsid w:val="006E6B5E"/>
    <w:rsid w:val="006E6C74"/>
    <w:rsid w:val="006E7112"/>
    <w:rsid w:val="006E7B5D"/>
    <w:rsid w:val="006E7C39"/>
    <w:rsid w:val="006F0893"/>
    <w:rsid w:val="006F0A58"/>
    <w:rsid w:val="006F1475"/>
    <w:rsid w:val="006F18C8"/>
    <w:rsid w:val="006F1FF4"/>
    <w:rsid w:val="006F28DA"/>
    <w:rsid w:val="006F2CAD"/>
    <w:rsid w:val="006F2F33"/>
    <w:rsid w:val="006F2F7D"/>
    <w:rsid w:val="006F3704"/>
    <w:rsid w:val="006F37B3"/>
    <w:rsid w:val="006F3AC1"/>
    <w:rsid w:val="006F43C2"/>
    <w:rsid w:val="006F45CB"/>
    <w:rsid w:val="006F4A19"/>
    <w:rsid w:val="006F5005"/>
    <w:rsid w:val="006F5010"/>
    <w:rsid w:val="006F54DD"/>
    <w:rsid w:val="006F55CD"/>
    <w:rsid w:val="006F5D83"/>
    <w:rsid w:val="006F6133"/>
    <w:rsid w:val="006F61F9"/>
    <w:rsid w:val="006F65AC"/>
    <w:rsid w:val="006F65F6"/>
    <w:rsid w:val="006F6AD6"/>
    <w:rsid w:val="006F72B7"/>
    <w:rsid w:val="006F74ED"/>
    <w:rsid w:val="006F7768"/>
    <w:rsid w:val="006F78CC"/>
    <w:rsid w:val="006F790E"/>
    <w:rsid w:val="006F7947"/>
    <w:rsid w:val="006F7F9C"/>
    <w:rsid w:val="00700372"/>
    <w:rsid w:val="00700AB6"/>
    <w:rsid w:val="00700B78"/>
    <w:rsid w:val="00700C33"/>
    <w:rsid w:val="00700C38"/>
    <w:rsid w:val="00701273"/>
    <w:rsid w:val="007016D1"/>
    <w:rsid w:val="00701B07"/>
    <w:rsid w:val="00702055"/>
    <w:rsid w:val="007025AD"/>
    <w:rsid w:val="0070283E"/>
    <w:rsid w:val="00702E8E"/>
    <w:rsid w:val="00702F92"/>
    <w:rsid w:val="007034AA"/>
    <w:rsid w:val="00703E19"/>
    <w:rsid w:val="00704220"/>
    <w:rsid w:val="00704955"/>
    <w:rsid w:val="00704A0F"/>
    <w:rsid w:val="00704F45"/>
    <w:rsid w:val="00705359"/>
    <w:rsid w:val="007053C8"/>
    <w:rsid w:val="00705503"/>
    <w:rsid w:val="007056F4"/>
    <w:rsid w:val="00705ADE"/>
    <w:rsid w:val="00705FB5"/>
    <w:rsid w:val="0070611E"/>
    <w:rsid w:val="007061ED"/>
    <w:rsid w:val="00706396"/>
    <w:rsid w:val="00706885"/>
    <w:rsid w:val="00706920"/>
    <w:rsid w:val="00706AF9"/>
    <w:rsid w:val="00706F06"/>
    <w:rsid w:val="00706F2B"/>
    <w:rsid w:val="00707703"/>
    <w:rsid w:val="007077E7"/>
    <w:rsid w:val="0070792D"/>
    <w:rsid w:val="00707A9A"/>
    <w:rsid w:val="00710610"/>
    <w:rsid w:val="0071062E"/>
    <w:rsid w:val="00710C03"/>
    <w:rsid w:val="00710FCC"/>
    <w:rsid w:val="007111B2"/>
    <w:rsid w:val="0071123D"/>
    <w:rsid w:val="007115D3"/>
    <w:rsid w:val="00711ED4"/>
    <w:rsid w:val="00712353"/>
    <w:rsid w:val="00712460"/>
    <w:rsid w:val="00712ADC"/>
    <w:rsid w:val="0071329C"/>
    <w:rsid w:val="00713864"/>
    <w:rsid w:val="00713B4D"/>
    <w:rsid w:val="00714120"/>
    <w:rsid w:val="007144BB"/>
    <w:rsid w:val="00714B7E"/>
    <w:rsid w:val="00715204"/>
    <w:rsid w:val="00715237"/>
    <w:rsid w:val="00715722"/>
    <w:rsid w:val="0071586D"/>
    <w:rsid w:val="0071597B"/>
    <w:rsid w:val="00715A78"/>
    <w:rsid w:val="007160B4"/>
    <w:rsid w:val="00716476"/>
    <w:rsid w:val="00716A86"/>
    <w:rsid w:val="0071708D"/>
    <w:rsid w:val="007179BA"/>
    <w:rsid w:val="00717FC4"/>
    <w:rsid w:val="007203D3"/>
    <w:rsid w:val="007204B3"/>
    <w:rsid w:val="007207F5"/>
    <w:rsid w:val="00720995"/>
    <w:rsid w:val="00720A4E"/>
    <w:rsid w:val="00720E2A"/>
    <w:rsid w:val="007215E0"/>
    <w:rsid w:val="007226E5"/>
    <w:rsid w:val="007227AE"/>
    <w:rsid w:val="00722B9D"/>
    <w:rsid w:val="00722FA7"/>
    <w:rsid w:val="00723392"/>
    <w:rsid w:val="0072397F"/>
    <w:rsid w:val="00723AFB"/>
    <w:rsid w:val="00723BFD"/>
    <w:rsid w:val="00723E5C"/>
    <w:rsid w:val="00723EC6"/>
    <w:rsid w:val="007245B1"/>
    <w:rsid w:val="0072461D"/>
    <w:rsid w:val="00724B72"/>
    <w:rsid w:val="00724D42"/>
    <w:rsid w:val="00724F55"/>
    <w:rsid w:val="00724FBC"/>
    <w:rsid w:val="007254B2"/>
    <w:rsid w:val="00726587"/>
    <w:rsid w:val="007265FC"/>
    <w:rsid w:val="00726708"/>
    <w:rsid w:val="00727202"/>
    <w:rsid w:val="00727400"/>
    <w:rsid w:val="00730013"/>
    <w:rsid w:val="0073019F"/>
    <w:rsid w:val="0073059C"/>
    <w:rsid w:val="0073060B"/>
    <w:rsid w:val="00730631"/>
    <w:rsid w:val="00730831"/>
    <w:rsid w:val="007309DA"/>
    <w:rsid w:val="00730D26"/>
    <w:rsid w:val="00730E89"/>
    <w:rsid w:val="007313AA"/>
    <w:rsid w:val="007313B5"/>
    <w:rsid w:val="007313F9"/>
    <w:rsid w:val="0073169E"/>
    <w:rsid w:val="007317CB"/>
    <w:rsid w:val="00731A2C"/>
    <w:rsid w:val="00731E5B"/>
    <w:rsid w:val="0073201B"/>
    <w:rsid w:val="007323B4"/>
    <w:rsid w:val="007326CA"/>
    <w:rsid w:val="00732A3A"/>
    <w:rsid w:val="00732BD4"/>
    <w:rsid w:val="00733258"/>
    <w:rsid w:val="00733276"/>
    <w:rsid w:val="007334C6"/>
    <w:rsid w:val="0073350C"/>
    <w:rsid w:val="00733686"/>
    <w:rsid w:val="0073385F"/>
    <w:rsid w:val="00733F1B"/>
    <w:rsid w:val="00734006"/>
    <w:rsid w:val="00734090"/>
    <w:rsid w:val="007345B8"/>
    <w:rsid w:val="007345CF"/>
    <w:rsid w:val="00734B70"/>
    <w:rsid w:val="00735A48"/>
    <w:rsid w:val="007365E3"/>
    <w:rsid w:val="00736695"/>
    <w:rsid w:val="00736769"/>
    <w:rsid w:val="007369EC"/>
    <w:rsid w:val="00736F89"/>
    <w:rsid w:val="0073719E"/>
    <w:rsid w:val="00737B0C"/>
    <w:rsid w:val="00737CDA"/>
    <w:rsid w:val="00737E3C"/>
    <w:rsid w:val="00737F3D"/>
    <w:rsid w:val="00740736"/>
    <w:rsid w:val="00740929"/>
    <w:rsid w:val="00740937"/>
    <w:rsid w:val="00740A92"/>
    <w:rsid w:val="00740B2B"/>
    <w:rsid w:val="00740CFC"/>
    <w:rsid w:val="00740E02"/>
    <w:rsid w:val="00741AB7"/>
    <w:rsid w:val="00741D64"/>
    <w:rsid w:val="00742518"/>
    <w:rsid w:val="0074253C"/>
    <w:rsid w:val="00742A45"/>
    <w:rsid w:val="00742B75"/>
    <w:rsid w:val="00742BB8"/>
    <w:rsid w:val="00742C97"/>
    <w:rsid w:val="00743296"/>
    <w:rsid w:val="007432AD"/>
    <w:rsid w:val="0074351D"/>
    <w:rsid w:val="007438C9"/>
    <w:rsid w:val="00743E08"/>
    <w:rsid w:val="00744503"/>
    <w:rsid w:val="00744545"/>
    <w:rsid w:val="0074493C"/>
    <w:rsid w:val="00744A8B"/>
    <w:rsid w:val="00744BED"/>
    <w:rsid w:val="00745890"/>
    <w:rsid w:val="00745D19"/>
    <w:rsid w:val="007461C2"/>
    <w:rsid w:val="00746809"/>
    <w:rsid w:val="007469CC"/>
    <w:rsid w:val="00746D7E"/>
    <w:rsid w:val="007473DE"/>
    <w:rsid w:val="007474FD"/>
    <w:rsid w:val="00747679"/>
    <w:rsid w:val="00747A0B"/>
    <w:rsid w:val="00747B70"/>
    <w:rsid w:val="00747CE9"/>
    <w:rsid w:val="00747DD3"/>
    <w:rsid w:val="007502A6"/>
    <w:rsid w:val="0075065D"/>
    <w:rsid w:val="00750681"/>
    <w:rsid w:val="007508CF"/>
    <w:rsid w:val="00751063"/>
    <w:rsid w:val="00751211"/>
    <w:rsid w:val="007513DC"/>
    <w:rsid w:val="00751569"/>
    <w:rsid w:val="0075179F"/>
    <w:rsid w:val="00751BBE"/>
    <w:rsid w:val="00751C91"/>
    <w:rsid w:val="00751E24"/>
    <w:rsid w:val="00752815"/>
    <w:rsid w:val="0075295D"/>
    <w:rsid w:val="00752DF7"/>
    <w:rsid w:val="00752F8B"/>
    <w:rsid w:val="00753183"/>
    <w:rsid w:val="00753448"/>
    <w:rsid w:val="00753A12"/>
    <w:rsid w:val="00754CB6"/>
    <w:rsid w:val="007555AC"/>
    <w:rsid w:val="0075572E"/>
    <w:rsid w:val="0075595B"/>
    <w:rsid w:val="00755E57"/>
    <w:rsid w:val="00755F52"/>
    <w:rsid w:val="007560A3"/>
    <w:rsid w:val="007562C0"/>
    <w:rsid w:val="007562D7"/>
    <w:rsid w:val="00756A27"/>
    <w:rsid w:val="00756BD3"/>
    <w:rsid w:val="00756CA6"/>
    <w:rsid w:val="00757026"/>
    <w:rsid w:val="00757203"/>
    <w:rsid w:val="0075759B"/>
    <w:rsid w:val="00757A7D"/>
    <w:rsid w:val="00757AAB"/>
    <w:rsid w:val="00757D38"/>
    <w:rsid w:val="007600BA"/>
    <w:rsid w:val="0076027C"/>
    <w:rsid w:val="007606B1"/>
    <w:rsid w:val="00760FD6"/>
    <w:rsid w:val="007610AB"/>
    <w:rsid w:val="00761780"/>
    <w:rsid w:val="00761A37"/>
    <w:rsid w:val="00761BA3"/>
    <w:rsid w:val="00761DDD"/>
    <w:rsid w:val="007621B9"/>
    <w:rsid w:val="0076278E"/>
    <w:rsid w:val="00762CE5"/>
    <w:rsid w:val="00762D1E"/>
    <w:rsid w:val="0076342C"/>
    <w:rsid w:val="00763644"/>
    <w:rsid w:val="00763B1E"/>
    <w:rsid w:val="00763CD9"/>
    <w:rsid w:val="00763F16"/>
    <w:rsid w:val="00764365"/>
    <w:rsid w:val="007644E1"/>
    <w:rsid w:val="0076467D"/>
    <w:rsid w:val="007650BF"/>
    <w:rsid w:val="007652CA"/>
    <w:rsid w:val="0076570C"/>
    <w:rsid w:val="007658CB"/>
    <w:rsid w:val="00766149"/>
    <w:rsid w:val="0076637D"/>
    <w:rsid w:val="007663E1"/>
    <w:rsid w:val="007665F2"/>
    <w:rsid w:val="00766AA9"/>
    <w:rsid w:val="00766FB6"/>
    <w:rsid w:val="007677BD"/>
    <w:rsid w:val="00767A59"/>
    <w:rsid w:val="00767AD0"/>
    <w:rsid w:val="0077015C"/>
    <w:rsid w:val="007707A5"/>
    <w:rsid w:val="007707FA"/>
    <w:rsid w:val="00770988"/>
    <w:rsid w:val="00770B6A"/>
    <w:rsid w:val="00770D7C"/>
    <w:rsid w:val="0077130E"/>
    <w:rsid w:val="007716ED"/>
    <w:rsid w:val="00771AAD"/>
    <w:rsid w:val="00771B3E"/>
    <w:rsid w:val="00771E7D"/>
    <w:rsid w:val="00772526"/>
    <w:rsid w:val="00772AAC"/>
    <w:rsid w:val="00772F48"/>
    <w:rsid w:val="007730B7"/>
    <w:rsid w:val="00773843"/>
    <w:rsid w:val="0077390B"/>
    <w:rsid w:val="00773B71"/>
    <w:rsid w:val="00773CE5"/>
    <w:rsid w:val="00773E08"/>
    <w:rsid w:val="00773F78"/>
    <w:rsid w:val="00774537"/>
    <w:rsid w:val="0077456A"/>
    <w:rsid w:val="007748CD"/>
    <w:rsid w:val="00774DBD"/>
    <w:rsid w:val="00774DCF"/>
    <w:rsid w:val="0077514E"/>
    <w:rsid w:val="00775554"/>
    <w:rsid w:val="00775C76"/>
    <w:rsid w:val="00776500"/>
    <w:rsid w:val="00776774"/>
    <w:rsid w:val="00776994"/>
    <w:rsid w:val="007769C1"/>
    <w:rsid w:val="00776BD9"/>
    <w:rsid w:val="007773A7"/>
    <w:rsid w:val="007774C5"/>
    <w:rsid w:val="007776CF"/>
    <w:rsid w:val="007776D8"/>
    <w:rsid w:val="00777767"/>
    <w:rsid w:val="00777DBB"/>
    <w:rsid w:val="007802A2"/>
    <w:rsid w:val="00780516"/>
    <w:rsid w:val="007809C4"/>
    <w:rsid w:val="00780B13"/>
    <w:rsid w:val="00780F13"/>
    <w:rsid w:val="00780FA0"/>
    <w:rsid w:val="00781094"/>
    <w:rsid w:val="0078142D"/>
    <w:rsid w:val="007815C4"/>
    <w:rsid w:val="0078161D"/>
    <w:rsid w:val="00781634"/>
    <w:rsid w:val="00781A25"/>
    <w:rsid w:val="00781B8D"/>
    <w:rsid w:val="00781BE4"/>
    <w:rsid w:val="007820DB"/>
    <w:rsid w:val="007822E7"/>
    <w:rsid w:val="00782564"/>
    <w:rsid w:val="00782DD1"/>
    <w:rsid w:val="00782E3A"/>
    <w:rsid w:val="007838C0"/>
    <w:rsid w:val="00784C13"/>
    <w:rsid w:val="00784CF4"/>
    <w:rsid w:val="00784EEC"/>
    <w:rsid w:val="00784FDA"/>
    <w:rsid w:val="0078504C"/>
    <w:rsid w:val="007851D6"/>
    <w:rsid w:val="007853D7"/>
    <w:rsid w:val="00785E91"/>
    <w:rsid w:val="007863BD"/>
    <w:rsid w:val="0078643E"/>
    <w:rsid w:val="0078654C"/>
    <w:rsid w:val="00786D56"/>
    <w:rsid w:val="0078718D"/>
    <w:rsid w:val="007871B9"/>
    <w:rsid w:val="00787902"/>
    <w:rsid w:val="00787A79"/>
    <w:rsid w:val="00787F33"/>
    <w:rsid w:val="00790464"/>
    <w:rsid w:val="007905F6"/>
    <w:rsid w:val="00790B52"/>
    <w:rsid w:val="00790D02"/>
    <w:rsid w:val="00791090"/>
    <w:rsid w:val="0079146C"/>
    <w:rsid w:val="00791489"/>
    <w:rsid w:val="007920FA"/>
    <w:rsid w:val="007924ED"/>
    <w:rsid w:val="00792C3A"/>
    <w:rsid w:val="00793440"/>
    <w:rsid w:val="0079360B"/>
    <w:rsid w:val="007937FA"/>
    <w:rsid w:val="00793D45"/>
    <w:rsid w:val="007943EC"/>
    <w:rsid w:val="007944E8"/>
    <w:rsid w:val="00794A83"/>
    <w:rsid w:val="00794BD2"/>
    <w:rsid w:val="00794D55"/>
    <w:rsid w:val="00795175"/>
    <w:rsid w:val="00795264"/>
    <w:rsid w:val="0079573C"/>
    <w:rsid w:val="007957C4"/>
    <w:rsid w:val="00795B83"/>
    <w:rsid w:val="00795C1D"/>
    <w:rsid w:val="0079606C"/>
    <w:rsid w:val="00796242"/>
    <w:rsid w:val="007962FA"/>
    <w:rsid w:val="0079682A"/>
    <w:rsid w:val="00796933"/>
    <w:rsid w:val="00796B38"/>
    <w:rsid w:val="00797573"/>
    <w:rsid w:val="007975EF"/>
    <w:rsid w:val="00797C3F"/>
    <w:rsid w:val="007A06FB"/>
    <w:rsid w:val="007A07D5"/>
    <w:rsid w:val="007A092F"/>
    <w:rsid w:val="007A0C57"/>
    <w:rsid w:val="007A0ED1"/>
    <w:rsid w:val="007A0FB5"/>
    <w:rsid w:val="007A110B"/>
    <w:rsid w:val="007A13CA"/>
    <w:rsid w:val="007A158D"/>
    <w:rsid w:val="007A1AFB"/>
    <w:rsid w:val="007A208D"/>
    <w:rsid w:val="007A23ED"/>
    <w:rsid w:val="007A28C4"/>
    <w:rsid w:val="007A2A1A"/>
    <w:rsid w:val="007A2F1B"/>
    <w:rsid w:val="007A3E45"/>
    <w:rsid w:val="007A3E4C"/>
    <w:rsid w:val="007A4109"/>
    <w:rsid w:val="007A4379"/>
    <w:rsid w:val="007A4611"/>
    <w:rsid w:val="007A4F76"/>
    <w:rsid w:val="007A50D2"/>
    <w:rsid w:val="007A667B"/>
    <w:rsid w:val="007A6AC8"/>
    <w:rsid w:val="007A720A"/>
    <w:rsid w:val="007A78A9"/>
    <w:rsid w:val="007A7EDF"/>
    <w:rsid w:val="007B008C"/>
    <w:rsid w:val="007B0100"/>
    <w:rsid w:val="007B05A4"/>
    <w:rsid w:val="007B07DA"/>
    <w:rsid w:val="007B0901"/>
    <w:rsid w:val="007B0F6A"/>
    <w:rsid w:val="007B1532"/>
    <w:rsid w:val="007B1E4C"/>
    <w:rsid w:val="007B23CE"/>
    <w:rsid w:val="007B25A9"/>
    <w:rsid w:val="007B26E3"/>
    <w:rsid w:val="007B2D33"/>
    <w:rsid w:val="007B31DB"/>
    <w:rsid w:val="007B325C"/>
    <w:rsid w:val="007B3715"/>
    <w:rsid w:val="007B37BA"/>
    <w:rsid w:val="007B3A43"/>
    <w:rsid w:val="007B3A88"/>
    <w:rsid w:val="007B463C"/>
    <w:rsid w:val="007B48BA"/>
    <w:rsid w:val="007B4AB9"/>
    <w:rsid w:val="007B4B4C"/>
    <w:rsid w:val="007B4F83"/>
    <w:rsid w:val="007B5CAC"/>
    <w:rsid w:val="007B61CA"/>
    <w:rsid w:val="007B6CF0"/>
    <w:rsid w:val="007B7AD9"/>
    <w:rsid w:val="007B7E49"/>
    <w:rsid w:val="007C0A90"/>
    <w:rsid w:val="007C0AF7"/>
    <w:rsid w:val="007C0DCA"/>
    <w:rsid w:val="007C0DF2"/>
    <w:rsid w:val="007C12D7"/>
    <w:rsid w:val="007C1347"/>
    <w:rsid w:val="007C1A0B"/>
    <w:rsid w:val="007C1A4A"/>
    <w:rsid w:val="007C1A9E"/>
    <w:rsid w:val="007C1B29"/>
    <w:rsid w:val="007C1BE3"/>
    <w:rsid w:val="007C1E35"/>
    <w:rsid w:val="007C1FED"/>
    <w:rsid w:val="007C2060"/>
    <w:rsid w:val="007C2232"/>
    <w:rsid w:val="007C2263"/>
    <w:rsid w:val="007C25A6"/>
    <w:rsid w:val="007C25BD"/>
    <w:rsid w:val="007C2629"/>
    <w:rsid w:val="007C295D"/>
    <w:rsid w:val="007C2B51"/>
    <w:rsid w:val="007C2C8F"/>
    <w:rsid w:val="007C32D0"/>
    <w:rsid w:val="007C34FB"/>
    <w:rsid w:val="007C447B"/>
    <w:rsid w:val="007C49D2"/>
    <w:rsid w:val="007C5104"/>
    <w:rsid w:val="007C6499"/>
    <w:rsid w:val="007C662D"/>
    <w:rsid w:val="007C66D5"/>
    <w:rsid w:val="007C6937"/>
    <w:rsid w:val="007C6ADD"/>
    <w:rsid w:val="007C6DC8"/>
    <w:rsid w:val="007C71A0"/>
    <w:rsid w:val="007C7343"/>
    <w:rsid w:val="007C765E"/>
    <w:rsid w:val="007C7A37"/>
    <w:rsid w:val="007C7B4D"/>
    <w:rsid w:val="007D006F"/>
    <w:rsid w:val="007D06CD"/>
    <w:rsid w:val="007D0709"/>
    <w:rsid w:val="007D0C5E"/>
    <w:rsid w:val="007D0DC5"/>
    <w:rsid w:val="007D1044"/>
    <w:rsid w:val="007D1316"/>
    <w:rsid w:val="007D155C"/>
    <w:rsid w:val="007D1581"/>
    <w:rsid w:val="007D16A4"/>
    <w:rsid w:val="007D18AF"/>
    <w:rsid w:val="007D1AE7"/>
    <w:rsid w:val="007D1E68"/>
    <w:rsid w:val="007D25FA"/>
    <w:rsid w:val="007D276D"/>
    <w:rsid w:val="007D276F"/>
    <w:rsid w:val="007D3AF5"/>
    <w:rsid w:val="007D3B99"/>
    <w:rsid w:val="007D3EC2"/>
    <w:rsid w:val="007D4AF3"/>
    <w:rsid w:val="007D530E"/>
    <w:rsid w:val="007D573F"/>
    <w:rsid w:val="007D5B29"/>
    <w:rsid w:val="007D5BCF"/>
    <w:rsid w:val="007D6200"/>
    <w:rsid w:val="007D66E2"/>
    <w:rsid w:val="007D6956"/>
    <w:rsid w:val="007D6D5C"/>
    <w:rsid w:val="007D6E19"/>
    <w:rsid w:val="007D7520"/>
    <w:rsid w:val="007E0034"/>
    <w:rsid w:val="007E04FC"/>
    <w:rsid w:val="007E051D"/>
    <w:rsid w:val="007E10B2"/>
    <w:rsid w:val="007E117D"/>
    <w:rsid w:val="007E13EC"/>
    <w:rsid w:val="007E1852"/>
    <w:rsid w:val="007E1C5C"/>
    <w:rsid w:val="007E200B"/>
    <w:rsid w:val="007E204E"/>
    <w:rsid w:val="007E2446"/>
    <w:rsid w:val="007E25E3"/>
    <w:rsid w:val="007E28E0"/>
    <w:rsid w:val="007E28F6"/>
    <w:rsid w:val="007E2A21"/>
    <w:rsid w:val="007E346C"/>
    <w:rsid w:val="007E38F9"/>
    <w:rsid w:val="007E3991"/>
    <w:rsid w:val="007E40E8"/>
    <w:rsid w:val="007E42E7"/>
    <w:rsid w:val="007E46C7"/>
    <w:rsid w:val="007E47F7"/>
    <w:rsid w:val="007E487D"/>
    <w:rsid w:val="007E4955"/>
    <w:rsid w:val="007E49E0"/>
    <w:rsid w:val="007E49E9"/>
    <w:rsid w:val="007E6206"/>
    <w:rsid w:val="007E698D"/>
    <w:rsid w:val="007E6A43"/>
    <w:rsid w:val="007E6F20"/>
    <w:rsid w:val="007E7201"/>
    <w:rsid w:val="007E7584"/>
    <w:rsid w:val="007E771A"/>
    <w:rsid w:val="007F071A"/>
    <w:rsid w:val="007F13E9"/>
    <w:rsid w:val="007F1515"/>
    <w:rsid w:val="007F1530"/>
    <w:rsid w:val="007F167D"/>
    <w:rsid w:val="007F16F8"/>
    <w:rsid w:val="007F1A42"/>
    <w:rsid w:val="007F1D7E"/>
    <w:rsid w:val="007F1E1D"/>
    <w:rsid w:val="007F1E87"/>
    <w:rsid w:val="007F1FE0"/>
    <w:rsid w:val="007F2369"/>
    <w:rsid w:val="007F269D"/>
    <w:rsid w:val="007F2843"/>
    <w:rsid w:val="007F2D25"/>
    <w:rsid w:val="007F301F"/>
    <w:rsid w:val="007F38B4"/>
    <w:rsid w:val="007F40E7"/>
    <w:rsid w:val="007F4BC7"/>
    <w:rsid w:val="007F4C67"/>
    <w:rsid w:val="007F4D9F"/>
    <w:rsid w:val="007F549A"/>
    <w:rsid w:val="007F5579"/>
    <w:rsid w:val="007F5953"/>
    <w:rsid w:val="007F59D6"/>
    <w:rsid w:val="007F6477"/>
    <w:rsid w:val="007F685D"/>
    <w:rsid w:val="007F69AA"/>
    <w:rsid w:val="007F6F4E"/>
    <w:rsid w:val="007F7593"/>
    <w:rsid w:val="007F7CD9"/>
    <w:rsid w:val="007F7E13"/>
    <w:rsid w:val="00800193"/>
    <w:rsid w:val="0080019C"/>
    <w:rsid w:val="00800A9F"/>
    <w:rsid w:val="0080119F"/>
    <w:rsid w:val="0080157E"/>
    <w:rsid w:val="008021D7"/>
    <w:rsid w:val="0080229D"/>
    <w:rsid w:val="008023D1"/>
    <w:rsid w:val="008026B9"/>
    <w:rsid w:val="00802C8C"/>
    <w:rsid w:val="00802F87"/>
    <w:rsid w:val="008034D4"/>
    <w:rsid w:val="008038C0"/>
    <w:rsid w:val="0080392C"/>
    <w:rsid w:val="00803D9C"/>
    <w:rsid w:val="00803E24"/>
    <w:rsid w:val="00804024"/>
    <w:rsid w:val="00804268"/>
    <w:rsid w:val="00804292"/>
    <w:rsid w:val="008047C1"/>
    <w:rsid w:val="00804BBA"/>
    <w:rsid w:val="00804C4E"/>
    <w:rsid w:val="00805547"/>
    <w:rsid w:val="00805740"/>
    <w:rsid w:val="00805D2C"/>
    <w:rsid w:val="00805D90"/>
    <w:rsid w:val="00805E46"/>
    <w:rsid w:val="00806B11"/>
    <w:rsid w:val="00807148"/>
    <w:rsid w:val="00807473"/>
    <w:rsid w:val="00807BF8"/>
    <w:rsid w:val="00810379"/>
    <w:rsid w:val="00811112"/>
    <w:rsid w:val="008113E2"/>
    <w:rsid w:val="00811CD8"/>
    <w:rsid w:val="00811FA9"/>
    <w:rsid w:val="00812185"/>
    <w:rsid w:val="00812422"/>
    <w:rsid w:val="0081279E"/>
    <w:rsid w:val="00812EE0"/>
    <w:rsid w:val="00813415"/>
    <w:rsid w:val="008139D2"/>
    <w:rsid w:val="00813C4E"/>
    <w:rsid w:val="00813DEF"/>
    <w:rsid w:val="008145CD"/>
    <w:rsid w:val="0081464B"/>
    <w:rsid w:val="0081471D"/>
    <w:rsid w:val="00814988"/>
    <w:rsid w:val="00814D34"/>
    <w:rsid w:val="00814FCA"/>
    <w:rsid w:val="00815375"/>
    <w:rsid w:val="0081564D"/>
    <w:rsid w:val="00815673"/>
    <w:rsid w:val="0081574C"/>
    <w:rsid w:val="00815A8A"/>
    <w:rsid w:val="00816138"/>
    <w:rsid w:val="00816690"/>
    <w:rsid w:val="00816D42"/>
    <w:rsid w:val="00816E3E"/>
    <w:rsid w:val="008170DB"/>
    <w:rsid w:val="008171E9"/>
    <w:rsid w:val="00817D42"/>
    <w:rsid w:val="00820044"/>
    <w:rsid w:val="00820126"/>
    <w:rsid w:val="008204B0"/>
    <w:rsid w:val="00821016"/>
    <w:rsid w:val="00821129"/>
    <w:rsid w:val="008218C4"/>
    <w:rsid w:val="00821A2A"/>
    <w:rsid w:val="00821C8C"/>
    <w:rsid w:val="00821D1E"/>
    <w:rsid w:val="00822501"/>
    <w:rsid w:val="0082263C"/>
    <w:rsid w:val="00822945"/>
    <w:rsid w:val="00822FC1"/>
    <w:rsid w:val="00823194"/>
    <w:rsid w:val="0082413C"/>
    <w:rsid w:val="008242AC"/>
    <w:rsid w:val="00824320"/>
    <w:rsid w:val="00824896"/>
    <w:rsid w:val="00825131"/>
    <w:rsid w:val="00825EB9"/>
    <w:rsid w:val="00826D13"/>
    <w:rsid w:val="008275A9"/>
    <w:rsid w:val="00827A54"/>
    <w:rsid w:val="00827F07"/>
    <w:rsid w:val="00830F26"/>
    <w:rsid w:val="00830F9C"/>
    <w:rsid w:val="00831184"/>
    <w:rsid w:val="008311BA"/>
    <w:rsid w:val="00831E7A"/>
    <w:rsid w:val="00831F9A"/>
    <w:rsid w:val="00832028"/>
    <w:rsid w:val="00832980"/>
    <w:rsid w:val="008332BA"/>
    <w:rsid w:val="008333F5"/>
    <w:rsid w:val="008338D9"/>
    <w:rsid w:val="008341C4"/>
    <w:rsid w:val="00834856"/>
    <w:rsid w:val="00834B68"/>
    <w:rsid w:val="00834F82"/>
    <w:rsid w:val="00835A1C"/>
    <w:rsid w:val="00835D01"/>
    <w:rsid w:val="00835E1D"/>
    <w:rsid w:val="00835F14"/>
    <w:rsid w:val="00836104"/>
    <w:rsid w:val="00836495"/>
    <w:rsid w:val="0083675E"/>
    <w:rsid w:val="008371BA"/>
    <w:rsid w:val="00837A08"/>
    <w:rsid w:val="00837AB0"/>
    <w:rsid w:val="00837B68"/>
    <w:rsid w:val="00837D67"/>
    <w:rsid w:val="00837E0D"/>
    <w:rsid w:val="00840000"/>
    <w:rsid w:val="0084010E"/>
    <w:rsid w:val="00840BB8"/>
    <w:rsid w:val="00840FDD"/>
    <w:rsid w:val="0084119B"/>
    <w:rsid w:val="0084131E"/>
    <w:rsid w:val="0084206B"/>
    <w:rsid w:val="008423A3"/>
    <w:rsid w:val="008426E5"/>
    <w:rsid w:val="008427C9"/>
    <w:rsid w:val="00842C64"/>
    <w:rsid w:val="00842DC5"/>
    <w:rsid w:val="008438F3"/>
    <w:rsid w:val="00844166"/>
    <w:rsid w:val="008448D7"/>
    <w:rsid w:val="00844E76"/>
    <w:rsid w:val="00844FD3"/>
    <w:rsid w:val="00845440"/>
    <w:rsid w:val="00845599"/>
    <w:rsid w:val="00845780"/>
    <w:rsid w:val="008459A0"/>
    <w:rsid w:val="00845C6A"/>
    <w:rsid w:val="00845E3E"/>
    <w:rsid w:val="00846185"/>
    <w:rsid w:val="00846CCD"/>
    <w:rsid w:val="00846DCA"/>
    <w:rsid w:val="00847144"/>
    <w:rsid w:val="008473FF"/>
    <w:rsid w:val="008476FD"/>
    <w:rsid w:val="00847DFE"/>
    <w:rsid w:val="00847F70"/>
    <w:rsid w:val="008502D3"/>
    <w:rsid w:val="008502F5"/>
    <w:rsid w:val="00851342"/>
    <w:rsid w:val="0085196B"/>
    <w:rsid w:val="0085223E"/>
    <w:rsid w:val="008526CB"/>
    <w:rsid w:val="00852880"/>
    <w:rsid w:val="00852D8C"/>
    <w:rsid w:val="00853111"/>
    <w:rsid w:val="0085365E"/>
    <w:rsid w:val="00853CAC"/>
    <w:rsid w:val="00854C6C"/>
    <w:rsid w:val="0085515C"/>
    <w:rsid w:val="00855539"/>
    <w:rsid w:val="0085595A"/>
    <w:rsid w:val="00855C10"/>
    <w:rsid w:val="00855E51"/>
    <w:rsid w:val="008561BC"/>
    <w:rsid w:val="00856561"/>
    <w:rsid w:val="0085689D"/>
    <w:rsid w:val="00856A11"/>
    <w:rsid w:val="00856A5E"/>
    <w:rsid w:val="00856ACC"/>
    <w:rsid w:val="00856DB0"/>
    <w:rsid w:val="008574F8"/>
    <w:rsid w:val="0086048B"/>
    <w:rsid w:val="00860531"/>
    <w:rsid w:val="00860B0B"/>
    <w:rsid w:val="00861199"/>
    <w:rsid w:val="00861992"/>
    <w:rsid w:val="008619D5"/>
    <w:rsid w:val="00861AC6"/>
    <w:rsid w:val="00862215"/>
    <w:rsid w:val="0086252B"/>
    <w:rsid w:val="00862534"/>
    <w:rsid w:val="008626EC"/>
    <w:rsid w:val="00862C04"/>
    <w:rsid w:val="00862DD6"/>
    <w:rsid w:val="00863B89"/>
    <w:rsid w:val="00863DB7"/>
    <w:rsid w:val="00864024"/>
    <w:rsid w:val="0086454C"/>
    <w:rsid w:val="00864756"/>
    <w:rsid w:val="00864ACF"/>
    <w:rsid w:val="00864F4E"/>
    <w:rsid w:val="00864FCF"/>
    <w:rsid w:val="0086507D"/>
    <w:rsid w:val="008650F7"/>
    <w:rsid w:val="008655A1"/>
    <w:rsid w:val="00865AAF"/>
    <w:rsid w:val="00865B64"/>
    <w:rsid w:val="00866E98"/>
    <w:rsid w:val="008670EB"/>
    <w:rsid w:val="00867FAA"/>
    <w:rsid w:val="00870006"/>
    <w:rsid w:val="0087002E"/>
    <w:rsid w:val="00870406"/>
    <w:rsid w:val="0087041A"/>
    <w:rsid w:val="0087048C"/>
    <w:rsid w:val="00870D67"/>
    <w:rsid w:val="00870F13"/>
    <w:rsid w:val="00871099"/>
    <w:rsid w:val="00871559"/>
    <w:rsid w:val="00871AB4"/>
    <w:rsid w:val="00871D54"/>
    <w:rsid w:val="00871E4D"/>
    <w:rsid w:val="00871EA6"/>
    <w:rsid w:val="0087261A"/>
    <w:rsid w:val="00872AFC"/>
    <w:rsid w:val="00872C7E"/>
    <w:rsid w:val="00872DB7"/>
    <w:rsid w:val="00873871"/>
    <w:rsid w:val="00873BB3"/>
    <w:rsid w:val="00873C28"/>
    <w:rsid w:val="00873E36"/>
    <w:rsid w:val="008743FC"/>
    <w:rsid w:val="008745BA"/>
    <w:rsid w:val="00874939"/>
    <w:rsid w:val="00874A7D"/>
    <w:rsid w:val="008752C5"/>
    <w:rsid w:val="00875365"/>
    <w:rsid w:val="008754BE"/>
    <w:rsid w:val="008758CE"/>
    <w:rsid w:val="00875933"/>
    <w:rsid w:val="00876180"/>
    <w:rsid w:val="0087629D"/>
    <w:rsid w:val="00876464"/>
    <w:rsid w:val="00876C1D"/>
    <w:rsid w:val="00876C76"/>
    <w:rsid w:val="00876D14"/>
    <w:rsid w:val="0087717C"/>
    <w:rsid w:val="008777F3"/>
    <w:rsid w:val="008778DE"/>
    <w:rsid w:val="00877958"/>
    <w:rsid w:val="00877E8E"/>
    <w:rsid w:val="00877FE5"/>
    <w:rsid w:val="00880026"/>
    <w:rsid w:val="0088100D"/>
    <w:rsid w:val="00881425"/>
    <w:rsid w:val="00882458"/>
    <w:rsid w:val="008825CD"/>
    <w:rsid w:val="00883459"/>
    <w:rsid w:val="0088386F"/>
    <w:rsid w:val="00884057"/>
    <w:rsid w:val="00884514"/>
    <w:rsid w:val="00884CB0"/>
    <w:rsid w:val="00884D0B"/>
    <w:rsid w:val="00884E65"/>
    <w:rsid w:val="00885209"/>
    <w:rsid w:val="00885245"/>
    <w:rsid w:val="0088565F"/>
    <w:rsid w:val="008857FC"/>
    <w:rsid w:val="00885D76"/>
    <w:rsid w:val="00886483"/>
    <w:rsid w:val="00887013"/>
    <w:rsid w:val="0088734A"/>
    <w:rsid w:val="008877F3"/>
    <w:rsid w:val="00887B60"/>
    <w:rsid w:val="00887E92"/>
    <w:rsid w:val="00887FA8"/>
    <w:rsid w:val="00890476"/>
    <w:rsid w:val="0089056E"/>
    <w:rsid w:val="0089057D"/>
    <w:rsid w:val="0089080A"/>
    <w:rsid w:val="008909E5"/>
    <w:rsid w:val="00890A21"/>
    <w:rsid w:val="00890A57"/>
    <w:rsid w:val="00890CA0"/>
    <w:rsid w:val="008913BA"/>
    <w:rsid w:val="00891913"/>
    <w:rsid w:val="00891C92"/>
    <w:rsid w:val="00891CAB"/>
    <w:rsid w:val="00891F04"/>
    <w:rsid w:val="008920D8"/>
    <w:rsid w:val="008924C4"/>
    <w:rsid w:val="008928AB"/>
    <w:rsid w:val="00892A4D"/>
    <w:rsid w:val="00892BCD"/>
    <w:rsid w:val="008930A7"/>
    <w:rsid w:val="0089336E"/>
    <w:rsid w:val="008936D0"/>
    <w:rsid w:val="00893F33"/>
    <w:rsid w:val="00893FB6"/>
    <w:rsid w:val="0089576C"/>
    <w:rsid w:val="00895E9C"/>
    <w:rsid w:val="0089633C"/>
    <w:rsid w:val="00896415"/>
    <w:rsid w:val="00896502"/>
    <w:rsid w:val="00896579"/>
    <w:rsid w:val="00896B80"/>
    <w:rsid w:val="00896D6F"/>
    <w:rsid w:val="00896E28"/>
    <w:rsid w:val="00897180"/>
    <w:rsid w:val="008971F9"/>
    <w:rsid w:val="008979FC"/>
    <w:rsid w:val="00897FF7"/>
    <w:rsid w:val="008A036B"/>
    <w:rsid w:val="008A054B"/>
    <w:rsid w:val="008A07EF"/>
    <w:rsid w:val="008A09A8"/>
    <w:rsid w:val="008A11D4"/>
    <w:rsid w:val="008A16FB"/>
    <w:rsid w:val="008A2128"/>
    <w:rsid w:val="008A265F"/>
    <w:rsid w:val="008A2C01"/>
    <w:rsid w:val="008A2F89"/>
    <w:rsid w:val="008A349D"/>
    <w:rsid w:val="008A3A41"/>
    <w:rsid w:val="008A3A65"/>
    <w:rsid w:val="008A3EF3"/>
    <w:rsid w:val="008A4183"/>
    <w:rsid w:val="008A437C"/>
    <w:rsid w:val="008A45E0"/>
    <w:rsid w:val="008A48B7"/>
    <w:rsid w:val="008A4BEB"/>
    <w:rsid w:val="008A4D29"/>
    <w:rsid w:val="008A5BB8"/>
    <w:rsid w:val="008A5D18"/>
    <w:rsid w:val="008A600D"/>
    <w:rsid w:val="008A64B2"/>
    <w:rsid w:val="008A6B40"/>
    <w:rsid w:val="008A6C21"/>
    <w:rsid w:val="008A6FAE"/>
    <w:rsid w:val="008A745A"/>
    <w:rsid w:val="008A781D"/>
    <w:rsid w:val="008A7B9C"/>
    <w:rsid w:val="008B00B2"/>
    <w:rsid w:val="008B0C24"/>
    <w:rsid w:val="008B0C34"/>
    <w:rsid w:val="008B0DD8"/>
    <w:rsid w:val="008B0F49"/>
    <w:rsid w:val="008B10A4"/>
    <w:rsid w:val="008B130D"/>
    <w:rsid w:val="008B145D"/>
    <w:rsid w:val="008B159A"/>
    <w:rsid w:val="008B1B65"/>
    <w:rsid w:val="008B203C"/>
    <w:rsid w:val="008B220A"/>
    <w:rsid w:val="008B22C4"/>
    <w:rsid w:val="008B2573"/>
    <w:rsid w:val="008B29EF"/>
    <w:rsid w:val="008B2A11"/>
    <w:rsid w:val="008B2D9E"/>
    <w:rsid w:val="008B2E02"/>
    <w:rsid w:val="008B30C6"/>
    <w:rsid w:val="008B4766"/>
    <w:rsid w:val="008B5926"/>
    <w:rsid w:val="008B5C84"/>
    <w:rsid w:val="008B6C68"/>
    <w:rsid w:val="008B6D0D"/>
    <w:rsid w:val="008B6ECA"/>
    <w:rsid w:val="008B78D4"/>
    <w:rsid w:val="008B7C14"/>
    <w:rsid w:val="008C0322"/>
    <w:rsid w:val="008C0517"/>
    <w:rsid w:val="008C093A"/>
    <w:rsid w:val="008C0AC5"/>
    <w:rsid w:val="008C0FF8"/>
    <w:rsid w:val="008C10CA"/>
    <w:rsid w:val="008C17FB"/>
    <w:rsid w:val="008C1C4E"/>
    <w:rsid w:val="008C1CF0"/>
    <w:rsid w:val="008C28E2"/>
    <w:rsid w:val="008C299C"/>
    <w:rsid w:val="008C29C8"/>
    <w:rsid w:val="008C2FD9"/>
    <w:rsid w:val="008C32E6"/>
    <w:rsid w:val="008C38BA"/>
    <w:rsid w:val="008C3C5B"/>
    <w:rsid w:val="008C3C9F"/>
    <w:rsid w:val="008C3D7B"/>
    <w:rsid w:val="008C42E6"/>
    <w:rsid w:val="008C4434"/>
    <w:rsid w:val="008C479F"/>
    <w:rsid w:val="008C4A6F"/>
    <w:rsid w:val="008C546A"/>
    <w:rsid w:val="008C5943"/>
    <w:rsid w:val="008C6684"/>
    <w:rsid w:val="008C6A26"/>
    <w:rsid w:val="008C6BFF"/>
    <w:rsid w:val="008C6F46"/>
    <w:rsid w:val="008C7026"/>
    <w:rsid w:val="008C775A"/>
    <w:rsid w:val="008C78E9"/>
    <w:rsid w:val="008C79E1"/>
    <w:rsid w:val="008C7D91"/>
    <w:rsid w:val="008C7F81"/>
    <w:rsid w:val="008D0339"/>
    <w:rsid w:val="008D0826"/>
    <w:rsid w:val="008D082B"/>
    <w:rsid w:val="008D0AB1"/>
    <w:rsid w:val="008D1040"/>
    <w:rsid w:val="008D11B0"/>
    <w:rsid w:val="008D1453"/>
    <w:rsid w:val="008D1EB1"/>
    <w:rsid w:val="008D2070"/>
    <w:rsid w:val="008D225E"/>
    <w:rsid w:val="008D2747"/>
    <w:rsid w:val="008D3239"/>
    <w:rsid w:val="008D3528"/>
    <w:rsid w:val="008D36F9"/>
    <w:rsid w:val="008D37A5"/>
    <w:rsid w:val="008D3C03"/>
    <w:rsid w:val="008D40D9"/>
    <w:rsid w:val="008D47F8"/>
    <w:rsid w:val="008D4895"/>
    <w:rsid w:val="008D4F31"/>
    <w:rsid w:val="008D541B"/>
    <w:rsid w:val="008D54C8"/>
    <w:rsid w:val="008D5535"/>
    <w:rsid w:val="008D576E"/>
    <w:rsid w:val="008D57EC"/>
    <w:rsid w:val="008D5CA9"/>
    <w:rsid w:val="008D5F93"/>
    <w:rsid w:val="008D6380"/>
    <w:rsid w:val="008D6B35"/>
    <w:rsid w:val="008D723D"/>
    <w:rsid w:val="008D74CF"/>
    <w:rsid w:val="008E02A3"/>
    <w:rsid w:val="008E06E7"/>
    <w:rsid w:val="008E072E"/>
    <w:rsid w:val="008E0929"/>
    <w:rsid w:val="008E0F44"/>
    <w:rsid w:val="008E1269"/>
    <w:rsid w:val="008E12F0"/>
    <w:rsid w:val="008E172E"/>
    <w:rsid w:val="008E1980"/>
    <w:rsid w:val="008E1A8A"/>
    <w:rsid w:val="008E1CE5"/>
    <w:rsid w:val="008E27A3"/>
    <w:rsid w:val="008E27CC"/>
    <w:rsid w:val="008E28D3"/>
    <w:rsid w:val="008E2B2C"/>
    <w:rsid w:val="008E2BE6"/>
    <w:rsid w:val="008E2C90"/>
    <w:rsid w:val="008E3036"/>
    <w:rsid w:val="008E327D"/>
    <w:rsid w:val="008E36FE"/>
    <w:rsid w:val="008E3B82"/>
    <w:rsid w:val="008E3C93"/>
    <w:rsid w:val="008E3E09"/>
    <w:rsid w:val="008E401A"/>
    <w:rsid w:val="008E430B"/>
    <w:rsid w:val="008E436B"/>
    <w:rsid w:val="008E4C36"/>
    <w:rsid w:val="008E4F5A"/>
    <w:rsid w:val="008E533D"/>
    <w:rsid w:val="008E54D8"/>
    <w:rsid w:val="008E56FA"/>
    <w:rsid w:val="008E659F"/>
    <w:rsid w:val="008E690B"/>
    <w:rsid w:val="008E6DED"/>
    <w:rsid w:val="008E73B4"/>
    <w:rsid w:val="008E75A1"/>
    <w:rsid w:val="008F06A5"/>
    <w:rsid w:val="008F0A3C"/>
    <w:rsid w:val="008F0AD6"/>
    <w:rsid w:val="008F0BEE"/>
    <w:rsid w:val="008F0E31"/>
    <w:rsid w:val="008F1033"/>
    <w:rsid w:val="008F133E"/>
    <w:rsid w:val="008F142A"/>
    <w:rsid w:val="008F14B7"/>
    <w:rsid w:val="008F173B"/>
    <w:rsid w:val="008F1ABE"/>
    <w:rsid w:val="008F1CE5"/>
    <w:rsid w:val="008F1D2E"/>
    <w:rsid w:val="008F239D"/>
    <w:rsid w:val="008F2487"/>
    <w:rsid w:val="008F26EA"/>
    <w:rsid w:val="008F280E"/>
    <w:rsid w:val="008F2E85"/>
    <w:rsid w:val="008F2FC7"/>
    <w:rsid w:val="008F2FEF"/>
    <w:rsid w:val="008F3111"/>
    <w:rsid w:val="008F3156"/>
    <w:rsid w:val="008F33FF"/>
    <w:rsid w:val="008F37FC"/>
    <w:rsid w:val="008F394F"/>
    <w:rsid w:val="008F4330"/>
    <w:rsid w:val="008F4A54"/>
    <w:rsid w:val="008F4CFA"/>
    <w:rsid w:val="008F4D6C"/>
    <w:rsid w:val="008F51A5"/>
    <w:rsid w:val="008F52A7"/>
    <w:rsid w:val="008F5585"/>
    <w:rsid w:val="008F5D7C"/>
    <w:rsid w:val="008F5E70"/>
    <w:rsid w:val="008F5F20"/>
    <w:rsid w:val="008F5FFC"/>
    <w:rsid w:val="008F63DA"/>
    <w:rsid w:val="008F64D2"/>
    <w:rsid w:val="008F66B0"/>
    <w:rsid w:val="008F69CC"/>
    <w:rsid w:val="008F6EC6"/>
    <w:rsid w:val="008F6F52"/>
    <w:rsid w:val="008F72DC"/>
    <w:rsid w:val="008F735A"/>
    <w:rsid w:val="008F7AC0"/>
    <w:rsid w:val="008F7C27"/>
    <w:rsid w:val="008F7F9F"/>
    <w:rsid w:val="00900AEE"/>
    <w:rsid w:val="00900D6B"/>
    <w:rsid w:val="00900FAF"/>
    <w:rsid w:val="0090100D"/>
    <w:rsid w:val="00901879"/>
    <w:rsid w:val="009018A7"/>
    <w:rsid w:val="00901B18"/>
    <w:rsid w:val="00901DFB"/>
    <w:rsid w:val="00901E36"/>
    <w:rsid w:val="009026A7"/>
    <w:rsid w:val="00902B40"/>
    <w:rsid w:val="00902D83"/>
    <w:rsid w:val="009031A3"/>
    <w:rsid w:val="009033E7"/>
    <w:rsid w:val="009035ED"/>
    <w:rsid w:val="00903609"/>
    <w:rsid w:val="00903960"/>
    <w:rsid w:val="00904316"/>
    <w:rsid w:val="00904601"/>
    <w:rsid w:val="009048EB"/>
    <w:rsid w:val="00904E96"/>
    <w:rsid w:val="00905061"/>
    <w:rsid w:val="00905590"/>
    <w:rsid w:val="00905679"/>
    <w:rsid w:val="0090606B"/>
    <w:rsid w:val="00906116"/>
    <w:rsid w:val="00906391"/>
    <w:rsid w:val="00906453"/>
    <w:rsid w:val="009074AD"/>
    <w:rsid w:val="00907A5B"/>
    <w:rsid w:val="00907AB0"/>
    <w:rsid w:val="00907AB4"/>
    <w:rsid w:val="00910A61"/>
    <w:rsid w:val="00910F95"/>
    <w:rsid w:val="00911320"/>
    <w:rsid w:val="0091133B"/>
    <w:rsid w:val="0091147C"/>
    <w:rsid w:val="00911870"/>
    <w:rsid w:val="0091214C"/>
    <w:rsid w:val="00912366"/>
    <w:rsid w:val="009125D1"/>
    <w:rsid w:val="009126BB"/>
    <w:rsid w:val="00912CC4"/>
    <w:rsid w:val="00912EBC"/>
    <w:rsid w:val="00913530"/>
    <w:rsid w:val="0091358B"/>
    <w:rsid w:val="00913693"/>
    <w:rsid w:val="00913864"/>
    <w:rsid w:val="00913BC4"/>
    <w:rsid w:val="00913D33"/>
    <w:rsid w:val="00914220"/>
    <w:rsid w:val="00914327"/>
    <w:rsid w:val="009143F4"/>
    <w:rsid w:val="009168A4"/>
    <w:rsid w:val="00916C64"/>
    <w:rsid w:val="009172AE"/>
    <w:rsid w:val="009174C8"/>
    <w:rsid w:val="009176B9"/>
    <w:rsid w:val="00917815"/>
    <w:rsid w:val="009202D5"/>
    <w:rsid w:val="00920B53"/>
    <w:rsid w:val="00921796"/>
    <w:rsid w:val="00921A85"/>
    <w:rsid w:val="00921DDA"/>
    <w:rsid w:val="009221F0"/>
    <w:rsid w:val="009228E7"/>
    <w:rsid w:val="00922EF8"/>
    <w:rsid w:val="009231FF"/>
    <w:rsid w:val="009237C4"/>
    <w:rsid w:val="009237C5"/>
    <w:rsid w:val="009239E8"/>
    <w:rsid w:val="0092413E"/>
    <w:rsid w:val="00924446"/>
    <w:rsid w:val="0092497B"/>
    <w:rsid w:val="00925608"/>
    <w:rsid w:val="00925A73"/>
    <w:rsid w:val="00925AB6"/>
    <w:rsid w:val="00926126"/>
    <w:rsid w:val="009267C7"/>
    <w:rsid w:val="009269D9"/>
    <w:rsid w:val="00926F5F"/>
    <w:rsid w:val="00927618"/>
    <w:rsid w:val="00927A2D"/>
    <w:rsid w:val="00927D3B"/>
    <w:rsid w:val="00930194"/>
    <w:rsid w:val="0093068A"/>
    <w:rsid w:val="0093076B"/>
    <w:rsid w:val="00930B23"/>
    <w:rsid w:val="00930F16"/>
    <w:rsid w:val="00930F1E"/>
    <w:rsid w:val="0093181E"/>
    <w:rsid w:val="00932102"/>
    <w:rsid w:val="00932133"/>
    <w:rsid w:val="009322AB"/>
    <w:rsid w:val="009328A0"/>
    <w:rsid w:val="00932CDE"/>
    <w:rsid w:val="00932DB8"/>
    <w:rsid w:val="00932FDE"/>
    <w:rsid w:val="00933789"/>
    <w:rsid w:val="00933840"/>
    <w:rsid w:val="00933B36"/>
    <w:rsid w:val="00934452"/>
    <w:rsid w:val="009348E7"/>
    <w:rsid w:val="00934973"/>
    <w:rsid w:val="00935179"/>
    <w:rsid w:val="00935455"/>
    <w:rsid w:val="0093591B"/>
    <w:rsid w:val="00935B56"/>
    <w:rsid w:val="00935BF1"/>
    <w:rsid w:val="00935C12"/>
    <w:rsid w:val="0093651B"/>
    <w:rsid w:val="0093664D"/>
    <w:rsid w:val="009368B5"/>
    <w:rsid w:val="00937556"/>
    <w:rsid w:val="00937689"/>
    <w:rsid w:val="009378A5"/>
    <w:rsid w:val="00940100"/>
    <w:rsid w:val="009401B7"/>
    <w:rsid w:val="009406F7"/>
    <w:rsid w:val="00940A86"/>
    <w:rsid w:val="00940E13"/>
    <w:rsid w:val="00940F0C"/>
    <w:rsid w:val="00940FA3"/>
    <w:rsid w:val="0094148C"/>
    <w:rsid w:val="00941752"/>
    <w:rsid w:val="00941C89"/>
    <w:rsid w:val="00942D3C"/>
    <w:rsid w:val="00942E9A"/>
    <w:rsid w:val="009431EB"/>
    <w:rsid w:val="0094342C"/>
    <w:rsid w:val="00943592"/>
    <w:rsid w:val="009435DE"/>
    <w:rsid w:val="00943701"/>
    <w:rsid w:val="00943A01"/>
    <w:rsid w:val="00943C15"/>
    <w:rsid w:val="00943E3D"/>
    <w:rsid w:val="00944127"/>
    <w:rsid w:val="009441F3"/>
    <w:rsid w:val="00944BFD"/>
    <w:rsid w:val="00944EF0"/>
    <w:rsid w:val="009450A1"/>
    <w:rsid w:val="009451E0"/>
    <w:rsid w:val="00945A05"/>
    <w:rsid w:val="009463D7"/>
    <w:rsid w:val="00946829"/>
    <w:rsid w:val="009468F1"/>
    <w:rsid w:val="0094692F"/>
    <w:rsid w:val="009475DE"/>
    <w:rsid w:val="0094794D"/>
    <w:rsid w:val="00947B9F"/>
    <w:rsid w:val="00947D68"/>
    <w:rsid w:val="00950004"/>
    <w:rsid w:val="00950AC5"/>
    <w:rsid w:val="00950BF6"/>
    <w:rsid w:val="00951934"/>
    <w:rsid w:val="00951942"/>
    <w:rsid w:val="00951CEB"/>
    <w:rsid w:val="009522BD"/>
    <w:rsid w:val="009525F5"/>
    <w:rsid w:val="00952AC3"/>
    <w:rsid w:val="00952BCE"/>
    <w:rsid w:val="00952BD3"/>
    <w:rsid w:val="00952CCB"/>
    <w:rsid w:val="00952CF5"/>
    <w:rsid w:val="00952E23"/>
    <w:rsid w:val="009530E8"/>
    <w:rsid w:val="00953278"/>
    <w:rsid w:val="009534BD"/>
    <w:rsid w:val="009534EE"/>
    <w:rsid w:val="0095363D"/>
    <w:rsid w:val="00953934"/>
    <w:rsid w:val="009539AC"/>
    <w:rsid w:val="00953CA8"/>
    <w:rsid w:val="00953D8B"/>
    <w:rsid w:val="00954528"/>
    <w:rsid w:val="009547CB"/>
    <w:rsid w:val="00954A2D"/>
    <w:rsid w:val="00954BFD"/>
    <w:rsid w:val="00955231"/>
    <w:rsid w:val="00955631"/>
    <w:rsid w:val="00955FC7"/>
    <w:rsid w:val="00957099"/>
    <w:rsid w:val="009573AF"/>
    <w:rsid w:val="00957598"/>
    <w:rsid w:val="009576FF"/>
    <w:rsid w:val="0095774C"/>
    <w:rsid w:val="009577E7"/>
    <w:rsid w:val="00957992"/>
    <w:rsid w:val="00957F41"/>
    <w:rsid w:val="009605DD"/>
    <w:rsid w:val="00960646"/>
    <w:rsid w:val="00960943"/>
    <w:rsid w:val="00960C5E"/>
    <w:rsid w:val="00960EAB"/>
    <w:rsid w:val="00960F07"/>
    <w:rsid w:val="00961509"/>
    <w:rsid w:val="00961E6E"/>
    <w:rsid w:val="0096203A"/>
    <w:rsid w:val="00962101"/>
    <w:rsid w:val="00962104"/>
    <w:rsid w:val="009622D4"/>
    <w:rsid w:val="009623AB"/>
    <w:rsid w:val="009624BD"/>
    <w:rsid w:val="0096259E"/>
    <w:rsid w:val="00962772"/>
    <w:rsid w:val="00962927"/>
    <w:rsid w:val="00962AAE"/>
    <w:rsid w:val="0096302E"/>
    <w:rsid w:val="009630EB"/>
    <w:rsid w:val="0096359B"/>
    <w:rsid w:val="0096370A"/>
    <w:rsid w:val="00963E57"/>
    <w:rsid w:val="009650C3"/>
    <w:rsid w:val="00965CC7"/>
    <w:rsid w:val="00965DA6"/>
    <w:rsid w:val="00965EE3"/>
    <w:rsid w:val="00966403"/>
    <w:rsid w:val="009668CB"/>
    <w:rsid w:val="009668EB"/>
    <w:rsid w:val="00966ADD"/>
    <w:rsid w:val="00966B7F"/>
    <w:rsid w:val="00966F81"/>
    <w:rsid w:val="00966FE6"/>
    <w:rsid w:val="009670A5"/>
    <w:rsid w:val="009672F7"/>
    <w:rsid w:val="00967610"/>
    <w:rsid w:val="00967780"/>
    <w:rsid w:val="00967B23"/>
    <w:rsid w:val="00967C4F"/>
    <w:rsid w:val="00970582"/>
    <w:rsid w:val="00970615"/>
    <w:rsid w:val="00970896"/>
    <w:rsid w:val="00970AAE"/>
    <w:rsid w:val="00971EAE"/>
    <w:rsid w:val="00972731"/>
    <w:rsid w:val="00972978"/>
    <w:rsid w:val="00972D6C"/>
    <w:rsid w:val="00973001"/>
    <w:rsid w:val="00973161"/>
    <w:rsid w:val="00973288"/>
    <w:rsid w:val="00973445"/>
    <w:rsid w:val="0097346A"/>
    <w:rsid w:val="00973FBA"/>
    <w:rsid w:val="00974624"/>
    <w:rsid w:val="009746B0"/>
    <w:rsid w:val="00974BCB"/>
    <w:rsid w:val="009754D1"/>
    <w:rsid w:val="0097571A"/>
    <w:rsid w:val="009757FA"/>
    <w:rsid w:val="00975801"/>
    <w:rsid w:val="00975986"/>
    <w:rsid w:val="00975E62"/>
    <w:rsid w:val="00976014"/>
    <w:rsid w:val="00976081"/>
    <w:rsid w:val="0097722A"/>
    <w:rsid w:val="0097733F"/>
    <w:rsid w:val="009774C1"/>
    <w:rsid w:val="00977B16"/>
    <w:rsid w:val="00977BCA"/>
    <w:rsid w:val="00980278"/>
    <w:rsid w:val="00980738"/>
    <w:rsid w:val="00980C7C"/>
    <w:rsid w:val="00980D7C"/>
    <w:rsid w:val="00980E99"/>
    <w:rsid w:val="009811C5"/>
    <w:rsid w:val="00981531"/>
    <w:rsid w:val="00981637"/>
    <w:rsid w:val="00981D82"/>
    <w:rsid w:val="00982485"/>
    <w:rsid w:val="009825DC"/>
    <w:rsid w:val="0098266D"/>
    <w:rsid w:val="00982A7B"/>
    <w:rsid w:val="00982FF6"/>
    <w:rsid w:val="00983109"/>
    <w:rsid w:val="00983168"/>
    <w:rsid w:val="00983269"/>
    <w:rsid w:val="00983972"/>
    <w:rsid w:val="00983A6B"/>
    <w:rsid w:val="00983A74"/>
    <w:rsid w:val="00983AD5"/>
    <w:rsid w:val="00984406"/>
    <w:rsid w:val="0098486A"/>
    <w:rsid w:val="00984953"/>
    <w:rsid w:val="009849CB"/>
    <w:rsid w:val="00984CFA"/>
    <w:rsid w:val="00984E8F"/>
    <w:rsid w:val="00985570"/>
    <w:rsid w:val="009855FD"/>
    <w:rsid w:val="00985F18"/>
    <w:rsid w:val="0098604F"/>
    <w:rsid w:val="00986E73"/>
    <w:rsid w:val="00986ED5"/>
    <w:rsid w:val="00987096"/>
    <w:rsid w:val="00987833"/>
    <w:rsid w:val="00987BF9"/>
    <w:rsid w:val="00987D2B"/>
    <w:rsid w:val="00987DAE"/>
    <w:rsid w:val="00990263"/>
    <w:rsid w:val="00990269"/>
    <w:rsid w:val="009904A5"/>
    <w:rsid w:val="009908EE"/>
    <w:rsid w:val="00990AAD"/>
    <w:rsid w:val="00991308"/>
    <w:rsid w:val="0099139F"/>
    <w:rsid w:val="0099199B"/>
    <w:rsid w:val="00991E4D"/>
    <w:rsid w:val="009922B9"/>
    <w:rsid w:val="009924F4"/>
    <w:rsid w:val="0099264C"/>
    <w:rsid w:val="009927C5"/>
    <w:rsid w:val="00992FA9"/>
    <w:rsid w:val="00993134"/>
    <w:rsid w:val="00993195"/>
    <w:rsid w:val="0099319C"/>
    <w:rsid w:val="0099355A"/>
    <w:rsid w:val="00993E64"/>
    <w:rsid w:val="00993EBD"/>
    <w:rsid w:val="0099409F"/>
    <w:rsid w:val="009943B6"/>
    <w:rsid w:val="0099492C"/>
    <w:rsid w:val="0099509C"/>
    <w:rsid w:val="009955EA"/>
    <w:rsid w:val="00995928"/>
    <w:rsid w:val="00995E37"/>
    <w:rsid w:val="0099611D"/>
    <w:rsid w:val="00996B86"/>
    <w:rsid w:val="0099746A"/>
    <w:rsid w:val="009978FA"/>
    <w:rsid w:val="00997AD7"/>
    <w:rsid w:val="00997FED"/>
    <w:rsid w:val="009A0478"/>
    <w:rsid w:val="009A0AB0"/>
    <w:rsid w:val="009A0F30"/>
    <w:rsid w:val="009A12AD"/>
    <w:rsid w:val="009A13A9"/>
    <w:rsid w:val="009A1AEA"/>
    <w:rsid w:val="009A1F9D"/>
    <w:rsid w:val="009A27A3"/>
    <w:rsid w:val="009A2B26"/>
    <w:rsid w:val="009A2B54"/>
    <w:rsid w:val="009A2EA9"/>
    <w:rsid w:val="009A2EE6"/>
    <w:rsid w:val="009A2F40"/>
    <w:rsid w:val="009A2F66"/>
    <w:rsid w:val="009A3014"/>
    <w:rsid w:val="009A3278"/>
    <w:rsid w:val="009A40D0"/>
    <w:rsid w:val="009A414C"/>
    <w:rsid w:val="009A478E"/>
    <w:rsid w:val="009A47B2"/>
    <w:rsid w:val="009A48DC"/>
    <w:rsid w:val="009A4B8A"/>
    <w:rsid w:val="009A4DC0"/>
    <w:rsid w:val="009A539C"/>
    <w:rsid w:val="009A568D"/>
    <w:rsid w:val="009A5ADD"/>
    <w:rsid w:val="009A5BFB"/>
    <w:rsid w:val="009A64B2"/>
    <w:rsid w:val="009A679C"/>
    <w:rsid w:val="009A6AFB"/>
    <w:rsid w:val="009A7854"/>
    <w:rsid w:val="009A7941"/>
    <w:rsid w:val="009A7F88"/>
    <w:rsid w:val="009B061A"/>
    <w:rsid w:val="009B0622"/>
    <w:rsid w:val="009B0D96"/>
    <w:rsid w:val="009B0FD8"/>
    <w:rsid w:val="009B15D9"/>
    <w:rsid w:val="009B1C3A"/>
    <w:rsid w:val="009B21E6"/>
    <w:rsid w:val="009B2C3C"/>
    <w:rsid w:val="009B2DB9"/>
    <w:rsid w:val="009B3460"/>
    <w:rsid w:val="009B3618"/>
    <w:rsid w:val="009B3648"/>
    <w:rsid w:val="009B3FBE"/>
    <w:rsid w:val="009B40AF"/>
    <w:rsid w:val="009B4127"/>
    <w:rsid w:val="009B4159"/>
    <w:rsid w:val="009B41AA"/>
    <w:rsid w:val="009B45F8"/>
    <w:rsid w:val="009B4608"/>
    <w:rsid w:val="009B4C08"/>
    <w:rsid w:val="009B5A05"/>
    <w:rsid w:val="009B61EA"/>
    <w:rsid w:val="009B62E9"/>
    <w:rsid w:val="009B631F"/>
    <w:rsid w:val="009B6767"/>
    <w:rsid w:val="009B6BB1"/>
    <w:rsid w:val="009B6C51"/>
    <w:rsid w:val="009B6CB4"/>
    <w:rsid w:val="009B6D3C"/>
    <w:rsid w:val="009B6E66"/>
    <w:rsid w:val="009B78C5"/>
    <w:rsid w:val="009B791E"/>
    <w:rsid w:val="009B799F"/>
    <w:rsid w:val="009B7F22"/>
    <w:rsid w:val="009C0008"/>
    <w:rsid w:val="009C0F4F"/>
    <w:rsid w:val="009C15B2"/>
    <w:rsid w:val="009C15E1"/>
    <w:rsid w:val="009C1F74"/>
    <w:rsid w:val="009C248C"/>
    <w:rsid w:val="009C2B4E"/>
    <w:rsid w:val="009C310B"/>
    <w:rsid w:val="009C3E61"/>
    <w:rsid w:val="009C40F1"/>
    <w:rsid w:val="009C47CE"/>
    <w:rsid w:val="009C4A0A"/>
    <w:rsid w:val="009C4C49"/>
    <w:rsid w:val="009C4C71"/>
    <w:rsid w:val="009C4EBE"/>
    <w:rsid w:val="009C4EEC"/>
    <w:rsid w:val="009C5051"/>
    <w:rsid w:val="009C5BE7"/>
    <w:rsid w:val="009C5C01"/>
    <w:rsid w:val="009C5E70"/>
    <w:rsid w:val="009C633A"/>
    <w:rsid w:val="009C7697"/>
    <w:rsid w:val="009C78DF"/>
    <w:rsid w:val="009C7D3F"/>
    <w:rsid w:val="009C7D4D"/>
    <w:rsid w:val="009C7DA5"/>
    <w:rsid w:val="009C7E0F"/>
    <w:rsid w:val="009D0685"/>
    <w:rsid w:val="009D07CE"/>
    <w:rsid w:val="009D1451"/>
    <w:rsid w:val="009D1987"/>
    <w:rsid w:val="009D26A3"/>
    <w:rsid w:val="009D2EF5"/>
    <w:rsid w:val="009D3222"/>
    <w:rsid w:val="009D3355"/>
    <w:rsid w:val="009D3518"/>
    <w:rsid w:val="009D3601"/>
    <w:rsid w:val="009D3D1A"/>
    <w:rsid w:val="009D3DD3"/>
    <w:rsid w:val="009D40F6"/>
    <w:rsid w:val="009D42DE"/>
    <w:rsid w:val="009D42FA"/>
    <w:rsid w:val="009D46C3"/>
    <w:rsid w:val="009D5F04"/>
    <w:rsid w:val="009D6073"/>
    <w:rsid w:val="009D6167"/>
    <w:rsid w:val="009D6383"/>
    <w:rsid w:val="009D680F"/>
    <w:rsid w:val="009D6829"/>
    <w:rsid w:val="009D6D9C"/>
    <w:rsid w:val="009D75FD"/>
    <w:rsid w:val="009D76EE"/>
    <w:rsid w:val="009D7C07"/>
    <w:rsid w:val="009D7DDA"/>
    <w:rsid w:val="009E03D1"/>
    <w:rsid w:val="009E054E"/>
    <w:rsid w:val="009E099C"/>
    <w:rsid w:val="009E09B6"/>
    <w:rsid w:val="009E0ABE"/>
    <w:rsid w:val="009E0B8F"/>
    <w:rsid w:val="009E0EE6"/>
    <w:rsid w:val="009E11D0"/>
    <w:rsid w:val="009E18D0"/>
    <w:rsid w:val="009E23AB"/>
    <w:rsid w:val="009E2A8D"/>
    <w:rsid w:val="009E2DB2"/>
    <w:rsid w:val="009E33BB"/>
    <w:rsid w:val="009E3479"/>
    <w:rsid w:val="009E3969"/>
    <w:rsid w:val="009E39D9"/>
    <w:rsid w:val="009E3B06"/>
    <w:rsid w:val="009E4D09"/>
    <w:rsid w:val="009E4D7A"/>
    <w:rsid w:val="009E5345"/>
    <w:rsid w:val="009E57E9"/>
    <w:rsid w:val="009E5A26"/>
    <w:rsid w:val="009E5B84"/>
    <w:rsid w:val="009E64CF"/>
    <w:rsid w:val="009E6A5B"/>
    <w:rsid w:val="009E6B6A"/>
    <w:rsid w:val="009E6E7D"/>
    <w:rsid w:val="009E6F21"/>
    <w:rsid w:val="009E7174"/>
    <w:rsid w:val="009F00A0"/>
    <w:rsid w:val="009F067A"/>
    <w:rsid w:val="009F09B1"/>
    <w:rsid w:val="009F0CCB"/>
    <w:rsid w:val="009F1081"/>
    <w:rsid w:val="009F1422"/>
    <w:rsid w:val="009F1AD4"/>
    <w:rsid w:val="009F1AEE"/>
    <w:rsid w:val="009F1EC1"/>
    <w:rsid w:val="009F2164"/>
    <w:rsid w:val="009F2331"/>
    <w:rsid w:val="009F276E"/>
    <w:rsid w:val="009F2B6D"/>
    <w:rsid w:val="009F306C"/>
    <w:rsid w:val="009F31E6"/>
    <w:rsid w:val="009F3206"/>
    <w:rsid w:val="009F33ED"/>
    <w:rsid w:val="009F34FF"/>
    <w:rsid w:val="009F415C"/>
    <w:rsid w:val="009F499E"/>
    <w:rsid w:val="009F529A"/>
    <w:rsid w:val="009F59C8"/>
    <w:rsid w:val="009F653A"/>
    <w:rsid w:val="009F6945"/>
    <w:rsid w:val="009F6C5F"/>
    <w:rsid w:val="009F6EBA"/>
    <w:rsid w:val="009F7E12"/>
    <w:rsid w:val="00A00193"/>
    <w:rsid w:val="00A00467"/>
    <w:rsid w:val="00A00F25"/>
    <w:rsid w:val="00A01024"/>
    <w:rsid w:val="00A011B3"/>
    <w:rsid w:val="00A01407"/>
    <w:rsid w:val="00A01922"/>
    <w:rsid w:val="00A01CAD"/>
    <w:rsid w:val="00A01CEF"/>
    <w:rsid w:val="00A01DE7"/>
    <w:rsid w:val="00A02019"/>
    <w:rsid w:val="00A025C1"/>
    <w:rsid w:val="00A02BA4"/>
    <w:rsid w:val="00A03EE7"/>
    <w:rsid w:val="00A0467D"/>
    <w:rsid w:val="00A04A17"/>
    <w:rsid w:val="00A04F2C"/>
    <w:rsid w:val="00A053A1"/>
    <w:rsid w:val="00A058AC"/>
    <w:rsid w:val="00A058E7"/>
    <w:rsid w:val="00A05B28"/>
    <w:rsid w:val="00A05BE4"/>
    <w:rsid w:val="00A05C85"/>
    <w:rsid w:val="00A062A8"/>
    <w:rsid w:val="00A06A1D"/>
    <w:rsid w:val="00A073A8"/>
    <w:rsid w:val="00A100EA"/>
    <w:rsid w:val="00A10207"/>
    <w:rsid w:val="00A102DC"/>
    <w:rsid w:val="00A10749"/>
    <w:rsid w:val="00A109BE"/>
    <w:rsid w:val="00A10ABB"/>
    <w:rsid w:val="00A113B7"/>
    <w:rsid w:val="00A120B9"/>
    <w:rsid w:val="00A12163"/>
    <w:rsid w:val="00A121D0"/>
    <w:rsid w:val="00A12215"/>
    <w:rsid w:val="00A12236"/>
    <w:rsid w:val="00A1226C"/>
    <w:rsid w:val="00A1250C"/>
    <w:rsid w:val="00A126FB"/>
    <w:rsid w:val="00A12966"/>
    <w:rsid w:val="00A13484"/>
    <w:rsid w:val="00A136F1"/>
    <w:rsid w:val="00A14A1A"/>
    <w:rsid w:val="00A1509E"/>
    <w:rsid w:val="00A152E5"/>
    <w:rsid w:val="00A15991"/>
    <w:rsid w:val="00A15CC9"/>
    <w:rsid w:val="00A15D70"/>
    <w:rsid w:val="00A15F5B"/>
    <w:rsid w:val="00A15FE9"/>
    <w:rsid w:val="00A16066"/>
    <w:rsid w:val="00A164BB"/>
    <w:rsid w:val="00A1698A"/>
    <w:rsid w:val="00A16B64"/>
    <w:rsid w:val="00A16E61"/>
    <w:rsid w:val="00A16EC5"/>
    <w:rsid w:val="00A173D0"/>
    <w:rsid w:val="00A17D53"/>
    <w:rsid w:val="00A17E07"/>
    <w:rsid w:val="00A17EE2"/>
    <w:rsid w:val="00A201AD"/>
    <w:rsid w:val="00A20222"/>
    <w:rsid w:val="00A20E7A"/>
    <w:rsid w:val="00A20F28"/>
    <w:rsid w:val="00A21F5F"/>
    <w:rsid w:val="00A2236A"/>
    <w:rsid w:val="00A225C2"/>
    <w:rsid w:val="00A22AB0"/>
    <w:rsid w:val="00A22C8C"/>
    <w:rsid w:val="00A2322C"/>
    <w:rsid w:val="00A23607"/>
    <w:rsid w:val="00A239AD"/>
    <w:rsid w:val="00A23D7C"/>
    <w:rsid w:val="00A23E5E"/>
    <w:rsid w:val="00A2478B"/>
    <w:rsid w:val="00A24A8A"/>
    <w:rsid w:val="00A25C40"/>
    <w:rsid w:val="00A25EB3"/>
    <w:rsid w:val="00A264EE"/>
    <w:rsid w:val="00A2670B"/>
    <w:rsid w:val="00A26924"/>
    <w:rsid w:val="00A26A52"/>
    <w:rsid w:val="00A26F86"/>
    <w:rsid w:val="00A27467"/>
    <w:rsid w:val="00A276F7"/>
    <w:rsid w:val="00A27E3A"/>
    <w:rsid w:val="00A30322"/>
    <w:rsid w:val="00A30D6C"/>
    <w:rsid w:val="00A3146A"/>
    <w:rsid w:val="00A31594"/>
    <w:rsid w:val="00A3162F"/>
    <w:rsid w:val="00A317FD"/>
    <w:rsid w:val="00A3192C"/>
    <w:rsid w:val="00A321B2"/>
    <w:rsid w:val="00A32331"/>
    <w:rsid w:val="00A3277C"/>
    <w:rsid w:val="00A335F1"/>
    <w:rsid w:val="00A3374B"/>
    <w:rsid w:val="00A33997"/>
    <w:rsid w:val="00A34323"/>
    <w:rsid w:val="00A34630"/>
    <w:rsid w:val="00A3467C"/>
    <w:rsid w:val="00A36383"/>
    <w:rsid w:val="00A363FF"/>
    <w:rsid w:val="00A36BD9"/>
    <w:rsid w:val="00A36C14"/>
    <w:rsid w:val="00A36CB9"/>
    <w:rsid w:val="00A36DCA"/>
    <w:rsid w:val="00A37004"/>
    <w:rsid w:val="00A376AC"/>
    <w:rsid w:val="00A3770A"/>
    <w:rsid w:val="00A37AFE"/>
    <w:rsid w:val="00A4000A"/>
    <w:rsid w:val="00A400E9"/>
    <w:rsid w:val="00A40145"/>
    <w:rsid w:val="00A4019C"/>
    <w:rsid w:val="00A4062D"/>
    <w:rsid w:val="00A40B70"/>
    <w:rsid w:val="00A40D85"/>
    <w:rsid w:val="00A40FEA"/>
    <w:rsid w:val="00A4118B"/>
    <w:rsid w:val="00A416E9"/>
    <w:rsid w:val="00A41EA1"/>
    <w:rsid w:val="00A41FDA"/>
    <w:rsid w:val="00A42055"/>
    <w:rsid w:val="00A4326D"/>
    <w:rsid w:val="00A4371E"/>
    <w:rsid w:val="00A43AFC"/>
    <w:rsid w:val="00A43D54"/>
    <w:rsid w:val="00A43F62"/>
    <w:rsid w:val="00A442DF"/>
    <w:rsid w:val="00A444DD"/>
    <w:rsid w:val="00A4459A"/>
    <w:rsid w:val="00A44F8A"/>
    <w:rsid w:val="00A451AB"/>
    <w:rsid w:val="00A45961"/>
    <w:rsid w:val="00A45C45"/>
    <w:rsid w:val="00A45E7A"/>
    <w:rsid w:val="00A460D8"/>
    <w:rsid w:val="00A46142"/>
    <w:rsid w:val="00A4659A"/>
    <w:rsid w:val="00A46BD1"/>
    <w:rsid w:val="00A46DE5"/>
    <w:rsid w:val="00A47521"/>
    <w:rsid w:val="00A47825"/>
    <w:rsid w:val="00A47ACF"/>
    <w:rsid w:val="00A47BCF"/>
    <w:rsid w:val="00A47E44"/>
    <w:rsid w:val="00A47FA8"/>
    <w:rsid w:val="00A50255"/>
    <w:rsid w:val="00A502FB"/>
    <w:rsid w:val="00A503EA"/>
    <w:rsid w:val="00A5050D"/>
    <w:rsid w:val="00A5074C"/>
    <w:rsid w:val="00A50B2C"/>
    <w:rsid w:val="00A50C56"/>
    <w:rsid w:val="00A511F3"/>
    <w:rsid w:val="00A51AC1"/>
    <w:rsid w:val="00A51E4E"/>
    <w:rsid w:val="00A5289E"/>
    <w:rsid w:val="00A53196"/>
    <w:rsid w:val="00A53489"/>
    <w:rsid w:val="00A53A03"/>
    <w:rsid w:val="00A540DA"/>
    <w:rsid w:val="00A548B6"/>
    <w:rsid w:val="00A54948"/>
    <w:rsid w:val="00A54F3B"/>
    <w:rsid w:val="00A551F2"/>
    <w:rsid w:val="00A55208"/>
    <w:rsid w:val="00A55462"/>
    <w:rsid w:val="00A558D2"/>
    <w:rsid w:val="00A5598B"/>
    <w:rsid w:val="00A559E5"/>
    <w:rsid w:val="00A55C64"/>
    <w:rsid w:val="00A56606"/>
    <w:rsid w:val="00A56DC1"/>
    <w:rsid w:val="00A5739C"/>
    <w:rsid w:val="00A5753C"/>
    <w:rsid w:val="00A57C96"/>
    <w:rsid w:val="00A57ED9"/>
    <w:rsid w:val="00A6015E"/>
    <w:rsid w:val="00A60BDA"/>
    <w:rsid w:val="00A61165"/>
    <w:rsid w:val="00A6123F"/>
    <w:rsid w:val="00A6166C"/>
    <w:rsid w:val="00A6171D"/>
    <w:rsid w:val="00A618C8"/>
    <w:rsid w:val="00A618EB"/>
    <w:rsid w:val="00A619D8"/>
    <w:rsid w:val="00A61B4B"/>
    <w:rsid w:val="00A624A8"/>
    <w:rsid w:val="00A624B0"/>
    <w:rsid w:val="00A62503"/>
    <w:rsid w:val="00A625C0"/>
    <w:rsid w:val="00A62CBA"/>
    <w:rsid w:val="00A63886"/>
    <w:rsid w:val="00A63D85"/>
    <w:rsid w:val="00A64537"/>
    <w:rsid w:val="00A64737"/>
    <w:rsid w:val="00A6489B"/>
    <w:rsid w:val="00A65001"/>
    <w:rsid w:val="00A65620"/>
    <w:rsid w:val="00A65823"/>
    <w:rsid w:val="00A65AC6"/>
    <w:rsid w:val="00A65CAA"/>
    <w:rsid w:val="00A65EC4"/>
    <w:rsid w:val="00A65F6B"/>
    <w:rsid w:val="00A6653D"/>
    <w:rsid w:val="00A66918"/>
    <w:rsid w:val="00A6704B"/>
    <w:rsid w:val="00A67143"/>
    <w:rsid w:val="00A671B5"/>
    <w:rsid w:val="00A679D4"/>
    <w:rsid w:val="00A67C3A"/>
    <w:rsid w:val="00A67E1B"/>
    <w:rsid w:val="00A67E38"/>
    <w:rsid w:val="00A67E99"/>
    <w:rsid w:val="00A70717"/>
    <w:rsid w:val="00A70B13"/>
    <w:rsid w:val="00A70E8B"/>
    <w:rsid w:val="00A7187A"/>
    <w:rsid w:val="00A71AAD"/>
    <w:rsid w:val="00A722C3"/>
    <w:rsid w:val="00A72635"/>
    <w:rsid w:val="00A72C16"/>
    <w:rsid w:val="00A72E86"/>
    <w:rsid w:val="00A73124"/>
    <w:rsid w:val="00A73145"/>
    <w:rsid w:val="00A73152"/>
    <w:rsid w:val="00A7358D"/>
    <w:rsid w:val="00A73CFC"/>
    <w:rsid w:val="00A73D87"/>
    <w:rsid w:val="00A73F88"/>
    <w:rsid w:val="00A746EB"/>
    <w:rsid w:val="00A74E81"/>
    <w:rsid w:val="00A75538"/>
    <w:rsid w:val="00A7573E"/>
    <w:rsid w:val="00A76460"/>
    <w:rsid w:val="00A768AD"/>
    <w:rsid w:val="00A768F8"/>
    <w:rsid w:val="00A76B59"/>
    <w:rsid w:val="00A77051"/>
    <w:rsid w:val="00A771FC"/>
    <w:rsid w:val="00A77317"/>
    <w:rsid w:val="00A77EF0"/>
    <w:rsid w:val="00A80419"/>
    <w:rsid w:val="00A8081E"/>
    <w:rsid w:val="00A80D0D"/>
    <w:rsid w:val="00A80E52"/>
    <w:rsid w:val="00A80FBE"/>
    <w:rsid w:val="00A812D7"/>
    <w:rsid w:val="00A81C35"/>
    <w:rsid w:val="00A824D2"/>
    <w:rsid w:val="00A82695"/>
    <w:rsid w:val="00A82786"/>
    <w:rsid w:val="00A82F39"/>
    <w:rsid w:val="00A83948"/>
    <w:rsid w:val="00A84058"/>
    <w:rsid w:val="00A84AA6"/>
    <w:rsid w:val="00A84CE0"/>
    <w:rsid w:val="00A85848"/>
    <w:rsid w:val="00A85F8A"/>
    <w:rsid w:val="00A86026"/>
    <w:rsid w:val="00A8636D"/>
    <w:rsid w:val="00A87340"/>
    <w:rsid w:val="00A874E5"/>
    <w:rsid w:val="00A87738"/>
    <w:rsid w:val="00A87B22"/>
    <w:rsid w:val="00A90140"/>
    <w:rsid w:val="00A9088C"/>
    <w:rsid w:val="00A9098A"/>
    <w:rsid w:val="00A91773"/>
    <w:rsid w:val="00A92178"/>
    <w:rsid w:val="00A92351"/>
    <w:rsid w:val="00A92795"/>
    <w:rsid w:val="00A92A9B"/>
    <w:rsid w:val="00A92D89"/>
    <w:rsid w:val="00A931B1"/>
    <w:rsid w:val="00A93330"/>
    <w:rsid w:val="00A933C5"/>
    <w:rsid w:val="00A9354B"/>
    <w:rsid w:val="00A939CE"/>
    <w:rsid w:val="00A94429"/>
    <w:rsid w:val="00A95094"/>
    <w:rsid w:val="00A95239"/>
    <w:rsid w:val="00A9534F"/>
    <w:rsid w:val="00A9566F"/>
    <w:rsid w:val="00A96214"/>
    <w:rsid w:val="00A9668B"/>
    <w:rsid w:val="00A9693B"/>
    <w:rsid w:val="00A96C83"/>
    <w:rsid w:val="00A97625"/>
    <w:rsid w:val="00A97A87"/>
    <w:rsid w:val="00A97E00"/>
    <w:rsid w:val="00A97EBE"/>
    <w:rsid w:val="00AA0005"/>
    <w:rsid w:val="00AA0271"/>
    <w:rsid w:val="00AA0790"/>
    <w:rsid w:val="00AA0BD7"/>
    <w:rsid w:val="00AA0BDE"/>
    <w:rsid w:val="00AA0E9A"/>
    <w:rsid w:val="00AA1112"/>
    <w:rsid w:val="00AA1227"/>
    <w:rsid w:val="00AA1912"/>
    <w:rsid w:val="00AA1998"/>
    <w:rsid w:val="00AA1BE5"/>
    <w:rsid w:val="00AA1D38"/>
    <w:rsid w:val="00AA1EFE"/>
    <w:rsid w:val="00AA2187"/>
    <w:rsid w:val="00AA2391"/>
    <w:rsid w:val="00AA2A85"/>
    <w:rsid w:val="00AA2B75"/>
    <w:rsid w:val="00AA2CC8"/>
    <w:rsid w:val="00AA2D27"/>
    <w:rsid w:val="00AA3200"/>
    <w:rsid w:val="00AA3E31"/>
    <w:rsid w:val="00AA41ED"/>
    <w:rsid w:val="00AA484B"/>
    <w:rsid w:val="00AA4CDB"/>
    <w:rsid w:val="00AA5C93"/>
    <w:rsid w:val="00AA5FF3"/>
    <w:rsid w:val="00AA628A"/>
    <w:rsid w:val="00AA6596"/>
    <w:rsid w:val="00AA6A20"/>
    <w:rsid w:val="00AA6A7D"/>
    <w:rsid w:val="00AA6CCD"/>
    <w:rsid w:val="00AA6EB0"/>
    <w:rsid w:val="00AA7156"/>
    <w:rsid w:val="00AA71A6"/>
    <w:rsid w:val="00AA75BD"/>
    <w:rsid w:val="00AA7609"/>
    <w:rsid w:val="00AA7879"/>
    <w:rsid w:val="00AA7A62"/>
    <w:rsid w:val="00AA7E48"/>
    <w:rsid w:val="00AB00A7"/>
    <w:rsid w:val="00AB046B"/>
    <w:rsid w:val="00AB05E6"/>
    <w:rsid w:val="00AB0834"/>
    <w:rsid w:val="00AB0D66"/>
    <w:rsid w:val="00AB0FDC"/>
    <w:rsid w:val="00AB1534"/>
    <w:rsid w:val="00AB15FD"/>
    <w:rsid w:val="00AB1ABF"/>
    <w:rsid w:val="00AB272E"/>
    <w:rsid w:val="00AB297B"/>
    <w:rsid w:val="00AB2AFB"/>
    <w:rsid w:val="00AB2B74"/>
    <w:rsid w:val="00AB2BB9"/>
    <w:rsid w:val="00AB2C7D"/>
    <w:rsid w:val="00AB33CD"/>
    <w:rsid w:val="00AB359C"/>
    <w:rsid w:val="00AB381C"/>
    <w:rsid w:val="00AB4213"/>
    <w:rsid w:val="00AB4F99"/>
    <w:rsid w:val="00AB541D"/>
    <w:rsid w:val="00AB5C5E"/>
    <w:rsid w:val="00AB6609"/>
    <w:rsid w:val="00AB665B"/>
    <w:rsid w:val="00AB68EE"/>
    <w:rsid w:val="00AB70B9"/>
    <w:rsid w:val="00AB71D1"/>
    <w:rsid w:val="00AC003E"/>
    <w:rsid w:val="00AC03BE"/>
    <w:rsid w:val="00AC061E"/>
    <w:rsid w:val="00AC0896"/>
    <w:rsid w:val="00AC093A"/>
    <w:rsid w:val="00AC09AA"/>
    <w:rsid w:val="00AC0B4F"/>
    <w:rsid w:val="00AC0CC1"/>
    <w:rsid w:val="00AC110F"/>
    <w:rsid w:val="00AC19EF"/>
    <w:rsid w:val="00AC2B4A"/>
    <w:rsid w:val="00AC2DDE"/>
    <w:rsid w:val="00AC314D"/>
    <w:rsid w:val="00AC33E3"/>
    <w:rsid w:val="00AC36CD"/>
    <w:rsid w:val="00AC3716"/>
    <w:rsid w:val="00AC3A3F"/>
    <w:rsid w:val="00AC3D8A"/>
    <w:rsid w:val="00AC3E29"/>
    <w:rsid w:val="00AC40E6"/>
    <w:rsid w:val="00AC4AEC"/>
    <w:rsid w:val="00AC4B89"/>
    <w:rsid w:val="00AC5564"/>
    <w:rsid w:val="00AC5631"/>
    <w:rsid w:val="00AC6121"/>
    <w:rsid w:val="00AC6248"/>
    <w:rsid w:val="00AC62DA"/>
    <w:rsid w:val="00AC635C"/>
    <w:rsid w:val="00AC6967"/>
    <w:rsid w:val="00AC73DA"/>
    <w:rsid w:val="00AC78C0"/>
    <w:rsid w:val="00AD02F2"/>
    <w:rsid w:val="00AD03BE"/>
    <w:rsid w:val="00AD079E"/>
    <w:rsid w:val="00AD09A8"/>
    <w:rsid w:val="00AD0C22"/>
    <w:rsid w:val="00AD0D8F"/>
    <w:rsid w:val="00AD132F"/>
    <w:rsid w:val="00AD169E"/>
    <w:rsid w:val="00AD1A75"/>
    <w:rsid w:val="00AD1ABA"/>
    <w:rsid w:val="00AD1D51"/>
    <w:rsid w:val="00AD1F68"/>
    <w:rsid w:val="00AD2202"/>
    <w:rsid w:val="00AD2443"/>
    <w:rsid w:val="00AD24A8"/>
    <w:rsid w:val="00AD2716"/>
    <w:rsid w:val="00AD27A8"/>
    <w:rsid w:val="00AD29EE"/>
    <w:rsid w:val="00AD3659"/>
    <w:rsid w:val="00AD370C"/>
    <w:rsid w:val="00AD3AE5"/>
    <w:rsid w:val="00AD3B41"/>
    <w:rsid w:val="00AD3C3E"/>
    <w:rsid w:val="00AD462D"/>
    <w:rsid w:val="00AD4C8D"/>
    <w:rsid w:val="00AD52DF"/>
    <w:rsid w:val="00AD5EA2"/>
    <w:rsid w:val="00AD5EBC"/>
    <w:rsid w:val="00AD6163"/>
    <w:rsid w:val="00AD6BA9"/>
    <w:rsid w:val="00AD70B3"/>
    <w:rsid w:val="00AD7389"/>
    <w:rsid w:val="00AD7B88"/>
    <w:rsid w:val="00AD7CB0"/>
    <w:rsid w:val="00AD7F15"/>
    <w:rsid w:val="00AE007C"/>
    <w:rsid w:val="00AE0A63"/>
    <w:rsid w:val="00AE1141"/>
    <w:rsid w:val="00AE1A85"/>
    <w:rsid w:val="00AE2141"/>
    <w:rsid w:val="00AE2A30"/>
    <w:rsid w:val="00AE347D"/>
    <w:rsid w:val="00AE3544"/>
    <w:rsid w:val="00AE3546"/>
    <w:rsid w:val="00AE38F1"/>
    <w:rsid w:val="00AE4204"/>
    <w:rsid w:val="00AE4313"/>
    <w:rsid w:val="00AE538B"/>
    <w:rsid w:val="00AE59E4"/>
    <w:rsid w:val="00AE5AC3"/>
    <w:rsid w:val="00AE654B"/>
    <w:rsid w:val="00AE654F"/>
    <w:rsid w:val="00AE659C"/>
    <w:rsid w:val="00AE6706"/>
    <w:rsid w:val="00AE6D04"/>
    <w:rsid w:val="00AE6E5D"/>
    <w:rsid w:val="00AE6F90"/>
    <w:rsid w:val="00AE7588"/>
    <w:rsid w:val="00AE7775"/>
    <w:rsid w:val="00AE7B45"/>
    <w:rsid w:val="00AE7C85"/>
    <w:rsid w:val="00AE7D4A"/>
    <w:rsid w:val="00AE7E3D"/>
    <w:rsid w:val="00AE7EAE"/>
    <w:rsid w:val="00AF03E7"/>
    <w:rsid w:val="00AF0486"/>
    <w:rsid w:val="00AF0B42"/>
    <w:rsid w:val="00AF0E61"/>
    <w:rsid w:val="00AF0FA5"/>
    <w:rsid w:val="00AF15D2"/>
    <w:rsid w:val="00AF178C"/>
    <w:rsid w:val="00AF1874"/>
    <w:rsid w:val="00AF1CE9"/>
    <w:rsid w:val="00AF1E23"/>
    <w:rsid w:val="00AF22A8"/>
    <w:rsid w:val="00AF2679"/>
    <w:rsid w:val="00AF2D2A"/>
    <w:rsid w:val="00AF2DBD"/>
    <w:rsid w:val="00AF2F4A"/>
    <w:rsid w:val="00AF362D"/>
    <w:rsid w:val="00AF3ABE"/>
    <w:rsid w:val="00AF3FA2"/>
    <w:rsid w:val="00AF419A"/>
    <w:rsid w:val="00AF4622"/>
    <w:rsid w:val="00AF4869"/>
    <w:rsid w:val="00AF49B2"/>
    <w:rsid w:val="00AF4FD4"/>
    <w:rsid w:val="00AF5222"/>
    <w:rsid w:val="00AF53E7"/>
    <w:rsid w:val="00AF5BE9"/>
    <w:rsid w:val="00AF6187"/>
    <w:rsid w:val="00AF62CF"/>
    <w:rsid w:val="00AF6661"/>
    <w:rsid w:val="00AF6728"/>
    <w:rsid w:val="00AF68DE"/>
    <w:rsid w:val="00AF6EB4"/>
    <w:rsid w:val="00AF74EF"/>
    <w:rsid w:val="00AF7536"/>
    <w:rsid w:val="00AF79A0"/>
    <w:rsid w:val="00AF7C1F"/>
    <w:rsid w:val="00B005AA"/>
    <w:rsid w:val="00B00AB5"/>
    <w:rsid w:val="00B01C03"/>
    <w:rsid w:val="00B021F3"/>
    <w:rsid w:val="00B027B6"/>
    <w:rsid w:val="00B0307E"/>
    <w:rsid w:val="00B031CB"/>
    <w:rsid w:val="00B03977"/>
    <w:rsid w:val="00B03C67"/>
    <w:rsid w:val="00B03CCD"/>
    <w:rsid w:val="00B04664"/>
    <w:rsid w:val="00B04673"/>
    <w:rsid w:val="00B04A56"/>
    <w:rsid w:val="00B059FD"/>
    <w:rsid w:val="00B05A8A"/>
    <w:rsid w:val="00B05F6B"/>
    <w:rsid w:val="00B06682"/>
    <w:rsid w:val="00B069A1"/>
    <w:rsid w:val="00B0739E"/>
    <w:rsid w:val="00B074E5"/>
    <w:rsid w:val="00B076A6"/>
    <w:rsid w:val="00B07A2C"/>
    <w:rsid w:val="00B10253"/>
    <w:rsid w:val="00B1053B"/>
    <w:rsid w:val="00B106F3"/>
    <w:rsid w:val="00B10B24"/>
    <w:rsid w:val="00B112C7"/>
    <w:rsid w:val="00B11331"/>
    <w:rsid w:val="00B113E3"/>
    <w:rsid w:val="00B115D6"/>
    <w:rsid w:val="00B11BAD"/>
    <w:rsid w:val="00B12154"/>
    <w:rsid w:val="00B121D6"/>
    <w:rsid w:val="00B1221F"/>
    <w:rsid w:val="00B123B9"/>
    <w:rsid w:val="00B12DF5"/>
    <w:rsid w:val="00B1329E"/>
    <w:rsid w:val="00B13A4D"/>
    <w:rsid w:val="00B13DC6"/>
    <w:rsid w:val="00B13EC5"/>
    <w:rsid w:val="00B143D2"/>
    <w:rsid w:val="00B145E1"/>
    <w:rsid w:val="00B14783"/>
    <w:rsid w:val="00B14C91"/>
    <w:rsid w:val="00B15367"/>
    <w:rsid w:val="00B15F11"/>
    <w:rsid w:val="00B161FE"/>
    <w:rsid w:val="00B16891"/>
    <w:rsid w:val="00B16950"/>
    <w:rsid w:val="00B16BB4"/>
    <w:rsid w:val="00B1708E"/>
    <w:rsid w:val="00B174A4"/>
    <w:rsid w:val="00B17652"/>
    <w:rsid w:val="00B178E7"/>
    <w:rsid w:val="00B17FD3"/>
    <w:rsid w:val="00B208AB"/>
    <w:rsid w:val="00B2123D"/>
    <w:rsid w:val="00B213AA"/>
    <w:rsid w:val="00B2157B"/>
    <w:rsid w:val="00B21A44"/>
    <w:rsid w:val="00B21D68"/>
    <w:rsid w:val="00B221FA"/>
    <w:rsid w:val="00B2223C"/>
    <w:rsid w:val="00B22362"/>
    <w:rsid w:val="00B223DC"/>
    <w:rsid w:val="00B223F4"/>
    <w:rsid w:val="00B22928"/>
    <w:rsid w:val="00B22974"/>
    <w:rsid w:val="00B22B06"/>
    <w:rsid w:val="00B22B42"/>
    <w:rsid w:val="00B22D73"/>
    <w:rsid w:val="00B22D98"/>
    <w:rsid w:val="00B22EBE"/>
    <w:rsid w:val="00B2376D"/>
    <w:rsid w:val="00B237DF"/>
    <w:rsid w:val="00B23B1A"/>
    <w:rsid w:val="00B24A55"/>
    <w:rsid w:val="00B24CB8"/>
    <w:rsid w:val="00B250F8"/>
    <w:rsid w:val="00B25BF9"/>
    <w:rsid w:val="00B260D0"/>
    <w:rsid w:val="00B2685C"/>
    <w:rsid w:val="00B26AA9"/>
    <w:rsid w:val="00B26AF0"/>
    <w:rsid w:val="00B26D83"/>
    <w:rsid w:val="00B277BC"/>
    <w:rsid w:val="00B27988"/>
    <w:rsid w:val="00B308CC"/>
    <w:rsid w:val="00B309D2"/>
    <w:rsid w:val="00B3109D"/>
    <w:rsid w:val="00B3123D"/>
    <w:rsid w:val="00B31E24"/>
    <w:rsid w:val="00B31E59"/>
    <w:rsid w:val="00B32D33"/>
    <w:rsid w:val="00B331A4"/>
    <w:rsid w:val="00B3368D"/>
    <w:rsid w:val="00B3382B"/>
    <w:rsid w:val="00B33870"/>
    <w:rsid w:val="00B3391B"/>
    <w:rsid w:val="00B33B58"/>
    <w:rsid w:val="00B33D46"/>
    <w:rsid w:val="00B33E01"/>
    <w:rsid w:val="00B3404B"/>
    <w:rsid w:val="00B34133"/>
    <w:rsid w:val="00B34528"/>
    <w:rsid w:val="00B34A06"/>
    <w:rsid w:val="00B35C79"/>
    <w:rsid w:val="00B35CAA"/>
    <w:rsid w:val="00B36AB9"/>
    <w:rsid w:val="00B36B1C"/>
    <w:rsid w:val="00B36C4B"/>
    <w:rsid w:val="00B36D18"/>
    <w:rsid w:val="00B36DB0"/>
    <w:rsid w:val="00B37AC8"/>
    <w:rsid w:val="00B37DE2"/>
    <w:rsid w:val="00B37EDB"/>
    <w:rsid w:val="00B407B5"/>
    <w:rsid w:val="00B40CCF"/>
    <w:rsid w:val="00B4108C"/>
    <w:rsid w:val="00B41197"/>
    <w:rsid w:val="00B4162A"/>
    <w:rsid w:val="00B41B08"/>
    <w:rsid w:val="00B41DB0"/>
    <w:rsid w:val="00B41EC7"/>
    <w:rsid w:val="00B427D9"/>
    <w:rsid w:val="00B42B4D"/>
    <w:rsid w:val="00B42BD1"/>
    <w:rsid w:val="00B42ED6"/>
    <w:rsid w:val="00B4338D"/>
    <w:rsid w:val="00B43489"/>
    <w:rsid w:val="00B438AD"/>
    <w:rsid w:val="00B43D64"/>
    <w:rsid w:val="00B4406E"/>
    <w:rsid w:val="00B44181"/>
    <w:rsid w:val="00B441BE"/>
    <w:rsid w:val="00B448F6"/>
    <w:rsid w:val="00B44F0A"/>
    <w:rsid w:val="00B44F34"/>
    <w:rsid w:val="00B454E9"/>
    <w:rsid w:val="00B460C4"/>
    <w:rsid w:val="00B462B1"/>
    <w:rsid w:val="00B46CEC"/>
    <w:rsid w:val="00B472D7"/>
    <w:rsid w:val="00B47B03"/>
    <w:rsid w:val="00B47E48"/>
    <w:rsid w:val="00B47F23"/>
    <w:rsid w:val="00B47F32"/>
    <w:rsid w:val="00B50079"/>
    <w:rsid w:val="00B502D1"/>
    <w:rsid w:val="00B503C2"/>
    <w:rsid w:val="00B50B68"/>
    <w:rsid w:val="00B50C12"/>
    <w:rsid w:val="00B50D5C"/>
    <w:rsid w:val="00B50E1B"/>
    <w:rsid w:val="00B51193"/>
    <w:rsid w:val="00B511B5"/>
    <w:rsid w:val="00B51460"/>
    <w:rsid w:val="00B515BC"/>
    <w:rsid w:val="00B518BA"/>
    <w:rsid w:val="00B51CEE"/>
    <w:rsid w:val="00B51DF7"/>
    <w:rsid w:val="00B5209B"/>
    <w:rsid w:val="00B521C6"/>
    <w:rsid w:val="00B52DA5"/>
    <w:rsid w:val="00B52DB8"/>
    <w:rsid w:val="00B53005"/>
    <w:rsid w:val="00B5310F"/>
    <w:rsid w:val="00B533BE"/>
    <w:rsid w:val="00B53557"/>
    <w:rsid w:val="00B53716"/>
    <w:rsid w:val="00B539DC"/>
    <w:rsid w:val="00B53DAD"/>
    <w:rsid w:val="00B53F14"/>
    <w:rsid w:val="00B5421B"/>
    <w:rsid w:val="00B544B3"/>
    <w:rsid w:val="00B54673"/>
    <w:rsid w:val="00B54E17"/>
    <w:rsid w:val="00B555DB"/>
    <w:rsid w:val="00B5560A"/>
    <w:rsid w:val="00B55962"/>
    <w:rsid w:val="00B564A8"/>
    <w:rsid w:val="00B566AD"/>
    <w:rsid w:val="00B56AC9"/>
    <w:rsid w:val="00B5739A"/>
    <w:rsid w:val="00B57702"/>
    <w:rsid w:val="00B57AD0"/>
    <w:rsid w:val="00B57AF2"/>
    <w:rsid w:val="00B57B7D"/>
    <w:rsid w:val="00B57C2C"/>
    <w:rsid w:val="00B57C45"/>
    <w:rsid w:val="00B57CBB"/>
    <w:rsid w:val="00B57EE7"/>
    <w:rsid w:val="00B60316"/>
    <w:rsid w:val="00B60771"/>
    <w:rsid w:val="00B607C8"/>
    <w:rsid w:val="00B609D9"/>
    <w:rsid w:val="00B60A64"/>
    <w:rsid w:val="00B60D2B"/>
    <w:rsid w:val="00B61705"/>
    <w:rsid w:val="00B61793"/>
    <w:rsid w:val="00B61D7B"/>
    <w:rsid w:val="00B62470"/>
    <w:rsid w:val="00B6293E"/>
    <w:rsid w:val="00B62AAC"/>
    <w:rsid w:val="00B6338F"/>
    <w:rsid w:val="00B635B4"/>
    <w:rsid w:val="00B63623"/>
    <w:rsid w:val="00B636B1"/>
    <w:rsid w:val="00B6370E"/>
    <w:rsid w:val="00B643A2"/>
    <w:rsid w:val="00B64B3A"/>
    <w:rsid w:val="00B64D50"/>
    <w:rsid w:val="00B64F23"/>
    <w:rsid w:val="00B64F5A"/>
    <w:rsid w:val="00B65347"/>
    <w:rsid w:val="00B65A5A"/>
    <w:rsid w:val="00B65A70"/>
    <w:rsid w:val="00B65D1F"/>
    <w:rsid w:val="00B65EEE"/>
    <w:rsid w:val="00B66409"/>
    <w:rsid w:val="00B667DB"/>
    <w:rsid w:val="00B66C55"/>
    <w:rsid w:val="00B66D5F"/>
    <w:rsid w:val="00B66EEC"/>
    <w:rsid w:val="00B67092"/>
    <w:rsid w:val="00B6729C"/>
    <w:rsid w:val="00B675E1"/>
    <w:rsid w:val="00B67A5A"/>
    <w:rsid w:val="00B67F06"/>
    <w:rsid w:val="00B7053C"/>
    <w:rsid w:val="00B70624"/>
    <w:rsid w:val="00B707DB"/>
    <w:rsid w:val="00B70C05"/>
    <w:rsid w:val="00B70E11"/>
    <w:rsid w:val="00B72096"/>
    <w:rsid w:val="00B72393"/>
    <w:rsid w:val="00B72C00"/>
    <w:rsid w:val="00B72E38"/>
    <w:rsid w:val="00B73381"/>
    <w:rsid w:val="00B739BF"/>
    <w:rsid w:val="00B73DDE"/>
    <w:rsid w:val="00B74CDC"/>
    <w:rsid w:val="00B75004"/>
    <w:rsid w:val="00B752DA"/>
    <w:rsid w:val="00B75636"/>
    <w:rsid w:val="00B7576D"/>
    <w:rsid w:val="00B75A6B"/>
    <w:rsid w:val="00B75AA0"/>
    <w:rsid w:val="00B75EC2"/>
    <w:rsid w:val="00B76B83"/>
    <w:rsid w:val="00B77251"/>
    <w:rsid w:val="00B772EF"/>
    <w:rsid w:val="00B7737E"/>
    <w:rsid w:val="00B77890"/>
    <w:rsid w:val="00B80141"/>
    <w:rsid w:val="00B80329"/>
    <w:rsid w:val="00B807A8"/>
    <w:rsid w:val="00B818CC"/>
    <w:rsid w:val="00B81BE9"/>
    <w:rsid w:val="00B81D39"/>
    <w:rsid w:val="00B82292"/>
    <w:rsid w:val="00B8289F"/>
    <w:rsid w:val="00B83416"/>
    <w:rsid w:val="00B835AB"/>
    <w:rsid w:val="00B835C0"/>
    <w:rsid w:val="00B83A4B"/>
    <w:rsid w:val="00B83BAF"/>
    <w:rsid w:val="00B84022"/>
    <w:rsid w:val="00B84274"/>
    <w:rsid w:val="00B84315"/>
    <w:rsid w:val="00B84849"/>
    <w:rsid w:val="00B84F60"/>
    <w:rsid w:val="00B84FE6"/>
    <w:rsid w:val="00B84FF8"/>
    <w:rsid w:val="00B850C8"/>
    <w:rsid w:val="00B85173"/>
    <w:rsid w:val="00B851AE"/>
    <w:rsid w:val="00B85365"/>
    <w:rsid w:val="00B86BC6"/>
    <w:rsid w:val="00B87AA3"/>
    <w:rsid w:val="00B902B2"/>
    <w:rsid w:val="00B90959"/>
    <w:rsid w:val="00B91020"/>
    <w:rsid w:val="00B9127D"/>
    <w:rsid w:val="00B912C6"/>
    <w:rsid w:val="00B912E9"/>
    <w:rsid w:val="00B913E0"/>
    <w:rsid w:val="00B914C3"/>
    <w:rsid w:val="00B91A43"/>
    <w:rsid w:val="00B91E15"/>
    <w:rsid w:val="00B92621"/>
    <w:rsid w:val="00B9346B"/>
    <w:rsid w:val="00B937D3"/>
    <w:rsid w:val="00B94128"/>
    <w:rsid w:val="00B94188"/>
    <w:rsid w:val="00B9425F"/>
    <w:rsid w:val="00B94646"/>
    <w:rsid w:val="00B94814"/>
    <w:rsid w:val="00B9488E"/>
    <w:rsid w:val="00B94B3A"/>
    <w:rsid w:val="00B94CA6"/>
    <w:rsid w:val="00B95E33"/>
    <w:rsid w:val="00B96DBE"/>
    <w:rsid w:val="00B96E82"/>
    <w:rsid w:val="00B9729F"/>
    <w:rsid w:val="00B976FB"/>
    <w:rsid w:val="00BA01B0"/>
    <w:rsid w:val="00BA02E1"/>
    <w:rsid w:val="00BA048C"/>
    <w:rsid w:val="00BA0A99"/>
    <w:rsid w:val="00BA0D62"/>
    <w:rsid w:val="00BA10D2"/>
    <w:rsid w:val="00BA1327"/>
    <w:rsid w:val="00BA1356"/>
    <w:rsid w:val="00BA1D63"/>
    <w:rsid w:val="00BA1EBC"/>
    <w:rsid w:val="00BA26E6"/>
    <w:rsid w:val="00BA26EA"/>
    <w:rsid w:val="00BA2E26"/>
    <w:rsid w:val="00BA3407"/>
    <w:rsid w:val="00BA3809"/>
    <w:rsid w:val="00BA3992"/>
    <w:rsid w:val="00BA3B28"/>
    <w:rsid w:val="00BA3DCE"/>
    <w:rsid w:val="00BA3EAD"/>
    <w:rsid w:val="00BA3F48"/>
    <w:rsid w:val="00BA4261"/>
    <w:rsid w:val="00BA45C6"/>
    <w:rsid w:val="00BA485E"/>
    <w:rsid w:val="00BA49E1"/>
    <w:rsid w:val="00BA4C56"/>
    <w:rsid w:val="00BA500E"/>
    <w:rsid w:val="00BA5097"/>
    <w:rsid w:val="00BA5427"/>
    <w:rsid w:val="00BA57EF"/>
    <w:rsid w:val="00BA5CE1"/>
    <w:rsid w:val="00BA625B"/>
    <w:rsid w:val="00BA65F7"/>
    <w:rsid w:val="00BA667E"/>
    <w:rsid w:val="00BA695D"/>
    <w:rsid w:val="00BA6A23"/>
    <w:rsid w:val="00BA6CE7"/>
    <w:rsid w:val="00BA6F52"/>
    <w:rsid w:val="00BA7081"/>
    <w:rsid w:val="00BA73C3"/>
    <w:rsid w:val="00BA78A3"/>
    <w:rsid w:val="00BA78EB"/>
    <w:rsid w:val="00BA7B88"/>
    <w:rsid w:val="00BB0162"/>
    <w:rsid w:val="00BB05D4"/>
    <w:rsid w:val="00BB07C6"/>
    <w:rsid w:val="00BB08B3"/>
    <w:rsid w:val="00BB09AA"/>
    <w:rsid w:val="00BB0F0F"/>
    <w:rsid w:val="00BB10A8"/>
    <w:rsid w:val="00BB119C"/>
    <w:rsid w:val="00BB14D8"/>
    <w:rsid w:val="00BB15CA"/>
    <w:rsid w:val="00BB16CE"/>
    <w:rsid w:val="00BB1878"/>
    <w:rsid w:val="00BB1C16"/>
    <w:rsid w:val="00BB20D8"/>
    <w:rsid w:val="00BB24FE"/>
    <w:rsid w:val="00BB2CBB"/>
    <w:rsid w:val="00BB30FF"/>
    <w:rsid w:val="00BB385A"/>
    <w:rsid w:val="00BB38FE"/>
    <w:rsid w:val="00BB4604"/>
    <w:rsid w:val="00BB4C62"/>
    <w:rsid w:val="00BB548F"/>
    <w:rsid w:val="00BB587F"/>
    <w:rsid w:val="00BB6064"/>
    <w:rsid w:val="00BB6A99"/>
    <w:rsid w:val="00BB707C"/>
    <w:rsid w:val="00BB7D63"/>
    <w:rsid w:val="00BB7F64"/>
    <w:rsid w:val="00BC0011"/>
    <w:rsid w:val="00BC0461"/>
    <w:rsid w:val="00BC04C7"/>
    <w:rsid w:val="00BC0D41"/>
    <w:rsid w:val="00BC107A"/>
    <w:rsid w:val="00BC141F"/>
    <w:rsid w:val="00BC1C83"/>
    <w:rsid w:val="00BC1D48"/>
    <w:rsid w:val="00BC1ECE"/>
    <w:rsid w:val="00BC2131"/>
    <w:rsid w:val="00BC2426"/>
    <w:rsid w:val="00BC24E3"/>
    <w:rsid w:val="00BC323C"/>
    <w:rsid w:val="00BC32FE"/>
    <w:rsid w:val="00BC34B0"/>
    <w:rsid w:val="00BC3EB1"/>
    <w:rsid w:val="00BC3FD2"/>
    <w:rsid w:val="00BC4172"/>
    <w:rsid w:val="00BC4C2B"/>
    <w:rsid w:val="00BC4F72"/>
    <w:rsid w:val="00BC4FEF"/>
    <w:rsid w:val="00BC56F3"/>
    <w:rsid w:val="00BC6301"/>
    <w:rsid w:val="00BC67DE"/>
    <w:rsid w:val="00BC6D54"/>
    <w:rsid w:val="00BC6F2B"/>
    <w:rsid w:val="00BC7004"/>
    <w:rsid w:val="00BC72A8"/>
    <w:rsid w:val="00BC773E"/>
    <w:rsid w:val="00BC7B6F"/>
    <w:rsid w:val="00BC7E40"/>
    <w:rsid w:val="00BD01E2"/>
    <w:rsid w:val="00BD0654"/>
    <w:rsid w:val="00BD0750"/>
    <w:rsid w:val="00BD0B7E"/>
    <w:rsid w:val="00BD15F6"/>
    <w:rsid w:val="00BD1743"/>
    <w:rsid w:val="00BD1794"/>
    <w:rsid w:val="00BD23FD"/>
    <w:rsid w:val="00BD2B9D"/>
    <w:rsid w:val="00BD2C36"/>
    <w:rsid w:val="00BD2C69"/>
    <w:rsid w:val="00BD326E"/>
    <w:rsid w:val="00BD4294"/>
    <w:rsid w:val="00BD462C"/>
    <w:rsid w:val="00BD49A2"/>
    <w:rsid w:val="00BD559D"/>
    <w:rsid w:val="00BD630C"/>
    <w:rsid w:val="00BD63A7"/>
    <w:rsid w:val="00BD63CD"/>
    <w:rsid w:val="00BD6602"/>
    <w:rsid w:val="00BD6DC2"/>
    <w:rsid w:val="00BD7336"/>
    <w:rsid w:val="00BD79B4"/>
    <w:rsid w:val="00BD7C6F"/>
    <w:rsid w:val="00BD7E5F"/>
    <w:rsid w:val="00BD7F47"/>
    <w:rsid w:val="00BE0671"/>
    <w:rsid w:val="00BE0782"/>
    <w:rsid w:val="00BE0AE7"/>
    <w:rsid w:val="00BE1320"/>
    <w:rsid w:val="00BE15C1"/>
    <w:rsid w:val="00BE1940"/>
    <w:rsid w:val="00BE1BE6"/>
    <w:rsid w:val="00BE2885"/>
    <w:rsid w:val="00BE2C99"/>
    <w:rsid w:val="00BE2E47"/>
    <w:rsid w:val="00BE3198"/>
    <w:rsid w:val="00BE3C75"/>
    <w:rsid w:val="00BE3CE5"/>
    <w:rsid w:val="00BE3CE8"/>
    <w:rsid w:val="00BE40E6"/>
    <w:rsid w:val="00BE43C5"/>
    <w:rsid w:val="00BE456E"/>
    <w:rsid w:val="00BE48FD"/>
    <w:rsid w:val="00BE4F65"/>
    <w:rsid w:val="00BE503A"/>
    <w:rsid w:val="00BE5430"/>
    <w:rsid w:val="00BE5496"/>
    <w:rsid w:val="00BE5A6C"/>
    <w:rsid w:val="00BE5BB4"/>
    <w:rsid w:val="00BE5D79"/>
    <w:rsid w:val="00BE5FB9"/>
    <w:rsid w:val="00BE68D5"/>
    <w:rsid w:val="00BE68E7"/>
    <w:rsid w:val="00BE705D"/>
    <w:rsid w:val="00BE76D9"/>
    <w:rsid w:val="00BE7724"/>
    <w:rsid w:val="00BE79C9"/>
    <w:rsid w:val="00BE7AB6"/>
    <w:rsid w:val="00BE7D4C"/>
    <w:rsid w:val="00BF058B"/>
    <w:rsid w:val="00BF069F"/>
    <w:rsid w:val="00BF101E"/>
    <w:rsid w:val="00BF129C"/>
    <w:rsid w:val="00BF14F3"/>
    <w:rsid w:val="00BF1556"/>
    <w:rsid w:val="00BF15C5"/>
    <w:rsid w:val="00BF190F"/>
    <w:rsid w:val="00BF1A6C"/>
    <w:rsid w:val="00BF1C74"/>
    <w:rsid w:val="00BF1CB3"/>
    <w:rsid w:val="00BF21C3"/>
    <w:rsid w:val="00BF274B"/>
    <w:rsid w:val="00BF2A51"/>
    <w:rsid w:val="00BF2DE8"/>
    <w:rsid w:val="00BF3B6F"/>
    <w:rsid w:val="00BF3C12"/>
    <w:rsid w:val="00BF407C"/>
    <w:rsid w:val="00BF42B4"/>
    <w:rsid w:val="00BF46D7"/>
    <w:rsid w:val="00BF50AC"/>
    <w:rsid w:val="00BF5360"/>
    <w:rsid w:val="00BF5627"/>
    <w:rsid w:val="00BF57E6"/>
    <w:rsid w:val="00BF59BF"/>
    <w:rsid w:val="00BF64FB"/>
    <w:rsid w:val="00BF6724"/>
    <w:rsid w:val="00BF6A26"/>
    <w:rsid w:val="00BF72FF"/>
    <w:rsid w:val="00BF7342"/>
    <w:rsid w:val="00BF76E0"/>
    <w:rsid w:val="00BF7C0A"/>
    <w:rsid w:val="00BF7FD6"/>
    <w:rsid w:val="00C00287"/>
    <w:rsid w:val="00C00520"/>
    <w:rsid w:val="00C01E32"/>
    <w:rsid w:val="00C02222"/>
    <w:rsid w:val="00C027DA"/>
    <w:rsid w:val="00C034A7"/>
    <w:rsid w:val="00C03971"/>
    <w:rsid w:val="00C03AF1"/>
    <w:rsid w:val="00C04C2E"/>
    <w:rsid w:val="00C05119"/>
    <w:rsid w:val="00C0554A"/>
    <w:rsid w:val="00C05646"/>
    <w:rsid w:val="00C056C8"/>
    <w:rsid w:val="00C05723"/>
    <w:rsid w:val="00C05880"/>
    <w:rsid w:val="00C05937"/>
    <w:rsid w:val="00C05FD7"/>
    <w:rsid w:val="00C0612F"/>
    <w:rsid w:val="00C061F9"/>
    <w:rsid w:val="00C06322"/>
    <w:rsid w:val="00C06D15"/>
    <w:rsid w:val="00C0731C"/>
    <w:rsid w:val="00C07412"/>
    <w:rsid w:val="00C07424"/>
    <w:rsid w:val="00C07599"/>
    <w:rsid w:val="00C0787D"/>
    <w:rsid w:val="00C07BF0"/>
    <w:rsid w:val="00C07CDC"/>
    <w:rsid w:val="00C07F1B"/>
    <w:rsid w:val="00C101A9"/>
    <w:rsid w:val="00C1083F"/>
    <w:rsid w:val="00C10DE5"/>
    <w:rsid w:val="00C110F2"/>
    <w:rsid w:val="00C112F3"/>
    <w:rsid w:val="00C1137D"/>
    <w:rsid w:val="00C117DC"/>
    <w:rsid w:val="00C11AF1"/>
    <w:rsid w:val="00C129A0"/>
    <w:rsid w:val="00C12A53"/>
    <w:rsid w:val="00C12C10"/>
    <w:rsid w:val="00C12D61"/>
    <w:rsid w:val="00C12E64"/>
    <w:rsid w:val="00C12EA4"/>
    <w:rsid w:val="00C13513"/>
    <w:rsid w:val="00C13866"/>
    <w:rsid w:val="00C139D7"/>
    <w:rsid w:val="00C13D15"/>
    <w:rsid w:val="00C1413F"/>
    <w:rsid w:val="00C14647"/>
    <w:rsid w:val="00C1488A"/>
    <w:rsid w:val="00C149BA"/>
    <w:rsid w:val="00C153B5"/>
    <w:rsid w:val="00C15A1F"/>
    <w:rsid w:val="00C16081"/>
    <w:rsid w:val="00C162A8"/>
    <w:rsid w:val="00C16AA8"/>
    <w:rsid w:val="00C16B3A"/>
    <w:rsid w:val="00C16CFB"/>
    <w:rsid w:val="00C16D0F"/>
    <w:rsid w:val="00C16F63"/>
    <w:rsid w:val="00C17215"/>
    <w:rsid w:val="00C172D8"/>
    <w:rsid w:val="00C173BF"/>
    <w:rsid w:val="00C1753C"/>
    <w:rsid w:val="00C17C0A"/>
    <w:rsid w:val="00C17E89"/>
    <w:rsid w:val="00C203C7"/>
    <w:rsid w:val="00C205E3"/>
    <w:rsid w:val="00C2060D"/>
    <w:rsid w:val="00C21461"/>
    <w:rsid w:val="00C21495"/>
    <w:rsid w:val="00C21644"/>
    <w:rsid w:val="00C21CFA"/>
    <w:rsid w:val="00C21EF2"/>
    <w:rsid w:val="00C22BE3"/>
    <w:rsid w:val="00C22DA8"/>
    <w:rsid w:val="00C2317F"/>
    <w:rsid w:val="00C232B6"/>
    <w:rsid w:val="00C2361C"/>
    <w:rsid w:val="00C23705"/>
    <w:rsid w:val="00C23749"/>
    <w:rsid w:val="00C23AD8"/>
    <w:rsid w:val="00C23ADF"/>
    <w:rsid w:val="00C24223"/>
    <w:rsid w:val="00C24ABD"/>
    <w:rsid w:val="00C251A6"/>
    <w:rsid w:val="00C2532D"/>
    <w:rsid w:val="00C25C7C"/>
    <w:rsid w:val="00C25CAD"/>
    <w:rsid w:val="00C2643F"/>
    <w:rsid w:val="00C269DC"/>
    <w:rsid w:val="00C27151"/>
    <w:rsid w:val="00C273C7"/>
    <w:rsid w:val="00C27B32"/>
    <w:rsid w:val="00C27D34"/>
    <w:rsid w:val="00C300DF"/>
    <w:rsid w:val="00C304C2"/>
    <w:rsid w:val="00C30770"/>
    <w:rsid w:val="00C30D10"/>
    <w:rsid w:val="00C310FF"/>
    <w:rsid w:val="00C31F84"/>
    <w:rsid w:val="00C320BB"/>
    <w:rsid w:val="00C320C4"/>
    <w:rsid w:val="00C321F6"/>
    <w:rsid w:val="00C32502"/>
    <w:rsid w:val="00C32611"/>
    <w:rsid w:val="00C32A5C"/>
    <w:rsid w:val="00C33025"/>
    <w:rsid w:val="00C33395"/>
    <w:rsid w:val="00C33D2E"/>
    <w:rsid w:val="00C34248"/>
    <w:rsid w:val="00C3451D"/>
    <w:rsid w:val="00C34AAF"/>
    <w:rsid w:val="00C34C4D"/>
    <w:rsid w:val="00C36663"/>
    <w:rsid w:val="00C3666B"/>
    <w:rsid w:val="00C3692E"/>
    <w:rsid w:val="00C37329"/>
    <w:rsid w:val="00C373CC"/>
    <w:rsid w:val="00C3787F"/>
    <w:rsid w:val="00C37B9A"/>
    <w:rsid w:val="00C400A2"/>
    <w:rsid w:val="00C402F9"/>
    <w:rsid w:val="00C40B96"/>
    <w:rsid w:val="00C41117"/>
    <w:rsid w:val="00C41794"/>
    <w:rsid w:val="00C41D32"/>
    <w:rsid w:val="00C41E22"/>
    <w:rsid w:val="00C4205C"/>
    <w:rsid w:val="00C420A8"/>
    <w:rsid w:val="00C42320"/>
    <w:rsid w:val="00C42CC5"/>
    <w:rsid w:val="00C43743"/>
    <w:rsid w:val="00C43ABC"/>
    <w:rsid w:val="00C43AD5"/>
    <w:rsid w:val="00C43EC1"/>
    <w:rsid w:val="00C4402E"/>
    <w:rsid w:val="00C446D7"/>
    <w:rsid w:val="00C4472C"/>
    <w:rsid w:val="00C456B9"/>
    <w:rsid w:val="00C45765"/>
    <w:rsid w:val="00C45B83"/>
    <w:rsid w:val="00C45D66"/>
    <w:rsid w:val="00C464EC"/>
    <w:rsid w:val="00C46508"/>
    <w:rsid w:val="00C4664D"/>
    <w:rsid w:val="00C467C0"/>
    <w:rsid w:val="00C468F0"/>
    <w:rsid w:val="00C46C78"/>
    <w:rsid w:val="00C4728D"/>
    <w:rsid w:val="00C47752"/>
    <w:rsid w:val="00C479D2"/>
    <w:rsid w:val="00C47F4F"/>
    <w:rsid w:val="00C50297"/>
    <w:rsid w:val="00C50630"/>
    <w:rsid w:val="00C507C1"/>
    <w:rsid w:val="00C50E7F"/>
    <w:rsid w:val="00C511BD"/>
    <w:rsid w:val="00C51387"/>
    <w:rsid w:val="00C5167E"/>
    <w:rsid w:val="00C517F8"/>
    <w:rsid w:val="00C523CB"/>
    <w:rsid w:val="00C52DEB"/>
    <w:rsid w:val="00C53013"/>
    <w:rsid w:val="00C5301E"/>
    <w:rsid w:val="00C5310F"/>
    <w:rsid w:val="00C533E0"/>
    <w:rsid w:val="00C5358A"/>
    <w:rsid w:val="00C5377F"/>
    <w:rsid w:val="00C53910"/>
    <w:rsid w:val="00C543C1"/>
    <w:rsid w:val="00C54B91"/>
    <w:rsid w:val="00C54CCA"/>
    <w:rsid w:val="00C55043"/>
    <w:rsid w:val="00C5511C"/>
    <w:rsid w:val="00C5520E"/>
    <w:rsid w:val="00C55492"/>
    <w:rsid w:val="00C5572B"/>
    <w:rsid w:val="00C55F13"/>
    <w:rsid w:val="00C5625F"/>
    <w:rsid w:val="00C56296"/>
    <w:rsid w:val="00C56EE6"/>
    <w:rsid w:val="00C57593"/>
    <w:rsid w:val="00C6060E"/>
    <w:rsid w:val="00C609CC"/>
    <w:rsid w:val="00C60A0D"/>
    <w:rsid w:val="00C6143F"/>
    <w:rsid w:val="00C61677"/>
    <w:rsid w:val="00C61743"/>
    <w:rsid w:val="00C61D12"/>
    <w:rsid w:val="00C61E87"/>
    <w:rsid w:val="00C62175"/>
    <w:rsid w:val="00C6221F"/>
    <w:rsid w:val="00C62887"/>
    <w:rsid w:val="00C62B12"/>
    <w:rsid w:val="00C6315C"/>
    <w:rsid w:val="00C632DA"/>
    <w:rsid w:val="00C63549"/>
    <w:rsid w:val="00C63A03"/>
    <w:rsid w:val="00C63A8E"/>
    <w:rsid w:val="00C63BBF"/>
    <w:rsid w:val="00C63E10"/>
    <w:rsid w:val="00C63F6C"/>
    <w:rsid w:val="00C64130"/>
    <w:rsid w:val="00C6420E"/>
    <w:rsid w:val="00C645BB"/>
    <w:rsid w:val="00C645F3"/>
    <w:rsid w:val="00C64812"/>
    <w:rsid w:val="00C653F4"/>
    <w:rsid w:val="00C6598A"/>
    <w:rsid w:val="00C65AF6"/>
    <w:rsid w:val="00C65CFE"/>
    <w:rsid w:val="00C65D6F"/>
    <w:rsid w:val="00C65F2D"/>
    <w:rsid w:val="00C66723"/>
    <w:rsid w:val="00C66738"/>
    <w:rsid w:val="00C66AFA"/>
    <w:rsid w:val="00C66B7B"/>
    <w:rsid w:val="00C66BB1"/>
    <w:rsid w:val="00C66CE1"/>
    <w:rsid w:val="00C66D9B"/>
    <w:rsid w:val="00C66DC5"/>
    <w:rsid w:val="00C67553"/>
    <w:rsid w:val="00C675F1"/>
    <w:rsid w:val="00C67B70"/>
    <w:rsid w:val="00C67BD4"/>
    <w:rsid w:val="00C67F4D"/>
    <w:rsid w:val="00C70192"/>
    <w:rsid w:val="00C707A3"/>
    <w:rsid w:val="00C70FB2"/>
    <w:rsid w:val="00C71094"/>
    <w:rsid w:val="00C71266"/>
    <w:rsid w:val="00C714BB"/>
    <w:rsid w:val="00C71EEA"/>
    <w:rsid w:val="00C73214"/>
    <w:rsid w:val="00C73B56"/>
    <w:rsid w:val="00C73FAA"/>
    <w:rsid w:val="00C743DE"/>
    <w:rsid w:val="00C7462F"/>
    <w:rsid w:val="00C7482F"/>
    <w:rsid w:val="00C74B87"/>
    <w:rsid w:val="00C75532"/>
    <w:rsid w:val="00C75C06"/>
    <w:rsid w:val="00C763AA"/>
    <w:rsid w:val="00C76525"/>
    <w:rsid w:val="00C7678C"/>
    <w:rsid w:val="00C76940"/>
    <w:rsid w:val="00C76F59"/>
    <w:rsid w:val="00C77B05"/>
    <w:rsid w:val="00C77D7A"/>
    <w:rsid w:val="00C77DB1"/>
    <w:rsid w:val="00C802CD"/>
    <w:rsid w:val="00C80364"/>
    <w:rsid w:val="00C807E3"/>
    <w:rsid w:val="00C80FCB"/>
    <w:rsid w:val="00C810CD"/>
    <w:rsid w:val="00C8156D"/>
    <w:rsid w:val="00C81579"/>
    <w:rsid w:val="00C8180D"/>
    <w:rsid w:val="00C81A4B"/>
    <w:rsid w:val="00C81FC1"/>
    <w:rsid w:val="00C82622"/>
    <w:rsid w:val="00C82D70"/>
    <w:rsid w:val="00C82E3E"/>
    <w:rsid w:val="00C83071"/>
    <w:rsid w:val="00C833B0"/>
    <w:rsid w:val="00C83417"/>
    <w:rsid w:val="00C83854"/>
    <w:rsid w:val="00C83A4C"/>
    <w:rsid w:val="00C83ECF"/>
    <w:rsid w:val="00C83F1D"/>
    <w:rsid w:val="00C84537"/>
    <w:rsid w:val="00C84763"/>
    <w:rsid w:val="00C849E6"/>
    <w:rsid w:val="00C84B78"/>
    <w:rsid w:val="00C84C30"/>
    <w:rsid w:val="00C84C6E"/>
    <w:rsid w:val="00C84CDE"/>
    <w:rsid w:val="00C85E25"/>
    <w:rsid w:val="00C8601D"/>
    <w:rsid w:val="00C860D6"/>
    <w:rsid w:val="00C86289"/>
    <w:rsid w:val="00C8680B"/>
    <w:rsid w:val="00C86FAA"/>
    <w:rsid w:val="00C87494"/>
    <w:rsid w:val="00C87624"/>
    <w:rsid w:val="00C876F2"/>
    <w:rsid w:val="00C87DED"/>
    <w:rsid w:val="00C9000C"/>
    <w:rsid w:val="00C9082E"/>
    <w:rsid w:val="00C908E4"/>
    <w:rsid w:val="00C910A6"/>
    <w:rsid w:val="00C91121"/>
    <w:rsid w:val="00C91172"/>
    <w:rsid w:val="00C91583"/>
    <w:rsid w:val="00C91AEA"/>
    <w:rsid w:val="00C91B0E"/>
    <w:rsid w:val="00C91CF6"/>
    <w:rsid w:val="00C91D15"/>
    <w:rsid w:val="00C91DD6"/>
    <w:rsid w:val="00C920C7"/>
    <w:rsid w:val="00C920D2"/>
    <w:rsid w:val="00C92625"/>
    <w:rsid w:val="00C92694"/>
    <w:rsid w:val="00C92871"/>
    <w:rsid w:val="00C92DD7"/>
    <w:rsid w:val="00C9313A"/>
    <w:rsid w:val="00C932F3"/>
    <w:rsid w:val="00C933AA"/>
    <w:rsid w:val="00C93430"/>
    <w:rsid w:val="00C939FC"/>
    <w:rsid w:val="00C93D20"/>
    <w:rsid w:val="00C93FAF"/>
    <w:rsid w:val="00C940F0"/>
    <w:rsid w:val="00C94103"/>
    <w:rsid w:val="00C94DE5"/>
    <w:rsid w:val="00C950BB"/>
    <w:rsid w:val="00C95602"/>
    <w:rsid w:val="00C956AB"/>
    <w:rsid w:val="00C96046"/>
    <w:rsid w:val="00C96259"/>
    <w:rsid w:val="00C9654F"/>
    <w:rsid w:val="00C96B02"/>
    <w:rsid w:val="00C96C01"/>
    <w:rsid w:val="00C96F97"/>
    <w:rsid w:val="00C97981"/>
    <w:rsid w:val="00CA07E7"/>
    <w:rsid w:val="00CA080A"/>
    <w:rsid w:val="00CA092E"/>
    <w:rsid w:val="00CA09DB"/>
    <w:rsid w:val="00CA181C"/>
    <w:rsid w:val="00CA1A88"/>
    <w:rsid w:val="00CA1BB4"/>
    <w:rsid w:val="00CA1DB0"/>
    <w:rsid w:val="00CA1F82"/>
    <w:rsid w:val="00CA2BC4"/>
    <w:rsid w:val="00CA322E"/>
    <w:rsid w:val="00CA39CB"/>
    <w:rsid w:val="00CA3DAE"/>
    <w:rsid w:val="00CA503A"/>
    <w:rsid w:val="00CA5663"/>
    <w:rsid w:val="00CA5D0B"/>
    <w:rsid w:val="00CA5FBE"/>
    <w:rsid w:val="00CA6300"/>
    <w:rsid w:val="00CA66AE"/>
    <w:rsid w:val="00CA6756"/>
    <w:rsid w:val="00CA68CB"/>
    <w:rsid w:val="00CA6B94"/>
    <w:rsid w:val="00CA6C3D"/>
    <w:rsid w:val="00CA6D6B"/>
    <w:rsid w:val="00CA6F5F"/>
    <w:rsid w:val="00CA72A6"/>
    <w:rsid w:val="00CA737E"/>
    <w:rsid w:val="00CA738F"/>
    <w:rsid w:val="00CA74BD"/>
    <w:rsid w:val="00CA7A67"/>
    <w:rsid w:val="00CA7CF3"/>
    <w:rsid w:val="00CA7E00"/>
    <w:rsid w:val="00CB06AA"/>
    <w:rsid w:val="00CB0C52"/>
    <w:rsid w:val="00CB0E6D"/>
    <w:rsid w:val="00CB14C2"/>
    <w:rsid w:val="00CB1715"/>
    <w:rsid w:val="00CB1968"/>
    <w:rsid w:val="00CB199E"/>
    <w:rsid w:val="00CB1D0B"/>
    <w:rsid w:val="00CB1D9C"/>
    <w:rsid w:val="00CB1E32"/>
    <w:rsid w:val="00CB24DB"/>
    <w:rsid w:val="00CB2554"/>
    <w:rsid w:val="00CB29EA"/>
    <w:rsid w:val="00CB307C"/>
    <w:rsid w:val="00CB3626"/>
    <w:rsid w:val="00CB39A8"/>
    <w:rsid w:val="00CB3B1C"/>
    <w:rsid w:val="00CB3B33"/>
    <w:rsid w:val="00CB4062"/>
    <w:rsid w:val="00CB40F5"/>
    <w:rsid w:val="00CB43C6"/>
    <w:rsid w:val="00CB4795"/>
    <w:rsid w:val="00CB4A80"/>
    <w:rsid w:val="00CB4EBC"/>
    <w:rsid w:val="00CB4FF5"/>
    <w:rsid w:val="00CB547B"/>
    <w:rsid w:val="00CB562A"/>
    <w:rsid w:val="00CB57B7"/>
    <w:rsid w:val="00CB5EE8"/>
    <w:rsid w:val="00CB6932"/>
    <w:rsid w:val="00CB6C5E"/>
    <w:rsid w:val="00CB715E"/>
    <w:rsid w:val="00CB7239"/>
    <w:rsid w:val="00CB72E0"/>
    <w:rsid w:val="00CB78A2"/>
    <w:rsid w:val="00CB79E3"/>
    <w:rsid w:val="00CB7E6A"/>
    <w:rsid w:val="00CB7EE5"/>
    <w:rsid w:val="00CC0207"/>
    <w:rsid w:val="00CC049B"/>
    <w:rsid w:val="00CC0ED2"/>
    <w:rsid w:val="00CC1168"/>
    <w:rsid w:val="00CC13EB"/>
    <w:rsid w:val="00CC149C"/>
    <w:rsid w:val="00CC16FF"/>
    <w:rsid w:val="00CC18E4"/>
    <w:rsid w:val="00CC1F2F"/>
    <w:rsid w:val="00CC2330"/>
    <w:rsid w:val="00CC2595"/>
    <w:rsid w:val="00CC280B"/>
    <w:rsid w:val="00CC3473"/>
    <w:rsid w:val="00CC375C"/>
    <w:rsid w:val="00CC395D"/>
    <w:rsid w:val="00CC3B26"/>
    <w:rsid w:val="00CC3CB7"/>
    <w:rsid w:val="00CC3F7D"/>
    <w:rsid w:val="00CC414C"/>
    <w:rsid w:val="00CC4327"/>
    <w:rsid w:val="00CC4371"/>
    <w:rsid w:val="00CC45F5"/>
    <w:rsid w:val="00CC481A"/>
    <w:rsid w:val="00CC5038"/>
    <w:rsid w:val="00CC5269"/>
    <w:rsid w:val="00CC5599"/>
    <w:rsid w:val="00CC58F1"/>
    <w:rsid w:val="00CC598D"/>
    <w:rsid w:val="00CC5F26"/>
    <w:rsid w:val="00CC60BA"/>
    <w:rsid w:val="00CC6A95"/>
    <w:rsid w:val="00CC6AFA"/>
    <w:rsid w:val="00CC7723"/>
    <w:rsid w:val="00CC79A7"/>
    <w:rsid w:val="00CC7B68"/>
    <w:rsid w:val="00CD088B"/>
    <w:rsid w:val="00CD0BCF"/>
    <w:rsid w:val="00CD10FD"/>
    <w:rsid w:val="00CD148A"/>
    <w:rsid w:val="00CD1A80"/>
    <w:rsid w:val="00CD1BEA"/>
    <w:rsid w:val="00CD1F4A"/>
    <w:rsid w:val="00CD275C"/>
    <w:rsid w:val="00CD2C9F"/>
    <w:rsid w:val="00CD3567"/>
    <w:rsid w:val="00CD3C48"/>
    <w:rsid w:val="00CD47B7"/>
    <w:rsid w:val="00CD4C03"/>
    <w:rsid w:val="00CD4D34"/>
    <w:rsid w:val="00CD5070"/>
    <w:rsid w:val="00CD531A"/>
    <w:rsid w:val="00CD56DC"/>
    <w:rsid w:val="00CD5C7F"/>
    <w:rsid w:val="00CD6202"/>
    <w:rsid w:val="00CD6436"/>
    <w:rsid w:val="00CD6C0F"/>
    <w:rsid w:val="00CD736B"/>
    <w:rsid w:val="00CD7845"/>
    <w:rsid w:val="00CD78F9"/>
    <w:rsid w:val="00CD7B00"/>
    <w:rsid w:val="00CD7B10"/>
    <w:rsid w:val="00CE0383"/>
    <w:rsid w:val="00CE05FA"/>
    <w:rsid w:val="00CE062D"/>
    <w:rsid w:val="00CE0B6C"/>
    <w:rsid w:val="00CE0C7F"/>
    <w:rsid w:val="00CE0D3B"/>
    <w:rsid w:val="00CE0EEF"/>
    <w:rsid w:val="00CE0FBF"/>
    <w:rsid w:val="00CE14E8"/>
    <w:rsid w:val="00CE19F8"/>
    <w:rsid w:val="00CE1DF1"/>
    <w:rsid w:val="00CE2275"/>
    <w:rsid w:val="00CE26F6"/>
    <w:rsid w:val="00CE2EA4"/>
    <w:rsid w:val="00CE2EC5"/>
    <w:rsid w:val="00CE352F"/>
    <w:rsid w:val="00CE36A5"/>
    <w:rsid w:val="00CE3D9D"/>
    <w:rsid w:val="00CE4BDA"/>
    <w:rsid w:val="00CE4D04"/>
    <w:rsid w:val="00CE4D3E"/>
    <w:rsid w:val="00CE4E96"/>
    <w:rsid w:val="00CE52F1"/>
    <w:rsid w:val="00CE54AD"/>
    <w:rsid w:val="00CE5B4F"/>
    <w:rsid w:val="00CE5B5C"/>
    <w:rsid w:val="00CE5BCB"/>
    <w:rsid w:val="00CE5BD1"/>
    <w:rsid w:val="00CE5D0D"/>
    <w:rsid w:val="00CE6678"/>
    <w:rsid w:val="00CE6ABB"/>
    <w:rsid w:val="00CE6DDD"/>
    <w:rsid w:val="00CE6EE0"/>
    <w:rsid w:val="00CE7522"/>
    <w:rsid w:val="00CE7830"/>
    <w:rsid w:val="00CF0688"/>
    <w:rsid w:val="00CF0E0C"/>
    <w:rsid w:val="00CF1459"/>
    <w:rsid w:val="00CF14B7"/>
    <w:rsid w:val="00CF1B66"/>
    <w:rsid w:val="00CF2187"/>
    <w:rsid w:val="00CF278E"/>
    <w:rsid w:val="00CF2F94"/>
    <w:rsid w:val="00CF3003"/>
    <w:rsid w:val="00CF3807"/>
    <w:rsid w:val="00CF3A56"/>
    <w:rsid w:val="00CF3E14"/>
    <w:rsid w:val="00CF4AFD"/>
    <w:rsid w:val="00CF4B67"/>
    <w:rsid w:val="00CF4E4F"/>
    <w:rsid w:val="00CF5165"/>
    <w:rsid w:val="00CF5602"/>
    <w:rsid w:val="00CF5692"/>
    <w:rsid w:val="00CF5AE5"/>
    <w:rsid w:val="00CF5B75"/>
    <w:rsid w:val="00CF6499"/>
    <w:rsid w:val="00CF6569"/>
    <w:rsid w:val="00CF67DB"/>
    <w:rsid w:val="00CF6DA8"/>
    <w:rsid w:val="00CF7030"/>
    <w:rsid w:val="00CF7388"/>
    <w:rsid w:val="00CF7641"/>
    <w:rsid w:val="00CF797B"/>
    <w:rsid w:val="00CF7C61"/>
    <w:rsid w:val="00CF7E82"/>
    <w:rsid w:val="00D00938"/>
    <w:rsid w:val="00D01031"/>
    <w:rsid w:val="00D0170C"/>
    <w:rsid w:val="00D01C66"/>
    <w:rsid w:val="00D01E98"/>
    <w:rsid w:val="00D0218F"/>
    <w:rsid w:val="00D0256C"/>
    <w:rsid w:val="00D02800"/>
    <w:rsid w:val="00D02CAF"/>
    <w:rsid w:val="00D02D01"/>
    <w:rsid w:val="00D03193"/>
    <w:rsid w:val="00D0340F"/>
    <w:rsid w:val="00D0349A"/>
    <w:rsid w:val="00D03501"/>
    <w:rsid w:val="00D035EF"/>
    <w:rsid w:val="00D0363B"/>
    <w:rsid w:val="00D038C4"/>
    <w:rsid w:val="00D03C2F"/>
    <w:rsid w:val="00D03DBB"/>
    <w:rsid w:val="00D04328"/>
    <w:rsid w:val="00D045B3"/>
    <w:rsid w:val="00D0480D"/>
    <w:rsid w:val="00D04E42"/>
    <w:rsid w:val="00D04FEF"/>
    <w:rsid w:val="00D0518F"/>
    <w:rsid w:val="00D05422"/>
    <w:rsid w:val="00D05E58"/>
    <w:rsid w:val="00D0642E"/>
    <w:rsid w:val="00D066AA"/>
    <w:rsid w:val="00D07F85"/>
    <w:rsid w:val="00D07F91"/>
    <w:rsid w:val="00D1108B"/>
    <w:rsid w:val="00D112DD"/>
    <w:rsid w:val="00D11468"/>
    <w:rsid w:val="00D11594"/>
    <w:rsid w:val="00D115A5"/>
    <w:rsid w:val="00D127FD"/>
    <w:rsid w:val="00D12CB3"/>
    <w:rsid w:val="00D1317B"/>
    <w:rsid w:val="00D131FE"/>
    <w:rsid w:val="00D1329D"/>
    <w:rsid w:val="00D13564"/>
    <w:rsid w:val="00D137D0"/>
    <w:rsid w:val="00D13AE5"/>
    <w:rsid w:val="00D144EE"/>
    <w:rsid w:val="00D14699"/>
    <w:rsid w:val="00D1498D"/>
    <w:rsid w:val="00D14D46"/>
    <w:rsid w:val="00D15A45"/>
    <w:rsid w:val="00D15CDD"/>
    <w:rsid w:val="00D15FE8"/>
    <w:rsid w:val="00D16169"/>
    <w:rsid w:val="00D1651B"/>
    <w:rsid w:val="00D16629"/>
    <w:rsid w:val="00D16635"/>
    <w:rsid w:val="00D16E8E"/>
    <w:rsid w:val="00D17640"/>
    <w:rsid w:val="00D1767A"/>
    <w:rsid w:val="00D17B60"/>
    <w:rsid w:val="00D17E37"/>
    <w:rsid w:val="00D20369"/>
    <w:rsid w:val="00D203A9"/>
    <w:rsid w:val="00D20A74"/>
    <w:rsid w:val="00D20CAD"/>
    <w:rsid w:val="00D20DDB"/>
    <w:rsid w:val="00D20ED7"/>
    <w:rsid w:val="00D21058"/>
    <w:rsid w:val="00D21246"/>
    <w:rsid w:val="00D213BF"/>
    <w:rsid w:val="00D21650"/>
    <w:rsid w:val="00D21938"/>
    <w:rsid w:val="00D22188"/>
    <w:rsid w:val="00D22254"/>
    <w:rsid w:val="00D2230E"/>
    <w:rsid w:val="00D22319"/>
    <w:rsid w:val="00D2250E"/>
    <w:rsid w:val="00D227D7"/>
    <w:rsid w:val="00D22A78"/>
    <w:rsid w:val="00D22B3F"/>
    <w:rsid w:val="00D22BF9"/>
    <w:rsid w:val="00D22F29"/>
    <w:rsid w:val="00D23127"/>
    <w:rsid w:val="00D232B3"/>
    <w:rsid w:val="00D23585"/>
    <w:rsid w:val="00D23964"/>
    <w:rsid w:val="00D23D12"/>
    <w:rsid w:val="00D24002"/>
    <w:rsid w:val="00D24319"/>
    <w:rsid w:val="00D24EC3"/>
    <w:rsid w:val="00D25200"/>
    <w:rsid w:val="00D25516"/>
    <w:rsid w:val="00D25E9D"/>
    <w:rsid w:val="00D26831"/>
    <w:rsid w:val="00D26D4E"/>
    <w:rsid w:val="00D26E08"/>
    <w:rsid w:val="00D26F61"/>
    <w:rsid w:val="00D2702B"/>
    <w:rsid w:val="00D272B2"/>
    <w:rsid w:val="00D2763B"/>
    <w:rsid w:val="00D27866"/>
    <w:rsid w:val="00D27906"/>
    <w:rsid w:val="00D27F71"/>
    <w:rsid w:val="00D301D6"/>
    <w:rsid w:val="00D306BE"/>
    <w:rsid w:val="00D30B39"/>
    <w:rsid w:val="00D313C1"/>
    <w:rsid w:val="00D31933"/>
    <w:rsid w:val="00D31944"/>
    <w:rsid w:val="00D3251F"/>
    <w:rsid w:val="00D3256A"/>
    <w:rsid w:val="00D32C3D"/>
    <w:rsid w:val="00D32FA2"/>
    <w:rsid w:val="00D32FE4"/>
    <w:rsid w:val="00D3357B"/>
    <w:rsid w:val="00D33941"/>
    <w:rsid w:val="00D341DF"/>
    <w:rsid w:val="00D34C02"/>
    <w:rsid w:val="00D34DE2"/>
    <w:rsid w:val="00D356E4"/>
    <w:rsid w:val="00D35864"/>
    <w:rsid w:val="00D35AB9"/>
    <w:rsid w:val="00D35CBF"/>
    <w:rsid w:val="00D36417"/>
    <w:rsid w:val="00D36509"/>
    <w:rsid w:val="00D3669D"/>
    <w:rsid w:val="00D4102C"/>
    <w:rsid w:val="00D41694"/>
    <w:rsid w:val="00D41732"/>
    <w:rsid w:val="00D41B55"/>
    <w:rsid w:val="00D42160"/>
    <w:rsid w:val="00D4268D"/>
    <w:rsid w:val="00D4332C"/>
    <w:rsid w:val="00D435D1"/>
    <w:rsid w:val="00D44886"/>
    <w:rsid w:val="00D44B61"/>
    <w:rsid w:val="00D44E09"/>
    <w:rsid w:val="00D44FDB"/>
    <w:rsid w:val="00D455DA"/>
    <w:rsid w:val="00D45F09"/>
    <w:rsid w:val="00D46171"/>
    <w:rsid w:val="00D46789"/>
    <w:rsid w:val="00D46BF8"/>
    <w:rsid w:val="00D471E2"/>
    <w:rsid w:val="00D47291"/>
    <w:rsid w:val="00D472A0"/>
    <w:rsid w:val="00D47626"/>
    <w:rsid w:val="00D476D9"/>
    <w:rsid w:val="00D478BE"/>
    <w:rsid w:val="00D47DFD"/>
    <w:rsid w:val="00D5019F"/>
    <w:rsid w:val="00D5032E"/>
    <w:rsid w:val="00D5086B"/>
    <w:rsid w:val="00D50A4C"/>
    <w:rsid w:val="00D50D63"/>
    <w:rsid w:val="00D51095"/>
    <w:rsid w:val="00D51A68"/>
    <w:rsid w:val="00D51C59"/>
    <w:rsid w:val="00D520B3"/>
    <w:rsid w:val="00D5213E"/>
    <w:rsid w:val="00D52734"/>
    <w:rsid w:val="00D52A4F"/>
    <w:rsid w:val="00D52D39"/>
    <w:rsid w:val="00D52D41"/>
    <w:rsid w:val="00D53227"/>
    <w:rsid w:val="00D536EE"/>
    <w:rsid w:val="00D53780"/>
    <w:rsid w:val="00D53A4F"/>
    <w:rsid w:val="00D53ADE"/>
    <w:rsid w:val="00D53BCA"/>
    <w:rsid w:val="00D53F52"/>
    <w:rsid w:val="00D53FC5"/>
    <w:rsid w:val="00D541B9"/>
    <w:rsid w:val="00D541D8"/>
    <w:rsid w:val="00D54316"/>
    <w:rsid w:val="00D552C8"/>
    <w:rsid w:val="00D558B5"/>
    <w:rsid w:val="00D558D0"/>
    <w:rsid w:val="00D565A4"/>
    <w:rsid w:val="00D56A89"/>
    <w:rsid w:val="00D56B3C"/>
    <w:rsid w:val="00D56B6E"/>
    <w:rsid w:val="00D56D6A"/>
    <w:rsid w:val="00D57B29"/>
    <w:rsid w:val="00D57C2E"/>
    <w:rsid w:val="00D57DEF"/>
    <w:rsid w:val="00D57E59"/>
    <w:rsid w:val="00D60036"/>
    <w:rsid w:val="00D60520"/>
    <w:rsid w:val="00D60706"/>
    <w:rsid w:val="00D60AE4"/>
    <w:rsid w:val="00D60DF4"/>
    <w:rsid w:val="00D61067"/>
    <w:rsid w:val="00D61814"/>
    <w:rsid w:val="00D61BF6"/>
    <w:rsid w:val="00D61F16"/>
    <w:rsid w:val="00D61FB4"/>
    <w:rsid w:val="00D625BF"/>
    <w:rsid w:val="00D62C30"/>
    <w:rsid w:val="00D63144"/>
    <w:rsid w:val="00D6413B"/>
    <w:rsid w:val="00D648FC"/>
    <w:rsid w:val="00D64B5E"/>
    <w:rsid w:val="00D64D67"/>
    <w:rsid w:val="00D64D84"/>
    <w:rsid w:val="00D64FC0"/>
    <w:rsid w:val="00D65196"/>
    <w:rsid w:val="00D65329"/>
    <w:rsid w:val="00D65615"/>
    <w:rsid w:val="00D658CE"/>
    <w:rsid w:val="00D65E44"/>
    <w:rsid w:val="00D660D9"/>
    <w:rsid w:val="00D67341"/>
    <w:rsid w:val="00D675DF"/>
    <w:rsid w:val="00D67781"/>
    <w:rsid w:val="00D67AFE"/>
    <w:rsid w:val="00D67F30"/>
    <w:rsid w:val="00D67FE8"/>
    <w:rsid w:val="00D70252"/>
    <w:rsid w:val="00D70B88"/>
    <w:rsid w:val="00D711BD"/>
    <w:rsid w:val="00D71432"/>
    <w:rsid w:val="00D714CB"/>
    <w:rsid w:val="00D71A62"/>
    <w:rsid w:val="00D71DF6"/>
    <w:rsid w:val="00D722ED"/>
    <w:rsid w:val="00D7268D"/>
    <w:rsid w:val="00D73960"/>
    <w:rsid w:val="00D73AFC"/>
    <w:rsid w:val="00D73BBA"/>
    <w:rsid w:val="00D740B3"/>
    <w:rsid w:val="00D74114"/>
    <w:rsid w:val="00D74B33"/>
    <w:rsid w:val="00D74B6B"/>
    <w:rsid w:val="00D74BCF"/>
    <w:rsid w:val="00D74D33"/>
    <w:rsid w:val="00D75084"/>
    <w:rsid w:val="00D75AF6"/>
    <w:rsid w:val="00D75E0A"/>
    <w:rsid w:val="00D76118"/>
    <w:rsid w:val="00D76477"/>
    <w:rsid w:val="00D76704"/>
    <w:rsid w:val="00D76A4C"/>
    <w:rsid w:val="00D76ADA"/>
    <w:rsid w:val="00D76CD6"/>
    <w:rsid w:val="00D76CDE"/>
    <w:rsid w:val="00D76E71"/>
    <w:rsid w:val="00D77062"/>
    <w:rsid w:val="00D7749D"/>
    <w:rsid w:val="00D77A88"/>
    <w:rsid w:val="00D77A8E"/>
    <w:rsid w:val="00D800DC"/>
    <w:rsid w:val="00D80420"/>
    <w:rsid w:val="00D80A0A"/>
    <w:rsid w:val="00D80BD7"/>
    <w:rsid w:val="00D81869"/>
    <w:rsid w:val="00D818E2"/>
    <w:rsid w:val="00D8197A"/>
    <w:rsid w:val="00D81B87"/>
    <w:rsid w:val="00D81BD4"/>
    <w:rsid w:val="00D81DCE"/>
    <w:rsid w:val="00D82531"/>
    <w:rsid w:val="00D8282D"/>
    <w:rsid w:val="00D8294B"/>
    <w:rsid w:val="00D82B65"/>
    <w:rsid w:val="00D82CC0"/>
    <w:rsid w:val="00D82EB9"/>
    <w:rsid w:val="00D83800"/>
    <w:rsid w:val="00D83864"/>
    <w:rsid w:val="00D83F34"/>
    <w:rsid w:val="00D8428A"/>
    <w:rsid w:val="00D843A4"/>
    <w:rsid w:val="00D844AE"/>
    <w:rsid w:val="00D84590"/>
    <w:rsid w:val="00D84712"/>
    <w:rsid w:val="00D84832"/>
    <w:rsid w:val="00D84B9F"/>
    <w:rsid w:val="00D84F6D"/>
    <w:rsid w:val="00D854D5"/>
    <w:rsid w:val="00D857CA"/>
    <w:rsid w:val="00D85895"/>
    <w:rsid w:val="00D85E1B"/>
    <w:rsid w:val="00D85F22"/>
    <w:rsid w:val="00D86407"/>
    <w:rsid w:val="00D86C02"/>
    <w:rsid w:val="00D86CAE"/>
    <w:rsid w:val="00D86DC6"/>
    <w:rsid w:val="00D87123"/>
    <w:rsid w:val="00D87152"/>
    <w:rsid w:val="00D87356"/>
    <w:rsid w:val="00D877E3"/>
    <w:rsid w:val="00D87D8B"/>
    <w:rsid w:val="00D9020A"/>
    <w:rsid w:val="00D90279"/>
    <w:rsid w:val="00D90541"/>
    <w:rsid w:val="00D9071E"/>
    <w:rsid w:val="00D9095F"/>
    <w:rsid w:val="00D90AFD"/>
    <w:rsid w:val="00D912F7"/>
    <w:rsid w:val="00D91713"/>
    <w:rsid w:val="00D91D8F"/>
    <w:rsid w:val="00D921F0"/>
    <w:rsid w:val="00D92CBF"/>
    <w:rsid w:val="00D92D46"/>
    <w:rsid w:val="00D92E77"/>
    <w:rsid w:val="00D93320"/>
    <w:rsid w:val="00D93B04"/>
    <w:rsid w:val="00D93FD1"/>
    <w:rsid w:val="00D94410"/>
    <w:rsid w:val="00D948C2"/>
    <w:rsid w:val="00D94B89"/>
    <w:rsid w:val="00D950EA"/>
    <w:rsid w:val="00D9555C"/>
    <w:rsid w:val="00D955D1"/>
    <w:rsid w:val="00D95FFB"/>
    <w:rsid w:val="00D965BB"/>
    <w:rsid w:val="00D96A15"/>
    <w:rsid w:val="00D970E9"/>
    <w:rsid w:val="00D97376"/>
    <w:rsid w:val="00D9778E"/>
    <w:rsid w:val="00D977EE"/>
    <w:rsid w:val="00D9794F"/>
    <w:rsid w:val="00D97C45"/>
    <w:rsid w:val="00D97EA3"/>
    <w:rsid w:val="00D97F4A"/>
    <w:rsid w:val="00DA0460"/>
    <w:rsid w:val="00DA070E"/>
    <w:rsid w:val="00DA089F"/>
    <w:rsid w:val="00DA0902"/>
    <w:rsid w:val="00DA0A66"/>
    <w:rsid w:val="00DA1056"/>
    <w:rsid w:val="00DA11AE"/>
    <w:rsid w:val="00DA158B"/>
    <w:rsid w:val="00DA1C23"/>
    <w:rsid w:val="00DA22B9"/>
    <w:rsid w:val="00DA23A7"/>
    <w:rsid w:val="00DA2DF7"/>
    <w:rsid w:val="00DA3337"/>
    <w:rsid w:val="00DA368F"/>
    <w:rsid w:val="00DA380F"/>
    <w:rsid w:val="00DA4438"/>
    <w:rsid w:val="00DA4A25"/>
    <w:rsid w:val="00DA4A7E"/>
    <w:rsid w:val="00DA4CD9"/>
    <w:rsid w:val="00DA51F1"/>
    <w:rsid w:val="00DA5252"/>
    <w:rsid w:val="00DA5373"/>
    <w:rsid w:val="00DA56A4"/>
    <w:rsid w:val="00DA587E"/>
    <w:rsid w:val="00DA5EC6"/>
    <w:rsid w:val="00DA6184"/>
    <w:rsid w:val="00DA664E"/>
    <w:rsid w:val="00DA6A1A"/>
    <w:rsid w:val="00DA7062"/>
    <w:rsid w:val="00DA70E0"/>
    <w:rsid w:val="00DA73F4"/>
    <w:rsid w:val="00DA740B"/>
    <w:rsid w:val="00DB00BD"/>
    <w:rsid w:val="00DB02A9"/>
    <w:rsid w:val="00DB0465"/>
    <w:rsid w:val="00DB0A8F"/>
    <w:rsid w:val="00DB0C8A"/>
    <w:rsid w:val="00DB10B2"/>
    <w:rsid w:val="00DB12B7"/>
    <w:rsid w:val="00DB1694"/>
    <w:rsid w:val="00DB1818"/>
    <w:rsid w:val="00DB1E97"/>
    <w:rsid w:val="00DB2044"/>
    <w:rsid w:val="00DB21B0"/>
    <w:rsid w:val="00DB2335"/>
    <w:rsid w:val="00DB2A0D"/>
    <w:rsid w:val="00DB2E5A"/>
    <w:rsid w:val="00DB33C0"/>
    <w:rsid w:val="00DB38CC"/>
    <w:rsid w:val="00DB3E97"/>
    <w:rsid w:val="00DB3FB2"/>
    <w:rsid w:val="00DB41AF"/>
    <w:rsid w:val="00DB4A95"/>
    <w:rsid w:val="00DB4B9D"/>
    <w:rsid w:val="00DB50DE"/>
    <w:rsid w:val="00DB5244"/>
    <w:rsid w:val="00DB5C9D"/>
    <w:rsid w:val="00DB5D01"/>
    <w:rsid w:val="00DB62EB"/>
    <w:rsid w:val="00DB6328"/>
    <w:rsid w:val="00DB6A86"/>
    <w:rsid w:val="00DB6F1B"/>
    <w:rsid w:val="00DB6FF6"/>
    <w:rsid w:val="00DB72C4"/>
    <w:rsid w:val="00DC03C4"/>
    <w:rsid w:val="00DC08AC"/>
    <w:rsid w:val="00DC0990"/>
    <w:rsid w:val="00DC122A"/>
    <w:rsid w:val="00DC1640"/>
    <w:rsid w:val="00DC1C1A"/>
    <w:rsid w:val="00DC1D07"/>
    <w:rsid w:val="00DC296A"/>
    <w:rsid w:val="00DC2E0E"/>
    <w:rsid w:val="00DC336B"/>
    <w:rsid w:val="00DC3377"/>
    <w:rsid w:val="00DC3409"/>
    <w:rsid w:val="00DC354B"/>
    <w:rsid w:val="00DC354E"/>
    <w:rsid w:val="00DC361B"/>
    <w:rsid w:val="00DC37B8"/>
    <w:rsid w:val="00DC38EA"/>
    <w:rsid w:val="00DC41BA"/>
    <w:rsid w:val="00DC420A"/>
    <w:rsid w:val="00DC4A69"/>
    <w:rsid w:val="00DC5578"/>
    <w:rsid w:val="00DC5AE6"/>
    <w:rsid w:val="00DC5B4D"/>
    <w:rsid w:val="00DC6457"/>
    <w:rsid w:val="00DC645E"/>
    <w:rsid w:val="00DC64F4"/>
    <w:rsid w:val="00DC65AC"/>
    <w:rsid w:val="00DC671F"/>
    <w:rsid w:val="00DC6DC9"/>
    <w:rsid w:val="00DC7601"/>
    <w:rsid w:val="00DC76CE"/>
    <w:rsid w:val="00DC7C74"/>
    <w:rsid w:val="00DC7EAC"/>
    <w:rsid w:val="00DD0172"/>
    <w:rsid w:val="00DD043D"/>
    <w:rsid w:val="00DD053E"/>
    <w:rsid w:val="00DD0ACD"/>
    <w:rsid w:val="00DD0C17"/>
    <w:rsid w:val="00DD0D06"/>
    <w:rsid w:val="00DD14D4"/>
    <w:rsid w:val="00DD181F"/>
    <w:rsid w:val="00DD1BE3"/>
    <w:rsid w:val="00DD1E00"/>
    <w:rsid w:val="00DD1EF5"/>
    <w:rsid w:val="00DD1F27"/>
    <w:rsid w:val="00DD2472"/>
    <w:rsid w:val="00DD24F3"/>
    <w:rsid w:val="00DD2880"/>
    <w:rsid w:val="00DD2B55"/>
    <w:rsid w:val="00DD2F54"/>
    <w:rsid w:val="00DD3465"/>
    <w:rsid w:val="00DD36FE"/>
    <w:rsid w:val="00DD427A"/>
    <w:rsid w:val="00DD4599"/>
    <w:rsid w:val="00DD470D"/>
    <w:rsid w:val="00DD49C5"/>
    <w:rsid w:val="00DD4DE0"/>
    <w:rsid w:val="00DD4E67"/>
    <w:rsid w:val="00DD571E"/>
    <w:rsid w:val="00DD5970"/>
    <w:rsid w:val="00DD60D4"/>
    <w:rsid w:val="00DD619A"/>
    <w:rsid w:val="00DD65B0"/>
    <w:rsid w:val="00DD68AA"/>
    <w:rsid w:val="00DD693F"/>
    <w:rsid w:val="00DD6F5A"/>
    <w:rsid w:val="00DD70FB"/>
    <w:rsid w:val="00DD7190"/>
    <w:rsid w:val="00DD7AC7"/>
    <w:rsid w:val="00DE0CCB"/>
    <w:rsid w:val="00DE0FBD"/>
    <w:rsid w:val="00DE11DF"/>
    <w:rsid w:val="00DE17A9"/>
    <w:rsid w:val="00DE1F3B"/>
    <w:rsid w:val="00DE1F82"/>
    <w:rsid w:val="00DE2D5F"/>
    <w:rsid w:val="00DE31F3"/>
    <w:rsid w:val="00DE35AD"/>
    <w:rsid w:val="00DE3791"/>
    <w:rsid w:val="00DE4503"/>
    <w:rsid w:val="00DE46D2"/>
    <w:rsid w:val="00DE49F1"/>
    <w:rsid w:val="00DE4ACE"/>
    <w:rsid w:val="00DE59D3"/>
    <w:rsid w:val="00DE5F3A"/>
    <w:rsid w:val="00DE5F85"/>
    <w:rsid w:val="00DE604E"/>
    <w:rsid w:val="00DE6361"/>
    <w:rsid w:val="00DE7938"/>
    <w:rsid w:val="00DE79F9"/>
    <w:rsid w:val="00DE7CBB"/>
    <w:rsid w:val="00DE7D53"/>
    <w:rsid w:val="00DF0287"/>
    <w:rsid w:val="00DF0429"/>
    <w:rsid w:val="00DF04D6"/>
    <w:rsid w:val="00DF0CDB"/>
    <w:rsid w:val="00DF0FD7"/>
    <w:rsid w:val="00DF1069"/>
    <w:rsid w:val="00DF124C"/>
    <w:rsid w:val="00DF135B"/>
    <w:rsid w:val="00DF24E7"/>
    <w:rsid w:val="00DF2737"/>
    <w:rsid w:val="00DF2F12"/>
    <w:rsid w:val="00DF3294"/>
    <w:rsid w:val="00DF3AED"/>
    <w:rsid w:val="00DF3D4A"/>
    <w:rsid w:val="00DF3ECF"/>
    <w:rsid w:val="00DF4168"/>
    <w:rsid w:val="00DF43A6"/>
    <w:rsid w:val="00DF459B"/>
    <w:rsid w:val="00DF464A"/>
    <w:rsid w:val="00DF48A9"/>
    <w:rsid w:val="00DF4DD9"/>
    <w:rsid w:val="00DF539E"/>
    <w:rsid w:val="00DF5413"/>
    <w:rsid w:val="00DF5A3E"/>
    <w:rsid w:val="00DF637B"/>
    <w:rsid w:val="00DF63B8"/>
    <w:rsid w:val="00DF6A62"/>
    <w:rsid w:val="00DF6A8F"/>
    <w:rsid w:val="00DF70A6"/>
    <w:rsid w:val="00DF7332"/>
    <w:rsid w:val="00DF7759"/>
    <w:rsid w:val="00DF7A45"/>
    <w:rsid w:val="00DF7A97"/>
    <w:rsid w:val="00E000C0"/>
    <w:rsid w:val="00E00849"/>
    <w:rsid w:val="00E00C97"/>
    <w:rsid w:val="00E00DDA"/>
    <w:rsid w:val="00E00F1C"/>
    <w:rsid w:val="00E00FEB"/>
    <w:rsid w:val="00E01BB0"/>
    <w:rsid w:val="00E01EB9"/>
    <w:rsid w:val="00E02291"/>
    <w:rsid w:val="00E02801"/>
    <w:rsid w:val="00E02A1F"/>
    <w:rsid w:val="00E02C3E"/>
    <w:rsid w:val="00E02CE5"/>
    <w:rsid w:val="00E03275"/>
    <w:rsid w:val="00E032E9"/>
    <w:rsid w:val="00E04041"/>
    <w:rsid w:val="00E0411E"/>
    <w:rsid w:val="00E0426C"/>
    <w:rsid w:val="00E04296"/>
    <w:rsid w:val="00E04A25"/>
    <w:rsid w:val="00E04A5F"/>
    <w:rsid w:val="00E04A61"/>
    <w:rsid w:val="00E04D68"/>
    <w:rsid w:val="00E0506F"/>
    <w:rsid w:val="00E055A9"/>
    <w:rsid w:val="00E055C6"/>
    <w:rsid w:val="00E05D8A"/>
    <w:rsid w:val="00E05ECD"/>
    <w:rsid w:val="00E063DD"/>
    <w:rsid w:val="00E06466"/>
    <w:rsid w:val="00E06660"/>
    <w:rsid w:val="00E06902"/>
    <w:rsid w:val="00E069D8"/>
    <w:rsid w:val="00E079C8"/>
    <w:rsid w:val="00E07F1A"/>
    <w:rsid w:val="00E100CD"/>
    <w:rsid w:val="00E102D2"/>
    <w:rsid w:val="00E10611"/>
    <w:rsid w:val="00E11556"/>
    <w:rsid w:val="00E11929"/>
    <w:rsid w:val="00E11D91"/>
    <w:rsid w:val="00E1210C"/>
    <w:rsid w:val="00E128AA"/>
    <w:rsid w:val="00E12BFA"/>
    <w:rsid w:val="00E1301F"/>
    <w:rsid w:val="00E139D8"/>
    <w:rsid w:val="00E13F5F"/>
    <w:rsid w:val="00E13FBA"/>
    <w:rsid w:val="00E140F5"/>
    <w:rsid w:val="00E141C9"/>
    <w:rsid w:val="00E141E0"/>
    <w:rsid w:val="00E148BE"/>
    <w:rsid w:val="00E14C5B"/>
    <w:rsid w:val="00E1522F"/>
    <w:rsid w:val="00E155A9"/>
    <w:rsid w:val="00E15693"/>
    <w:rsid w:val="00E16189"/>
    <w:rsid w:val="00E161B3"/>
    <w:rsid w:val="00E16299"/>
    <w:rsid w:val="00E166C2"/>
    <w:rsid w:val="00E16DAB"/>
    <w:rsid w:val="00E172F1"/>
    <w:rsid w:val="00E17A45"/>
    <w:rsid w:val="00E17DED"/>
    <w:rsid w:val="00E20907"/>
    <w:rsid w:val="00E20DE2"/>
    <w:rsid w:val="00E21596"/>
    <w:rsid w:val="00E216D4"/>
    <w:rsid w:val="00E21B35"/>
    <w:rsid w:val="00E21E90"/>
    <w:rsid w:val="00E2221E"/>
    <w:rsid w:val="00E22614"/>
    <w:rsid w:val="00E22AB8"/>
    <w:rsid w:val="00E22B34"/>
    <w:rsid w:val="00E22BAF"/>
    <w:rsid w:val="00E22D0E"/>
    <w:rsid w:val="00E23428"/>
    <w:rsid w:val="00E23900"/>
    <w:rsid w:val="00E23F59"/>
    <w:rsid w:val="00E24166"/>
    <w:rsid w:val="00E2424A"/>
    <w:rsid w:val="00E247BF"/>
    <w:rsid w:val="00E2485B"/>
    <w:rsid w:val="00E25153"/>
    <w:rsid w:val="00E251C9"/>
    <w:rsid w:val="00E2525B"/>
    <w:rsid w:val="00E252B6"/>
    <w:rsid w:val="00E25A2A"/>
    <w:rsid w:val="00E2660E"/>
    <w:rsid w:val="00E266BD"/>
    <w:rsid w:val="00E26768"/>
    <w:rsid w:val="00E2694B"/>
    <w:rsid w:val="00E26EF8"/>
    <w:rsid w:val="00E270B8"/>
    <w:rsid w:val="00E2712F"/>
    <w:rsid w:val="00E27637"/>
    <w:rsid w:val="00E278C7"/>
    <w:rsid w:val="00E27B8A"/>
    <w:rsid w:val="00E27CB6"/>
    <w:rsid w:val="00E27D48"/>
    <w:rsid w:val="00E27D7E"/>
    <w:rsid w:val="00E27FFC"/>
    <w:rsid w:val="00E3034C"/>
    <w:rsid w:val="00E303A0"/>
    <w:rsid w:val="00E30B68"/>
    <w:rsid w:val="00E310EF"/>
    <w:rsid w:val="00E31CE6"/>
    <w:rsid w:val="00E321A5"/>
    <w:rsid w:val="00E322A4"/>
    <w:rsid w:val="00E327AC"/>
    <w:rsid w:val="00E327D1"/>
    <w:rsid w:val="00E32965"/>
    <w:rsid w:val="00E32DB2"/>
    <w:rsid w:val="00E3314C"/>
    <w:rsid w:val="00E33157"/>
    <w:rsid w:val="00E3342C"/>
    <w:rsid w:val="00E33AC4"/>
    <w:rsid w:val="00E33C53"/>
    <w:rsid w:val="00E34110"/>
    <w:rsid w:val="00E34A55"/>
    <w:rsid w:val="00E34A5D"/>
    <w:rsid w:val="00E34D42"/>
    <w:rsid w:val="00E34D4E"/>
    <w:rsid w:val="00E35515"/>
    <w:rsid w:val="00E3586A"/>
    <w:rsid w:val="00E35B2C"/>
    <w:rsid w:val="00E35E37"/>
    <w:rsid w:val="00E364A4"/>
    <w:rsid w:val="00E36D2A"/>
    <w:rsid w:val="00E37073"/>
    <w:rsid w:val="00E37270"/>
    <w:rsid w:val="00E37A7B"/>
    <w:rsid w:val="00E37FF0"/>
    <w:rsid w:val="00E405A5"/>
    <w:rsid w:val="00E40A8F"/>
    <w:rsid w:val="00E41040"/>
    <w:rsid w:val="00E4130E"/>
    <w:rsid w:val="00E41435"/>
    <w:rsid w:val="00E4202F"/>
    <w:rsid w:val="00E42296"/>
    <w:rsid w:val="00E42A8A"/>
    <w:rsid w:val="00E42F0B"/>
    <w:rsid w:val="00E42F3C"/>
    <w:rsid w:val="00E430C0"/>
    <w:rsid w:val="00E435FD"/>
    <w:rsid w:val="00E43689"/>
    <w:rsid w:val="00E436E3"/>
    <w:rsid w:val="00E437FB"/>
    <w:rsid w:val="00E438EA"/>
    <w:rsid w:val="00E439C5"/>
    <w:rsid w:val="00E43B14"/>
    <w:rsid w:val="00E44504"/>
    <w:rsid w:val="00E44531"/>
    <w:rsid w:val="00E4476D"/>
    <w:rsid w:val="00E4481F"/>
    <w:rsid w:val="00E448AE"/>
    <w:rsid w:val="00E44CD5"/>
    <w:rsid w:val="00E44DFB"/>
    <w:rsid w:val="00E44E25"/>
    <w:rsid w:val="00E44FD8"/>
    <w:rsid w:val="00E45041"/>
    <w:rsid w:val="00E456EF"/>
    <w:rsid w:val="00E457DA"/>
    <w:rsid w:val="00E459F8"/>
    <w:rsid w:val="00E45D11"/>
    <w:rsid w:val="00E46228"/>
    <w:rsid w:val="00E46353"/>
    <w:rsid w:val="00E46C43"/>
    <w:rsid w:val="00E46E85"/>
    <w:rsid w:val="00E46F66"/>
    <w:rsid w:val="00E470C8"/>
    <w:rsid w:val="00E47344"/>
    <w:rsid w:val="00E473A4"/>
    <w:rsid w:val="00E47675"/>
    <w:rsid w:val="00E5055C"/>
    <w:rsid w:val="00E508DF"/>
    <w:rsid w:val="00E50B6E"/>
    <w:rsid w:val="00E50BE6"/>
    <w:rsid w:val="00E50C5A"/>
    <w:rsid w:val="00E51102"/>
    <w:rsid w:val="00E51365"/>
    <w:rsid w:val="00E513D8"/>
    <w:rsid w:val="00E514D1"/>
    <w:rsid w:val="00E516A8"/>
    <w:rsid w:val="00E51E95"/>
    <w:rsid w:val="00E51FC6"/>
    <w:rsid w:val="00E52621"/>
    <w:rsid w:val="00E529FD"/>
    <w:rsid w:val="00E52FF2"/>
    <w:rsid w:val="00E530B1"/>
    <w:rsid w:val="00E53549"/>
    <w:rsid w:val="00E536C5"/>
    <w:rsid w:val="00E53EA0"/>
    <w:rsid w:val="00E5404C"/>
    <w:rsid w:val="00E5414D"/>
    <w:rsid w:val="00E544BD"/>
    <w:rsid w:val="00E5458C"/>
    <w:rsid w:val="00E55180"/>
    <w:rsid w:val="00E559D0"/>
    <w:rsid w:val="00E55A09"/>
    <w:rsid w:val="00E55D59"/>
    <w:rsid w:val="00E56285"/>
    <w:rsid w:val="00E564A0"/>
    <w:rsid w:val="00E568A0"/>
    <w:rsid w:val="00E56B81"/>
    <w:rsid w:val="00E573E5"/>
    <w:rsid w:val="00E574D1"/>
    <w:rsid w:val="00E57F2C"/>
    <w:rsid w:val="00E600C8"/>
    <w:rsid w:val="00E610C6"/>
    <w:rsid w:val="00E61995"/>
    <w:rsid w:val="00E62696"/>
    <w:rsid w:val="00E6279A"/>
    <w:rsid w:val="00E62D93"/>
    <w:rsid w:val="00E633F1"/>
    <w:rsid w:val="00E63B85"/>
    <w:rsid w:val="00E63BD3"/>
    <w:rsid w:val="00E64290"/>
    <w:rsid w:val="00E64EB7"/>
    <w:rsid w:val="00E65212"/>
    <w:rsid w:val="00E65282"/>
    <w:rsid w:val="00E65338"/>
    <w:rsid w:val="00E6579D"/>
    <w:rsid w:val="00E65B9D"/>
    <w:rsid w:val="00E65C40"/>
    <w:rsid w:val="00E65E0D"/>
    <w:rsid w:val="00E666F7"/>
    <w:rsid w:val="00E66D0A"/>
    <w:rsid w:val="00E66EE8"/>
    <w:rsid w:val="00E67095"/>
    <w:rsid w:val="00E672AA"/>
    <w:rsid w:val="00E673F9"/>
    <w:rsid w:val="00E70016"/>
    <w:rsid w:val="00E70769"/>
    <w:rsid w:val="00E70BEF"/>
    <w:rsid w:val="00E70C9B"/>
    <w:rsid w:val="00E70D16"/>
    <w:rsid w:val="00E70D1B"/>
    <w:rsid w:val="00E70DFB"/>
    <w:rsid w:val="00E70FD6"/>
    <w:rsid w:val="00E7193D"/>
    <w:rsid w:val="00E71C45"/>
    <w:rsid w:val="00E71CE3"/>
    <w:rsid w:val="00E72548"/>
    <w:rsid w:val="00E726F4"/>
    <w:rsid w:val="00E729CA"/>
    <w:rsid w:val="00E72A06"/>
    <w:rsid w:val="00E731FC"/>
    <w:rsid w:val="00E733E0"/>
    <w:rsid w:val="00E73835"/>
    <w:rsid w:val="00E73887"/>
    <w:rsid w:val="00E73C95"/>
    <w:rsid w:val="00E74176"/>
    <w:rsid w:val="00E742E1"/>
    <w:rsid w:val="00E744F3"/>
    <w:rsid w:val="00E7461A"/>
    <w:rsid w:val="00E746E2"/>
    <w:rsid w:val="00E7492A"/>
    <w:rsid w:val="00E74C01"/>
    <w:rsid w:val="00E74D36"/>
    <w:rsid w:val="00E75318"/>
    <w:rsid w:val="00E75A64"/>
    <w:rsid w:val="00E75C3E"/>
    <w:rsid w:val="00E75EB3"/>
    <w:rsid w:val="00E76370"/>
    <w:rsid w:val="00E767C8"/>
    <w:rsid w:val="00E77C3A"/>
    <w:rsid w:val="00E77FE9"/>
    <w:rsid w:val="00E80A31"/>
    <w:rsid w:val="00E80EF1"/>
    <w:rsid w:val="00E81ABD"/>
    <w:rsid w:val="00E81C28"/>
    <w:rsid w:val="00E82A2B"/>
    <w:rsid w:val="00E83574"/>
    <w:rsid w:val="00E83B3B"/>
    <w:rsid w:val="00E83FA9"/>
    <w:rsid w:val="00E8406F"/>
    <w:rsid w:val="00E84198"/>
    <w:rsid w:val="00E84499"/>
    <w:rsid w:val="00E84A4D"/>
    <w:rsid w:val="00E84AF3"/>
    <w:rsid w:val="00E85066"/>
    <w:rsid w:val="00E8558E"/>
    <w:rsid w:val="00E855F3"/>
    <w:rsid w:val="00E85FB7"/>
    <w:rsid w:val="00E86455"/>
    <w:rsid w:val="00E86563"/>
    <w:rsid w:val="00E86B99"/>
    <w:rsid w:val="00E879AC"/>
    <w:rsid w:val="00E879CB"/>
    <w:rsid w:val="00E879D3"/>
    <w:rsid w:val="00E87E9C"/>
    <w:rsid w:val="00E90020"/>
    <w:rsid w:val="00E902CD"/>
    <w:rsid w:val="00E90703"/>
    <w:rsid w:val="00E90E69"/>
    <w:rsid w:val="00E90ECD"/>
    <w:rsid w:val="00E913B0"/>
    <w:rsid w:val="00E91772"/>
    <w:rsid w:val="00E917D1"/>
    <w:rsid w:val="00E918C6"/>
    <w:rsid w:val="00E91AD6"/>
    <w:rsid w:val="00E91C43"/>
    <w:rsid w:val="00E91D49"/>
    <w:rsid w:val="00E91DEE"/>
    <w:rsid w:val="00E91FC3"/>
    <w:rsid w:val="00E92254"/>
    <w:rsid w:val="00E929DF"/>
    <w:rsid w:val="00E934A3"/>
    <w:rsid w:val="00E938B1"/>
    <w:rsid w:val="00E93F50"/>
    <w:rsid w:val="00E944B8"/>
    <w:rsid w:val="00E94955"/>
    <w:rsid w:val="00E95890"/>
    <w:rsid w:val="00E958ED"/>
    <w:rsid w:val="00E959A3"/>
    <w:rsid w:val="00E95D93"/>
    <w:rsid w:val="00E95FF5"/>
    <w:rsid w:val="00E9605C"/>
    <w:rsid w:val="00E9660F"/>
    <w:rsid w:val="00E96A4A"/>
    <w:rsid w:val="00E97032"/>
    <w:rsid w:val="00E97846"/>
    <w:rsid w:val="00E97BEA"/>
    <w:rsid w:val="00E97DC9"/>
    <w:rsid w:val="00E97ECF"/>
    <w:rsid w:val="00EA0032"/>
    <w:rsid w:val="00EA0661"/>
    <w:rsid w:val="00EA0AEF"/>
    <w:rsid w:val="00EA0E02"/>
    <w:rsid w:val="00EA104E"/>
    <w:rsid w:val="00EA1628"/>
    <w:rsid w:val="00EA17E2"/>
    <w:rsid w:val="00EA1863"/>
    <w:rsid w:val="00EA1C75"/>
    <w:rsid w:val="00EA1E2D"/>
    <w:rsid w:val="00EA1E66"/>
    <w:rsid w:val="00EA23F9"/>
    <w:rsid w:val="00EA2831"/>
    <w:rsid w:val="00EA2ECC"/>
    <w:rsid w:val="00EA3125"/>
    <w:rsid w:val="00EA36C5"/>
    <w:rsid w:val="00EA383C"/>
    <w:rsid w:val="00EA3BE8"/>
    <w:rsid w:val="00EA3CA5"/>
    <w:rsid w:val="00EA4029"/>
    <w:rsid w:val="00EA457F"/>
    <w:rsid w:val="00EA4719"/>
    <w:rsid w:val="00EA4BF1"/>
    <w:rsid w:val="00EA4EC2"/>
    <w:rsid w:val="00EA4F52"/>
    <w:rsid w:val="00EA5504"/>
    <w:rsid w:val="00EA6182"/>
    <w:rsid w:val="00EA64ED"/>
    <w:rsid w:val="00EA6A3C"/>
    <w:rsid w:val="00EA6B56"/>
    <w:rsid w:val="00EA70DF"/>
    <w:rsid w:val="00EA73BA"/>
    <w:rsid w:val="00EA7589"/>
    <w:rsid w:val="00EA7D0F"/>
    <w:rsid w:val="00EA7D6C"/>
    <w:rsid w:val="00EB0460"/>
    <w:rsid w:val="00EB08A2"/>
    <w:rsid w:val="00EB09C2"/>
    <w:rsid w:val="00EB0C9D"/>
    <w:rsid w:val="00EB0D75"/>
    <w:rsid w:val="00EB0DE6"/>
    <w:rsid w:val="00EB1175"/>
    <w:rsid w:val="00EB1ABC"/>
    <w:rsid w:val="00EB1E45"/>
    <w:rsid w:val="00EB2183"/>
    <w:rsid w:val="00EB2C3C"/>
    <w:rsid w:val="00EB2EAD"/>
    <w:rsid w:val="00EB3001"/>
    <w:rsid w:val="00EB3106"/>
    <w:rsid w:val="00EB3142"/>
    <w:rsid w:val="00EB3679"/>
    <w:rsid w:val="00EB3725"/>
    <w:rsid w:val="00EB391D"/>
    <w:rsid w:val="00EB3B88"/>
    <w:rsid w:val="00EB3D05"/>
    <w:rsid w:val="00EB3DAE"/>
    <w:rsid w:val="00EB3FAB"/>
    <w:rsid w:val="00EB476E"/>
    <w:rsid w:val="00EB4C4D"/>
    <w:rsid w:val="00EB4C74"/>
    <w:rsid w:val="00EB4DED"/>
    <w:rsid w:val="00EB4E99"/>
    <w:rsid w:val="00EB55A0"/>
    <w:rsid w:val="00EB563C"/>
    <w:rsid w:val="00EB567D"/>
    <w:rsid w:val="00EB588F"/>
    <w:rsid w:val="00EB5C9B"/>
    <w:rsid w:val="00EB5D79"/>
    <w:rsid w:val="00EB5EF7"/>
    <w:rsid w:val="00EB5FE4"/>
    <w:rsid w:val="00EB6191"/>
    <w:rsid w:val="00EB6351"/>
    <w:rsid w:val="00EB63C4"/>
    <w:rsid w:val="00EB6519"/>
    <w:rsid w:val="00EB70FD"/>
    <w:rsid w:val="00EB712B"/>
    <w:rsid w:val="00EB7410"/>
    <w:rsid w:val="00EB78EA"/>
    <w:rsid w:val="00EB7F22"/>
    <w:rsid w:val="00EC0183"/>
    <w:rsid w:val="00EC0431"/>
    <w:rsid w:val="00EC04B3"/>
    <w:rsid w:val="00EC06DC"/>
    <w:rsid w:val="00EC0A55"/>
    <w:rsid w:val="00EC0BDF"/>
    <w:rsid w:val="00EC0EEA"/>
    <w:rsid w:val="00EC0F38"/>
    <w:rsid w:val="00EC11D2"/>
    <w:rsid w:val="00EC139B"/>
    <w:rsid w:val="00EC18FE"/>
    <w:rsid w:val="00EC1A6A"/>
    <w:rsid w:val="00EC1F27"/>
    <w:rsid w:val="00EC1FB3"/>
    <w:rsid w:val="00EC2642"/>
    <w:rsid w:val="00EC29C4"/>
    <w:rsid w:val="00EC2A39"/>
    <w:rsid w:val="00EC2FE9"/>
    <w:rsid w:val="00EC314A"/>
    <w:rsid w:val="00EC39EF"/>
    <w:rsid w:val="00EC3D4C"/>
    <w:rsid w:val="00EC400F"/>
    <w:rsid w:val="00EC411D"/>
    <w:rsid w:val="00EC431F"/>
    <w:rsid w:val="00EC460F"/>
    <w:rsid w:val="00EC482C"/>
    <w:rsid w:val="00EC4A5B"/>
    <w:rsid w:val="00EC4D8D"/>
    <w:rsid w:val="00EC5361"/>
    <w:rsid w:val="00EC5C89"/>
    <w:rsid w:val="00EC5DC1"/>
    <w:rsid w:val="00EC5ED9"/>
    <w:rsid w:val="00EC669D"/>
    <w:rsid w:val="00EC68FD"/>
    <w:rsid w:val="00EC6B06"/>
    <w:rsid w:val="00EC6C05"/>
    <w:rsid w:val="00EC6CD0"/>
    <w:rsid w:val="00EC6D10"/>
    <w:rsid w:val="00EC6F8C"/>
    <w:rsid w:val="00EC7022"/>
    <w:rsid w:val="00EC7096"/>
    <w:rsid w:val="00EC70E7"/>
    <w:rsid w:val="00EC7114"/>
    <w:rsid w:val="00EC750E"/>
    <w:rsid w:val="00EC7712"/>
    <w:rsid w:val="00EC788D"/>
    <w:rsid w:val="00EC78D5"/>
    <w:rsid w:val="00EC7E82"/>
    <w:rsid w:val="00ED034A"/>
    <w:rsid w:val="00ED0993"/>
    <w:rsid w:val="00ED0E04"/>
    <w:rsid w:val="00ED0EB2"/>
    <w:rsid w:val="00ED11CB"/>
    <w:rsid w:val="00ED141B"/>
    <w:rsid w:val="00ED1439"/>
    <w:rsid w:val="00ED1456"/>
    <w:rsid w:val="00ED16A5"/>
    <w:rsid w:val="00ED1840"/>
    <w:rsid w:val="00ED1981"/>
    <w:rsid w:val="00ED19CF"/>
    <w:rsid w:val="00ED1D9A"/>
    <w:rsid w:val="00ED2099"/>
    <w:rsid w:val="00ED2552"/>
    <w:rsid w:val="00ED299E"/>
    <w:rsid w:val="00ED2E6B"/>
    <w:rsid w:val="00ED399D"/>
    <w:rsid w:val="00ED3E22"/>
    <w:rsid w:val="00ED45C0"/>
    <w:rsid w:val="00ED4830"/>
    <w:rsid w:val="00ED48DB"/>
    <w:rsid w:val="00ED4ABC"/>
    <w:rsid w:val="00ED4D3A"/>
    <w:rsid w:val="00ED5161"/>
    <w:rsid w:val="00ED55EA"/>
    <w:rsid w:val="00ED576B"/>
    <w:rsid w:val="00ED579C"/>
    <w:rsid w:val="00ED57EF"/>
    <w:rsid w:val="00ED60EE"/>
    <w:rsid w:val="00ED64EF"/>
    <w:rsid w:val="00ED70F5"/>
    <w:rsid w:val="00ED7315"/>
    <w:rsid w:val="00EE015F"/>
    <w:rsid w:val="00EE0282"/>
    <w:rsid w:val="00EE02DE"/>
    <w:rsid w:val="00EE05BD"/>
    <w:rsid w:val="00EE0CDC"/>
    <w:rsid w:val="00EE0DD5"/>
    <w:rsid w:val="00EE1422"/>
    <w:rsid w:val="00EE1854"/>
    <w:rsid w:val="00EE18C7"/>
    <w:rsid w:val="00EE21A1"/>
    <w:rsid w:val="00EE2233"/>
    <w:rsid w:val="00EE26C4"/>
    <w:rsid w:val="00EE2A7E"/>
    <w:rsid w:val="00EE2CFA"/>
    <w:rsid w:val="00EE34CA"/>
    <w:rsid w:val="00EE35D5"/>
    <w:rsid w:val="00EE35FF"/>
    <w:rsid w:val="00EE44B4"/>
    <w:rsid w:val="00EE506B"/>
    <w:rsid w:val="00EE5824"/>
    <w:rsid w:val="00EE5AB4"/>
    <w:rsid w:val="00EE5B30"/>
    <w:rsid w:val="00EE5FA0"/>
    <w:rsid w:val="00EE6295"/>
    <w:rsid w:val="00EE63F0"/>
    <w:rsid w:val="00EE657B"/>
    <w:rsid w:val="00EE6AD3"/>
    <w:rsid w:val="00EE6B69"/>
    <w:rsid w:val="00EE6F3E"/>
    <w:rsid w:val="00EE70FD"/>
    <w:rsid w:val="00EE745B"/>
    <w:rsid w:val="00EE7470"/>
    <w:rsid w:val="00EE7630"/>
    <w:rsid w:val="00EE7BAF"/>
    <w:rsid w:val="00EE7D85"/>
    <w:rsid w:val="00EF0449"/>
    <w:rsid w:val="00EF0E8E"/>
    <w:rsid w:val="00EF0F99"/>
    <w:rsid w:val="00EF157A"/>
    <w:rsid w:val="00EF17DF"/>
    <w:rsid w:val="00EF236E"/>
    <w:rsid w:val="00EF243E"/>
    <w:rsid w:val="00EF25FA"/>
    <w:rsid w:val="00EF2A68"/>
    <w:rsid w:val="00EF2A7A"/>
    <w:rsid w:val="00EF310A"/>
    <w:rsid w:val="00EF3375"/>
    <w:rsid w:val="00EF368C"/>
    <w:rsid w:val="00EF3833"/>
    <w:rsid w:val="00EF392B"/>
    <w:rsid w:val="00EF3995"/>
    <w:rsid w:val="00EF3B5C"/>
    <w:rsid w:val="00EF3B8C"/>
    <w:rsid w:val="00EF3D59"/>
    <w:rsid w:val="00EF3DBC"/>
    <w:rsid w:val="00EF3E93"/>
    <w:rsid w:val="00EF40D9"/>
    <w:rsid w:val="00EF4621"/>
    <w:rsid w:val="00EF492B"/>
    <w:rsid w:val="00EF4949"/>
    <w:rsid w:val="00EF4FA5"/>
    <w:rsid w:val="00EF5091"/>
    <w:rsid w:val="00EF5476"/>
    <w:rsid w:val="00EF56BB"/>
    <w:rsid w:val="00EF64DC"/>
    <w:rsid w:val="00EF6503"/>
    <w:rsid w:val="00EF6750"/>
    <w:rsid w:val="00EF6F24"/>
    <w:rsid w:val="00EF78F9"/>
    <w:rsid w:val="00EF7C1B"/>
    <w:rsid w:val="00EF7D53"/>
    <w:rsid w:val="00F000B1"/>
    <w:rsid w:val="00F01475"/>
    <w:rsid w:val="00F01972"/>
    <w:rsid w:val="00F020B7"/>
    <w:rsid w:val="00F0240E"/>
    <w:rsid w:val="00F024D5"/>
    <w:rsid w:val="00F02BEC"/>
    <w:rsid w:val="00F0304A"/>
    <w:rsid w:val="00F03173"/>
    <w:rsid w:val="00F03F24"/>
    <w:rsid w:val="00F04B83"/>
    <w:rsid w:val="00F05485"/>
    <w:rsid w:val="00F05778"/>
    <w:rsid w:val="00F05C93"/>
    <w:rsid w:val="00F05F22"/>
    <w:rsid w:val="00F06453"/>
    <w:rsid w:val="00F064CD"/>
    <w:rsid w:val="00F06960"/>
    <w:rsid w:val="00F069AE"/>
    <w:rsid w:val="00F06A8C"/>
    <w:rsid w:val="00F06C25"/>
    <w:rsid w:val="00F06DD0"/>
    <w:rsid w:val="00F06FBA"/>
    <w:rsid w:val="00F07049"/>
    <w:rsid w:val="00F071C8"/>
    <w:rsid w:val="00F073E1"/>
    <w:rsid w:val="00F07408"/>
    <w:rsid w:val="00F07E27"/>
    <w:rsid w:val="00F10187"/>
    <w:rsid w:val="00F1044F"/>
    <w:rsid w:val="00F1077A"/>
    <w:rsid w:val="00F108F9"/>
    <w:rsid w:val="00F1110A"/>
    <w:rsid w:val="00F112C4"/>
    <w:rsid w:val="00F1139B"/>
    <w:rsid w:val="00F116BB"/>
    <w:rsid w:val="00F117BD"/>
    <w:rsid w:val="00F123FA"/>
    <w:rsid w:val="00F1288C"/>
    <w:rsid w:val="00F128A5"/>
    <w:rsid w:val="00F12E6E"/>
    <w:rsid w:val="00F133C7"/>
    <w:rsid w:val="00F13538"/>
    <w:rsid w:val="00F13698"/>
    <w:rsid w:val="00F1422F"/>
    <w:rsid w:val="00F15669"/>
    <w:rsid w:val="00F15B89"/>
    <w:rsid w:val="00F1682D"/>
    <w:rsid w:val="00F16895"/>
    <w:rsid w:val="00F16ACE"/>
    <w:rsid w:val="00F16FC7"/>
    <w:rsid w:val="00F1719A"/>
    <w:rsid w:val="00F171C4"/>
    <w:rsid w:val="00F1743D"/>
    <w:rsid w:val="00F17710"/>
    <w:rsid w:val="00F177D5"/>
    <w:rsid w:val="00F203E3"/>
    <w:rsid w:val="00F20759"/>
    <w:rsid w:val="00F2095B"/>
    <w:rsid w:val="00F20F56"/>
    <w:rsid w:val="00F2154B"/>
    <w:rsid w:val="00F22214"/>
    <w:rsid w:val="00F22999"/>
    <w:rsid w:val="00F23024"/>
    <w:rsid w:val="00F23420"/>
    <w:rsid w:val="00F235D8"/>
    <w:rsid w:val="00F23D7E"/>
    <w:rsid w:val="00F23E2F"/>
    <w:rsid w:val="00F23E87"/>
    <w:rsid w:val="00F24096"/>
    <w:rsid w:val="00F24211"/>
    <w:rsid w:val="00F2443D"/>
    <w:rsid w:val="00F250D7"/>
    <w:rsid w:val="00F25509"/>
    <w:rsid w:val="00F258D2"/>
    <w:rsid w:val="00F25F83"/>
    <w:rsid w:val="00F267DA"/>
    <w:rsid w:val="00F26844"/>
    <w:rsid w:val="00F273BE"/>
    <w:rsid w:val="00F2759C"/>
    <w:rsid w:val="00F27ADE"/>
    <w:rsid w:val="00F27B9F"/>
    <w:rsid w:val="00F3039C"/>
    <w:rsid w:val="00F30736"/>
    <w:rsid w:val="00F308B7"/>
    <w:rsid w:val="00F30ABD"/>
    <w:rsid w:val="00F3140B"/>
    <w:rsid w:val="00F3179D"/>
    <w:rsid w:val="00F31D9F"/>
    <w:rsid w:val="00F329B5"/>
    <w:rsid w:val="00F32B82"/>
    <w:rsid w:val="00F33359"/>
    <w:rsid w:val="00F33750"/>
    <w:rsid w:val="00F33B31"/>
    <w:rsid w:val="00F33BBF"/>
    <w:rsid w:val="00F33E1C"/>
    <w:rsid w:val="00F3401D"/>
    <w:rsid w:val="00F342F8"/>
    <w:rsid w:val="00F34430"/>
    <w:rsid w:val="00F34BB2"/>
    <w:rsid w:val="00F35306"/>
    <w:rsid w:val="00F35512"/>
    <w:rsid w:val="00F357D4"/>
    <w:rsid w:val="00F35DF4"/>
    <w:rsid w:val="00F35EC1"/>
    <w:rsid w:val="00F3645E"/>
    <w:rsid w:val="00F36A1F"/>
    <w:rsid w:val="00F36A36"/>
    <w:rsid w:val="00F37352"/>
    <w:rsid w:val="00F40178"/>
    <w:rsid w:val="00F403B5"/>
    <w:rsid w:val="00F40CFD"/>
    <w:rsid w:val="00F41418"/>
    <w:rsid w:val="00F416A7"/>
    <w:rsid w:val="00F41BC7"/>
    <w:rsid w:val="00F41C1E"/>
    <w:rsid w:val="00F41D3B"/>
    <w:rsid w:val="00F424C0"/>
    <w:rsid w:val="00F425AD"/>
    <w:rsid w:val="00F42626"/>
    <w:rsid w:val="00F42C42"/>
    <w:rsid w:val="00F42CF1"/>
    <w:rsid w:val="00F436D6"/>
    <w:rsid w:val="00F43790"/>
    <w:rsid w:val="00F4398C"/>
    <w:rsid w:val="00F439CE"/>
    <w:rsid w:val="00F44441"/>
    <w:rsid w:val="00F44539"/>
    <w:rsid w:val="00F44613"/>
    <w:rsid w:val="00F450A1"/>
    <w:rsid w:val="00F45129"/>
    <w:rsid w:val="00F4516A"/>
    <w:rsid w:val="00F451CC"/>
    <w:rsid w:val="00F4561A"/>
    <w:rsid w:val="00F4586B"/>
    <w:rsid w:val="00F462DF"/>
    <w:rsid w:val="00F46346"/>
    <w:rsid w:val="00F47071"/>
    <w:rsid w:val="00F50115"/>
    <w:rsid w:val="00F50719"/>
    <w:rsid w:val="00F50741"/>
    <w:rsid w:val="00F50DA1"/>
    <w:rsid w:val="00F50F4B"/>
    <w:rsid w:val="00F51350"/>
    <w:rsid w:val="00F5135C"/>
    <w:rsid w:val="00F5139A"/>
    <w:rsid w:val="00F513B1"/>
    <w:rsid w:val="00F51C68"/>
    <w:rsid w:val="00F52864"/>
    <w:rsid w:val="00F52F67"/>
    <w:rsid w:val="00F530DF"/>
    <w:rsid w:val="00F53451"/>
    <w:rsid w:val="00F536F8"/>
    <w:rsid w:val="00F53A00"/>
    <w:rsid w:val="00F53A92"/>
    <w:rsid w:val="00F53BAA"/>
    <w:rsid w:val="00F53C05"/>
    <w:rsid w:val="00F53C92"/>
    <w:rsid w:val="00F5435C"/>
    <w:rsid w:val="00F544CB"/>
    <w:rsid w:val="00F544D6"/>
    <w:rsid w:val="00F5464A"/>
    <w:rsid w:val="00F54B4A"/>
    <w:rsid w:val="00F54F0A"/>
    <w:rsid w:val="00F54FDB"/>
    <w:rsid w:val="00F553AB"/>
    <w:rsid w:val="00F5580C"/>
    <w:rsid w:val="00F55A99"/>
    <w:rsid w:val="00F55D4A"/>
    <w:rsid w:val="00F55EBB"/>
    <w:rsid w:val="00F56170"/>
    <w:rsid w:val="00F5646A"/>
    <w:rsid w:val="00F565E7"/>
    <w:rsid w:val="00F5666C"/>
    <w:rsid w:val="00F56710"/>
    <w:rsid w:val="00F568BD"/>
    <w:rsid w:val="00F56DAA"/>
    <w:rsid w:val="00F56E10"/>
    <w:rsid w:val="00F571DA"/>
    <w:rsid w:val="00F5739D"/>
    <w:rsid w:val="00F573F8"/>
    <w:rsid w:val="00F57576"/>
    <w:rsid w:val="00F575F4"/>
    <w:rsid w:val="00F5771F"/>
    <w:rsid w:val="00F578AF"/>
    <w:rsid w:val="00F6005D"/>
    <w:rsid w:val="00F60ACC"/>
    <w:rsid w:val="00F6157B"/>
    <w:rsid w:val="00F618EB"/>
    <w:rsid w:val="00F61B00"/>
    <w:rsid w:val="00F6208B"/>
    <w:rsid w:val="00F620DE"/>
    <w:rsid w:val="00F6216F"/>
    <w:rsid w:val="00F6288A"/>
    <w:rsid w:val="00F62AB7"/>
    <w:rsid w:val="00F62F60"/>
    <w:rsid w:val="00F63031"/>
    <w:rsid w:val="00F63057"/>
    <w:rsid w:val="00F6367D"/>
    <w:rsid w:val="00F63BF4"/>
    <w:rsid w:val="00F63F4F"/>
    <w:rsid w:val="00F64FA8"/>
    <w:rsid w:val="00F6595B"/>
    <w:rsid w:val="00F65A2C"/>
    <w:rsid w:val="00F65B0A"/>
    <w:rsid w:val="00F66543"/>
    <w:rsid w:val="00F66FB6"/>
    <w:rsid w:val="00F67EE6"/>
    <w:rsid w:val="00F7023D"/>
    <w:rsid w:val="00F70FB7"/>
    <w:rsid w:val="00F713B3"/>
    <w:rsid w:val="00F714E1"/>
    <w:rsid w:val="00F7156C"/>
    <w:rsid w:val="00F71660"/>
    <w:rsid w:val="00F719F4"/>
    <w:rsid w:val="00F721EC"/>
    <w:rsid w:val="00F72920"/>
    <w:rsid w:val="00F73294"/>
    <w:rsid w:val="00F7342C"/>
    <w:rsid w:val="00F738E6"/>
    <w:rsid w:val="00F73AC3"/>
    <w:rsid w:val="00F73D0C"/>
    <w:rsid w:val="00F7410B"/>
    <w:rsid w:val="00F74245"/>
    <w:rsid w:val="00F747C6"/>
    <w:rsid w:val="00F74CE6"/>
    <w:rsid w:val="00F74D86"/>
    <w:rsid w:val="00F74EC9"/>
    <w:rsid w:val="00F74ED2"/>
    <w:rsid w:val="00F74EFC"/>
    <w:rsid w:val="00F75A68"/>
    <w:rsid w:val="00F75C61"/>
    <w:rsid w:val="00F76761"/>
    <w:rsid w:val="00F76A03"/>
    <w:rsid w:val="00F76A6B"/>
    <w:rsid w:val="00F76ADE"/>
    <w:rsid w:val="00F76CD6"/>
    <w:rsid w:val="00F76FD7"/>
    <w:rsid w:val="00F77267"/>
    <w:rsid w:val="00F77396"/>
    <w:rsid w:val="00F779F0"/>
    <w:rsid w:val="00F77E40"/>
    <w:rsid w:val="00F80497"/>
    <w:rsid w:val="00F80528"/>
    <w:rsid w:val="00F80560"/>
    <w:rsid w:val="00F8080C"/>
    <w:rsid w:val="00F80819"/>
    <w:rsid w:val="00F80B55"/>
    <w:rsid w:val="00F80C61"/>
    <w:rsid w:val="00F80FCC"/>
    <w:rsid w:val="00F8123D"/>
    <w:rsid w:val="00F81348"/>
    <w:rsid w:val="00F8138B"/>
    <w:rsid w:val="00F813E4"/>
    <w:rsid w:val="00F815B2"/>
    <w:rsid w:val="00F81C71"/>
    <w:rsid w:val="00F81CB4"/>
    <w:rsid w:val="00F81E42"/>
    <w:rsid w:val="00F82028"/>
    <w:rsid w:val="00F8216B"/>
    <w:rsid w:val="00F82502"/>
    <w:rsid w:val="00F82D85"/>
    <w:rsid w:val="00F83027"/>
    <w:rsid w:val="00F83253"/>
    <w:rsid w:val="00F83DDF"/>
    <w:rsid w:val="00F83EE5"/>
    <w:rsid w:val="00F8403A"/>
    <w:rsid w:val="00F84768"/>
    <w:rsid w:val="00F84A16"/>
    <w:rsid w:val="00F85627"/>
    <w:rsid w:val="00F856A6"/>
    <w:rsid w:val="00F856DE"/>
    <w:rsid w:val="00F85870"/>
    <w:rsid w:val="00F8599B"/>
    <w:rsid w:val="00F85AD3"/>
    <w:rsid w:val="00F87853"/>
    <w:rsid w:val="00F87D06"/>
    <w:rsid w:val="00F87D8F"/>
    <w:rsid w:val="00F903AF"/>
    <w:rsid w:val="00F904E2"/>
    <w:rsid w:val="00F90A6E"/>
    <w:rsid w:val="00F90AD9"/>
    <w:rsid w:val="00F90B77"/>
    <w:rsid w:val="00F90C2B"/>
    <w:rsid w:val="00F90CE5"/>
    <w:rsid w:val="00F90F97"/>
    <w:rsid w:val="00F90FAB"/>
    <w:rsid w:val="00F91388"/>
    <w:rsid w:val="00F914B1"/>
    <w:rsid w:val="00F914FB"/>
    <w:rsid w:val="00F915C4"/>
    <w:rsid w:val="00F91C96"/>
    <w:rsid w:val="00F91D25"/>
    <w:rsid w:val="00F9265E"/>
    <w:rsid w:val="00F9271D"/>
    <w:rsid w:val="00F928A6"/>
    <w:rsid w:val="00F92ABA"/>
    <w:rsid w:val="00F93285"/>
    <w:rsid w:val="00F9386D"/>
    <w:rsid w:val="00F93997"/>
    <w:rsid w:val="00F9399A"/>
    <w:rsid w:val="00F93BB5"/>
    <w:rsid w:val="00F93DF9"/>
    <w:rsid w:val="00F94237"/>
    <w:rsid w:val="00F9428B"/>
    <w:rsid w:val="00F9465D"/>
    <w:rsid w:val="00F946B9"/>
    <w:rsid w:val="00F947B7"/>
    <w:rsid w:val="00F959F9"/>
    <w:rsid w:val="00F95A1A"/>
    <w:rsid w:val="00F95B63"/>
    <w:rsid w:val="00F96BC9"/>
    <w:rsid w:val="00F96CBA"/>
    <w:rsid w:val="00F96EAB"/>
    <w:rsid w:val="00F973DD"/>
    <w:rsid w:val="00F976A6"/>
    <w:rsid w:val="00F97974"/>
    <w:rsid w:val="00F97FAF"/>
    <w:rsid w:val="00FA0326"/>
    <w:rsid w:val="00FA0417"/>
    <w:rsid w:val="00FA0BD5"/>
    <w:rsid w:val="00FA12E7"/>
    <w:rsid w:val="00FA13E7"/>
    <w:rsid w:val="00FA13F3"/>
    <w:rsid w:val="00FA151A"/>
    <w:rsid w:val="00FA1614"/>
    <w:rsid w:val="00FA1719"/>
    <w:rsid w:val="00FA18F2"/>
    <w:rsid w:val="00FA1E69"/>
    <w:rsid w:val="00FA1FF8"/>
    <w:rsid w:val="00FA2443"/>
    <w:rsid w:val="00FA24AF"/>
    <w:rsid w:val="00FA24CF"/>
    <w:rsid w:val="00FA3585"/>
    <w:rsid w:val="00FA3DDA"/>
    <w:rsid w:val="00FA3F5B"/>
    <w:rsid w:val="00FA3F6D"/>
    <w:rsid w:val="00FA4D8C"/>
    <w:rsid w:val="00FA5175"/>
    <w:rsid w:val="00FA58A8"/>
    <w:rsid w:val="00FA592A"/>
    <w:rsid w:val="00FA5E25"/>
    <w:rsid w:val="00FA682A"/>
    <w:rsid w:val="00FA6C1B"/>
    <w:rsid w:val="00FA7412"/>
    <w:rsid w:val="00FA7B51"/>
    <w:rsid w:val="00FA7D56"/>
    <w:rsid w:val="00FA7DB4"/>
    <w:rsid w:val="00FA7F08"/>
    <w:rsid w:val="00FB0142"/>
    <w:rsid w:val="00FB01D5"/>
    <w:rsid w:val="00FB057A"/>
    <w:rsid w:val="00FB076B"/>
    <w:rsid w:val="00FB0B82"/>
    <w:rsid w:val="00FB1174"/>
    <w:rsid w:val="00FB1767"/>
    <w:rsid w:val="00FB1CD2"/>
    <w:rsid w:val="00FB1FEB"/>
    <w:rsid w:val="00FB200E"/>
    <w:rsid w:val="00FB2070"/>
    <w:rsid w:val="00FB21F6"/>
    <w:rsid w:val="00FB2206"/>
    <w:rsid w:val="00FB287C"/>
    <w:rsid w:val="00FB32B8"/>
    <w:rsid w:val="00FB3338"/>
    <w:rsid w:val="00FB351E"/>
    <w:rsid w:val="00FB40D4"/>
    <w:rsid w:val="00FB412B"/>
    <w:rsid w:val="00FB472F"/>
    <w:rsid w:val="00FB474A"/>
    <w:rsid w:val="00FB4B0A"/>
    <w:rsid w:val="00FB4B35"/>
    <w:rsid w:val="00FB52E6"/>
    <w:rsid w:val="00FB5418"/>
    <w:rsid w:val="00FB5806"/>
    <w:rsid w:val="00FB5F86"/>
    <w:rsid w:val="00FB608F"/>
    <w:rsid w:val="00FB6747"/>
    <w:rsid w:val="00FB6EBA"/>
    <w:rsid w:val="00FB7018"/>
    <w:rsid w:val="00FB72EF"/>
    <w:rsid w:val="00FB7C82"/>
    <w:rsid w:val="00FC00A3"/>
    <w:rsid w:val="00FC05C9"/>
    <w:rsid w:val="00FC0874"/>
    <w:rsid w:val="00FC0AD8"/>
    <w:rsid w:val="00FC0D14"/>
    <w:rsid w:val="00FC126C"/>
    <w:rsid w:val="00FC19D1"/>
    <w:rsid w:val="00FC19D3"/>
    <w:rsid w:val="00FC1B87"/>
    <w:rsid w:val="00FC20D7"/>
    <w:rsid w:val="00FC2528"/>
    <w:rsid w:val="00FC2BB6"/>
    <w:rsid w:val="00FC2CA1"/>
    <w:rsid w:val="00FC3803"/>
    <w:rsid w:val="00FC3A17"/>
    <w:rsid w:val="00FC3B08"/>
    <w:rsid w:val="00FC3EF3"/>
    <w:rsid w:val="00FC3FBA"/>
    <w:rsid w:val="00FC43C7"/>
    <w:rsid w:val="00FC45A4"/>
    <w:rsid w:val="00FC478A"/>
    <w:rsid w:val="00FC5273"/>
    <w:rsid w:val="00FC5639"/>
    <w:rsid w:val="00FC5732"/>
    <w:rsid w:val="00FC5956"/>
    <w:rsid w:val="00FC6414"/>
    <w:rsid w:val="00FC76DB"/>
    <w:rsid w:val="00FC78A5"/>
    <w:rsid w:val="00FC7EAA"/>
    <w:rsid w:val="00FD0722"/>
    <w:rsid w:val="00FD0F2A"/>
    <w:rsid w:val="00FD13BE"/>
    <w:rsid w:val="00FD185E"/>
    <w:rsid w:val="00FD1ACF"/>
    <w:rsid w:val="00FD1D63"/>
    <w:rsid w:val="00FD1DEF"/>
    <w:rsid w:val="00FD1F68"/>
    <w:rsid w:val="00FD243E"/>
    <w:rsid w:val="00FD316A"/>
    <w:rsid w:val="00FD317F"/>
    <w:rsid w:val="00FD321F"/>
    <w:rsid w:val="00FD333D"/>
    <w:rsid w:val="00FD3351"/>
    <w:rsid w:val="00FD3C14"/>
    <w:rsid w:val="00FD4368"/>
    <w:rsid w:val="00FD479C"/>
    <w:rsid w:val="00FD5738"/>
    <w:rsid w:val="00FD5CB1"/>
    <w:rsid w:val="00FD60CE"/>
    <w:rsid w:val="00FD6806"/>
    <w:rsid w:val="00FD6CA4"/>
    <w:rsid w:val="00FD7891"/>
    <w:rsid w:val="00FD7ACF"/>
    <w:rsid w:val="00FE0690"/>
    <w:rsid w:val="00FE088D"/>
    <w:rsid w:val="00FE0EFD"/>
    <w:rsid w:val="00FE1D0A"/>
    <w:rsid w:val="00FE1F3A"/>
    <w:rsid w:val="00FE2751"/>
    <w:rsid w:val="00FE2888"/>
    <w:rsid w:val="00FE3162"/>
    <w:rsid w:val="00FE3C65"/>
    <w:rsid w:val="00FE4010"/>
    <w:rsid w:val="00FE4044"/>
    <w:rsid w:val="00FE42D6"/>
    <w:rsid w:val="00FE4427"/>
    <w:rsid w:val="00FE45AE"/>
    <w:rsid w:val="00FE4919"/>
    <w:rsid w:val="00FE4EC7"/>
    <w:rsid w:val="00FE4F45"/>
    <w:rsid w:val="00FE4F51"/>
    <w:rsid w:val="00FE5437"/>
    <w:rsid w:val="00FE5514"/>
    <w:rsid w:val="00FE5642"/>
    <w:rsid w:val="00FE5AEB"/>
    <w:rsid w:val="00FE5C95"/>
    <w:rsid w:val="00FE5F4F"/>
    <w:rsid w:val="00FE6368"/>
    <w:rsid w:val="00FE6433"/>
    <w:rsid w:val="00FE6738"/>
    <w:rsid w:val="00FE6B11"/>
    <w:rsid w:val="00FE6C92"/>
    <w:rsid w:val="00FE7163"/>
    <w:rsid w:val="00FE7697"/>
    <w:rsid w:val="00FE79FC"/>
    <w:rsid w:val="00FF00D9"/>
    <w:rsid w:val="00FF0221"/>
    <w:rsid w:val="00FF02F8"/>
    <w:rsid w:val="00FF03EA"/>
    <w:rsid w:val="00FF0D51"/>
    <w:rsid w:val="00FF0EC3"/>
    <w:rsid w:val="00FF1000"/>
    <w:rsid w:val="00FF109C"/>
    <w:rsid w:val="00FF1589"/>
    <w:rsid w:val="00FF170F"/>
    <w:rsid w:val="00FF17B6"/>
    <w:rsid w:val="00FF1EFE"/>
    <w:rsid w:val="00FF21E1"/>
    <w:rsid w:val="00FF23FD"/>
    <w:rsid w:val="00FF2C21"/>
    <w:rsid w:val="00FF3579"/>
    <w:rsid w:val="00FF3BDE"/>
    <w:rsid w:val="00FF42B9"/>
    <w:rsid w:val="00FF44BF"/>
    <w:rsid w:val="00FF49E4"/>
    <w:rsid w:val="00FF4D8F"/>
    <w:rsid w:val="00FF4F8C"/>
    <w:rsid w:val="00FF51EC"/>
    <w:rsid w:val="00FF56CC"/>
    <w:rsid w:val="00FF5C71"/>
    <w:rsid w:val="00FF60B5"/>
    <w:rsid w:val="00FF67D9"/>
    <w:rsid w:val="00FF6A34"/>
    <w:rsid w:val="00FF6BBD"/>
    <w:rsid w:val="00FF6BC7"/>
    <w:rsid w:val="00FF6FB2"/>
    <w:rsid w:val="00FF6FFD"/>
    <w:rsid w:val="00FF7645"/>
    <w:rsid w:val="00FF7ABE"/>
    <w:rsid w:val="00FF7F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5F2599"/>
  <w15:docId w15:val="{D1EE9BA5-39F2-4F1E-B5C8-EC706E53F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0C8"/>
    <w:pPr>
      <w:spacing w:before="0"/>
      <w:ind w:left="1620" w:hanging="1620"/>
    </w:pPr>
    <w:rPr>
      <w:rFonts w:eastAsia="Times New Roman" w:cstheme="minorHAnsi"/>
      <w:i/>
      <w:sz w:val="24"/>
      <w:szCs w:val="24"/>
      <w:lang w:val="en-JM"/>
    </w:rPr>
  </w:style>
  <w:style w:type="paragraph" w:styleId="Heading1">
    <w:name w:val="heading 1"/>
    <w:basedOn w:val="Normal"/>
    <w:next w:val="Normal"/>
    <w:link w:val="Heading1Char"/>
    <w:qFormat/>
    <w:rsid w:val="005010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01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010C8"/>
    <w:pPr>
      <w:keepNext/>
      <w:keepLines/>
      <w:spacing w:before="200"/>
      <w:outlineLvl w:val="2"/>
    </w:pPr>
    <w:rPr>
      <w:rFonts w:ascii="Cambria" w:hAnsi="Cambria"/>
      <w:b/>
      <w:bCs/>
      <w:color w:val="4F81BD"/>
    </w:rPr>
  </w:style>
  <w:style w:type="paragraph" w:styleId="Heading5">
    <w:name w:val="heading 5"/>
    <w:basedOn w:val="Normal"/>
    <w:next w:val="Normal"/>
    <w:link w:val="Heading5Char"/>
    <w:qFormat/>
    <w:rsid w:val="005010C8"/>
    <w:pPr>
      <w:keepNext/>
      <w:widowControl w:val="0"/>
      <w:autoSpaceDE w:val="0"/>
      <w:autoSpaceDN w:val="0"/>
      <w:adjustRightInd w:val="0"/>
      <w:outlineLvl w:val="4"/>
    </w:pPr>
    <w:rPr>
      <w:sz w:val="28"/>
      <w:lang w:val="en-US"/>
    </w:rPr>
  </w:style>
  <w:style w:type="paragraph" w:styleId="Heading6">
    <w:name w:val="heading 6"/>
    <w:basedOn w:val="Normal"/>
    <w:next w:val="Normal"/>
    <w:link w:val="Heading6Char"/>
    <w:qFormat/>
    <w:rsid w:val="005010C8"/>
    <w:pPr>
      <w:keepNext/>
      <w:keepLines/>
      <w:spacing w:before="200"/>
      <w:outlineLvl w:val="5"/>
    </w:pPr>
    <w:rPr>
      <w:rFonts w:ascii="Cambria" w:hAnsi="Cambria"/>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10C8"/>
    <w:rPr>
      <w:rFonts w:asciiTheme="majorHAnsi" w:eastAsiaTheme="majorEastAsia" w:hAnsiTheme="majorHAnsi" w:cstheme="majorBidi"/>
      <w:b/>
      <w:bCs/>
      <w:i/>
      <w:color w:val="365F91" w:themeColor="accent1" w:themeShade="BF"/>
      <w:sz w:val="28"/>
      <w:szCs w:val="28"/>
      <w:lang w:val="en-JM"/>
    </w:rPr>
  </w:style>
  <w:style w:type="character" w:customStyle="1" w:styleId="Heading2Char">
    <w:name w:val="Heading 2 Char"/>
    <w:basedOn w:val="DefaultParagraphFont"/>
    <w:link w:val="Heading2"/>
    <w:rsid w:val="005010C8"/>
    <w:rPr>
      <w:rFonts w:asciiTheme="majorHAnsi" w:eastAsiaTheme="majorEastAsia" w:hAnsiTheme="majorHAnsi" w:cstheme="majorBidi"/>
      <w:b/>
      <w:bCs/>
      <w:i/>
      <w:color w:val="4F81BD" w:themeColor="accent1"/>
      <w:sz w:val="26"/>
      <w:szCs w:val="26"/>
      <w:lang w:val="en-JM"/>
    </w:rPr>
  </w:style>
  <w:style w:type="character" w:customStyle="1" w:styleId="Heading3Char">
    <w:name w:val="Heading 3 Char"/>
    <w:basedOn w:val="DefaultParagraphFont"/>
    <w:link w:val="Heading3"/>
    <w:rsid w:val="005010C8"/>
    <w:rPr>
      <w:rFonts w:ascii="Cambria" w:eastAsia="Times New Roman" w:hAnsi="Cambria" w:cstheme="minorHAnsi"/>
      <w:b/>
      <w:bCs/>
      <w:i/>
      <w:color w:val="4F81BD"/>
      <w:sz w:val="24"/>
      <w:szCs w:val="24"/>
      <w:lang w:val="en-JM"/>
    </w:rPr>
  </w:style>
  <w:style w:type="character" w:customStyle="1" w:styleId="Heading5Char">
    <w:name w:val="Heading 5 Char"/>
    <w:basedOn w:val="DefaultParagraphFont"/>
    <w:link w:val="Heading5"/>
    <w:rsid w:val="005010C8"/>
    <w:rPr>
      <w:rFonts w:eastAsia="Times New Roman" w:cstheme="minorHAnsi"/>
      <w:i/>
      <w:sz w:val="28"/>
      <w:szCs w:val="24"/>
    </w:rPr>
  </w:style>
  <w:style w:type="character" w:customStyle="1" w:styleId="Heading6Char">
    <w:name w:val="Heading 6 Char"/>
    <w:basedOn w:val="DefaultParagraphFont"/>
    <w:link w:val="Heading6"/>
    <w:rsid w:val="005010C8"/>
    <w:rPr>
      <w:rFonts w:ascii="Cambria" w:eastAsia="Times New Roman" w:hAnsi="Cambria" w:cstheme="minorHAnsi"/>
      <w:i/>
      <w:iCs/>
      <w:color w:val="243F60"/>
      <w:sz w:val="24"/>
      <w:szCs w:val="24"/>
      <w:lang w:val="en-JM"/>
    </w:rPr>
  </w:style>
  <w:style w:type="paragraph" w:styleId="ListParagraph">
    <w:name w:val="List Paragraph"/>
    <w:basedOn w:val="Normal"/>
    <w:uiPriority w:val="34"/>
    <w:qFormat/>
    <w:rsid w:val="005010C8"/>
    <w:pPr>
      <w:ind w:left="720"/>
      <w:contextualSpacing/>
    </w:pPr>
  </w:style>
  <w:style w:type="paragraph" w:styleId="Header">
    <w:name w:val="header"/>
    <w:basedOn w:val="Normal"/>
    <w:link w:val="HeaderChar"/>
    <w:uiPriority w:val="99"/>
    <w:unhideWhenUsed/>
    <w:rsid w:val="005010C8"/>
    <w:pPr>
      <w:tabs>
        <w:tab w:val="center" w:pos="4680"/>
        <w:tab w:val="right" w:pos="9360"/>
      </w:tabs>
    </w:pPr>
  </w:style>
  <w:style w:type="character" w:customStyle="1" w:styleId="HeaderChar">
    <w:name w:val="Header Char"/>
    <w:basedOn w:val="DefaultParagraphFont"/>
    <w:link w:val="Header"/>
    <w:uiPriority w:val="99"/>
    <w:rsid w:val="005010C8"/>
    <w:rPr>
      <w:rFonts w:eastAsia="Times New Roman" w:cstheme="minorHAnsi"/>
      <w:i/>
      <w:sz w:val="24"/>
      <w:szCs w:val="24"/>
      <w:lang w:val="en-JM"/>
    </w:rPr>
  </w:style>
  <w:style w:type="character" w:customStyle="1" w:styleId="FooterChar">
    <w:name w:val="Footer Char"/>
    <w:basedOn w:val="DefaultParagraphFont"/>
    <w:link w:val="Footer"/>
    <w:uiPriority w:val="99"/>
    <w:rsid w:val="005010C8"/>
    <w:rPr>
      <w:sz w:val="24"/>
      <w:szCs w:val="24"/>
      <w:lang w:val="en-JM"/>
    </w:rPr>
  </w:style>
  <w:style w:type="paragraph" w:styleId="Footer">
    <w:name w:val="footer"/>
    <w:basedOn w:val="Normal"/>
    <w:link w:val="FooterChar"/>
    <w:uiPriority w:val="99"/>
    <w:unhideWhenUsed/>
    <w:rsid w:val="005010C8"/>
    <w:pPr>
      <w:tabs>
        <w:tab w:val="center" w:pos="4680"/>
        <w:tab w:val="right" w:pos="9360"/>
      </w:tabs>
    </w:pPr>
    <w:rPr>
      <w:rFonts w:eastAsiaTheme="minorHAnsi" w:cstheme="minorBidi"/>
      <w:i w:val="0"/>
    </w:rPr>
  </w:style>
  <w:style w:type="character" w:customStyle="1" w:styleId="FooterChar1">
    <w:name w:val="Footer Char1"/>
    <w:basedOn w:val="DefaultParagraphFont"/>
    <w:uiPriority w:val="99"/>
    <w:semiHidden/>
    <w:rsid w:val="005010C8"/>
    <w:rPr>
      <w:rFonts w:eastAsia="Times New Roman" w:cstheme="minorHAnsi"/>
      <w:i/>
      <w:sz w:val="24"/>
      <w:szCs w:val="24"/>
      <w:lang w:val="en-JM"/>
    </w:rPr>
  </w:style>
  <w:style w:type="paragraph" w:styleId="NoSpacing">
    <w:name w:val="No Spacing"/>
    <w:uiPriority w:val="1"/>
    <w:qFormat/>
    <w:rsid w:val="005010C8"/>
    <w:pPr>
      <w:spacing w:before="0"/>
    </w:pPr>
    <w:rPr>
      <w:rFonts w:ascii="Century Gothic" w:eastAsia="Times New Roman" w:hAnsi="Century Gothic" w:cs="Times New Roman"/>
      <w:sz w:val="24"/>
      <w:szCs w:val="24"/>
      <w:lang w:val="en-JM"/>
    </w:rPr>
  </w:style>
  <w:style w:type="paragraph" w:styleId="Title">
    <w:name w:val="Title"/>
    <w:basedOn w:val="Normal"/>
    <w:link w:val="TitleChar"/>
    <w:qFormat/>
    <w:rsid w:val="005010C8"/>
    <w:pPr>
      <w:jc w:val="center"/>
    </w:pPr>
    <w:rPr>
      <w:b/>
      <w:sz w:val="28"/>
      <w:szCs w:val="20"/>
      <w:lang w:val="en-US"/>
    </w:rPr>
  </w:style>
  <w:style w:type="character" w:customStyle="1" w:styleId="TitleChar">
    <w:name w:val="Title Char"/>
    <w:basedOn w:val="DefaultParagraphFont"/>
    <w:link w:val="Title"/>
    <w:rsid w:val="005010C8"/>
    <w:rPr>
      <w:rFonts w:eastAsia="Times New Roman" w:cstheme="minorHAnsi"/>
      <w:b/>
      <w:i/>
      <w:sz w:val="28"/>
      <w:szCs w:val="20"/>
    </w:rPr>
  </w:style>
  <w:style w:type="character" w:customStyle="1" w:styleId="BalloonTextChar">
    <w:name w:val="Balloon Text Char"/>
    <w:basedOn w:val="DefaultParagraphFont"/>
    <w:link w:val="BalloonText"/>
    <w:semiHidden/>
    <w:rsid w:val="005010C8"/>
    <w:rPr>
      <w:rFonts w:ascii="Tahoma" w:hAnsi="Tahoma"/>
      <w:sz w:val="16"/>
      <w:szCs w:val="16"/>
      <w:lang w:val="en-JM"/>
    </w:rPr>
  </w:style>
  <w:style w:type="paragraph" w:styleId="BalloonText">
    <w:name w:val="Balloon Text"/>
    <w:basedOn w:val="Normal"/>
    <w:link w:val="BalloonTextChar"/>
    <w:semiHidden/>
    <w:unhideWhenUsed/>
    <w:rsid w:val="005010C8"/>
    <w:rPr>
      <w:rFonts w:ascii="Tahoma" w:eastAsiaTheme="minorHAnsi" w:hAnsi="Tahoma" w:cstheme="minorBidi"/>
      <w:i w:val="0"/>
      <w:sz w:val="16"/>
      <w:szCs w:val="16"/>
    </w:rPr>
  </w:style>
  <w:style w:type="character" w:customStyle="1" w:styleId="BalloonTextChar1">
    <w:name w:val="Balloon Text Char1"/>
    <w:basedOn w:val="DefaultParagraphFont"/>
    <w:uiPriority w:val="99"/>
    <w:semiHidden/>
    <w:rsid w:val="005010C8"/>
    <w:rPr>
      <w:rFonts w:ascii="Tahoma" w:eastAsia="Times New Roman" w:hAnsi="Tahoma" w:cs="Tahoma"/>
      <w:i/>
      <w:sz w:val="16"/>
      <w:szCs w:val="16"/>
      <w:lang w:val="en-JM"/>
    </w:rPr>
  </w:style>
  <w:style w:type="character" w:customStyle="1" w:styleId="BodyTextChar">
    <w:name w:val="Body Text Char"/>
    <w:basedOn w:val="DefaultParagraphFont"/>
    <w:link w:val="BodyText"/>
    <w:semiHidden/>
    <w:rsid w:val="005010C8"/>
    <w:rPr>
      <w:rFonts w:eastAsia="Times New Roman" w:cstheme="minorHAnsi"/>
      <w:i/>
      <w:sz w:val="28"/>
      <w:szCs w:val="24"/>
    </w:rPr>
  </w:style>
  <w:style w:type="paragraph" w:styleId="BodyText">
    <w:name w:val="Body Text"/>
    <w:basedOn w:val="Normal"/>
    <w:link w:val="BodyTextChar"/>
    <w:semiHidden/>
    <w:rsid w:val="005010C8"/>
    <w:rPr>
      <w:sz w:val="28"/>
      <w:lang w:val="en-US"/>
    </w:rPr>
  </w:style>
  <w:style w:type="character" w:customStyle="1" w:styleId="BodyTextChar1">
    <w:name w:val="Body Text Char1"/>
    <w:basedOn w:val="DefaultParagraphFont"/>
    <w:uiPriority w:val="99"/>
    <w:semiHidden/>
    <w:rsid w:val="005010C8"/>
    <w:rPr>
      <w:rFonts w:eastAsia="Times New Roman" w:cstheme="minorHAnsi"/>
      <w:i/>
      <w:sz w:val="24"/>
      <w:szCs w:val="24"/>
      <w:lang w:val="en-JM"/>
    </w:rPr>
  </w:style>
  <w:style w:type="character" w:styleId="Hyperlink">
    <w:name w:val="Hyperlink"/>
    <w:basedOn w:val="DefaultParagraphFont"/>
    <w:uiPriority w:val="99"/>
    <w:unhideWhenUsed/>
    <w:rsid w:val="005010C8"/>
    <w:rPr>
      <w:color w:val="0000FF"/>
      <w:u w:val="single"/>
    </w:rPr>
  </w:style>
  <w:style w:type="character" w:customStyle="1" w:styleId="yshortcuts">
    <w:name w:val="yshortcuts"/>
    <w:basedOn w:val="DefaultParagraphFont"/>
    <w:rsid w:val="005010C8"/>
  </w:style>
  <w:style w:type="table" w:styleId="TableGrid">
    <w:name w:val="Table Grid"/>
    <w:basedOn w:val="TableNormal"/>
    <w:uiPriority w:val="59"/>
    <w:rsid w:val="005010C8"/>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rsid w:val="005010C8"/>
    <w:pPr>
      <w:spacing w:after="120" w:line="480" w:lineRule="auto"/>
      <w:ind w:left="0" w:firstLine="0"/>
    </w:pPr>
    <w:rPr>
      <w:rFonts w:ascii="Times New Roman" w:hAnsi="Times New Roman"/>
      <w:lang w:val="en-US"/>
    </w:rPr>
  </w:style>
  <w:style w:type="character" w:customStyle="1" w:styleId="BodyText2Char">
    <w:name w:val="Body Text 2 Char"/>
    <w:basedOn w:val="DefaultParagraphFont"/>
    <w:link w:val="BodyText2"/>
    <w:rsid w:val="005010C8"/>
    <w:rPr>
      <w:rFonts w:ascii="Times New Roman" w:eastAsia="Times New Roman" w:hAnsi="Times New Roman" w:cstheme="minorHAnsi"/>
      <w:i/>
      <w:sz w:val="24"/>
      <w:szCs w:val="24"/>
    </w:rPr>
  </w:style>
  <w:style w:type="paragraph" w:customStyle="1" w:styleId="Default">
    <w:name w:val="Default"/>
    <w:rsid w:val="005010C8"/>
    <w:pPr>
      <w:autoSpaceDE w:val="0"/>
      <w:autoSpaceDN w:val="0"/>
      <w:adjustRightInd w:val="0"/>
      <w:spacing w:before="0"/>
    </w:pPr>
    <w:rPr>
      <w:rFonts w:ascii="Calibri" w:hAnsi="Calibri" w:cs="Calibri"/>
      <w:color w:val="000000"/>
      <w:sz w:val="24"/>
      <w:szCs w:val="24"/>
      <w:lang w:val="en-029"/>
    </w:rPr>
  </w:style>
  <w:style w:type="character" w:customStyle="1" w:styleId="yiv442540231apple-style-span">
    <w:name w:val="yiv442540231apple-style-span"/>
    <w:basedOn w:val="DefaultParagraphFont"/>
    <w:rsid w:val="005010C8"/>
  </w:style>
  <w:style w:type="character" w:customStyle="1" w:styleId="yshortcuts1">
    <w:name w:val="yshortcuts1"/>
    <w:rsid w:val="005010C8"/>
    <w:rPr>
      <w:color w:val="366388"/>
    </w:rPr>
  </w:style>
  <w:style w:type="character" w:customStyle="1" w:styleId="DocumentMapChar">
    <w:name w:val="Document Map Char"/>
    <w:basedOn w:val="DefaultParagraphFont"/>
    <w:link w:val="DocumentMap"/>
    <w:uiPriority w:val="99"/>
    <w:semiHidden/>
    <w:rsid w:val="005010C8"/>
    <w:rPr>
      <w:rFonts w:ascii="Tahoma" w:eastAsia="Times New Roman" w:hAnsi="Tahoma" w:cs="Tahoma"/>
      <w:i/>
      <w:sz w:val="16"/>
      <w:szCs w:val="16"/>
      <w:lang w:val="en-JM"/>
    </w:rPr>
  </w:style>
  <w:style w:type="paragraph" w:styleId="DocumentMap">
    <w:name w:val="Document Map"/>
    <w:basedOn w:val="Normal"/>
    <w:link w:val="DocumentMapChar"/>
    <w:uiPriority w:val="99"/>
    <w:semiHidden/>
    <w:unhideWhenUsed/>
    <w:rsid w:val="005010C8"/>
    <w:rPr>
      <w:rFonts w:ascii="Tahoma" w:hAnsi="Tahoma" w:cs="Tahoma"/>
      <w:sz w:val="16"/>
      <w:szCs w:val="16"/>
    </w:rPr>
  </w:style>
  <w:style w:type="character" w:customStyle="1" w:styleId="DocumentMapChar1">
    <w:name w:val="Document Map Char1"/>
    <w:basedOn w:val="DefaultParagraphFont"/>
    <w:uiPriority w:val="99"/>
    <w:semiHidden/>
    <w:rsid w:val="005010C8"/>
    <w:rPr>
      <w:rFonts w:ascii="Tahoma" w:eastAsia="Times New Roman" w:hAnsi="Tahoma" w:cs="Tahoma"/>
      <w:i/>
      <w:sz w:val="16"/>
      <w:szCs w:val="16"/>
      <w:lang w:val="en-JM"/>
    </w:rPr>
  </w:style>
  <w:style w:type="paragraph" w:styleId="BodyTextIndent">
    <w:name w:val="Body Text Indent"/>
    <w:basedOn w:val="Normal"/>
    <w:link w:val="BodyTextIndentChar"/>
    <w:uiPriority w:val="99"/>
    <w:unhideWhenUsed/>
    <w:rsid w:val="005010C8"/>
    <w:pPr>
      <w:spacing w:after="120"/>
      <w:ind w:left="360"/>
    </w:pPr>
  </w:style>
  <w:style w:type="character" w:customStyle="1" w:styleId="BodyTextIndentChar">
    <w:name w:val="Body Text Indent Char"/>
    <w:basedOn w:val="DefaultParagraphFont"/>
    <w:link w:val="BodyTextIndent"/>
    <w:uiPriority w:val="99"/>
    <w:rsid w:val="005010C8"/>
    <w:rPr>
      <w:rFonts w:eastAsia="Times New Roman" w:cstheme="minorHAnsi"/>
      <w:i/>
      <w:sz w:val="24"/>
      <w:szCs w:val="24"/>
      <w:lang w:val="en-JM"/>
    </w:rPr>
  </w:style>
  <w:style w:type="paragraph" w:customStyle="1" w:styleId="Style">
    <w:name w:val="Style"/>
    <w:rsid w:val="005010C8"/>
    <w:pPr>
      <w:widowControl w:val="0"/>
      <w:autoSpaceDE w:val="0"/>
      <w:autoSpaceDN w:val="0"/>
      <w:adjustRightInd w:val="0"/>
      <w:spacing w:before="0"/>
    </w:pPr>
    <w:rPr>
      <w:rFonts w:ascii="Arial" w:eastAsiaTheme="minorEastAsia" w:hAnsi="Arial" w:cs="Arial"/>
      <w:sz w:val="24"/>
      <w:szCs w:val="24"/>
      <w:lang w:val="en-029" w:eastAsia="en-029"/>
    </w:rPr>
  </w:style>
  <w:style w:type="character" w:customStyle="1" w:styleId="PlainTextChar">
    <w:name w:val="Plain Text Char"/>
    <w:basedOn w:val="DefaultParagraphFont"/>
    <w:link w:val="PlainText"/>
    <w:uiPriority w:val="99"/>
    <w:semiHidden/>
    <w:rsid w:val="005010C8"/>
    <w:rPr>
      <w:rFonts w:ascii="Consolas" w:eastAsia="Calibri" w:hAnsi="Consolas" w:cstheme="minorHAnsi"/>
      <w:i/>
      <w:sz w:val="21"/>
      <w:szCs w:val="21"/>
    </w:rPr>
  </w:style>
  <w:style w:type="paragraph" w:styleId="PlainText">
    <w:name w:val="Plain Text"/>
    <w:basedOn w:val="Normal"/>
    <w:link w:val="PlainTextChar"/>
    <w:uiPriority w:val="99"/>
    <w:semiHidden/>
    <w:unhideWhenUsed/>
    <w:rsid w:val="005010C8"/>
    <w:pPr>
      <w:ind w:left="0" w:firstLine="0"/>
    </w:pPr>
    <w:rPr>
      <w:rFonts w:ascii="Consolas" w:eastAsia="Calibri" w:hAnsi="Consolas"/>
      <w:sz w:val="21"/>
      <w:szCs w:val="21"/>
      <w:lang w:val="en-US"/>
    </w:rPr>
  </w:style>
  <w:style w:type="character" w:customStyle="1" w:styleId="PlainTextChar1">
    <w:name w:val="Plain Text Char1"/>
    <w:basedOn w:val="DefaultParagraphFont"/>
    <w:uiPriority w:val="99"/>
    <w:semiHidden/>
    <w:rsid w:val="005010C8"/>
    <w:rPr>
      <w:rFonts w:ascii="Consolas" w:eastAsia="Times New Roman" w:hAnsi="Consolas" w:cs="Consolas"/>
      <w:i/>
      <w:sz w:val="21"/>
      <w:szCs w:val="21"/>
      <w:lang w:val="en-JM"/>
    </w:rPr>
  </w:style>
  <w:style w:type="paragraph" w:styleId="ListNumber">
    <w:name w:val="List Number"/>
    <w:basedOn w:val="Normal"/>
    <w:rsid w:val="005010C8"/>
    <w:pPr>
      <w:numPr>
        <w:numId w:val="1"/>
      </w:numPr>
    </w:pPr>
    <w:rPr>
      <w:rFonts w:ascii="Times New Roman" w:hAnsi="Times New Roman" w:cs="Times New Roman"/>
      <w:i w:val="0"/>
      <w:sz w:val="20"/>
      <w:szCs w:val="20"/>
      <w:lang w:val="en-GB"/>
    </w:rPr>
  </w:style>
  <w:style w:type="character" w:styleId="Strong">
    <w:name w:val="Strong"/>
    <w:basedOn w:val="DefaultParagraphFont"/>
    <w:uiPriority w:val="22"/>
    <w:qFormat/>
    <w:rsid w:val="005010C8"/>
    <w:rPr>
      <w:b w:val="0"/>
      <w:bCs w:val="0"/>
      <w:i w:val="0"/>
      <w:iCs w:val="0"/>
    </w:rPr>
  </w:style>
  <w:style w:type="character" w:customStyle="1" w:styleId="FootnoteTextChar">
    <w:name w:val="Footnote Text Char"/>
    <w:basedOn w:val="DefaultParagraphFont"/>
    <w:link w:val="FootnoteText"/>
    <w:semiHidden/>
    <w:rsid w:val="005010C8"/>
    <w:rPr>
      <w:rFonts w:ascii="Times New Roman" w:eastAsia="Times New Roman" w:hAnsi="Times New Roman" w:cs="Times New Roman"/>
      <w:sz w:val="20"/>
      <w:szCs w:val="20"/>
    </w:rPr>
  </w:style>
  <w:style w:type="paragraph" w:styleId="FootnoteText">
    <w:name w:val="footnote text"/>
    <w:basedOn w:val="Normal"/>
    <w:link w:val="FootnoteTextChar"/>
    <w:semiHidden/>
    <w:rsid w:val="005010C8"/>
    <w:pPr>
      <w:ind w:left="0" w:firstLine="0"/>
    </w:pPr>
    <w:rPr>
      <w:rFonts w:ascii="Times New Roman" w:hAnsi="Times New Roman" w:cs="Times New Roman"/>
      <w:i w:val="0"/>
      <w:sz w:val="20"/>
      <w:szCs w:val="20"/>
      <w:lang w:val="en-US"/>
    </w:rPr>
  </w:style>
  <w:style w:type="character" w:customStyle="1" w:styleId="FootnoteTextChar1">
    <w:name w:val="Footnote Text Char1"/>
    <w:basedOn w:val="DefaultParagraphFont"/>
    <w:uiPriority w:val="99"/>
    <w:semiHidden/>
    <w:rsid w:val="005010C8"/>
    <w:rPr>
      <w:rFonts w:eastAsia="Times New Roman" w:cstheme="minorHAnsi"/>
      <w:i/>
      <w:sz w:val="20"/>
      <w:szCs w:val="20"/>
      <w:lang w:val="en-JM"/>
    </w:rPr>
  </w:style>
  <w:style w:type="paragraph" w:styleId="Caption">
    <w:name w:val="caption"/>
    <w:basedOn w:val="Normal"/>
    <w:next w:val="Normal"/>
    <w:uiPriority w:val="35"/>
    <w:unhideWhenUsed/>
    <w:qFormat/>
    <w:rsid w:val="005010C8"/>
    <w:pPr>
      <w:tabs>
        <w:tab w:val="left" w:pos="1155"/>
      </w:tabs>
      <w:ind w:left="0" w:firstLine="0"/>
    </w:pPr>
    <w:rPr>
      <w:rFonts w:ascii="Times New Roman" w:hAnsi="Times New Roman" w:cs="Times New Roman"/>
      <w:b/>
      <w:bCs/>
      <w:i w:val="0"/>
      <w:sz w:val="20"/>
      <w:szCs w:val="20"/>
      <w:lang w:val="en-US"/>
    </w:rPr>
  </w:style>
  <w:style w:type="character" w:customStyle="1" w:styleId="apple-converted-space">
    <w:name w:val="apple-converted-space"/>
    <w:basedOn w:val="DefaultParagraphFont"/>
    <w:rsid w:val="005010C8"/>
  </w:style>
  <w:style w:type="paragraph" w:styleId="NormalWeb">
    <w:name w:val="Normal (Web)"/>
    <w:basedOn w:val="Normal"/>
    <w:uiPriority w:val="99"/>
    <w:unhideWhenUsed/>
    <w:rsid w:val="005C5ABF"/>
    <w:pPr>
      <w:spacing w:before="100" w:beforeAutospacing="1" w:after="100" w:afterAutospacing="1"/>
      <w:ind w:left="0" w:firstLine="0"/>
    </w:pPr>
    <w:rPr>
      <w:rFonts w:ascii="Times New Roman" w:hAnsi="Times New Roman" w:cs="Times New Roman"/>
      <w:i w:val="0"/>
      <w:lang w:val="en-US"/>
    </w:rPr>
  </w:style>
  <w:style w:type="character" w:customStyle="1" w:styleId="form-group">
    <w:name w:val="form-group"/>
    <w:basedOn w:val="DefaultParagraphFont"/>
    <w:rsid w:val="00D27906"/>
  </w:style>
  <w:style w:type="table" w:customStyle="1" w:styleId="TableGrid1">
    <w:name w:val="Table Grid1"/>
    <w:basedOn w:val="TableNormal"/>
    <w:next w:val="TableGrid"/>
    <w:uiPriority w:val="59"/>
    <w:rsid w:val="00EF157A"/>
    <w:pPr>
      <w:spacing w:before="0"/>
      <w:ind w:left="821" w:hanging="907"/>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4D1E3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1E3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1E3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D1E3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27D4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27D4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113E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113E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113E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97C4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uiPriority w:val="1"/>
    <w:qFormat/>
    <w:rsid w:val="00EF4621"/>
    <w:pPr>
      <w:spacing w:before="0"/>
    </w:pPr>
    <w:rPr>
      <w:rFonts w:ascii="Calibri" w:eastAsia="Calibri" w:hAnsi="Calibri" w:cs="Times New Roman"/>
    </w:rPr>
  </w:style>
  <w:style w:type="table" w:customStyle="1" w:styleId="TableGrid12">
    <w:name w:val="Table Grid12"/>
    <w:basedOn w:val="TableNormal"/>
    <w:next w:val="TableGrid"/>
    <w:uiPriority w:val="59"/>
    <w:rsid w:val="00A8394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B79E3"/>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B57B7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684060136msonormal">
    <w:name w:val="yiv1684060136msonormal"/>
    <w:basedOn w:val="Normal"/>
    <w:rsid w:val="008502F5"/>
    <w:pPr>
      <w:spacing w:before="100" w:beforeAutospacing="1" w:after="100" w:afterAutospacing="1"/>
      <w:ind w:left="0" w:firstLine="0"/>
    </w:pPr>
    <w:rPr>
      <w:rFonts w:ascii="Times New Roman" w:hAnsi="Times New Roman" w:cs="Times New Roman"/>
      <w:i w:val="0"/>
      <w:lang w:val="en-US"/>
    </w:rPr>
  </w:style>
  <w:style w:type="table" w:customStyle="1" w:styleId="TableGrid15">
    <w:name w:val="Table Grid15"/>
    <w:basedOn w:val="TableNormal"/>
    <w:next w:val="TableGrid"/>
    <w:uiPriority w:val="59"/>
    <w:rsid w:val="00D877E3"/>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34EC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1BEA"/>
    <w:rPr>
      <w:sz w:val="16"/>
      <w:szCs w:val="16"/>
    </w:rPr>
  </w:style>
  <w:style w:type="paragraph" w:styleId="CommentText">
    <w:name w:val="annotation text"/>
    <w:basedOn w:val="Normal"/>
    <w:link w:val="CommentTextChar"/>
    <w:uiPriority w:val="99"/>
    <w:semiHidden/>
    <w:unhideWhenUsed/>
    <w:rsid w:val="00CD1BEA"/>
    <w:rPr>
      <w:sz w:val="20"/>
      <w:szCs w:val="20"/>
    </w:rPr>
  </w:style>
  <w:style w:type="character" w:customStyle="1" w:styleId="CommentTextChar">
    <w:name w:val="Comment Text Char"/>
    <w:basedOn w:val="DefaultParagraphFont"/>
    <w:link w:val="CommentText"/>
    <w:uiPriority w:val="99"/>
    <w:semiHidden/>
    <w:rsid w:val="00CD1BEA"/>
    <w:rPr>
      <w:rFonts w:eastAsia="Times New Roman" w:cstheme="minorHAnsi"/>
      <w:i/>
      <w:sz w:val="20"/>
      <w:szCs w:val="20"/>
      <w:lang w:val="en-JM"/>
    </w:rPr>
  </w:style>
  <w:style w:type="paragraph" w:styleId="CommentSubject">
    <w:name w:val="annotation subject"/>
    <w:basedOn w:val="CommentText"/>
    <w:next w:val="CommentText"/>
    <w:link w:val="CommentSubjectChar"/>
    <w:uiPriority w:val="99"/>
    <w:semiHidden/>
    <w:unhideWhenUsed/>
    <w:rsid w:val="00CD1BEA"/>
    <w:rPr>
      <w:b/>
      <w:bCs/>
    </w:rPr>
  </w:style>
  <w:style w:type="character" w:customStyle="1" w:styleId="CommentSubjectChar">
    <w:name w:val="Comment Subject Char"/>
    <w:basedOn w:val="CommentTextChar"/>
    <w:link w:val="CommentSubject"/>
    <w:uiPriority w:val="99"/>
    <w:semiHidden/>
    <w:rsid w:val="00CD1BEA"/>
    <w:rPr>
      <w:rFonts w:eastAsia="Times New Roman" w:cstheme="minorHAnsi"/>
      <w:b/>
      <w:bCs/>
      <w:i/>
      <w:sz w:val="20"/>
      <w:szCs w:val="20"/>
      <w:lang w:val="en-JM"/>
    </w:rPr>
  </w:style>
  <w:style w:type="table" w:customStyle="1" w:styleId="TableGrid17">
    <w:name w:val="Table Grid17"/>
    <w:basedOn w:val="TableNormal"/>
    <w:next w:val="TableGrid"/>
    <w:uiPriority w:val="59"/>
    <w:rsid w:val="005567F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5567FB"/>
    <w:pPr>
      <w:spacing w:before="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1572C"/>
    <w:pPr>
      <w:spacing w:before="0"/>
    </w:pPr>
    <w:rPr>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ED399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D399D"/>
    <w:pPr>
      <w:spacing w:before="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5E37"/>
    <w:pPr>
      <w:spacing w:before="0"/>
    </w:pPr>
    <w:rPr>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05937"/>
    <w:pPr>
      <w:spacing w:before="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0593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05937"/>
    <w:pPr>
      <w:spacing w:before="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E16DAB"/>
    <w:pPr>
      <w:spacing w:before="0"/>
    </w:pPr>
    <w:rPr>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92C3A"/>
    <w:pPr>
      <w:spacing w:before="0"/>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967610"/>
    <w:pPr>
      <w:spacing w:before="0"/>
    </w:pPr>
    <w:rPr>
      <w:rFonts w:eastAsia="Times New Roman" w:cstheme="minorHAnsi"/>
      <w:i/>
      <w:sz w:val="24"/>
      <w:szCs w:val="24"/>
      <w:lang w:val="en-JM"/>
    </w:rPr>
  </w:style>
  <w:style w:type="table" w:customStyle="1" w:styleId="TableGrid24">
    <w:name w:val="Table Grid24"/>
    <w:basedOn w:val="TableNormal"/>
    <w:next w:val="TableGrid"/>
    <w:uiPriority w:val="59"/>
    <w:rsid w:val="000F439A"/>
    <w:pPr>
      <w:spacing w:before="0"/>
    </w:pPr>
    <w:rPr>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13016"/>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613016"/>
    <w:pPr>
      <w:spacing w:before="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965DA6"/>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965DA6"/>
    <w:pPr>
      <w:spacing w:before="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5A3FB4"/>
    <w:pPr>
      <w:spacing w:before="0"/>
    </w:pPr>
    <w:rPr>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F52864"/>
    <w:pPr>
      <w:spacing w:before="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F52864"/>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A72E86"/>
    <w:pPr>
      <w:spacing w:before="0"/>
    </w:pPr>
    <w:rPr>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6532B6"/>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6532B6"/>
    <w:pPr>
      <w:spacing w:before="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22999"/>
    <w:pPr>
      <w:spacing w:before="0"/>
    </w:pPr>
    <w:rPr>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996">
      <w:bodyDiv w:val="1"/>
      <w:marLeft w:val="0"/>
      <w:marRight w:val="0"/>
      <w:marTop w:val="0"/>
      <w:marBottom w:val="0"/>
      <w:divBdr>
        <w:top w:val="none" w:sz="0" w:space="0" w:color="auto"/>
        <w:left w:val="none" w:sz="0" w:space="0" w:color="auto"/>
        <w:bottom w:val="none" w:sz="0" w:space="0" w:color="auto"/>
        <w:right w:val="none" w:sz="0" w:space="0" w:color="auto"/>
      </w:divBdr>
    </w:div>
    <w:div w:id="27152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package" Target="embeddings/Microsoft_Excel_Worksheet1.xlsx"/><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t%20Mary\Documents\2015%20fire%20diagram.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t%20Mary\Documents\graph%20template%20for%20montly%20report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April</a:t>
            </a:r>
            <a:r>
              <a:rPr lang="en-US" baseline="0"/>
              <a:t> </a:t>
            </a:r>
            <a:r>
              <a:rPr lang="en-US"/>
              <a:t> 2014-2018 </a:t>
            </a:r>
          </a:p>
        </c:rich>
      </c:tx>
      <c:layout/>
      <c:overlay val="0"/>
    </c:title>
    <c:autoTitleDeleted val="0"/>
    <c:plotArea>
      <c:layout/>
      <c:barChart>
        <c:barDir val="col"/>
        <c:grouping val="clustered"/>
        <c:varyColors val="0"/>
        <c:ser>
          <c:idx val="0"/>
          <c:order val="0"/>
          <c:tx>
            <c:strRef>
              <c:f>'2016'!$J$38</c:f>
              <c:strCache>
                <c:ptCount val="1"/>
                <c:pt idx="0">
                  <c:v>February</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'2016'!$K$37:$O$37</c:f>
              <c:numCache>
                <c:formatCode>General</c:formatCode>
                <c:ptCount val="5"/>
                <c:pt idx="0">
                  <c:v>2014</c:v>
                </c:pt>
                <c:pt idx="1">
                  <c:v>2015</c:v>
                </c:pt>
                <c:pt idx="2">
                  <c:v>2016</c:v>
                </c:pt>
                <c:pt idx="3">
                  <c:v>2017</c:v>
                </c:pt>
                <c:pt idx="4">
                  <c:v>2018</c:v>
                </c:pt>
              </c:numCache>
            </c:numRef>
          </c:cat>
          <c:val>
            <c:numRef>
              <c:f>'2016'!$K$38:$O$38</c:f>
              <c:numCache>
                <c:formatCode>General</c:formatCode>
                <c:ptCount val="5"/>
                <c:pt idx="0">
                  <c:v>52</c:v>
                </c:pt>
                <c:pt idx="1">
                  <c:v>25</c:v>
                </c:pt>
                <c:pt idx="2">
                  <c:v>22</c:v>
                </c:pt>
                <c:pt idx="3">
                  <c:v>30</c:v>
                </c:pt>
                <c:pt idx="4">
                  <c:v>37</c:v>
                </c:pt>
              </c:numCache>
            </c:numRef>
          </c:val>
        </c:ser>
        <c:dLbls>
          <c:showLegendKey val="0"/>
          <c:showVal val="0"/>
          <c:showCatName val="0"/>
          <c:showSerName val="0"/>
          <c:showPercent val="0"/>
          <c:showBubbleSize val="0"/>
        </c:dLbls>
        <c:gapWidth val="75"/>
        <c:overlap val="40"/>
        <c:axId val="551733056"/>
        <c:axId val="551733616"/>
      </c:barChart>
      <c:catAx>
        <c:axId val="551733056"/>
        <c:scaling>
          <c:orientation val="minMax"/>
        </c:scaling>
        <c:delete val="0"/>
        <c:axPos val="b"/>
        <c:numFmt formatCode="General" sourceLinked="1"/>
        <c:majorTickMark val="none"/>
        <c:minorTickMark val="none"/>
        <c:tickLblPos val="nextTo"/>
        <c:crossAx val="551733616"/>
        <c:crosses val="autoZero"/>
        <c:auto val="1"/>
        <c:lblAlgn val="ctr"/>
        <c:lblOffset val="100"/>
        <c:noMultiLvlLbl val="0"/>
      </c:catAx>
      <c:valAx>
        <c:axId val="551733616"/>
        <c:scaling>
          <c:orientation val="minMax"/>
        </c:scaling>
        <c:delete val="0"/>
        <c:axPos val="l"/>
        <c:majorGridlines/>
        <c:numFmt formatCode="General" sourceLinked="1"/>
        <c:majorTickMark val="none"/>
        <c:minorTickMark val="none"/>
        <c:tickLblPos val="nextTo"/>
        <c:crossAx val="55173305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029"/>
              <a:t>April 2018 Incidents</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Statistics!$D$31:$J$31</c:f>
              <c:strCache>
                <c:ptCount val="7"/>
                <c:pt idx="0">
                  <c:v>M.F.A</c:v>
                </c:pt>
                <c:pt idx="1">
                  <c:v>F.A.W.G .I</c:v>
                </c:pt>
                <c:pt idx="2">
                  <c:v>S.S.C</c:v>
                </c:pt>
                <c:pt idx="3">
                  <c:v>Other</c:v>
                </c:pt>
                <c:pt idx="4">
                  <c:v>M.V.A</c:v>
                </c:pt>
                <c:pt idx="5">
                  <c:v>Structural</c:v>
                </c:pt>
                <c:pt idx="6">
                  <c:v>Bush</c:v>
                </c:pt>
              </c:strCache>
            </c:strRef>
          </c:cat>
          <c:val>
            <c:numRef>
              <c:f>Statistics!$D$32:$J$32</c:f>
              <c:numCache>
                <c:formatCode>General</c:formatCode>
                <c:ptCount val="7"/>
                <c:pt idx="0">
                  <c:v>4</c:v>
                </c:pt>
                <c:pt idx="1">
                  <c:v>2</c:v>
                </c:pt>
                <c:pt idx="2">
                  <c:v>0</c:v>
                </c:pt>
                <c:pt idx="3">
                  <c:v>4</c:v>
                </c:pt>
                <c:pt idx="4">
                  <c:v>3</c:v>
                </c:pt>
                <c:pt idx="5">
                  <c:v>9</c:v>
                </c:pt>
                <c:pt idx="6">
                  <c:v>15</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B2CFE-F81A-436F-8AEF-455524585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11637</Words>
  <Characters>66332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Council minutes</vt:lpstr>
    </vt:vector>
  </TitlesOfParts>
  <Company>Hewlett-Packard Company</Company>
  <LinksUpToDate>false</LinksUpToDate>
  <CharactersWithSpaces>77814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minutes</dc:title>
  <dc:creator>Prepared By: debbie evering  pryce</dc:creator>
  <cp:lastModifiedBy>Debbie Pryce</cp:lastModifiedBy>
  <cp:revision>3</cp:revision>
  <cp:lastPrinted>2018-04-11T22:51:00Z</cp:lastPrinted>
  <dcterms:created xsi:type="dcterms:W3CDTF">2018-06-08T20:56:00Z</dcterms:created>
  <dcterms:modified xsi:type="dcterms:W3CDTF">2018-06-08T21:07:00Z</dcterms:modified>
</cp:coreProperties>
</file>